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09DC7" w14:textId="77777777" w:rsidR="00D858FE" w:rsidRPr="00547F0B" w:rsidRDefault="10CA0AE1" w:rsidP="00D858FE">
      <w:pPr>
        <w:rPr>
          <w:rStyle w:val="Kop3Char"/>
        </w:rPr>
      </w:pPr>
      <w:r w:rsidRPr="00547F0B">
        <w:rPr>
          <w:noProof/>
        </w:rPr>
        <w:drawing>
          <wp:inline distT="0" distB="0" distL="0" distR="0" wp14:anchorId="7685FF8D" wp14:editId="01F0FF16">
            <wp:extent cx="5761356" cy="1999615"/>
            <wp:effectExtent l="0" t="0" r="0" b="0"/>
            <wp:docPr id="2195263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1356" cy="1999615"/>
                    </a:xfrm>
                    <a:prstGeom prst="rect">
                      <a:avLst/>
                    </a:prstGeom>
                  </pic:spPr>
                </pic:pic>
              </a:graphicData>
            </a:graphic>
          </wp:inline>
        </w:drawing>
      </w:r>
    </w:p>
    <w:p w14:paraId="60B17F08" w14:textId="77777777" w:rsidR="00D858FE" w:rsidRPr="00547F0B" w:rsidRDefault="00D858FE" w:rsidP="00F23921">
      <w:pPr>
        <w:pStyle w:val="Kop4"/>
        <w:rPr>
          <w:u w:val="single"/>
          <w:lang w:val="en-US"/>
        </w:rPr>
      </w:pPr>
      <w:bookmarkStart w:id="0" w:name="_Toc44605523"/>
      <w:proofErr w:type="spellStart"/>
      <w:r w:rsidRPr="00547F0B">
        <w:rPr>
          <w:rStyle w:val="Kop3Char"/>
          <w:rFonts w:eastAsiaTheme="majorEastAsia"/>
          <w:lang w:val="en-US"/>
        </w:rPr>
        <w:t>Servicedocument</w:t>
      </w:r>
      <w:proofErr w:type="spellEnd"/>
      <w:r w:rsidRPr="00547F0B">
        <w:rPr>
          <w:rStyle w:val="Kop3Char"/>
          <w:rFonts w:eastAsiaTheme="majorEastAsia"/>
          <w:lang w:val="en-US"/>
        </w:rPr>
        <w:t xml:space="preserve"> </w:t>
      </w:r>
      <w:proofErr w:type="spellStart"/>
      <w:r w:rsidRPr="00547F0B">
        <w:rPr>
          <w:rStyle w:val="Kop3Char"/>
          <w:rFonts w:eastAsiaTheme="majorEastAsia"/>
          <w:lang w:val="en-US"/>
        </w:rPr>
        <w:t>mbo-aanpak</w:t>
      </w:r>
      <w:proofErr w:type="spellEnd"/>
      <w:r w:rsidRPr="00547F0B">
        <w:rPr>
          <w:rStyle w:val="Kop3Char"/>
          <w:rFonts w:eastAsiaTheme="majorEastAsia"/>
          <w:lang w:val="en-US"/>
        </w:rPr>
        <w:t xml:space="preserve"> </w:t>
      </w:r>
      <w:r w:rsidR="6A2CEA04" w:rsidRPr="00547F0B">
        <w:rPr>
          <w:rStyle w:val="Kop3Char"/>
          <w:rFonts w:eastAsiaTheme="majorEastAsia"/>
          <w:lang w:val="en-US"/>
        </w:rPr>
        <w:t>c</w:t>
      </w:r>
      <w:r w:rsidRPr="00547F0B">
        <w:rPr>
          <w:rStyle w:val="Kop3Char"/>
          <w:rFonts w:eastAsiaTheme="majorEastAsia"/>
          <w:lang w:val="en-US"/>
        </w:rPr>
        <w:t>oronavirus COVID-19</w:t>
      </w:r>
      <w:bookmarkEnd w:id="0"/>
    </w:p>
    <w:p w14:paraId="634C0D9A" w14:textId="77777777" w:rsidR="001839EC" w:rsidRPr="00547F0B" w:rsidRDefault="001839EC">
      <w:pPr>
        <w:rPr>
          <w:lang w:val="en-US"/>
        </w:rPr>
      </w:pPr>
    </w:p>
    <w:p w14:paraId="3FDD3983" w14:textId="797540CA" w:rsidR="00857DB7" w:rsidRPr="00547F0B" w:rsidRDefault="52F2C7FD">
      <w:r w:rsidRPr="00ED2802">
        <w:rPr>
          <w:highlight w:val="yellow"/>
        </w:rPr>
        <w:t>v</w:t>
      </w:r>
      <w:r w:rsidR="722BFAD7" w:rsidRPr="00ED2802">
        <w:rPr>
          <w:highlight w:val="yellow"/>
        </w:rPr>
        <w:t xml:space="preserve">ersie </w:t>
      </w:r>
      <w:r w:rsidR="001E584B" w:rsidRPr="00ED2802">
        <w:rPr>
          <w:highlight w:val="yellow"/>
        </w:rPr>
        <w:t>5</w:t>
      </w:r>
      <w:r w:rsidR="722BFAD7" w:rsidRPr="00ED2802">
        <w:rPr>
          <w:highlight w:val="yellow"/>
        </w:rPr>
        <w:t>.</w:t>
      </w:r>
      <w:r w:rsidR="00547F0B" w:rsidRPr="00ED2802">
        <w:rPr>
          <w:highlight w:val="yellow"/>
        </w:rPr>
        <w:t xml:space="preserve">3 </w:t>
      </w:r>
      <w:r w:rsidR="722BFAD7" w:rsidRPr="00ED2802">
        <w:rPr>
          <w:highlight w:val="yellow"/>
        </w:rPr>
        <w:t xml:space="preserve">d.d. </w:t>
      </w:r>
      <w:r w:rsidR="00E61D46">
        <w:rPr>
          <w:highlight w:val="yellow"/>
        </w:rPr>
        <w:t>24</w:t>
      </w:r>
      <w:r w:rsidR="00547F0B" w:rsidRPr="00ED2802">
        <w:rPr>
          <w:highlight w:val="yellow"/>
        </w:rPr>
        <w:t xml:space="preserve"> september</w:t>
      </w:r>
      <w:r w:rsidR="00E94BFF" w:rsidRPr="00ED2802">
        <w:rPr>
          <w:highlight w:val="yellow"/>
        </w:rPr>
        <w:t xml:space="preserve"> </w:t>
      </w:r>
      <w:r w:rsidR="00B95523" w:rsidRPr="00ED2802">
        <w:rPr>
          <w:highlight w:val="yellow"/>
        </w:rPr>
        <w:t>2021</w:t>
      </w:r>
    </w:p>
    <w:p w14:paraId="7763FE21" w14:textId="3A712973" w:rsidR="001839EC" w:rsidRPr="00547F0B" w:rsidRDefault="001839EC" w:rsidP="001839EC">
      <w:pPr>
        <w:rPr>
          <w:i/>
        </w:rPr>
      </w:pPr>
      <w:r w:rsidRPr="00547F0B">
        <w:rPr>
          <w:i/>
        </w:rPr>
        <w:t>Nieuwe passages t.o.v. versie 5.</w:t>
      </w:r>
      <w:r w:rsidR="000D394E" w:rsidRPr="00547F0B">
        <w:rPr>
          <w:i/>
        </w:rPr>
        <w:t>2</w:t>
      </w:r>
      <w:r w:rsidR="00011AB6" w:rsidRPr="00547F0B">
        <w:rPr>
          <w:i/>
        </w:rPr>
        <w:t xml:space="preserve"> </w:t>
      </w:r>
      <w:r w:rsidRPr="00547F0B">
        <w:rPr>
          <w:i/>
        </w:rPr>
        <w:t>zijn geel gearceerd</w:t>
      </w:r>
    </w:p>
    <w:p w14:paraId="44EA750A" w14:textId="77D7F57E" w:rsidR="00E9672B" w:rsidRDefault="00E9672B" w:rsidP="253A3E8F">
      <w:pPr>
        <w:spacing w:line="276" w:lineRule="auto"/>
      </w:pPr>
    </w:p>
    <w:p w14:paraId="32F1D7AA" w14:textId="77777777" w:rsidR="00ED2802" w:rsidRPr="00547F0B" w:rsidRDefault="00ED2802" w:rsidP="253A3E8F">
      <w:pPr>
        <w:spacing w:line="276" w:lineRule="auto"/>
      </w:pPr>
    </w:p>
    <w:p w14:paraId="7198EB07" w14:textId="3008B5C3" w:rsidR="00CD5D4A" w:rsidRPr="00547F0B" w:rsidRDefault="00CD5D4A" w:rsidP="00CD5D4A">
      <w:pPr>
        <w:pStyle w:val="Kop3"/>
        <w:spacing w:before="0" w:after="0"/>
        <w:rPr>
          <w:rFonts w:cstheme="minorBidi"/>
          <w:sz w:val="20"/>
          <w:szCs w:val="20"/>
        </w:rPr>
      </w:pPr>
      <w:r w:rsidRPr="00547F0B">
        <w:rPr>
          <w:rFonts w:cstheme="minorBidi"/>
          <w:sz w:val="20"/>
          <w:szCs w:val="20"/>
        </w:rPr>
        <w:t>Inleiding</w:t>
      </w:r>
    </w:p>
    <w:p w14:paraId="5931B781" w14:textId="77777777" w:rsidR="00AD001D" w:rsidRPr="00547F0B" w:rsidRDefault="00AD001D" w:rsidP="00AD001D"/>
    <w:p w14:paraId="63FC007E" w14:textId="4F873664" w:rsidR="00F748D0" w:rsidRPr="00547F0B" w:rsidRDefault="004C5451" w:rsidP="28BF1556">
      <w:pPr>
        <w:pStyle w:val="Lijstalinea"/>
        <w:ind w:left="0"/>
      </w:pPr>
      <w:r w:rsidRPr="00ED2802">
        <w:rPr>
          <w:rFonts w:cstheme="minorHAnsi"/>
          <w:szCs w:val="18"/>
          <w:highlight w:val="yellow"/>
        </w:rPr>
        <w:t>P</w:t>
      </w:r>
      <w:r w:rsidR="00AD32CE" w:rsidRPr="00ED2802">
        <w:rPr>
          <w:rFonts w:cstheme="minorHAnsi"/>
          <w:szCs w:val="18"/>
          <w:highlight w:val="yellow"/>
        </w:rPr>
        <w:t xml:space="preserve">er 30 augustus </w:t>
      </w:r>
      <w:r w:rsidRPr="00ED2802">
        <w:rPr>
          <w:rFonts w:cstheme="minorHAnsi"/>
          <w:szCs w:val="18"/>
          <w:highlight w:val="yellow"/>
        </w:rPr>
        <w:t xml:space="preserve">is </w:t>
      </w:r>
      <w:r w:rsidR="003A43DA" w:rsidRPr="00ED2802">
        <w:rPr>
          <w:rFonts w:cstheme="minorHAnsi"/>
          <w:szCs w:val="18"/>
          <w:highlight w:val="yellow"/>
        </w:rPr>
        <w:t xml:space="preserve">in het middelbaar beroepsonderwijs </w:t>
      </w:r>
      <w:r w:rsidR="00AD32CE" w:rsidRPr="00ED2802">
        <w:rPr>
          <w:rFonts w:cstheme="minorHAnsi"/>
          <w:szCs w:val="18"/>
          <w:highlight w:val="yellow"/>
        </w:rPr>
        <w:t xml:space="preserve">de </w:t>
      </w:r>
      <w:proofErr w:type="spellStart"/>
      <w:r w:rsidR="00AD32CE" w:rsidRPr="00ED2802">
        <w:rPr>
          <w:rFonts w:cstheme="minorHAnsi"/>
          <w:szCs w:val="18"/>
          <w:highlight w:val="yellow"/>
        </w:rPr>
        <w:t>anderhalvemeterafstandsregel</w:t>
      </w:r>
      <w:proofErr w:type="spellEnd"/>
      <w:r w:rsidR="00AD32CE" w:rsidRPr="00ED2802">
        <w:rPr>
          <w:rFonts w:cstheme="minorHAnsi"/>
          <w:szCs w:val="18"/>
          <w:highlight w:val="yellow"/>
        </w:rPr>
        <w:t xml:space="preserve"> losgelaten</w:t>
      </w:r>
      <w:r w:rsidRPr="00ED2802">
        <w:rPr>
          <w:rFonts w:cstheme="minorHAnsi"/>
          <w:szCs w:val="18"/>
          <w:highlight w:val="yellow"/>
        </w:rPr>
        <w:t xml:space="preserve">. </w:t>
      </w:r>
      <w:r w:rsidR="00547F0B" w:rsidRPr="00ED2802">
        <w:rPr>
          <w:rFonts w:cstheme="minorHAnsi"/>
          <w:szCs w:val="18"/>
          <w:highlight w:val="yellow"/>
        </w:rPr>
        <w:t>Op 14 september heeft het kabinet</w:t>
      </w:r>
      <w:r w:rsidR="003A43DA" w:rsidRPr="00ED2802">
        <w:rPr>
          <w:rFonts w:cstheme="minorHAnsi"/>
          <w:szCs w:val="18"/>
          <w:highlight w:val="yellow"/>
        </w:rPr>
        <w:t xml:space="preserve"> daarop aanvullend</w:t>
      </w:r>
      <w:r w:rsidR="00547F0B" w:rsidRPr="00ED2802">
        <w:rPr>
          <w:rFonts w:cstheme="minorHAnsi"/>
          <w:szCs w:val="18"/>
          <w:highlight w:val="yellow"/>
        </w:rPr>
        <w:t xml:space="preserve"> besloten </w:t>
      </w:r>
      <w:r w:rsidR="003A43DA" w:rsidRPr="00ED2802">
        <w:rPr>
          <w:rFonts w:cstheme="minorHAnsi"/>
          <w:szCs w:val="18"/>
          <w:highlight w:val="yellow"/>
        </w:rPr>
        <w:t>dat</w:t>
      </w:r>
      <w:r w:rsidR="00476EA8" w:rsidRPr="00ED2802">
        <w:rPr>
          <w:rFonts w:cstheme="minorHAnsi"/>
          <w:szCs w:val="18"/>
          <w:highlight w:val="yellow"/>
        </w:rPr>
        <w:t xml:space="preserve"> per 25 september</w:t>
      </w:r>
      <w:r w:rsidR="00547F0B" w:rsidRPr="00ED2802">
        <w:rPr>
          <w:rFonts w:cstheme="minorHAnsi"/>
          <w:szCs w:val="18"/>
          <w:highlight w:val="yellow"/>
        </w:rPr>
        <w:t xml:space="preserve"> </w:t>
      </w:r>
      <w:r w:rsidR="003A43DA" w:rsidRPr="00ED2802">
        <w:rPr>
          <w:rFonts w:cstheme="minorHAnsi"/>
          <w:szCs w:val="18"/>
          <w:highlight w:val="yellow"/>
        </w:rPr>
        <w:t>eveneens het verplichte gebruik van mondneus</w:t>
      </w:r>
      <w:r w:rsidR="003855A2" w:rsidRPr="00ED2802">
        <w:rPr>
          <w:rFonts w:cstheme="minorHAnsi"/>
          <w:szCs w:val="18"/>
          <w:highlight w:val="yellow"/>
        </w:rPr>
        <w:t>maskers</w:t>
      </w:r>
      <w:r w:rsidR="003A43DA" w:rsidRPr="00ED2802">
        <w:rPr>
          <w:rFonts w:cstheme="minorHAnsi"/>
          <w:szCs w:val="18"/>
          <w:highlight w:val="yellow"/>
        </w:rPr>
        <w:t xml:space="preserve">, het aanhouden van een maximale groepsgrootte en het </w:t>
      </w:r>
      <w:r w:rsidR="003855A2" w:rsidRPr="00ED2802">
        <w:rPr>
          <w:rFonts w:cstheme="minorHAnsi"/>
          <w:szCs w:val="18"/>
          <w:highlight w:val="yellow"/>
        </w:rPr>
        <w:t xml:space="preserve">verplicht </w:t>
      </w:r>
      <w:r w:rsidR="003A43DA" w:rsidRPr="00ED2802">
        <w:rPr>
          <w:rFonts w:cstheme="minorHAnsi"/>
          <w:szCs w:val="18"/>
          <w:highlight w:val="yellow"/>
        </w:rPr>
        <w:t xml:space="preserve">hanteren van looproutes komt te vervallen. Wel blijven nog altijd de basismaatregelen ten aanzien van </w:t>
      </w:r>
      <w:r w:rsidR="00EE06C6" w:rsidRPr="00ED2802">
        <w:rPr>
          <w:rFonts w:cstheme="minorHAnsi"/>
          <w:szCs w:val="18"/>
          <w:highlight w:val="yellow"/>
        </w:rPr>
        <w:t>hygiëne</w:t>
      </w:r>
      <w:r w:rsidR="003A43DA" w:rsidRPr="00ED2802">
        <w:rPr>
          <w:rFonts w:cstheme="minorHAnsi"/>
          <w:szCs w:val="18"/>
          <w:highlight w:val="yellow"/>
        </w:rPr>
        <w:t xml:space="preserve"> en gezondheid van kracht (o.a. regelmatig goed handen wassen, niezen en hoesten in </w:t>
      </w:r>
      <w:proofErr w:type="spellStart"/>
      <w:r w:rsidR="003A43DA" w:rsidRPr="00ED2802">
        <w:rPr>
          <w:rFonts w:cstheme="minorHAnsi"/>
          <w:szCs w:val="18"/>
          <w:highlight w:val="yellow"/>
        </w:rPr>
        <w:t>elleboog</w:t>
      </w:r>
      <w:proofErr w:type="spellEnd"/>
      <w:r w:rsidR="003A43DA" w:rsidRPr="00ED2802">
        <w:rPr>
          <w:rFonts w:cstheme="minorHAnsi"/>
          <w:szCs w:val="18"/>
          <w:highlight w:val="yellow"/>
        </w:rPr>
        <w:t>, thuis blijven bij klachten, jezelf laten testen en het aanhouden van quarantaineregels). Ook blijft er een verplichting voor scholen om zorg te dragen voor goede ventilatie en wordt het stimuleren van het vrijwillige preventieve zelftestbeleid gecontinueerd.</w:t>
      </w:r>
      <w:r w:rsidR="003A43DA">
        <w:rPr>
          <w:rFonts w:cstheme="minorHAnsi"/>
          <w:szCs w:val="18"/>
        </w:rPr>
        <w:t xml:space="preserve"> </w:t>
      </w:r>
      <w:r w:rsidR="00476EA8">
        <w:rPr>
          <w:rFonts w:cstheme="minorHAnsi"/>
          <w:szCs w:val="18"/>
        </w:rPr>
        <w:t xml:space="preserve"> </w:t>
      </w:r>
      <w:r w:rsidR="00AD32CE" w:rsidRPr="00547F0B">
        <w:rPr>
          <w:rFonts w:cstheme="minorHAnsi"/>
          <w:szCs w:val="18"/>
        </w:rPr>
        <w:t>Samen met</w:t>
      </w:r>
      <w:r w:rsidR="7E1A79D6" w:rsidRPr="00547F0B">
        <w:t xml:space="preserve"> de</w:t>
      </w:r>
      <w:r w:rsidR="004B186F" w:rsidRPr="00547F0B">
        <w:t xml:space="preserve"> </w:t>
      </w:r>
      <w:commentRangeStart w:id="1"/>
      <w:r w:rsidRPr="00547F0B">
        <w:fldChar w:fldCharType="begin"/>
      </w:r>
      <w:r w:rsidRPr="00547F0B">
        <w:instrText xml:space="preserve"> HYPERLINK "https://www.mboraad.nl/sites/default/files/richtlijnen_mbo_6.0_def_0.pdf" </w:instrText>
      </w:r>
      <w:r w:rsidRPr="00547F0B">
        <w:fldChar w:fldCharType="separate"/>
      </w:r>
      <w:r>
        <w:rPr>
          <w:rStyle w:val="Hyperlink"/>
        </w:rPr>
        <w:t>Richtlijnen</w:t>
      </w:r>
      <w:r w:rsidRPr="00547F0B">
        <w:rPr>
          <w:rStyle w:val="Hyperlink"/>
        </w:rPr>
        <w:fldChar w:fldCharType="end"/>
      </w:r>
      <w:r>
        <w:rPr>
          <w:rStyle w:val="Hyperlink"/>
        </w:rPr>
        <w:t xml:space="preserve"> mbo (versie 7.0</w:t>
      </w:r>
      <w:commentRangeEnd w:id="1"/>
      <w:r>
        <w:rPr>
          <w:rStyle w:val="Verwijzingopmerking"/>
        </w:rPr>
        <w:commentReference w:id="1"/>
      </w:r>
      <w:r>
        <w:rPr>
          <w:rStyle w:val="Hyperlink"/>
        </w:rPr>
        <w:t>)</w:t>
      </w:r>
      <w:r w:rsidR="7E1A79D6" w:rsidRPr="00547F0B">
        <w:t xml:space="preserve"> geeft dit servicedocument alle</w:t>
      </w:r>
      <w:r w:rsidR="00CD5D4A" w:rsidRPr="00547F0B">
        <w:rPr>
          <w:rStyle w:val="Voetnootmarkering"/>
          <w:rFonts w:eastAsia="Verdana" w:cs="Verdana"/>
        </w:rPr>
        <w:footnoteReference w:id="2"/>
      </w:r>
      <w:r w:rsidR="7E1A79D6" w:rsidRPr="00547F0B">
        <w:t xml:space="preserve"> mbo-scholen een richtsnoer om de kwaliteit</w:t>
      </w:r>
      <w:r w:rsidR="00AD32CE" w:rsidRPr="00547F0B">
        <w:t xml:space="preserve"> en veiligheid</w:t>
      </w:r>
      <w:r w:rsidR="7E1A79D6" w:rsidRPr="00547F0B">
        <w:t xml:space="preserve"> van het mbo-onderwijs zo goed mogelijk in te vullen tijdens de coronacrisis. </w:t>
      </w:r>
      <w:r w:rsidR="00AD32CE" w:rsidRPr="00547F0B">
        <w:t>De teksten uit het servicedocument 5.</w:t>
      </w:r>
      <w:r>
        <w:t>2</w:t>
      </w:r>
      <w:r w:rsidR="00AD32CE" w:rsidRPr="00547F0B">
        <w:t xml:space="preserve"> over </w:t>
      </w:r>
      <w:r w:rsidR="00CD6C59" w:rsidRPr="00547F0B">
        <w:t>ander</w:t>
      </w:r>
      <w:r w:rsidR="00C34149" w:rsidRPr="00547F0B">
        <w:t>e</w:t>
      </w:r>
      <w:r w:rsidR="00CD6C59" w:rsidRPr="00547F0B">
        <w:t xml:space="preserve"> onderwerpen zoals</w:t>
      </w:r>
      <w:r w:rsidR="00AD32CE" w:rsidRPr="00547F0B">
        <w:t xml:space="preserve"> onderwijskwaliteit, beroepspraktijkvorming en financiën zijn in dit servicedocument ongewijzigd.</w:t>
      </w:r>
      <w:r w:rsidR="009F3A6A" w:rsidRPr="00547F0B">
        <w:rPr>
          <w:rStyle w:val="Voetnootmarkering"/>
        </w:rPr>
        <w:footnoteReference w:id="3"/>
      </w:r>
      <w:r w:rsidR="00AD32CE" w:rsidRPr="00547F0B">
        <w:t xml:space="preserve"> In november 2021 worden deze onderdelen van het servicedocument geëvalueerd en zo nodig aangepast. Teksten die wel gewijzigd of toegevoegd zijn,</w:t>
      </w:r>
      <w:r w:rsidR="003A43DA">
        <w:t xml:space="preserve"> staan uitsluitend in de inleiding (p. 1 t/m 7) en</w:t>
      </w:r>
      <w:r w:rsidR="00AD32CE" w:rsidRPr="00547F0B">
        <w:t xml:space="preserve"> zijn geel gearceerd.</w:t>
      </w:r>
      <w:r w:rsidR="7E1A79D6" w:rsidRPr="00547F0B">
        <w:br/>
      </w:r>
    </w:p>
    <w:p w14:paraId="57C77877" w14:textId="113E864E" w:rsidR="001D07FD" w:rsidRPr="00547F0B" w:rsidRDefault="001D07FD" w:rsidP="28BF1556">
      <w:pPr>
        <w:pStyle w:val="Lijstalinea"/>
        <w:ind w:left="0"/>
        <w:rPr>
          <w:b/>
          <w:bCs/>
          <w:szCs w:val="18"/>
        </w:rPr>
      </w:pPr>
      <w:r w:rsidRPr="00ED2802">
        <w:rPr>
          <w:b/>
          <w:bCs/>
          <w:szCs w:val="18"/>
          <w:highlight w:val="yellow"/>
        </w:rPr>
        <w:t xml:space="preserve">Maatregelen per </w:t>
      </w:r>
      <w:r w:rsidR="004C5451" w:rsidRPr="00ED2802">
        <w:rPr>
          <w:b/>
          <w:bCs/>
          <w:szCs w:val="18"/>
          <w:highlight w:val="yellow"/>
        </w:rPr>
        <w:t>25 september</w:t>
      </w:r>
      <w:r w:rsidRPr="00ED2802">
        <w:rPr>
          <w:b/>
          <w:bCs/>
          <w:szCs w:val="18"/>
          <w:highlight w:val="yellow"/>
        </w:rPr>
        <w:t xml:space="preserve"> 2021</w:t>
      </w:r>
    </w:p>
    <w:p w14:paraId="57F3D44A" w14:textId="58BBE982" w:rsidR="00016FFC" w:rsidRPr="00ED2802" w:rsidRDefault="001D07FD" w:rsidP="00016FFC">
      <w:pPr>
        <w:rPr>
          <w:rFonts w:cs="Calibri"/>
          <w:szCs w:val="18"/>
          <w:highlight w:val="yellow"/>
          <w:lang w:eastAsia="en-US"/>
        </w:rPr>
      </w:pPr>
      <w:r w:rsidRPr="00547F0B">
        <w:rPr>
          <w:rFonts w:cs="Calibri"/>
          <w:szCs w:val="18"/>
          <w:lang w:eastAsia="en-US"/>
        </w:rPr>
        <w:t>Gegeven het epidemiologische beeld en de stijgende vaccinatiegraad</w:t>
      </w:r>
      <w:r w:rsidR="004C5451">
        <w:rPr>
          <w:rFonts w:cs="Calibri"/>
          <w:szCs w:val="18"/>
          <w:lang w:eastAsia="en-US"/>
        </w:rPr>
        <w:t xml:space="preserve"> </w:t>
      </w:r>
      <w:proofErr w:type="spellStart"/>
      <w:r w:rsidR="004C5451">
        <w:rPr>
          <w:rFonts w:cs="Calibri"/>
          <w:szCs w:val="18"/>
          <w:lang w:eastAsia="en-US"/>
        </w:rPr>
        <w:t>is</w:t>
      </w:r>
      <w:r w:rsidR="00696620" w:rsidRPr="00547F0B">
        <w:rPr>
          <w:rFonts w:cs="Calibri"/>
          <w:szCs w:val="18"/>
          <w:lang w:eastAsia="en-US"/>
        </w:rPr>
        <w:t>in</w:t>
      </w:r>
      <w:proofErr w:type="spellEnd"/>
      <w:r w:rsidRPr="00547F0B">
        <w:rPr>
          <w:rFonts w:cs="Calibri"/>
          <w:szCs w:val="18"/>
          <w:lang w:eastAsia="en-US"/>
        </w:rPr>
        <w:t xml:space="preserve"> het nieuwe studiejaar (2021-2022) de </w:t>
      </w:r>
      <w:proofErr w:type="spellStart"/>
      <w:r w:rsidRPr="00547F0B">
        <w:rPr>
          <w:rFonts w:cs="Calibri"/>
          <w:szCs w:val="18"/>
          <w:lang w:eastAsia="en-US"/>
        </w:rPr>
        <w:t>anderhalvemeterafstandsregel</w:t>
      </w:r>
      <w:proofErr w:type="spellEnd"/>
      <w:r w:rsidRPr="00547F0B">
        <w:rPr>
          <w:rFonts w:cs="Calibri"/>
          <w:szCs w:val="18"/>
          <w:lang w:eastAsia="en-US"/>
        </w:rPr>
        <w:t xml:space="preserve"> in het middelbaar beroepsonderwijs losgelaten. </w:t>
      </w:r>
      <w:r w:rsidR="00C34149" w:rsidRPr="00547F0B">
        <w:rPr>
          <w:rFonts w:cs="Calibri"/>
          <w:szCs w:val="18"/>
          <w:lang w:eastAsia="en-US"/>
        </w:rPr>
        <w:t>Dat betekent dat er binnen de onderwijsgebouwen</w:t>
      </w:r>
      <w:r w:rsidR="000260B7" w:rsidRPr="00547F0B">
        <w:rPr>
          <w:rFonts w:cs="Calibri"/>
          <w:szCs w:val="18"/>
          <w:lang w:eastAsia="en-US"/>
        </w:rPr>
        <w:t xml:space="preserve"> </w:t>
      </w:r>
      <w:r w:rsidR="00C34149" w:rsidRPr="00547F0B">
        <w:rPr>
          <w:rFonts w:cs="Calibri"/>
          <w:szCs w:val="18"/>
          <w:lang w:eastAsia="en-US"/>
        </w:rPr>
        <w:t xml:space="preserve">geen afstand hoeft te worden gehouden. </w:t>
      </w:r>
      <w:r w:rsidR="000260B7" w:rsidRPr="00547F0B">
        <w:rPr>
          <w:rFonts w:cs="Calibri"/>
          <w:szCs w:val="18"/>
          <w:lang w:eastAsia="en-US"/>
        </w:rPr>
        <w:t xml:space="preserve">Dit geldt ook voor gebouwen die door onderwijsinstellingen gehuurd worden voor onderwijsactiviteiten. Verder geldt dit </w:t>
      </w:r>
      <w:r w:rsidR="00C34149" w:rsidRPr="00547F0B">
        <w:rPr>
          <w:rFonts w:cs="Calibri"/>
          <w:szCs w:val="18"/>
          <w:lang w:eastAsia="en-US"/>
        </w:rPr>
        <w:t xml:space="preserve">zowel voor studenten als voor medewerkers. Hierdoor kan er </w:t>
      </w:r>
      <w:r w:rsidRPr="00547F0B">
        <w:rPr>
          <w:rFonts w:cs="Calibri"/>
          <w:szCs w:val="18"/>
          <w:lang w:eastAsia="en-US"/>
        </w:rPr>
        <w:t xml:space="preserve">weer veel meer fysiek onderwijs </w:t>
      </w:r>
      <w:r w:rsidR="00C34149" w:rsidRPr="00547F0B">
        <w:rPr>
          <w:rFonts w:cs="Calibri"/>
          <w:szCs w:val="18"/>
          <w:lang w:eastAsia="en-US"/>
        </w:rPr>
        <w:t xml:space="preserve">worden </w:t>
      </w:r>
      <w:r w:rsidRPr="00547F0B">
        <w:rPr>
          <w:rFonts w:cs="Calibri"/>
          <w:szCs w:val="18"/>
          <w:lang w:eastAsia="en-US"/>
        </w:rPr>
        <w:t xml:space="preserve">verzorgd. </w:t>
      </w:r>
      <w:r w:rsidR="00016FFC" w:rsidRPr="00ED2802">
        <w:rPr>
          <w:rFonts w:cs="Calibri"/>
          <w:szCs w:val="18"/>
          <w:highlight w:val="yellow"/>
          <w:lang w:eastAsia="en-US"/>
        </w:rPr>
        <w:t>Wel golden er aanvullende veiligheidsmaatregelen om het verzorgen van fysiek onderwijs op een verantwoorde manier te doen. Per 25 september komen de volgende maatregelen te vervallen:</w:t>
      </w:r>
    </w:p>
    <w:p w14:paraId="402401D6" w14:textId="77777777" w:rsidR="00016FFC" w:rsidRPr="00ED2802" w:rsidRDefault="00016FFC" w:rsidP="00016FFC">
      <w:pPr>
        <w:pStyle w:val="Lijstalinea"/>
        <w:numPr>
          <w:ilvl w:val="0"/>
          <w:numId w:val="43"/>
        </w:numPr>
        <w:ind w:left="759"/>
        <w:rPr>
          <w:rFonts w:cs="Calibri"/>
          <w:szCs w:val="18"/>
          <w:highlight w:val="yellow"/>
          <w:lang w:eastAsia="en-US"/>
        </w:rPr>
      </w:pPr>
      <w:r w:rsidRPr="00ED2802">
        <w:rPr>
          <w:rFonts w:cs="Calibri"/>
          <w:szCs w:val="18"/>
          <w:highlight w:val="yellow"/>
          <w:lang w:eastAsia="en-US"/>
        </w:rPr>
        <w:t>het dragen van mondneusmaskers wanneer men zich tussen de onderwijsactiviteiten verplaatst;</w:t>
      </w:r>
    </w:p>
    <w:p w14:paraId="4067383F" w14:textId="4FE9BC57" w:rsidR="00016FFC" w:rsidRPr="00ED2802" w:rsidRDefault="00016FFC" w:rsidP="00016FFC">
      <w:pPr>
        <w:pStyle w:val="Lijstalinea"/>
        <w:numPr>
          <w:ilvl w:val="0"/>
          <w:numId w:val="43"/>
        </w:numPr>
        <w:ind w:left="759"/>
        <w:rPr>
          <w:rFonts w:cs="Calibri"/>
          <w:szCs w:val="18"/>
          <w:highlight w:val="yellow"/>
          <w:lang w:eastAsia="en-US"/>
        </w:rPr>
      </w:pPr>
      <w:r w:rsidRPr="00ED2802">
        <w:rPr>
          <w:rFonts w:cs="Calibri"/>
          <w:szCs w:val="18"/>
          <w:highlight w:val="yellow"/>
          <w:lang w:eastAsia="en-US"/>
        </w:rPr>
        <w:t>het aanhouden van een maximale groepsgrootte van 75 studenten (excl. medewerkers) per zelfstandige ruimte;</w:t>
      </w:r>
    </w:p>
    <w:p w14:paraId="52E5A9FE" w14:textId="5ED56B15" w:rsidR="00016FFC" w:rsidRPr="00ED2802" w:rsidRDefault="00016FFC" w:rsidP="00016FFC">
      <w:pPr>
        <w:pStyle w:val="Lijstalinea"/>
        <w:numPr>
          <w:ilvl w:val="0"/>
          <w:numId w:val="43"/>
        </w:numPr>
        <w:ind w:left="759"/>
        <w:rPr>
          <w:rFonts w:cs="Calibri"/>
          <w:szCs w:val="18"/>
          <w:highlight w:val="yellow"/>
          <w:lang w:eastAsia="en-US"/>
        </w:rPr>
      </w:pPr>
      <w:r w:rsidRPr="00ED2802">
        <w:rPr>
          <w:rFonts w:cs="Calibri"/>
          <w:szCs w:val="18"/>
          <w:highlight w:val="yellow"/>
          <w:lang w:eastAsia="en-US"/>
        </w:rPr>
        <w:t>het hanteren van goede looproutes.</w:t>
      </w:r>
    </w:p>
    <w:p w14:paraId="4FB75EB2" w14:textId="77777777" w:rsidR="00016FFC" w:rsidRPr="00ED2802" w:rsidRDefault="00016FFC" w:rsidP="00016FFC">
      <w:pPr>
        <w:rPr>
          <w:rFonts w:cs="Calibri"/>
          <w:szCs w:val="18"/>
          <w:highlight w:val="yellow"/>
          <w:lang w:eastAsia="en-US"/>
        </w:rPr>
      </w:pPr>
    </w:p>
    <w:p w14:paraId="48B8C24F" w14:textId="77777777" w:rsidR="00016FFC" w:rsidRPr="00ED2802" w:rsidRDefault="00016FFC" w:rsidP="00016FFC">
      <w:pPr>
        <w:rPr>
          <w:rFonts w:cs="Calibri"/>
          <w:szCs w:val="18"/>
          <w:highlight w:val="yellow"/>
          <w:lang w:eastAsia="en-US"/>
        </w:rPr>
      </w:pPr>
      <w:r w:rsidRPr="00ED2802">
        <w:rPr>
          <w:rFonts w:cs="Calibri"/>
          <w:szCs w:val="18"/>
          <w:highlight w:val="yellow"/>
          <w:lang w:eastAsia="en-US"/>
        </w:rPr>
        <w:lastRenderedPageBreak/>
        <w:t>De maatregelen die per 25 september 2021 nog wel gelden zijn:</w:t>
      </w:r>
    </w:p>
    <w:p w14:paraId="73031CE6" w14:textId="6958FA0B" w:rsidR="00016FFC" w:rsidRPr="00ED2802" w:rsidRDefault="00016FFC" w:rsidP="00016FFC">
      <w:pPr>
        <w:pStyle w:val="Lijstalinea"/>
        <w:numPr>
          <w:ilvl w:val="0"/>
          <w:numId w:val="43"/>
        </w:numPr>
        <w:ind w:left="759"/>
        <w:rPr>
          <w:rFonts w:cs="Calibri"/>
          <w:szCs w:val="18"/>
          <w:highlight w:val="yellow"/>
          <w:lang w:eastAsia="en-US"/>
        </w:rPr>
      </w:pPr>
      <w:bookmarkStart w:id="2" w:name="_Hlk82624400"/>
      <w:r w:rsidRPr="00ED2802">
        <w:rPr>
          <w:rFonts w:cs="Calibri"/>
          <w:szCs w:val="18"/>
          <w:highlight w:val="yellow"/>
          <w:lang w:eastAsia="en-US"/>
        </w:rPr>
        <w:t xml:space="preserve">de basismaatregelen ten aanzien van hygiëne en gezondheid blijven van kracht (o.a. regelmatig en goed handen wassen, niezen en hoesten in </w:t>
      </w:r>
      <w:proofErr w:type="spellStart"/>
      <w:r w:rsidRPr="00ED2802">
        <w:rPr>
          <w:rFonts w:cs="Calibri"/>
          <w:szCs w:val="18"/>
          <w:highlight w:val="yellow"/>
          <w:lang w:eastAsia="en-US"/>
        </w:rPr>
        <w:t>elleboog</w:t>
      </w:r>
      <w:proofErr w:type="spellEnd"/>
      <w:r w:rsidRPr="00ED2802">
        <w:rPr>
          <w:rFonts w:cs="Calibri"/>
          <w:szCs w:val="18"/>
          <w:highlight w:val="yellow"/>
          <w:lang w:eastAsia="en-US"/>
        </w:rPr>
        <w:t xml:space="preserve">, thuis blijven bij klachten, jezelf laten testen en het aanhouden van de quarantaineregels). </w:t>
      </w:r>
    </w:p>
    <w:p w14:paraId="59789957" w14:textId="77777777" w:rsidR="00016FFC" w:rsidRPr="00ED2802" w:rsidRDefault="00016FFC" w:rsidP="00016FFC">
      <w:pPr>
        <w:pStyle w:val="Lijstalinea"/>
        <w:numPr>
          <w:ilvl w:val="0"/>
          <w:numId w:val="43"/>
        </w:numPr>
        <w:ind w:left="759"/>
        <w:rPr>
          <w:rFonts w:cs="Calibri"/>
          <w:szCs w:val="18"/>
          <w:highlight w:val="yellow"/>
          <w:lang w:eastAsia="en-US"/>
        </w:rPr>
      </w:pPr>
      <w:r w:rsidRPr="00ED2802">
        <w:rPr>
          <w:rFonts w:cs="Calibri"/>
          <w:szCs w:val="18"/>
          <w:highlight w:val="yellow"/>
          <w:lang w:eastAsia="en-US"/>
        </w:rPr>
        <w:t>het continueren en stimuleren van het vrijwillige preventieve zelftestbeleid;</w:t>
      </w:r>
    </w:p>
    <w:p w14:paraId="029F8D21" w14:textId="62FF5A94" w:rsidR="00016FFC" w:rsidRPr="00ED2802" w:rsidRDefault="00016FFC" w:rsidP="00016FFC">
      <w:pPr>
        <w:pStyle w:val="Lijstalinea"/>
        <w:numPr>
          <w:ilvl w:val="0"/>
          <w:numId w:val="43"/>
        </w:numPr>
        <w:ind w:left="759"/>
        <w:rPr>
          <w:rFonts w:cs="Calibri"/>
          <w:szCs w:val="18"/>
          <w:highlight w:val="yellow"/>
          <w:lang w:eastAsia="en-US"/>
        </w:rPr>
      </w:pPr>
      <w:r w:rsidRPr="00ED2802">
        <w:rPr>
          <w:rFonts w:cs="Calibri"/>
          <w:szCs w:val="18"/>
          <w:highlight w:val="yellow"/>
          <w:lang w:eastAsia="en-US"/>
        </w:rPr>
        <w:t xml:space="preserve">het zorgdragen voor goede ventilatie. </w:t>
      </w:r>
    </w:p>
    <w:bookmarkEnd w:id="2"/>
    <w:p w14:paraId="7E33D818" w14:textId="25F603A9" w:rsidR="00016FFC" w:rsidRDefault="00016FFC" w:rsidP="001D07FD">
      <w:pPr>
        <w:rPr>
          <w:rFonts w:cs="Calibri"/>
          <w:szCs w:val="18"/>
          <w:lang w:eastAsia="en-US"/>
        </w:rPr>
      </w:pPr>
    </w:p>
    <w:p w14:paraId="2B2B53B2" w14:textId="4723AA43" w:rsidR="00C80541" w:rsidRPr="00547F0B" w:rsidRDefault="001D07FD" w:rsidP="001D07FD">
      <w:pPr>
        <w:rPr>
          <w:rFonts w:cs="Calibri"/>
          <w:szCs w:val="18"/>
          <w:lang w:eastAsia="en-US"/>
        </w:rPr>
      </w:pPr>
      <w:r w:rsidRPr="00547F0B">
        <w:rPr>
          <w:rFonts w:cs="Calibri"/>
          <w:szCs w:val="18"/>
          <w:lang w:eastAsia="en-US"/>
        </w:rPr>
        <w:t xml:space="preserve">Het is van groot belang dat medewerkers en studenten deze </w:t>
      </w:r>
      <w:r w:rsidR="00FE62F6">
        <w:rPr>
          <w:rFonts w:cs="Calibri"/>
          <w:szCs w:val="18"/>
          <w:lang w:eastAsia="en-US"/>
        </w:rPr>
        <w:t>nog</w:t>
      </w:r>
      <w:r w:rsidRPr="00547F0B">
        <w:rPr>
          <w:rFonts w:cs="Calibri"/>
          <w:szCs w:val="18"/>
          <w:lang w:eastAsia="en-US"/>
        </w:rPr>
        <w:t xml:space="preserve"> geldende maatregelen</w:t>
      </w:r>
      <w:r w:rsidR="001A328C" w:rsidRPr="00547F0B">
        <w:rPr>
          <w:rFonts w:cs="Calibri"/>
          <w:szCs w:val="18"/>
          <w:lang w:eastAsia="en-US"/>
        </w:rPr>
        <w:t xml:space="preserve"> </w:t>
      </w:r>
      <w:r w:rsidRPr="00547F0B">
        <w:rPr>
          <w:rFonts w:cs="Calibri"/>
          <w:szCs w:val="18"/>
          <w:lang w:eastAsia="en-US"/>
        </w:rPr>
        <w:t>in acht</w:t>
      </w:r>
      <w:r w:rsidR="00F80E6E">
        <w:rPr>
          <w:rFonts w:cs="Calibri"/>
          <w:szCs w:val="18"/>
          <w:lang w:eastAsia="en-US"/>
        </w:rPr>
        <w:t xml:space="preserve"> blijven</w:t>
      </w:r>
      <w:r w:rsidRPr="00547F0B">
        <w:rPr>
          <w:rFonts w:cs="Calibri"/>
          <w:szCs w:val="18"/>
          <w:lang w:eastAsia="en-US"/>
        </w:rPr>
        <w:t xml:space="preserve"> nemen. Van instellingen wordt hierbij nadrukkelijk gevraagd om helder te </w:t>
      </w:r>
      <w:r w:rsidR="00F80E6E">
        <w:rPr>
          <w:rFonts w:cs="Calibri"/>
          <w:szCs w:val="18"/>
          <w:lang w:eastAsia="en-US"/>
        </w:rPr>
        <w:t xml:space="preserve">blijven </w:t>
      </w:r>
      <w:r w:rsidRPr="00547F0B">
        <w:rPr>
          <w:rFonts w:cs="Calibri"/>
          <w:szCs w:val="18"/>
          <w:lang w:eastAsia="en-US"/>
        </w:rPr>
        <w:t>communiceren met studenten en medewerkers over de geldende maatregelen</w:t>
      </w:r>
      <w:r w:rsidR="00FE62F6">
        <w:rPr>
          <w:rFonts w:cs="Calibri"/>
          <w:szCs w:val="18"/>
          <w:lang w:eastAsia="en-US"/>
        </w:rPr>
        <w:t>.</w:t>
      </w:r>
      <w:r w:rsidR="00490079">
        <w:rPr>
          <w:rFonts w:cs="Calibri"/>
          <w:szCs w:val="18"/>
          <w:lang w:eastAsia="en-US"/>
        </w:rPr>
        <w:t xml:space="preserve"> </w:t>
      </w:r>
      <w:r w:rsidR="00490079" w:rsidRPr="00ED2802">
        <w:rPr>
          <w:rFonts w:cs="Calibri"/>
          <w:szCs w:val="18"/>
          <w:highlight w:val="yellow"/>
          <w:lang w:eastAsia="en-US"/>
        </w:rPr>
        <w:t>Verder kunnen instellingen nog even tijd nodig hebben voor het aanpassen van de roosters op het loslaten van de maximale groepsgrootte.</w:t>
      </w:r>
    </w:p>
    <w:p w14:paraId="22C81544" w14:textId="77777777" w:rsidR="00C80541" w:rsidRPr="00547F0B" w:rsidRDefault="00C80541" w:rsidP="001D07FD">
      <w:pPr>
        <w:rPr>
          <w:rFonts w:cs="Calibri"/>
          <w:szCs w:val="18"/>
          <w:lang w:eastAsia="en-US"/>
        </w:rPr>
      </w:pPr>
    </w:p>
    <w:p w14:paraId="44FD148A" w14:textId="037F1576" w:rsidR="001D07FD" w:rsidRPr="00547F0B" w:rsidRDefault="001A328C" w:rsidP="001D07FD">
      <w:pPr>
        <w:rPr>
          <w:rFonts w:cs="Calibri"/>
          <w:szCs w:val="18"/>
          <w:lang w:eastAsia="en-US"/>
        </w:rPr>
      </w:pPr>
      <w:r w:rsidRPr="00547F0B">
        <w:rPr>
          <w:rFonts w:cs="Calibri"/>
          <w:szCs w:val="18"/>
          <w:lang w:eastAsia="en-US"/>
        </w:rPr>
        <w:t>De geldende maatregelen</w:t>
      </w:r>
      <w:r w:rsidR="00D03340" w:rsidRPr="00547F0B">
        <w:rPr>
          <w:rFonts w:cs="Calibri"/>
          <w:szCs w:val="18"/>
          <w:lang w:eastAsia="en-US"/>
        </w:rPr>
        <w:t xml:space="preserve"> per </w:t>
      </w:r>
      <w:r w:rsidR="00FE62F6" w:rsidRPr="00ED2802">
        <w:rPr>
          <w:rFonts w:cs="Calibri"/>
          <w:szCs w:val="18"/>
          <w:highlight w:val="yellow"/>
          <w:lang w:eastAsia="en-US"/>
        </w:rPr>
        <w:t>25 september</w:t>
      </w:r>
      <w:r w:rsidR="00FE62F6" w:rsidRPr="00547F0B">
        <w:rPr>
          <w:rFonts w:cs="Calibri"/>
          <w:szCs w:val="18"/>
          <w:lang w:eastAsia="en-US"/>
        </w:rPr>
        <w:t xml:space="preserve"> </w:t>
      </w:r>
      <w:r w:rsidRPr="00547F0B">
        <w:rPr>
          <w:rFonts w:cs="Calibri"/>
          <w:szCs w:val="18"/>
          <w:lang w:eastAsia="en-US"/>
        </w:rPr>
        <w:t>worden in de paragraaf hier</w:t>
      </w:r>
      <w:r w:rsidR="00E72934" w:rsidRPr="00547F0B">
        <w:rPr>
          <w:rFonts w:cs="Calibri"/>
          <w:szCs w:val="18"/>
          <w:lang w:eastAsia="en-US"/>
        </w:rPr>
        <w:t>onder</w:t>
      </w:r>
      <w:r w:rsidRPr="00547F0B">
        <w:rPr>
          <w:rFonts w:cs="Calibri"/>
          <w:szCs w:val="18"/>
          <w:lang w:eastAsia="en-US"/>
        </w:rPr>
        <w:t xml:space="preserve"> en in de </w:t>
      </w:r>
      <w:r w:rsidR="007A447D">
        <w:t xml:space="preserve">Richtlijnen mbo (7.0) </w:t>
      </w:r>
      <w:r w:rsidRPr="00547F0B">
        <w:rPr>
          <w:rFonts w:cs="Calibri"/>
          <w:szCs w:val="18"/>
          <w:lang w:eastAsia="en-US"/>
        </w:rPr>
        <w:t>nader toegelicht</w:t>
      </w:r>
      <w:r w:rsidR="00A86E2B" w:rsidRPr="00547F0B">
        <w:rPr>
          <w:rFonts w:cs="Calibri"/>
          <w:szCs w:val="18"/>
          <w:lang w:eastAsia="en-US"/>
        </w:rPr>
        <w:t>.</w:t>
      </w:r>
    </w:p>
    <w:p w14:paraId="3C919609" w14:textId="77777777" w:rsidR="00817B09" w:rsidRPr="00547F0B" w:rsidRDefault="00817B09" w:rsidP="00817B09">
      <w:pPr>
        <w:rPr>
          <w:rFonts w:cs="Calibri"/>
          <w:szCs w:val="18"/>
          <w:lang w:eastAsia="en-US"/>
        </w:rPr>
      </w:pPr>
    </w:p>
    <w:p w14:paraId="0699FB08" w14:textId="2AE829D1" w:rsidR="00E863C5" w:rsidRPr="00547F0B" w:rsidRDefault="00E863C5" w:rsidP="00817B09">
      <w:pPr>
        <w:rPr>
          <w:rFonts w:cs="Calibri"/>
          <w:i/>
          <w:iCs/>
          <w:szCs w:val="18"/>
          <w:lang w:eastAsia="en-US"/>
        </w:rPr>
      </w:pPr>
      <w:r w:rsidRPr="00547F0B">
        <w:rPr>
          <w:rFonts w:cs="Calibri"/>
          <w:i/>
          <w:iCs/>
          <w:szCs w:val="18"/>
          <w:lang w:eastAsia="en-US"/>
        </w:rPr>
        <w:t>Kwetsbare studenten en personeel</w:t>
      </w:r>
    </w:p>
    <w:p w14:paraId="64042493" w14:textId="3907AFE0" w:rsidR="00E863C5" w:rsidRPr="00547F0B" w:rsidRDefault="00E863C5" w:rsidP="00E863C5">
      <w:pPr>
        <w:pStyle w:val="Lijstalinea"/>
        <w:numPr>
          <w:ilvl w:val="0"/>
          <w:numId w:val="50"/>
        </w:numPr>
        <w:rPr>
          <w:rFonts w:ascii="Calibri" w:hAnsi="Calibri"/>
          <w:sz w:val="20"/>
          <w:szCs w:val="20"/>
        </w:rPr>
      </w:pPr>
      <w:r w:rsidRPr="00547F0B">
        <w:t xml:space="preserve">Van de instelling wordt verwacht om met medewerkers en studenten die om gezondheidsredenen nog aarzeling of angst hebben om de </w:t>
      </w:r>
      <w:proofErr w:type="spellStart"/>
      <w:r w:rsidRPr="00547F0B">
        <w:rPr>
          <w:rFonts w:cs="Calibri"/>
          <w:szCs w:val="18"/>
          <w:lang w:eastAsia="en-US"/>
        </w:rPr>
        <w:t>anderhalvemeterafstandsregel</w:t>
      </w:r>
      <w:proofErr w:type="spellEnd"/>
      <w:r w:rsidRPr="00547F0B">
        <w:rPr>
          <w:rFonts w:cs="Calibri"/>
          <w:szCs w:val="18"/>
          <w:lang w:eastAsia="en-US"/>
        </w:rPr>
        <w:t xml:space="preserve"> </w:t>
      </w:r>
      <w:r w:rsidRPr="00547F0B">
        <w:t>los te laten</w:t>
      </w:r>
      <w:r w:rsidR="00ED2802">
        <w:t>,</w:t>
      </w:r>
      <w:r w:rsidRPr="00547F0B">
        <w:t xml:space="preserve"> met maatwerk en vanuit gezond verstand en wederzijds respect tot passende oplossingen te komen. </w:t>
      </w:r>
      <w:r w:rsidRPr="00547F0B">
        <w:rPr>
          <w:rFonts w:cs="Calibri"/>
          <w:szCs w:val="18"/>
          <w:lang w:eastAsia="en-US"/>
        </w:rPr>
        <w:t xml:space="preserve">Voor aanvullende informatie, zie </w:t>
      </w:r>
      <w:r w:rsidR="00F80E6E">
        <w:t>Richtlijnen mbo (7.0).</w:t>
      </w:r>
    </w:p>
    <w:p w14:paraId="2310B04D" w14:textId="77777777" w:rsidR="00E863C5" w:rsidRPr="00547F0B" w:rsidRDefault="00E863C5" w:rsidP="00817B09">
      <w:pPr>
        <w:rPr>
          <w:rFonts w:cs="Calibri"/>
          <w:szCs w:val="18"/>
          <w:lang w:eastAsia="en-US"/>
        </w:rPr>
      </w:pPr>
    </w:p>
    <w:p w14:paraId="6E9FE5BA" w14:textId="4F255B7B" w:rsidR="00817B09" w:rsidRPr="00547F0B" w:rsidRDefault="00F80E6E" w:rsidP="00817B09">
      <w:pPr>
        <w:rPr>
          <w:rFonts w:cs="Calibri"/>
          <w:i/>
          <w:iCs/>
          <w:szCs w:val="18"/>
          <w:lang w:eastAsia="en-US"/>
        </w:rPr>
      </w:pPr>
      <w:r>
        <w:rPr>
          <w:rFonts w:cs="Calibri"/>
          <w:i/>
          <w:iCs/>
          <w:szCs w:val="18"/>
          <w:lang w:eastAsia="en-US"/>
        </w:rPr>
        <w:t>L</w:t>
      </w:r>
      <w:r w:rsidR="00817B09" w:rsidRPr="00547F0B">
        <w:rPr>
          <w:rFonts w:cs="Calibri"/>
          <w:i/>
          <w:iCs/>
          <w:szCs w:val="18"/>
          <w:lang w:eastAsia="en-US"/>
        </w:rPr>
        <w:t>uchtverversing</w:t>
      </w:r>
      <w:r w:rsidR="00E567C1">
        <w:rPr>
          <w:rFonts w:cs="Calibri"/>
          <w:i/>
          <w:iCs/>
          <w:szCs w:val="18"/>
          <w:lang w:eastAsia="en-US"/>
        </w:rPr>
        <w:t>, looproutes en mondneusmaskers</w:t>
      </w:r>
    </w:p>
    <w:p w14:paraId="6301B7DC" w14:textId="488B81F3" w:rsidR="00817B09" w:rsidRPr="00ED2802" w:rsidRDefault="00817B09" w:rsidP="00D03340">
      <w:pPr>
        <w:pStyle w:val="Lijstalinea"/>
        <w:numPr>
          <w:ilvl w:val="0"/>
          <w:numId w:val="47"/>
        </w:numPr>
        <w:rPr>
          <w:rFonts w:cs="Calibri"/>
          <w:szCs w:val="18"/>
          <w:lang w:eastAsia="en-US"/>
        </w:rPr>
      </w:pPr>
      <w:r w:rsidRPr="00547F0B">
        <w:rPr>
          <w:rFonts w:cs="Calibri"/>
          <w:szCs w:val="18"/>
          <w:lang w:eastAsia="en-US"/>
        </w:rPr>
        <w:t>Het is de verantwoordelijkheid van instellingen om te zorgen voor voldoende luchtverversing (ventilatie) in gebouwen, in lijn met de door de overheid opgestelde richtlijnen.</w:t>
      </w:r>
      <w:r w:rsidR="00A44632" w:rsidRPr="00547F0B">
        <w:rPr>
          <w:rFonts w:cs="Calibri"/>
          <w:szCs w:val="18"/>
          <w:lang w:eastAsia="en-US"/>
        </w:rPr>
        <w:t xml:space="preserve"> Voor aanvullende informatie over ventilatie, zie </w:t>
      </w:r>
      <w:r w:rsidR="00F80E6E">
        <w:t>Richtlijnen mbo (7.0).</w:t>
      </w:r>
    </w:p>
    <w:p w14:paraId="250A82F8" w14:textId="46BCB53C" w:rsidR="00E567C1" w:rsidRPr="00ED2802" w:rsidRDefault="00E567C1" w:rsidP="00D03340">
      <w:pPr>
        <w:pStyle w:val="Lijstalinea"/>
        <w:numPr>
          <w:ilvl w:val="0"/>
          <w:numId w:val="47"/>
        </w:numPr>
        <w:rPr>
          <w:rFonts w:cs="Calibri"/>
          <w:szCs w:val="18"/>
          <w:highlight w:val="yellow"/>
          <w:lang w:eastAsia="en-US"/>
        </w:rPr>
      </w:pPr>
      <w:r w:rsidRPr="00ED2802">
        <w:rPr>
          <w:rFonts w:cs="Calibri"/>
          <w:szCs w:val="18"/>
          <w:highlight w:val="yellow"/>
          <w:lang w:eastAsia="en-US"/>
        </w:rPr>
        <w:t>Het inzetten van looproutes is geen verplichting meer, maar het kan afhankelijk van het gebouw passend zijn om toch met looproutes te werken om onnodige contacten te vermijden.</w:t>
      </w:r>
    </w:p>
    <w:p w14:paraId="5081938A" w14:textId="6A6EB0C4" w:rsidR="00E567C1" w:rsidRPr="00ED2802" w:rsidRDefault="00E567C1" w:rsidP="00D03340">
      <w:pPr>
        <w:pStyle w:val="Lijstalinea"/>
        <w:numPr>
          <w:ilvl w:val="0"/>
          <w:numId w:val="47"/>
        </w:numPr>
        <w:rPr>
          <w:rFonts w:cs="Calibri"/>
          <w:szCs w:val="18"/>
          <w:highlight w:val="yellow"/>
          <w:lang w:eastAsia="en-US"/>
        </w:rPr>
      </w:pPr>
      <w:r w:rsidRPr="00ED2802">
        <w:rPr>
          <w:rFonts w:cs="Calibri"/>
          <w:szCs w:val="18"/>
          <w:highlight w:val="yellow"/>
          <w:lang w:eastAsia="en-US"/>
        </w:rPr>
        <w:t>De algemene mondkapjesplicht is komen te vervallen. Echter kan het in enkele situaties kan wel verplicht zijn om tijdens de les een mondneusmasker te dragen, bijvoorbeeld bij sommige praktijklessen, waarbij het brancheprotocol van de betreffende sector wordt gevolgd. Zie voor de geldende brancheprotocollen: https://www.mijncoronaprotocol.nl.</w:t>
      </w:r>
    </w:p>
    <w:p w14:paraId="1CF655A4" w14:textId="416792FB" w:rsidR="00817B09" w:rsidRPr="00547F0B" w:rsidRDefault="00817B09" w:rsidP="00817B09">
      <w:pPr>
        <w:rPr>
          <w:rFonts w:cs="Calibri"/>
          <w:szCs w:val="18"/>
          <w:lang w:eastAsia="en-US"/>
        </w:rPr>
      </w:pPr>
    </w:p>
    <w:p w14:paraId="63DD5665" w14:textId="1FCE01A4" w:rsidR="00817B09" w:rsidRPr="00547F0B" w:rsidRDefault="00817B09" w:rsidP="00817B09">
      <w:pPr>
        <w:rPr>
          <w:rFonts w:cs="Calibri"/>
          <w:i/>
          <w:iCs/>
          <w:szCs w:val="18"/>
          <w:lang w:eastAsia="en-US"/>
        </w:rPr>
      </w:pPr>
      <w:r w:rsidRPr="00547F0B">
        <w:rPr>
          <w:rFonts w:cs="Calibri"/>
          <w:i/>
          <w:iCs/>
          <w:szCs w:val="18"/>
          <w:lang w:eastAsia="en-US"/>
        </w:rPr>
        <w:t>Oplopend aantal besmetting</w:t>
      </w:r>
      <w:r w:rsidR="00D03340" w:rsidRPr="00547F0B">
        <w:rPr>
          <w:rFonts w:cs="Calibri"/>
          <w:i/>
          <w:iCs/>
          <w:szCs w:val="18"/>
          <w:lang w:eastAsia="en-US"/>
        </w:rPr>
        <w:t>en</w:t>
      </w:r>
    </w:p>
    <w:p w14:paraId="4F5D21E1" w14:textId="63C266FE" w:rsidR="00817B09" w:rsidRPr="00547F0B" w:rsidRDefault="00817B09" w:rsidP="00817B09">
      <w:pPr>
        <w:pStyle w:val="Lijstalinea"/>
        <w:numPr>
          <w:ilvl w:val="0"/>
          <w:numId w:val="46"/>
        </w:numPr>
        <w:rPr>
          <w:rFonts w:cs="Calibri"/>
          <w:i/>
          <w:iCs/>
          <w:szCs w:val="18"/>
          <w:lang w:eastAsia="en-US"/>
        </w:rPr>
      </w:pPr>
      <w:r w:rsidRPr="00547F0B">
        <w:rPr>
          <w:rFonts w:cs="Calibri"/>
          <w:szCs w:val="18"/>
          <w:lang w:eastAsia="en-US"/>
        </w:rPr>
        <w:t>Bij ernstige vrees voor een oplopend aantal besmettingen, kunnen er lokale of regionale maatregelen genomen worden. De GGD kan mede op basis van BCO-gegevens een onderwijsinstelling adviseren om aanvullende maatregelen te treffen</w:t>
      </w:r>
      <w:r w:rsidR="0065512C" w:rsidRPr="00547F0B">
        <w:rPr>
          <w:rFonts w:cs="Calibri"/>
          <w:szCs w:val="18"/>
          <w:lang w:eastAsia="en-US"/>
        </w:rPr>
        <w:t xml:space="preserve">. </w:t>
      </w:r>
      <w:r w:rsidRPr="00547F0B">
        <w:rPr>
          <w:rFonts w:cs="Calibri"/>
          <w:szCs w:val="18"/>
          <w:lang w:eastAsia="en-US"/>
        </w:rPr>
        <w:t xml:space="preserve">Zo kunnen in het uiterste geval (delen van) instellingen worden gesloten op advies van de veiligheidsregio. </w:t>
      </w:r>
    </w:p>
    <w:p w14:paraId="217225BF" w14:textId="031A1F2D" w:rsidR="00817B09" w:rsidRPr="00547F0B" w:rsidRDefault="00817B09" w:rsidP="00817B09">
      <w:pPr>
        <w:pStyle w:val="Lijstalinea"/>
        <w:numPr>
          <w:ilvl w:val="0"/>
          <w:numId w:val="46"/>
        </w:numPr>
        <w:rPr>
          <w:rFonts w:cs="Calibri"/>
          <w:i/>
          <w:iCs/>
          <w:szCs w:val="18"/>
          <w:lang w:eastAsia="en-US"/>
        </w:rPr>
      </w:pPr>
      <w:r w:rsidRPr="00547F0B">
        <w:rPr>
          <w:rFonts w:cs="Calibri"/>
          <w:szCs w:val="18"/>
          <w:lang w:eastAsia="en-US"/>
        </w:rPr>
        <w:t xml:space="preserve">Van </w:t>
      </w:r>
      <w:r w:rsidR="00F41C73" w:rsidRPr="00547F0B">
        <w:rPr>
          <w:rFonts w:cs="Calibri"/>
          <w:szCs w:val="18"/>
          <w:lang w:eastAsia="en-US"/>
        </w:rPr>
        <w:t>mbo-instellingen</w:t>
      </w:r>
      <w:r w:rsidRPr="00547F0B">
        <w:rPr>
          <w:rFonts w:cs="Calibri"/>
          <w:szCs w:val="18"/>
          <w:lang w:eastAsia="en-US"/>
        </w:rPr>
        <w:t xml:space="preserve"> wordt verwacht dat zij alert zijn op grote veranderingen ten aanzien van afwezigheid</w:t>
      </w:r>
      <w:r w:rsidR="005D0C86" w:rsidRPr="00547F0B">
        <w:rPr>
          <w:rFonts w:cs="Calibri"/>
          <w:szCs w:val="18"/>
          <w:lang w:eastAsia="en-US"/>
        </w:rPr>
        <w:t>/ziekteverzuim</w:t>
      </w:r>
      <w:r w:rsidRPr="00547F0B">
        <w:rPr>
          <w:rFonts w:cs="Calibri"/>
          <w:szCs w:val="18"/>
          <w:lang w:eastAsia="en-US"/>
        </w:rPr>
        <w:t xml:space="preserve"> van personeel of studenten </w:t>
      </w:r>
      <w:r w:rsidR="005D0C86" w:rsidRPr="00547F0B">
        <w:rPr>
          <w:rFonts w:cs="Calibri"/>
          <w:szCs w:val="18"/>
          <w:lang w:eastAsia="en-US"/>
        </w:rPr>
        <w:t xml:space="preserve">en op signalen van toenemende aantallen studenten of medewerkers met </w:t>
      </w:r>
      <w:proofErr w:type="spellStart"/>
      <w:r w:rsidR="005D0C86" w:rsidRPr="00547F0B">
        <w:rPr>
          <w:rFonts w:cs="Calibri"/>
          <w:szCs w:val="18"/>
          <w:lang w:eastAsia="en-US"/>
        </w:rPr>
        <w:t>coronagerelateerde</w:t>
      </w:r>
      <w:proofErr w:type="spellEnd"/>
      <w:r w:rsidR="005D0C86" w:rsidRPr="00547F0B">
        <w:rPr>
          <w:rFonts w:cs="Calibri"/>
          <w:szCs w:val="18"/>
          <w:lang w:eastAsia="en-US"/>
        </w:rPr>
        <w:t xml:space="preserve"> klachten. Hen wordt gevr</w:t>
      </w:r>
      <w:r w:rsidR="005A2476">
        <w:rPr>
          <w:rFonts w:cs="Calibri"/>
          <w:szCs w:val="18"/>
          <w:lang w:eastAsia="en-US"/>
        </w:rPr>
        <w:t>a</w:t>
      </w:r>
      <w:r w:rsidR="005D0C86" w:rsidRPr="00547F0B">
        <w:rPr>
          <w:rFonts w:cs="Calibri"/>
          <w:szCs w:val="18"/>
          <w:lang w:eastAsia="en-US"/>
        </w:rPr>
        <w:t xml:space="preserve">agd </w:t>
      </w:r>
      <w:r w:rsidRPr="00547F0B">
        <w:rPr>
          <w:rFonts w:cs="Calibri"/>
          <w:szCs w:val="18"/>
          <w:lang w:eastAsia="en-US"/>
        </w:rPr>
        <w:t xml:space="preserve">opvallende ontwikkelingen op </w:t>
      </w:r>
      <w:r w:rsidR="005D0C86" w:rsidRPr="00547F0B">
        <w:rPr>
          <w:rFonts w:cs="Calibri"/>
          <w:szCs w:val="18"/>
          <w:lang w:eastAsia="en-US"/>
        </w:rPr>
        <w:t xml:space="preserve">opleidings- of </w:t>
      </w:r>
      <w:r w:rsidRPr="00547F0B">
        <w:rPr>
          <w:rFonts w:cs="Calibri"/>
          <w:szCs w:val="18"/>
          <w:lang w:eastAsia="en-US"/>
        </w:rPr>
        <w:t>instellingsniveau te melden aan de GGD.</w:t>
      </w:r>
    </w:p>
    <w:p w14:paraId="3A3D89EE" w14:textId="4B51C628" w:rsidR="00F41C73" w:rsidRPr="00547F0B" w:rsidRDefault="00F41C73" w:rsidP="00F41C73">
      <w:pPr>
        <w:rPr>
          <w:rFonts w:cs="Calibri"/>
          <w:i/>
          <w:iCs/>
          <w:szCs w:val="18"/>
          <w:lang w:eastAsia="en-US"/>
        </w:rPr>
      </w:pPr>
    </w:p>
    <w:p w14:paraId="1B2BB8BC" w14:textId="06CBD81D" w:rsidR="00F41C73" w:rsidRPr="00547F0B" w:rsidRDefault="00F41C73" w:rsidP="00F41C73">
      <w:pPr>
        <w:rPr>
          <w:rFonts w:cs="Calibri"/>
          <w:i/>
          <w:iCs/>
          <w:szCs w:val="18"/>
          <w:lang w:eastAsia="en-US"/>
        </w:rPr>
      </w:pPr>
      <w:r w:rsidRPr="00547F0B">
        <w:rPr>
          <w:rFonts w:cs="Calibri"/>
          <w:i/>
          <w:iCs/>
          <w:szCs w:val="18"/>
          <w:lang w:eastAsia="en-US"/>
        </w:rPr>
        <w:t>Thuiswerkadvies</w:t>
      </w:r>
    </w:p>
    <w:p w14:paraId="552E71A7" w14:textId="4CCDA0C0" w:rsidR="00F41C73" w:rsidRPr="00547F0B" w:rsidRDefault="00F41C73" w:rsidP="00F41C73">
      <w:pPr>
        <w:pStyle w:val="Lijstalinea"/>
        <w:numPr>
          <w:ilvl w:val="0"/>
          <w:numId w:val="47"/>
        </w:numPr>
        <w:rPr>
          <w:rFonts w:cs="Calibri"/>
          <w:szCs w:val="18"/>
          <w:lang w:eastAsia="en-US"/>
        </w:rPr>
      </w:pPr>
      <w:r w:rsidRPr="00ED2802">
        <w:rPr>
          <w:rFonts w:cs="Calibri"/>
          <w:szCs w:val="18"/>
          <w:highlight w:val="yellow"/>
          <w:lang w:eastAsia="en-US"/>
        </w:rPr>
        <w:t>In algemene zin geldt</w:t>
      </w:r>
      <w:r w:rsidR="006C1811" w:rsidRPr="00ED2802">
        <w:rPr>
          <w:rFonts w:cs="Calibri"/>
          <w:szCs w:val="18"/>
          <w:highlight w:val="yellow"/>
          <w:lang w:eastAsia="en-US"/>
        </w:rPr>
        <w:t xml:space="preserve"> met ingang van 25 september</w:t>
      </w:r>
      <w:r w:rsidRPr="00ED2802">
        <w:rPr>
          <w:rFonts w:cs="Calibri"/>
          <w:szCs w:val="18"/>
          <w:highlight w:val="yellow"/>
          <w:lang w:eastAsia="en-US"/>
        </w:rPr>
        <w:t xml:space="preserve"> het advies om thuis te werken</w:t>
      </w:r>
      <w:r w:rsidR="006C1811" w:rsidRPr="00ED2802">
        <w:rPr>
          <w:rFonts w:cs="Calibri"/>
          <w:szCs w:val="18"/>
          <w:highlight w:val="yellow"/>
          <w:lang w:eastAsia="en-US"/>
        </w:rPr>
        <w:t xml:space="preserve"> als dat kan en op kantoor (in dit geval de onderwijsinstelling) als dat nodig is.</w:t>
      </w:r>
      <w:r w:rsidRPr="00547F0B">
        <w:rPr>
          <w:rFonts w:cs="Calibri"/>
          <w:szCs w:val="18"/>
          <w:lang w:eastAsia="en-US"/>
        </w:rPr>
        <w:t xml:space="preserve">. Voor medewerkers van mbo-instellingen die onderwijs geven, en dat dus nu met het loslaten van de </w:t>
      </w:r>
      <w:proofErr w:type="spellStart"/>
      <w:r w:rsidRPr="00547F0B">
        <w:rPr>
          <w:rFonts w:cs="Calibri"/>
          <w:szCs w:val="18"/>
          <w:lang w:eastAsia="en-US"/>
        </w:rPr>
        <w:t>anderhalvemeternorm</w:t>
      </w:r>
      <w:proofErr w:type="spellEnd"/>
      <w:r w:rsidRPr="00547F0B">
        <w:rPr>
          <w:rFonts w:cs="Calibri"/>
          <w:szCs w:val="18"/>
          <w:lang w:eastAsia="en-US"/>
        </w:rPr>
        <w:t xml:space="preserve"> weer fysiek kunnen doen, geldt dat thuiswerken niet mogelijk is. Zij kunnen dus gewoon aanwezig zijn op de onderwijslocaties. </w:t>
      </w:r>
      <w:r w:rsidR="00EB032C" w:rsidRPr="00547F0B">
        <w:rPr>
          <w:rFonts w:cs="Calibri"/>
          <w:szCs w:val="18"/>
          <w:lang w:eastAsia="en-US"/>
        </w:rPr>
        <w:t xml:space="preserve">Datzelfde geldt voor andere medewerkers die het onderwijs ondersteunen en daardoor fysiek aanwezig moeten zijn. </w:t>
      </w:r>
      <w:r w:rsidRPr="00547F0B">
        <w:rPr>
          <w:rFonts w:cs="Calibri"/>
          <w:szCs w:val="18"/>
          <w:lang w:eastAsia="en-US"/>
        </w:rPr>
        <w:t xml:space="preserve">Voor medewerkers belast met andere werkzaamheden, die wel vanuit huis kunnen worden uitgevoerd, geldt nog steeds dat zij dit </w:t>
      </w:r>
      <w:r w:rsidR="006C1811">
        <w:rPr>
          <w:rFonts w:cs="Calibri"/>
          <w:szCs w:val="18"/>
          <w:lang w:eastAsia="en-US"/>
        </w:rPr>
        <w:t>als dat kan</w:t>
      </w:r>
      <w:r w:rsidRPr="00547F0B">
        <w:rPr>
          <w:rFonts w:cs="Calibri"/>
          <w:szCs w:val="18"/>
          <w:lang w:eastAsia="en-US"/>
        </w:rPr>
        <w:t xml:space="preserve"> vanuit huis doen.</w:t>
      </w:r>
    </w:p>
    <w:p w14:paraId="7E2B0AC2" w14:textId="23E4BBB1" w:rsidR="00A44632" w:rsidRPr="00547F0B" w:rsidRDefault="00A44632" w:rsidP="00D03340">
      <w:pPr>
        <w:pStyle w:val="Lijstalinea"/>
        <w:numPr>
          <w:ilvl w:val="0"/>
          <w:numId w:val="47"/>
        </w:numPr>
        <w:rPr>
          <w:rFonts w:cs="Calibri"/>
          <w:szCs w:val="18"/>
          <w:lang w:eastAsia="en-US"/>
        </w:rPr>
      </w:pPr>
      <w:r w:rsidRPr="00547F0B">
        <w:rPr>
          <w:rFonts w:cs="Calibri"/>
          <w:szCs w:val="18"/>
          <w:lang w:eastAsia="en-US"/>
        </w:rPr>
        <w:t xml:space="preserve">Voor aanvullende informatie over personeel, zie </w:t>
      </w:r>
      <w:r w:rsidR="007B3DDC">
        <w:t>Richtlijnen mbo (7.0).</w:t>
      </w:r>
    </w:p>
    <w:p w14:paraId="6CD88309" w14:textId="5A837CA5" w:rsidR="00817B09" w:rsidRPr="00547F0B" w:rsidRDefault="00817B09" w:rsidP="00817B09">
      <w:pPr>
        <w:rPr>
          <w:rFonts w:cs="Calibri"/>
          <w:szCs w:val="18"/>
          <w:lang w:eastAsia="en-US"/>
        </w:rPr>
      </w:pPr>
    </w:p>
    <w:p w14:paraId="6C6D01C1" w14:textId="73772D13" w:rsidR="00F41C73" w:rsidRPr="00547F0B" w:rsidRDefault="00F41C73" w:rsidP="00F41C73">
      <w:pPr>
        <w:rPr>
          <w:rFonts w:cs="Calibri"/>
          <w:i/>
          <w:iCs/>
          <w:szCs w:val="18"/>
          <w:lang w:eastAsia="en-US"/>
        </w:rPr>
      </w:pPr>
      <w:r w:rsidRPr="00547F0B">
        <w:rPr>
          <w:rFonts w:cs="Calibri"/>
          <w:i/>
          <w:iCs/>
          <w:szCs w:val="18"/>
          <w:lang w:eastAsia="en-US"/>
        </w:rPr>
        <w:t>Hygiënemaatregelen</w:t>
      </w:r>
    </w:p>
    <w:p w14:paraId="78DDE9FD" w14:textId="5EAE1322" w:rsidR="00F41C73" w:rsidRPr="00547F0B" w:rsidRDefault="00F41C73" w:rsidP="00503D64">
      <w:pPr>
        <w:pStyle w:val="Lijstalinea"/>
        <w:numPr>
          <w:ilvl w:val="0"/>
          <w:numId w:val="47"/>
        </w:numPr>
      </w:pPr>
      <w:r w:rsidRPr="00547F0B">
        <w:rPr>
          <w:rFonts w:cs="Calibri"/>
          <w:szCs w:val="18"/>
          <w:lang w:eastAsia="en-US"/>
        </w:rPr>
        <w:t xml:space="preserve">De reeds bekende hygiëne- en gezondheidsrichtlijnen worden gehandhaafd. Dit betekent dat er in onderwijsgebouwen voldoende desinfecteermiddel aanwezig is en oppervlakken frequent worden schoongemaakt. Voor studenten en medewerkers gelden de basisrichtlijnen dat de </w:t>
      </w:r>
      <w:r w:rsidRPr="00547F0B">
        <w:rPr>
          <w:rFonts w:cs="Calibri"/>
          <w:szCs w:val="18"/>
          <w:lang w:eastAsia="en-US"/>
        </w:rPr>
        <w:lastRenderedPageBreak/>
        <w:t xml:space="preserve">handen regelmatig en goed worden gewassen, dat er wordt geniesd en gehoest in de </w:t>
      </w:r>
      <w:proofErr w:type="spellStart"/>
      <w:r w:rsidRPr="00547F0B">
        <w:rPr>
          <w:rFonts w:cs="Calibri"/>
          <w:szCs w:val="18"/>
          <w:lang w:eastAsia="en-US"/>
        </w:rPr>
        <w:t>elleboog</w:t>
      </w:r>
      <w:proofErr w:type="spellEnd"/>
      <w:r w:rsidRPr="00547F0B">
        <w:rPr>
          <w:rFonts w:cs="Calibri"/>
          <w:szCs w:val="18"/>
          <w:lang w:eastAsia="en-US"/>
        </w:rPr>
        <w:t xml:space="preserve">, dat men – ongeacht of men (volledig) gevaccineerd is – thuisblijft bij klachten en zich laat testen bij de GGD, en dat de quarantaineregels worden aangehouden. </w:t>
      </w:r>
      <w:r w:rsidR="00E413BA" w:rsidRPr="00547F0B">
        <w:rPr>
          <w:rFonts w:cs="Calibri"/>
          <w:szCs w:val="18"/>
          <w:lang w:eastAsia="en-US"/>
        </w:rPr>
        <w:t xml:space="preserve">Voor aanvullende informatie over hygiënemaatregelen, zie </w:t>
      </w:r>
      <w:r w:rsidR="007B3DDC">
        <w:t>Richtlijnen mbo (7.0).</w:t>
      </w:r>
    </w:p>
    <w:p w14:paraId="590D214E" w14:textId="77777777" w:rsidR="00DE4FFB" w:rsidRDefault="00DE4FFB" w:rsidP="00DE4FFB">
      <w:pPr>
        <w:rPr>
          <w:rFonts w:cs="Calibri"/>
          <w:i/>
          <w:iCs/>
          <w:szCs w:val="18"/>
          <w:highlight w:val="yellow"/>
          <w:lang w:eastAsia="en-US"/>
        </w:rPr>
      </w:pPr>
    </w:p>
    <w:p w14:paraId="7EF50C0D" w14:textId="537C0D0A" w:rsidR="00DE4FFB" w:rsidRPr="008F5BEC" w:rsidRDefault="00DE4FFB" w:rsidP="00DE4FFB">
      <w:pPr>
        <w:rPr>
          <w:rFonts w:cs="Calibri"/>
          <w:i/>
          <w:iCs/>
          <w:szCs w:val="18"/>
          <w:highlight w:val="yellow"/>
          <w:lang w:eastAsia="en-US"/>
        </w:rPr>
      </w:pPr>
      <w:r w:rsidRPr="008F5BEC">
        <w:rPr>
          <w:rFonts w:cs="Calibri"/>
          <w:i/>
          <w:iCs/>
          <w:szCs w:val="18"/>
          <w:highlight w:val="yellow"/>
          <w:lang w:eastAsia="en-US"/>
        </w:rPr>
        <w:t>Horeca en cultuur</w:t>
      </w:r>
    </w:p>
    <w:p w14:paraId="19DC5BE4" w14:textId="77777777" w:rsidR="00DE4FFB" w:rsidRPr="008F5BEC" w:rsidRDefault="00DE4FFB" w:rsidP="00ED2802">
      <w:pPr>
        <w:pStyle w:val="Default"/>
        <w:numPr>
          <w:ilvl w:val="0"/>
          <w:numId w:val="52"/>
        </w:numPr>
        <w:rPr>
          <w:rFonts w:ascii="Verdana" w:hAnsi="Verdana"/>
          <w:color w:val="auto"/>
          <w:sz w:val="18"/>
          <w:szCs w:val="18"/>
          <w:highlight w:val="yellow"/>
        </w:rPr>
      </w:pPr>
      <w:r w:rsidRPr="008F5BEC">
        <w:rPr>
          <w:rFonts w:ascii="Verdana" w:hAnsi="Verdana"/>
          <w:sz w:val="18"/>
          <w:szCs w:val="18"/>
          <w:highlight w:val="yellow"/>
        </w:rPr>
        <w:t>Voor horeca op de locatie van de instelling geldt dat er als het gaat om besloten eet- en drinkgelegenheden (zoals kantines voor personeel en studenten) niet gewerkt hoeft te worden met coronatoegangsbewijzen. Voor publieke gelegenheden (zoals een café of restaurant dat ook voor regulier publiek toegankelijk is) is dat wel vereist. Als er sprake is van leerwerkbedrijven zoals een café, restaurant of hotel waar studenten werken om leerervaring op te doen gelden studenten als werknemers en hoeven zij zelf geen coronatoegangsbewijzen te tonen. Voor bezoekers van dergelijke gelegenheden is dat wel verplicht, als het om publieke gelegenheden gaat.</w:t>
      </w:r>
    </w:p>
    <w:p w14:paraId="35BDF566" w14:textId="77777777" w:rsidR="00DE4FFB" w:rsidRPr="008F5BEC" w:rsidRDefault="00DE4FFB" w:rsidP="00ED2802">
      <w:pPr>
        <w:pStyle w:val="Default"/>
        <w:numPr>
          <w:ilvl w:val="0"/>
          <w:numId w:val="52"/>
        </w:numPr>
        <w:rPr>
          <w:rFonts w:ascii="Verdana" w:hAnsi="Verdana"/>
          <w:color w:val="auto"/>
          <w:sz w:val="18"/>
          <w:szCs w:val="18"/>
          <w:highlight w:val="yellow"/>
        </w:rPr>
      </w:pPr>
      <w:r w:rsidRPr="008F5BEC">
        <w:rPr>
          <w:rFonts w:ascii="Verdana" w:hAnsi="Verdana"/>
          <w:sz w:val="18"/>
          <w:szCs w:val="18"/>
          <w:highlight w:val="yellow"/>
        </w:rPr>
        <w:t>Ook voor culturele activiteiten op de locatie van de instelling geldt dat geen coronatoegangsbewijzen nodig zijn zolang het om een besloten activiteit gaat, zonder regulier publiek van buiten de instelling. Als het om een publieke activiteit gaat waarbij wel bezoekers van buiten de instelling komen is het wel verplicht om met coronatoegangsbewijzen te werken.</w:t>
      </w:r>
    </w:p>
    <w:p w14:paraId="5D0DE4A5" w14:textId="77777777" w:rsidR="00854123" w:rsidRPr="00547F0B" w:rsidRDefault="00854123" w:rsidP="00854123">
      <w:pPr>
        <w:rPr>
          <w:rFonts w:cs="Calibri"/>
          <w:szCs w:val="18"/>
          <w:lang w:eastAsia="en-US"/>
        </w:rPr>
      </w:pPr>
    </w:p>
    <w:p w14:paraId="10EC27C0" w14:textId="47C4DB3C" w:rsidR="00F41C73" w:rsidRPr="00547F0B" w:rsidRDefault="00F41C73" w:rsidP="00F41C73">
      <w:pPr>
        <w:rPr>
          <w:rFonts w:cs="Calibri"/>
          <w:i/>
          <w:iCs/>
          <w:szCs w:val="18"/>
          <w:lang w:eastAsia="en-US"/>
        </w:rPr>
      </w:pPr>
      <w:r w:rsidRPr="00547F0B">
        <w:rPr>
          <w:rFonts w:cs="Calibri"/>
          <w:i/>
          <w:iCs/>
          <w:szCs w:val="18"/>
          <w:lang w:eastAsia="en-US"/>
        </w:rPr>
        <w:t>Testen en vaccineren</w:t>
      </w:r>
    </w:p>
    <w:p w14:paraId="1252CB96" w14:textId="2B79DB10" w:rsidR="00F41C73" w:rsidRPr="00ED2802" w:rsidRDefault="00F41C73" w:rsidP="00D03340">
      <w:pPr>
        <w:pStyle w:val="Lijstalinea"/>
        <w:numPr>
          <w:ilvl w:val="0"/>
          <w:numId w:val="47"/>
        </w:numPr>
        <w:rPr>
          <w:rFonts w:cs="Calibri"/>
          <w:szCs w:val="18"/>
          <w:highlight w:val="yellow"/>
          <w:lang w:eastAsia="en-US"/>
        </w:rPr>
      </w:pPr>
      <w:r w:rsidRPr="00ED2802">
        <w:rPr>
          <w:rFonts w:cs="Calibri"/>
          <w:szCs w:val="18"/>
          <w:highlight w:val="yellow"/>
          <w:lang w:eastAsia="en-US"/>
        </w:rPr>
        <w:t>Het kabinet vraag studenten</w:t>
      </w:r>
      <w:r w:rsidR="008A2459">
        <w:rPr>
          <w:rFonts w:cs="Calibri"/>
          <w:szCs w:val="18"/>
          <w:highlight w:val="yellow"/>
          <w:lang w:eastAsia="en-US"/>
        </w:rPr>
        <w:t xml:space="preserve"> en medewerkers</w:t>
      </w:r>
      <w:r w:rsidR="005A2476" w:rsidRPr="00ED2802">
        <w:rPr>
          <w:rFonts w:cs="Calibri"/>
          <w:szCs w:val="18"/>
          <w:highlight w:val="yellow"/>
          <w:lang w:eastAsia="en-US"/>
        </w:rPr>
        <w:t xml:space="preserve">, met name degenen die </w:t>
      </w:r>
      <w:r w:rsidR="00EE06C6" w:rsidRPr="00ED2802">
        <w:rPr>
          <w:rFonts w:cs="Calibri"/>
          <w:szCs w:val="18"/>
          <w:highlight w:val="yellow"/>
          <w:lang w:eastAsia="en-US"/>
        </w:rPr>
        <w:t>(</w:t>
      </w:r>
      <w:r w:rsidR="005A2476" w:rsidRPr="00ED2802">
        <w:rPr>
          <w:rFonts w:cs="Calibri"/>
          <w:szCs w:val="18"/>
          <w:highlight w:val="yellow"/>
          <w:lang w:eastAsia="en-US"/>
        </w:rPr>
        <w:t>nog</w:t>
      </w:r>
      <w:r w:rsidR="00EE06C6" w:rsidRPr="00ED2802">
        <w:rPr>
          <w:rFonts w:cs="Calibri"/>
          <w:szCs w:val="18"/>
          <w:highlight w:val="yellow"/>
          <w:lang w:eastAsia="en-US"/>
        </w:rPr>
        <w:t>)</w:t>
      </w:r>
      <w:r w:rsidR="005A2476" w:rsidRPr="00ED2802">
        <w:rPr>
          <w:rFonts w:cs="Calibri"/>
          <w:szCs w:val="18"/>
          <w:highlight w:val="yellow"/>
          <w:lang w:eastAsia="en-US"/>
        </w:rPr>
        <w:t xml:space="preserve"> niet of nog niet volledig gevaccineerd zijn, om</w:t>
      </w:r>
      <w:r w:rsidRPr="00ED2802">
        <w:rPr>
          <w:rFonts w:cs="Calibri"/>
          <w:szCs w:val="18"/>
          <w:highlight w:val="yellow"/>
          <w:lang w:eastAsia="en-US"/>
        </w:rPr>
        <w:t xml:space="preserve"> zich ook twee keer per week </w:t>
      </w:r>
      <w:r w:rsidR="00AA3116">
        <w:rPr>
          <w:rFonts w:cs="Calibri"/>
          <w:szCs w:val="18"/>
          <w:highlight w:val="yellow"/>
          <w:lang w:eastAsia="en-US"/>
        </w:rPr>
        <w:t xml:space="preserve">vrijwillig </w:t>
      </w:r>
      <w:r w:rsidRPr="00ED2802">
        <w:rPr>
          <w:rFonts w:cs="Calibri"/>
          <w:szCs w:val="18"/>
          <w:highlight w:val="yellow"/>
          <w:lang w:eastAsia="en-US"/>
        </w:rPr>
        <w:t xml:space="preserve">te testen. </w:t>
      </w:r>
    </w:p>
    <w:p w14:paraId="0D58E8A0" w14:textId="713E4570" w:rsidR="00F41C73" w:rsidRPr="00547F0B" w:rsidRDefault="00F41C73" w:rsidP="00D03340">
      <w:pPr>
        <w:pStyle w:val="Lijstalinea"/>
        <w:numPr>
          <w:ilvl w:val="0"/>
          <w:numId w:val="47"/>
        </w:numPr>
        <w:rPr>
          <w:rFonts w:cs="Calibri"/>
          <w:szCs w:val="18"/>
          <w:lang w:eastAsia="en-US"/>
        </w:rPr>
      </w:pPr>
      <w:r w:rsidRPr="00547F0B">
        <w:rPr>
          <w:rFonts w:cs="Calibri"/>
          <w:szCs w:val="18"/>
          <w:lang w:eastAsia="en-US"/>
        </w:rPr>
        <w:t>Studenten en medewerkers kunnen hiertoe zelftesten bestellen via de landelijke portal van SURF (www.zelftestonderwijs.nl).</w:t>
      </w:r>
    </w:p>
    <w:p w14:paraId="26E0FF45" w14:textId="08AA617B" w:rsidR="00F41C73" w:rsidRPr="00547F0B" w:rsidRDefault="00F41C73" w:rsidP="00D03340">
      <w:pPr>
        <w:pStyle w:val="Lijstalinea"/>
        <w:numPr>
          <w:ilvl w:val="0"/>
          <w:numId w:val="47"/>
        </w:numPr>
        <w:rPr>
          <w:rFonts w:cs="Calibri"/>
          <w:szCs w:val="18"/>
          <w:lang w:eastAsia="en-US"/>
        </w:rPr>
      </w:pPr>
      <w:r w:rsidRPr="00547F0B">
        <w:rPr>
          <w:rFonts w:cs="Calibri"/>
          <w:szCs w:val="18"/>
          <w:lang w:eastAsia="en-US"/>
        </w:rPr>
        <w:t>Instellingen die – aanvullend op of in plaats van de portal van SURF – uitgiftepunten/infrastructuur hebben om testen via de instelling te verspreiden, kunnen deze infrastructuur ook in het nieuwe studiejaar blijven benutten. Vanaf 6 september is het ook weer mogelijk om extra voorraad zelftesten aan te vragen die dan op de reeds bij OCW bekende onderwijslocaties worden geleverd. Er worden alleen testen geleverd op aanvraag. Aanvragen kunnen worden ingediend door te mailen naar sneltesten@minocw.nl. Alle aanvragen worden tweewekelijks beoordeeld en verwerkt.</w:t>
      </w:r>
      <w:r w:rsidR="0065512C" w:rsidRPr="00547F0B">
        <w:rPr>
          <w:rFonts w:cs="Calibri"/>
          <w:szCs w:val="18"/>
          <w:lang w:eastAsia="en-US"/>
        </w:rPr>
        <w:t xml:space="preserve"> Niet-bekostigde instellingen met een BRIN-nummer en die onderwijs verzorgen dat geregistreerd staat in CROHO of </w:t>
      </w:r>
      <w:proofErr w:type="spellStart"/>
      <w:r w:rsidR="0065512C" w:rsidRPr="00547F0B">
        <w:rPr>
          <w:rFonts w:cs="Calibri"/>
          <w:szCs w:val="18"/>
          <w:lang w:eastAsia="en-US"/>
        </w:rPr>
        <w:t>Crebo</w:t>
      </w:r>
      <w:proofErr w:type="spellEnd"/>
      <w:r w:rsidR="0065512C" w:rsidRPr="00547F0B">
        <w:rPr>
          <w:rFonts w:cs="Calibri"/>
          <w:szCs w:val="18"/>
          <w:lang w:eastAsia="en-US"/>
        </w:rPr>
        <w:t xml:space="preserve"> kunnen hier ook gebruik van maken.</w:t>
      </w:r>
      <w:r w:rsidRPr="00547F0B">
        <w:rPr>
          <w:rFonts w:cs="Calibri"/>
          <w:szCs w:val="18"/>
          <w:lang w:eastAsia="en-US"/>
        </w:rPr>
        <w:t xml:space="preserve"> Voor instructies over het aanvragen van zelftesten wordt verwezen naar de bijlage van de brief die op 13 augustus 2021 door de minister van OCW aan alle instellingsbesturen is gestuurd. </w:t>
      </w:r>
    </w:p>
    <w:p w14:paraId="432970AF" w14:textId="26601F3B" w:rsidR="00F41C73" w:rsidRPr="00ED2802" w:rsidRDefault="00F41C73" w:rsidP="00D03340">
      <w:pPr>
        <w:pStyle w:val="Lijstalinea"/>
        <w:numPr>
          <w:ilvl w:val="0"/>
          <w:numId w:val="47"/>
        </w:numPr>
        <w:rPr>
          <w:rFonts w:cs="Calibri"/>
          <w:szCs w:val="18"/>
          <w:highlight w:val="yellow"/>
          <w:lang w:eastAsia="en-US"/>
        </w:rPr>
      </w:pPr>
      <w:r w:rsidRPr="00ED2802">
        <w:rPr>
          <w:rFonts w:cs="Calibri"/>
          <w:szCs w:val="18"/>
          <w:highlight w:val="yellow"/>
          <w:lang w:eastAsia="en-US"/>
        </w:rPr>
        <w:t>Het blijft de verantwoordelijkheid van de studenten</w:t>
      </w:r>
      <w:r w:rsidR="008A2459" w:rsidRPr="00ED2802">
        <w:rPr>
          <w:rFonts w:cs="Calibri"/>
          <w:szCs w:val="18"/>
          <w:highlight w:val="yellow"/>
          <w:lang w:eastAsia="en-US"/>
        </w:rPr>
        <w:t xml:space="preserve"> en medewerkers</w:t>
      </w:r>
      <w:r w:rsidRPr="00ED2802">
        <w:rPr>
          <w:rFonts w:cs="Calibri"/>
          <w:szCs w:val="18"/>
          <w:highlight w:val="yellow"/>
          <w:lang w:eastAsia="en-US"/>
        </w:rPr>
        <w:t xml:space="preserve"> om zichzelf te testen. Van instellingen wordt niet verwacht dat zij nieuwe infrastructuur optuigen om in het nieuwe studiejaar testen te verspreiden. Wel wordt van hen verwacht dat zij studenten</w:t>
      </w:r>
      <w:r w:rsidR="008A2459" w:rsidRPr="00ED2802">
        <w:rPr>
          <w:rFonts w:cs="Calibri"/>
          <w:szCs w:val="18"/>
          <w:highlight w:val="yellow"/>
          <w:lang w:eastAsia="en-US"/>
        </w:rPr>
        <w:t xml:space="preserve"> en medewerkers</w:t>
      </w:r>
      <w:r w:rsidRPr="00ED2802">
        <w:rPr>
          <w:rFonts w:cs="Calibri"/>
          <w:szCs w:val="18"/>
          <w:highlight w:val="yellow"/>
          <w:lang w:eastAsia="en-US"/>
        </w:rPr>
        <w:t xml:space="preserve"> wijzen op het belang van testen en communiceren over de mogelijkheden die studenten hebben om aan de zelftesten te komen.</w:t>
      </w:r>
    </w:p>
    <w:p w14:paraId="27D4C1C4" w14:textId="68550745" w:rsidR="00F41C73" w:rsidRPr="00547F0B" w:rsidRDefault="00F41C73" w:rsidP="00D03340">
      <w:pPr>
        <w:pStyle w:val="Lijstalinea"/>
        <w:numPr>
          <w:ilvl w:val="0"/>
          <w:numId w:val="47"/>
        </w:numPr>
        <w:rPr>
          <w:rFonts w:cs="Calibri"/>
          <w:szCs w:val="18"/>
          <w:lang w:eastAsia="en-US"/>
        </w:rPr>
      </w:pPr>
      <w:r w:rsidRPr="00547F0B">
        <w:rPr>
          <w:rFonts w:cs="Calibri"/>
          <w:szCs w:val="18"/>
          <w:lang w:eastAsia="en-US"/>
        </w:rPr>
        <w:t>Vaccinatie blijft een cruciaal onderdeel in de strategie om het coronavirus te bestrijden. Mbo-instellingen worden verzocht om</w:t>
      </w:r>
      <w:r w:rsidR="005A2476">
        <w:rPr>
          <w:rFonts w:cs="Calibri"/>
          <w:szCs w:val="18"/>
          <w:lang w:eastAsia="en-US"/>
        </w:rPr>
        <w:t xml:space="preserve"> waar dat nog niet gebeurd is</w:t>
      </w:r>
      <w:r w:rsidRPr="00547F0B">
        <w:rPr>
          <w:rFonts w:cs="Calibri"/>
          <w:szCs w:val="18"/>
          <w:lang w:eastAsia="en-US"/>
        </w:rPr>
        <w:t xml:space="preserve"> actief in overleg te treden met de GGD over de inzet van ‘prikbussen’ bij de onderwijslocaties. Dit betreft mobiele vaccinatielocaties, die kunnen helpen om de vaccinatiegraad op een laagdrempelige wijze te verhogen. </w:t>
      </w:r>
    </w:p>
    <w:p w14:paraId="661B6F07" w14:textId="38503BA4" w:rsidR="00F41C73" w:rsidRPr="00547F0B" w:rsidRDefault="00F41C73" w:rsidP="00F41C73">
      <w:pPr>
        <w:pStyle w:val="Lijstalinea"/>
        <w:numPr>
          <w:ilvl w:val="0"/>
          <w:numId w:val="47"/>
        </w:numPr>
        <w:rPr>
          <w:rFonts w:cs="Calibri"/>
          <w:szCs w:val="18"/>
          <w:lang w:eastAsia="en-US"/>
        </w:rPr>
      </w:pPr>
      <w:r w:rsidRPr="00547F0B">
        <w:rPr>
          <w:rFonts w:cs="Calibri"/>
          <w:szCs w:val="18"/>
          <w:lang w:eastAsia="en-US"/>
        </w:rPr>
        <w:t>Ook vraagt het kabinet mbo-instellingen studenten te informeren over de mogelijkheden die er zijn om zich – eventueel zonder afspraak via www.prikkenzonderafspraak.nl  – te laten vaccineren.</w:t>
      </w:r>
    </w:p>
    <w:p w14:paraId="790CCCFB" w14:textId="50DF9FF7" w:rsidR="00A44632" w:rsidRPr="00547F0B" w:rsidRDefault="00A44632" w:rsidP="00F41C73">
      <w:pPr>
        <w:pStyle w:val="Lijstalinea"/>
        <w:numPr>
          <w:ilvl w:val="0"/>
          <w:numId w:val="47"/>
        </w:numPr>
        <w:rPr>
          <w:rFonts w:cs="Calibri"/>
          <w:szCs w:val="18"/>
          <w:lang w:eastAsia="en-US"/>
        </w:rPr>
      </w:pPr>
      <w:r w:rsidRPr="00547F0B">
        <w:rPr>
          <w:rFonts w:cs="Calibri"/>
          <w:szCs w:val="18"/>
          <w:lang w:eastAsia="en-US"/>
        </w:rPr>
        <w:t xml:space="preserve">Voor aanvullende informatie over testen, zie </w:t>
      </w:r>
      <w:r w:rsidR="009E5464">
        <w:t>Richtlijnen mbo (7.0).</w:t>
      </w:r>
    </w:p>
    <w:p w14:paraId="149AE2AB" w14:textId="1E74D874" w:rsidR="00267475" w:rsidRDefault="00267475" w:rsidP="00267475">
      <w:pPr>
        <w:rPr>
          <w:rFonts w:cs="Calibri"/>
          <w:szCs w:val="18"/>
          <w:lang w:eastAsia="en-US"/>
        </w:rPr>
      </w:pPr>
    </w:p>
    <w:p w14:paraId="4D05D310" w14:textId="119EA858" w:rsidR="001D07FD" w:rsidRPr="00547F0B" w:rsidRDefault="0042565C" w:rsidP="001D07FD">
      <w:pPr>
        <w:rPr>
          <w:b/>
          <w:bCs/>
          <w:szCs w:val="18"/>
        </w:rPr>
      </w:pPr>
      <w:r w:rsidRPr="00547F0B">
        <w:rPr>
          <w:b/>
          <w:bCs/>
          <w:szCs w:val="18"/>
        </w:rPr>
        <w:t>Verwachting</w:t>
      </w:r>
      <w:r w:rsidR="008B65E5" w:rsidRPr="00547F0B">
        <w:rPr>
          <w:b/>
          <w:bCs/>
          <w:szCs w:val="18"/>
        </w:rPr>
        <w:t xml:space="preserve"> coronamaatregelen</w:t>
      </w:r>
    </w:p>
    <w:p w14:paraId="737EF256" w14:textId="31C53290" w:rsidR="001D07FD" w:rsidRPr="00547F0B" w:rsidRDefault="001D07FD" w:rsidP="001D07FD">
      <w:pPr>
        <w:rPr>
          <w:rFonts w:cs="Calibri"/>
          <w:szCs w:val="18"/>
          <w:lang w:eastAsia="en-US"/>
        </w:rPr>
      </w:pPr>
      <w:r w:rsidRPr="00547F0B">
        <w:rPr>
          <w:szCs w:val="18"/>
        </w:rPr>
        <w:t xml:space="preserve">Met het loslaten van de </w:t>
      </w:r>
      <w:proofErr w:type="spellStart"/>
      <w:r w:rsidRPr="00547F0B">
        <w:rPr>
          <w:szCs w:val="18"/>
        </w:rPr>
        <w:t>anderhalvemetermaatregel</w:t>
      </w:r>
      <w:proofErr w:type="spellEnd"/>
      <w:r w:rsidRPr="00547F0B">
        <w:rPr>
          <w:szCs w:val="18"/>
        </w:rPr>
        <w:t xml:space="preserve">, is </w:t>
      </w:r>
      <w:r w:rsidR="00EC05DE" w:rsidRPr="00547F0B">
        <w:rPr>
          <w:szCs w:val="18"/>
        </w:rPr>
        <w:t>er weer meer vrijheid om onderwijs vorm te geven zonder fysieke beperkingen</w:t>
      </w:r>
      <w:r w:rsidRPr="00547F0B">
        <w:rPr>
          <w:szCs w:val="18"/>
        </w:rPr>
        <w:t>. Wel blijven er</w:t>
      </w:r>
      <w:r w:rsidRPr="00547F0B">
        <w:rPr>
          <w:rFonts w:cs="Calibri"/>
          <w:szCs w:val="18"/>
          <w:lang w:eastAsia="en-US"/>
        </w:rPr>
        <w:t xml:space="preserve"> mogelijkheden bestaan voor online onderwijs, maar dan als onderdeel van de onderwijsmethodiek</w:t>
      </w:r>
      <w:r w:rsidR="00AC0ADF" w:rsidRPr="00547F0B">
        <w:rPr>
          <w:rFonts w:cs="Calibri"/>
          <w:szCs w:val="18"/>
          <w:lang w:eastAsia="en-US"/>
        </w:rPr>
        <w:t xml:space="preserve"> en de onderwijsprogrammering</w:t>
      </w:r>
      <w:r w:rsidRPr="00547F0B">
        <w:rPr>
          <w:rFonts w:cs="Calibri"/>
          <w:szCs w:val="18"/>
          <w:lang w:eastAsia="en-US"/>
        </w:rPr>
        <w:t xml:space="preserve">. We hebben de afgelopen periode veel geleerd over de inzet van online en </w:t>
      </w:r>
      <w:proofErr w:type="spellStart"/>
      <w:r w:rsidRPr="00547F0B">
        <w:rPr>
          <w:rFonts w:cs="Calibri"/>
          <w:szCs w:val="18"/>
          <w:lang w:eastAsia="en-US"/>
        </w:rPr>
        <w:t>blended</w:t>
      </w:r>
      <w:proofErr w:type="spellEnd"/>
      <w:r w:rsidRPr="00547F0B">
        <w:rPr>
          <w:rFonts w:cs="Calibri"/>
          <w:szCs w:val="18"/>
          <w:lang w:eastAsia="en-US"/>
        </w:rPr>
        <w:t xml:space="preserve"> onderwijs en van deze lessen kan in positieve zin gebruik gemaakt worden.</w:t>
      </w:r>
      <w:r w:rsidRPr="00A92D79">
        <w:rPr>
          <w:rFonts w:cs="Calibri"/>
          <w:szCs w:val="18"/>
          <w:lang w:eastAsia="en-US"/>
        </w:rPr>
        <w:t xml:space="preserve"> </w:t>
      </w:r>
    </w:p>
    <w:p w14:paraId="6823D22A" w14:textId="77777777" w:rsidR="001D07FD" w:rsidRPr="00547F0B" w:rsidRDefault="001D07FD" w:rsidP="001D07FD">
      <w:pPr>
        <w:rPr>
          <w:rFonts w:cs="Calibri"/>
          <w:szCs w:val="18"/>
          <w:lang w:eastAsia="en-US"/>
        </w:rPr>
      </w:pPr>
    </w:p>
    <w:p w14:paraId="2E05D43C" w14:textId="77777777" w:rsidR="001D07FD" w:rsidRPr="00547F0B" w:rsidRDefault="001D07FD" w:rsidP="001D07FD">
      <w:pPr>
        <w:rPr>
          <w:rFonts w:cs="Calibri"/>
          <w:szCs w:val="18"/>
          <w:lang w:eastAsia="en-US"/>
        </w:rPr>
      </w:pPr>
    </w:p>
    <w:p w14:paraId="2EF01FEF" w14:textId="0E1646BA" w:rsidR="001D07FD" w:rsidRPr="00547F0B" w:rsidRDefault="001D07FD" w:rsidP="00C34149">
      <w:pPr>
        <w:rPr>
          <w:szCs w:val="18"/>
        </w:rPr>
      </w:pPr>
      <w:r w:rsidRPr="00547F0B">
        <w:rPr>
          <w:szCs w:val="18"/>
        </w:rPr>
        <w:lastRenderedPageBreak/>
        <w:t xml:space="preserve">Vanwege het maatschappelijke belang van onderwijs, wordt ook in tijden van toenemende besmettingen getracht het middel beroepsonderwijs zo goed mogelijk doorgang te laten vinden, zolang als dat dat kan en verantwoord is. Het is niet ondenkbaar dat de maatregelen in het najaar van 2021 weer strenger worden, als de ontwikkeling van het  epidemiologisch beeld  daartoe noodzaakt. </w:t>
      </w:r>
    </w:p>
    <w:p w14:paraId="0FEC9BA8" w14:textId="77777777" w:rsidR="00CD5D4A" w:rsidRPr="00547F0B" w:rsidRDefault="00CD5D4A" w:rsidP="000F0177"/>
    <w:p w14:paraId="20FCBC4A" w14:textId="4A800A52" w:rsidR="611EA1C8" w:rsidRPr="00547F0B" w:rsidRDefault="611EA1C8" w:rsidP="3A1E637C">
      <w:r w:rsidRPr="00547F0B">
        <w:rPr>
          <w:b/>
          <w:bCs/>
        </w:rPr>
        <w:t>Kwaliteit van afstandsonderwijs</w:t>
      </w:r>
    </w:p>
    <w:p w14:paraId="031C29BB" w14:textId="03ABD333" w:rsidR="00CD5D4A" w:rsidRPr="00547F0B" w:rsidRDefault="00034A7A" w:rsidP="62AF9B53">
      <w:pPr>
        <w:pStyle w:val="Lijstalinea"/>
        <w:ind w:left="0"/>
        <w:rPr>
          <w:rFonts w:cstheme="minorBidi"/>
        </w:rPr>
      </w:pPr>
      <w:r w:rsidRPr="00547F0B">
        <w:t>Indien o</w:t>
      </w:r>
      <w:r w:rsidR="008340BD" w:rsidRPr="00547F0B">
        <w:t xml:space="preserve">ok na </w:t>
      </w:r>
      <w:r w:rsidRPr="00547F0B">
        <w:t>30</w:t>
      </w:r>
      <w:r w:rsidR="00D03340" w:rsidRPr="00547F0B">
        <w:t xml:space="preserve"> </w:t>
      </w:r>
      <w:r w:rsidRPr="00547F0B">
        <w:t>augustus</w:t>
      </w:r>
      <w:r w:rsidR="008340BD" w:rsidRPr="00547F0B">
        <w:t xml:space="preserve"> onderwijs</w:t>
      </w:r>
      <w:r w:rsidR="17209977" w:rsidRPr="00547F0B">
        <w:t xml:space="preserve"> op afstand plaatsvind</w:t>
      </w:r>
      <w:r w:rsidRPr="00547F0B">
        <w:t>t</w:t>
      </w:r>
      <w:r w:rsidR="17209977" w:rsidRPr="00547F0B">
        <w:t xml:space="preserve">, is </w:t>
      </w:r>
      <w:r w:rsidRPr="00547F0B">
        <w:t xml:space="preserve">het </w:t>
      </w:r>
      <w:r w:rsidR="17209977" w:rsidRPr="00547F0B">
        <w:t xml:space="preserve">aan de scholen om hier een passende invulling aan te </w:t>
      </w:r>
      <w:r w:rsidR="008340BD" w:rsidRPr="00547F0B">
        <w:t>geven.</w:t>
      </w:r>
      <w:r w:rsidR="17209977" w:rsidRPr="00547F0B">
        <w:t xml:space="preserve"> </w:t>
      </w:r>
      <w:r w:rsidR="7E1A79D6" w:rsidRPr="00547F0B">
        <w:t xml:space="preserve">In </w:t>
      </w:r>
      <w:r w:rsidR="0592EA11" w:rsidRPr="00547F0B">
        <w:t xml:space="preserve">het licht van de versie </w:t>
      </w:r>
      <w:r w:rsidRPr="00547F0B">
        <w:t xml:space="preserve">5.0 </w:t>
      </w:r>
      <w:r w:rsidR="0592EA11" w:rsidRPr="00547F0B">
        <w:t xml:space="preserve">van het servicedocument </w:t>
      </w:r>
      <w:r w:rsidR="7E1A79D6" w:rsidRPr="00547F0B">
        <w:t xml:space="preserve">en de </w:t>
      </w:r>
      <w:r w:rsidR="603978D2" w:rsidRPr="00547F0B">
        <w:t>daarop aangepast</w:t>
      </w:r>
      <w:r w:rsidR="7E1A79D6" w:rsidRPr="00547F0B">
        <w:t xml:space="preserve">e </w:t>
      </w:r>
      <w:hyperlink r:id="rId16">
        <w:r w:rsidR="7E1A79D6" w:rsidRPr="00547F0B">
          <w:rPr>
            <w:rStyle w:val="Hyperlink"/>
          </w:rPr>
          <w:t>Handreiking Verantwoord Diplomabesluit</w:t>
        </w:r>
      </w:hyperlink>
      <w:r w:rsidR="7E1A79D6" w:rsidRPr="00547F0B">
        <w:t xml:space="preserve"> (versie </w:t>
      </w:r>
      <w:r w:rsidR="55F388D1" w:rsidRPr="00547F0B">
        <w:t>5</w:t>
      </w:r>
      <w:r w:rsidR="7E1A79D6" w:rsidRPr="00547F0B">
        <w:t>.0) hebben partijen zich</w:t>
      </w:r>
      <w:r w:rsidR="0592EA11" w:rsidRPr="00547F0B">
        <w:t xml:space="preserve"> </w:t>
      </w:r>
      <w:r w:rsidR="7E1A79D6" w:rsidRPr="00547F0B">
        <w:t xml:space="preserve">ingespannen om zoveel mogelijk creatieve </w:t>
      </w:r>
      <w:r w:rsidR="38CF7669" w:rsidRPr="00547F0B">
        <w:t xml:space="preserve">en verantwoorde </w:t>
      </w:r>
      <w:r w:rsidR="7E1A79D6" w:rsidRPr="00547F0B">
        <w:t>opties te beschrijven die aanpassingen kunnen opleveren voor het ‘wat’ en het ‘hoe’ van het onderwijs. De oproep aan onderwijsteams in scholen is om goed gebruik te maken van c</w:t>
      </w:r>
      <w:r w:rsidR="1416719A" w:rsidRPr="00547F0B">
        <w:t>.</w:t>
      </w:r>
      <w:r w:rsidR="7E1A79D6" w:rsidRPr="00547F0B">
        <w:t xml:space="preserve">q. zich te laten inspireren door deze opties om het onderwijs te kunnen continueren op een aanvaardbaar niveau. En daarbij is </w:t>
      </w:r>
      <w:r w:rsidR="2F68D235" w:rsidRPr="00547F0B">
        <w:t xml:space="preserve">dus </w:t>
      </w:r>
      <w:r w:rsidR="7E1A79D6" w:rsidRPr="00547F0B">
        <w:t>altijd maatwerk aan de orde. Denk daarbij aan de geboden flexibiliteit ten aanzien van de invulling van de 1.600 studiebelastingsuren (</w:t>
      </w:r>
      <w:proofErr w:type="spellStart"/>
      <w:r w:rsidR="7E1A79D6" w:rsidRPr="00547F0B">
        <w:t>bpv</w:t>
      </w:r>
      <w:proofErr w:type="spellEnd"/>
      <w:r w:rsidR="7E1A79D6" w:rsidRPr="00547F0B">
        <w:t>/stage, bot en overige uren) en de mogelijkheid om op een andere manier invulling te geven aan prakti</w:t>
      </w:r>
      <w:r w:rsidR="76DC742B" w:rsidRPr="00547F0B">
        <w:t>jkonderdelen</w:t>
      </w:r>
      <w:r w:rsidR="7E1A79D6" w:rsidRPr="00547F0B">
        <w:t xml:space="preserve"> van de opleiding. Geen enkele school is </w:t>
      </w:r>
      <w:r w:rsidR="66C75404" w:rsidRPr="00547F0B">
        <w:t xml:space="preserve">er </w:t>
      </w:r>
      <w:r w:rsidR="7E1A79D6" w:rsidRPr="00547F0B">
        <w:t xml:space="preserve">in deze crisis </w:t>
      </w:r>
      <w:r w:rsidR="66C75404" w:rsidRPr="00547F0B">
        <w:t xml:space="preserve">aan </w:t>
      </w:r>
      <w:r w:rsidR="7E1A79D6" w:rsidRPr="00547F0B">
        <w:t xml:space="preserve">gehouden om het onmogelijke te doen. Afwijken </w:t>
      </w:r>
      <w:r w:rsidR="37018AA6" w:rsidRPr="00547F0B">
        <w:t xml:space="preserve">op basis van dit servicedocument </w:t>
      </w:r>
      <w:r w:rsidR="7E1A79D6" w:rsidRPr="00547F0B">
        <w:t>kan, mits de kwaliteit maar scherp in het vizier wordt gehouden. Ook de Inspectie</w:t>
      </w:r>
      <w:r w:rsidR="42364B7D" w:rsidRPr="00547F0B">
        <w:t xml:space="preserve"> van het Onderwijs (hierna: Inspectie)</w:t>
      </w:r>
      <w:r w:rsidR="009607AE" w:rsidRPr="00547F0B">
        <w:t xml:space="preserve"> benadrukt </w:t>
      </w:r>
      <w:r w:rsidR="7E1A79D6" w:rsidRPr="00547F0B">
        <w:t>dat zij het onderwijs vanuit kwaliteit benadert en níet de urennorm afzonderlijk.</w:t>
      </w:r>
    </w:p>
    <w:p w14:paraId="6A79ADE1" w14:textId="77777777" w:rsidR="00CD5D4A" w:rsidRPr="00547F0B" w:rsidRDefault="00CD5D4A" w:rsidP="00D95904">
      <w:pPr>
        <w:pStyle w:val="Lijstalinea"/>
      </w:pPr>
    </w:p>
    <w:p w14:paraId="5910891D" w14:textId="37849A33" w:rsidR="00CD5D4A" w:rsidRPr="00547F0B" w:rsidRDefault="00CD5D4A" w:rsidP="3127DA3D">
      <w:pPr>
        <w:pStyle w:val="Lijstalinea"/>
        <w:ind w:left="0"/>
      </w:pPr>
      <w:r w:rsidRPr="00547F0B">
        <w:t xml:space="preserve">Meer in algemene zin is dit document daarmee ook een referentiepunt voor de wetgever en de Inspectie. </w:t>
      </w:r>
      <w:r w:rsidR="00BF7FD1" w:rsidRPr="00547F0B">
        <w:t>Scholen krijgen van de OCW en de Inspectie de ruimte om zelf keuzes te maken op basis van dit document, waarbij voorwaarde is dat zij in goed overleg blijven met studenten en onderwijsteams.</w:t>
      </w:r>
    </w:p>
    <w:p w14:paraId="6A68F3B3" w14:textId="77777777" w:rsidR="6196D1AA" w:rsidRPr="00547F0B" w:rsidRDefault="6196D1AA" w:rsidP="6196D1AA">
      <w:pPr>
        <w:pStyle w:val="Lijstalinea"/>
        <w:ind w:left="0"/>
      </w:pPr>
    </w:p>
    <w:p w14:paraId="575A15E2" w14:textId="48B34864" w:rsidR="00CD5D4A" w:rsidRPr="00547F0B" w:rsidRDefault="226752F1" w:rsidP="6196D1AA">
      <w:pPr>
        <w:pStyle w:val="Lijstalinea"/>
        <w:ind w:left="0"/>
      </w:pPr>
      <w:proofErr w:type="spellStart"/>
      <w:r w:rsidRPr="00547F0B">
        <w:rPr>
          <w:b/>
          <w:bCs/>
        </w:rPr>
        <w:t>Toereikendheid</w:t>
      </w:r>
      <w:proofErr w:type="spellEnd"/>
      <w:r w:rsidRPr="00547F0B">
        <w:rPr>
          <w:b/>
          <w:bCs/>
        </w:rPr>
        <w:t xml:space="preserve"> servicedocument</w:t>
      </w:r>
      <w:r w:rsidR="066719FB" w:rsidRPr="00547F0B">
        <w:br/>
        <w:t>Ook</w:t>
      </w:r>
      <w:r w:rsidR="7E1A79D6" w:rsidRPr="00547F0B">
        <w:t xml:space="preserve"> wanneer een school maximaal gebruik maakt van </w:t>
      </w:r>
      <w:r w:rsidR="66C75404" w:rsidRPr="00547F0B">
        <w:t xml:space="preserve">de </w:t>
      </w:r>
      <w:r w:rsidR="7E1A79D6" w:rsidRPr="00547F0B">
        <w:t>opties uit het servicedocument</w:t>
      </w:r>
      <w:r w:rsidR="311F2664" w:rsidRPr="00547F0B">
        <w:t>,</w:t>
      </w:r>
      <w:r w:rsidR="7E1A79D6" w:rsidRPr="00547F0B">
        <w:t xml:space="preserve"> kunnen er specifieke situaties ontstaan die andere of aanvullende acties ver</w:t>
      </w:r>
      <w:r w:rsidR="6206D6E5" w:rsidRPr="00547F0B">
        <w:t>eisen</w:t>
      </w:r>
      <w:r w:rsidR="7E1A79D6" w:rsidRPr="00547F0B">
        <w:t xml:space="preserve">. </w:t>
      </w:r>
      <w:r w:rsidR="6E654EC1" w:rsidRPr="00547F0B">
        <w:t xml:space="preserve">Het doel is en blijft om de student, zo helder mogelijk, perspectief te bieden </w:t>
      </w:r>
      <w:r w:rsidR="008340BD" w:rsidRPr="00547F0B">
        <w:t xml:space="preserve">op het behalen van </w:t>
      </w:r>
      <w:r w:rsidR="6E654EC1" w:rsidRPr="00547F0B">
        <w:t xml:space="preserve">een kwalitatief goed mbo-diploma binnen de nominale studieduur. </w:t>
      </w:r>
      <w:r w:rsidR="00511D3B" w:rsidRPr="00547F0B">
        <w:t>Als</w:t>
      </w:r>
      <w:r w:rsidR="6E654EC1" w:rsidRPr="00547F0B">
        <w:t xml:space="preserve"> dat echt niet kán, volgt het gesprek tussen school en student over switchen of verlengen</w:t>
      </w:r>
      <w:r w:rsidR="00511D3B" w:rsidRPr="00547F0B">
        <w:t xml:space="preserve"> van de opleiding</w:t>
      </w:r>
      <w:r w:rsidR="6E654EC1" w:rsidRPr="00547F0B">
        <w:t xml:space="preserve">. </w:t>
      </w:r>
      <w:r w:rsidR="0EFFD7FE" w:rsidRPr="00547F0B">
        <w:t xml:space="preserve">Een school kan een student </w:t>
      </w:r>
      <w:r w:rsidR="6206D6E5" w:rsidRPr="00547F0B">
        <w:t xml:space="preserve">bijvoorbeeld </w:t>
      </w:r>
      <w:r w:rsidR="0EFFD7FE" w:rsidRPr="00547F0B">
        <w:t xml:space="preserve">adviseren </w:t>
      </w:r>
      <w:r w:rsidR="6206D6E5" w:rsidRPr="00547F0B">
        <w:t xml:space="preserve">om </w:t>
      </w:r>
      <w:r w:rsidR="7E1A79D6" w:rsidRPr="00547F0B">
        <w:t>een andere studie te gaan volgen</w:t>
      </w:r>
      <w:r w:rsidR="2AFF6F4D" w:rsidRPr="00547F0B">
        <w:t>, waarbij al behaalde onderdelen meegenomen kunnen worden</w:t>
      </w:r>
      <w:r w:rsidR="74DE02F0" w:rsidRPr="00547F0B">
        <w:t>.</w:t>
      </w:r>
      <w:r w:rsidR="75BAF8CE" w:rsidRPr="00547F0B">
        <w:t xml:space="preserve"> Andersom kan de student ook bij de school aankaarten </w:t>
      </w:r>
      <w:r w:rsidR="07C9B821" w:rsidRPr="00547F0B">
        <w:t>e</w:t>
      </w:r>
      <w:r w:rsidR="75BAF8CE" w:rsidRPr="00547F0B">
        <w:t>en ander opleidingsperspectief te wensen.</w:t>
      </w:r>
      <w:r w:rsidR="74DE02F0" w:rsidRPr="00547F0B">
        <w:t xml:space="preserve"> School en student kunnen</w:t>
      </w:r>
      <w:r w:rsidR="76838799" w:rsidRPr="00547F0B">
        <w:t xml:space="preserve"> dan</w:t>
      </w:r>
      <w:r w:rsidR="74DE02F0" w:rsidRPr="00547F0B">
        <w:t xml:space="preserve"> ook </w:t>
      </w:r>
      <w:r w:rsidR="3326C90D" w:rsidRPr="00547F0B">
        <w:t xml:space="preserve">over en weer </w:t>
      </w:r>
      <w:r w:rsidR="7E1A79D6" w:rsidRPr="00547F0B">
        <w:t xml:space="preserve">accepteren dat </w:t>
      </w:r>
      <w:r w:rsidR="284358CC" w:rsidRPr="00547F0B">
        <w:t>stud</w:t>
      </w:r>
      <w:r w:rsidR="66CBFD29" w:rsidRPr="00547F0B">
        <w:t xml:space="preserve">enten langer over hun </w:t>
      </w:r>
      <w:r w:rsidR="7E1A79D6" w:rsidRPr="00547F0B">
        <w:t xml:space="preserve">studie </w:t>
      </w:r>
      <w:r w:rsidR="66CBFD29" w:rsidRPr="00547F0B">
        <w:t>zullen doen</w:t>
      </w:r>
      <w:r w:rsidR="7E1A79D6" w:rsidRPr="00547F0B">
        <w:t xml:space="preserve">. </w:t>
      </w:r>
      <w:r w:rsidR="2BED197B" w:rsidRPr="00547F0B">
        <w:t xml:space="preserve">Daarbij kan </w:t>
      </w:r>
      <w:r w:rsidR="7E1A79D6" w:rsidRPr="00547F0B">
        <w:t>gekeken worden naar verrijkende elementen</w:t>
      </w:r>
      <w:r w:rsidR="0A3E8727" w:rsidRPr="00547F0B">
        <w:t xml:space="preserve">. </w:t>
      </w:r>
      <w:r w:rsidR="286DE7E9" w:rsidRPr="00547F0B">
        <w:t>Belangrijk is dat het</w:t>
      </w:r>
      <w:r w:rsidR="7477F6F9" w:rsidRPr="00547F0B">
        <w:t xml:space="preserve"> gesprek tussen student en school zorgvuldig gevoerd </w:t>
      </w:r>
      <w:r w:rsidR="286DE7E9" w:rsidRPr="00547F0B">
        <w:t>wordt</w:t>
      </w:r>
      <w:r w:rsidR="00511D3B" w:rsidRPr="00547F0B">
        <w:t xml:space="preserve">. </w:t>
      </w:r>
      <w:r w:rsidR="7477F6F9" w:rsidRPr="00547F0B">
        <w:t>Van scholen mag verwacht worden dat een langer studietraject alleen aan de orde komt als eerst alle andere mogelijkheden zijn verkend en benut.</w:t>
      </w:r>
      <w:r w:rsidR="00A35EDF" w:rsidRPr="00547F0B">
        <w:t xml:space="preserve"> Scholen worden bovendien dringend opgeroepen om geen negatieve </w:t>
      </w:r>
      <w:proofErr w:type="spellStart"/>
      <w:r w:rsidR="00A35EDF" w:rsidRPr="00547F0B">
        <w:t>BSA’s</w:t>
      </w:r>
      <w:proofErr w:type="spellEnd"/>
      <w:r w:rsidR="00A35EDF" w:rsidRPr="00547F0B">
        <w:t xml:space="preserve"> af te geven (meer hierover in paragraaf 4.4).</w:t>
      </w:r>
      <w:r w:rsidR="7477F6F9" w:rsidRPr="00547F0B">
        <w:t xml:space="preserve"> </w:t>
      </w:r>
      <w:r w:rsidR="0B8239AA" w:rsidRPr="00547F0B">
        <w:t xml:space="preserve">In het Nationaal Programma Onderwijs </w:t>
      </w:r>
      <w:r w:rsidR="0B8239AA" w:rsidRPr="00547F0B">
        <w:rPr>
          <w:i/>
          <w:iCs/>
        </w:rPr>
        <w:t xml:space="preserve">in </w:t>
      </w:r>
      <w:r w:rsidR="0B8239AA" w:rsidRPr="00547F0B">
        <w:t xml:space="preserve">en </w:t>
      </w:r>
      <w:r w:rsidR="0B8239AA" w:rsidRPr="00547F0B">
        <w:rPr>
          <w:i/>
          <w:iCs/>
        </w:rPr>
        <w:t>na</w:t>
      </w:r>
      <w:r w:rsidR="0B8239AA" w:rsidRPr="00547F0B">
        <w:t xml:space="preserve"> coronatijd </w:t>
      </w:r>
      <w:r w:rsidR="00362160" w:rsidRPr="00547F0B">
        <w:t xml:space="preserve">(NPO) </w:t>
      </w:r>
      <w:r w:rsidR="0B8239AA" w:rsidRPr="00547F0B">
        <w:t>reserveert het kabinet meerjarig budget</w:t>
      </w:r>
      <w:r w:rsidR="002B2069" w:rsidRPr="00547F0B">
        <w:t xml:space="preserve"> </w:t>
      </w:r>
      <w:r w:rsidR="0007679C" w:rsidRPr="00547F0B">
        <w:t xml:space="preserve">voor het bekostigd onderwijs </w:t>
      </w:r>
      <w:r w:rsidR="0B8239AA" w:rsidRPr="00547F0B">
        <w:t>voor de aanpak van de gevolgen die de coronamaatregelen hebben voor studenten, scholen en voor de</w:t>
      </w:r>
      <w:r w:rsidR="00362160" w:rsidRPr="00547F0B">
        <w:t xml:space="preserve"> aansluiting op de arbeidsmarkt</w:t>
      </w:r>
      <w:r w:rsidR="00C60D08" w:rsidRPr="00547F0B">
        <w:t xml:space="preserve"> (zie paragraaf</w:t>
      </w:r>
      <w:r w:rsidR="00362160" w:rsidRPr="00547F0B">
        <w:t xml:space="preserve"> 7). </w:t>
      </w:r>
      <w:r w:rsidR="00511D3B" w:rsidRPr="00547F0B">
        <w:t xml:space="preserve">Ook zijn hiermee middelen gereserveerd voor de bekostiging van extra studenten de komende studiejaren. </w:t>
      </w:r>
    </w:p>
    <w:p w14:paraId="3606629B" w14:textId="77777777" w:rsidR="00CD5D4A" w:rsidRPr="00547F0B" w:rsidRDefault="00CD5D4A" w:rsidP="00D95904">
      <w:pPr>
        <w:pStyle w:val="Lijstalinea"/>
      </w:pPr>
    </w:p>
    <w:p w14:paraId="2E01B68A" w14:textId="084D2945" w:rsidR="00CD5D4A" w:rsidRPr="00547F0B" w:rsidRDefault="002D55BA" w:rsidP="6196D1AA">
      <w:pPr>
        <w:pStyle w:val="Lijstalinea"/>
        <w:ind w:left="0"/>
        <w:rPr>
          <w:rFonts w:cstheme="minorBidi"/>
        </w:rPr>
      </w:pPr>
      <w:r w:rsidRPr="00547F0B">
        <w:t xml:space="preserve">Aanvullende acties kunnen ook </w:t>
      </w:r>
      <w:r w:rsidR="004316EB" w:rsidRPr="00547F0B">
        <w:t xml:space="preserve">noodzakelijk zijn richting </w:t>
      </w:r>
      <w:proofErr w:type="spellStart"/>
      <w:r w:rsidR="00CD5D4A" w:rsidRPr="00547F0B">
        <w:t>onderwijsgevend</w:t>
      </w:r>
      <w:proofErr w:type="spellEnd"/>
      <w:r w:rsidR="6726E123" w:rsidRPr="00547F0B">
        <w:t xml:space="preserve"> </w:t>
      </w:r>
      <w:r w:rsidR="00C70B06" w:rsidRPr="00547F0B">
        <w:t xml:space="preserve">en </w:t>
      </w:r>
      <w:r w:rsidR="00BF7FD1" w:rsidRPr="00547F0B">
        <w:t>onderwijs</w:t>
      </w:r>
      <w:r w:rsidR="00C70B06" w:rsidRPr="00547F0B">
        <w:t xml:space="preserve">ondersteunend </w:t>
      </w:r>
      <w:r w:rsidR="00CD5D4A" w:rsidRPr="00547F0B">
        <w:t xml:space="preserve">personeel. De werkdruk is hoog en de vermoeidheid is onmiskenbaar toegenomen. </w:t>
      </w:r>
      <w:r w:rsidR="000A05F0" w:rsidRPr="00547F0B">
        <w:t>Scholen</w:t>
      </w:r>
      <w:r w:rsidR="00CD5D4A" w:rsidRPr="00547F0B">
        <w:t xml:space="preserve"> verwachten van </w:t>
      </w:r>
      <w:r w:rsidR="001C5195" w:rsidRPr="00547F0B">
        <w:t>medewerkers</w:t>
      </w:r>
      <w:r w:rsidR="00CD5D4A" w:rsidRPr="00547F0B">
        <w:t xml:space="preserve"> een verhoging van de kwaliteit van met name het online-onderwijs en het </w:t>
      </w:r>
      <w:r w:rsidR="005A7DF5" w:rsidRPr="00547F0B">
        <w:t xml:space="preserve">opvangen van </w:t>
      </w:r>
      <w:r w:rsidR="00CD5D4A" w:rsidRPr="00547F0B">
        <w:t xml:space="preserve">gaten die vallen door de uitval van </w:t>
      </w:r>
      <w:r w:rsidR="50766208" w:rsidRPr="00547F0B">
        <w:t>beroepspraktijk</w:t>
      </w:r>
      <w:r w:rsidR="66F75D17" w:rsidRPr="00547F0B">
        <w:t xml:space="preserve"> en</w:t>
      </w:r>
      <w:r w:rsidR="50766208" w:rsidRPr="00547F0B">
        <w:t xml:space="preserve"> van reguliere </w:t>
      </w:r>
      <w:r w:rsidR="00CD5D4A" w:rsidRPr="00547F0B">
        <w:t>lessen</w:t>
      </w:r>
      <w:r w:rsidR="77602F03" w:rsidRPr="00547F0B">
        <w:t>.</w:t>
      </w:r>
      <w:r w:rsidR="00CD5D4A" w:rsidRPr="00547F0B">
        <w:t xml:space="preserve"> Dit kunnen scholen uitsluitend van </w:t>
      </w:r>
      <w:r w:rsidR="001C5195" w:rsidRPr="00547F0B">
        <w:t>medewerkers</w:t>
      </w:r>
      <w:r w:rsidR="00CD5D4A" w:rsidRPr="00547F0B">
        <w:t xml:space="preserve"> vragen als het ook mogelijk is </w:t>
      </w:r>
      <w:r w:rsidR="005A7DF5" w:rsidRPr="00547F0B">
        <w:t xml:space="preserve">om </w:t>
      </w:r>
      <w:r w:rsidR="00CD5D4A" w:rsidRPr="00547F0B">
        <w:t xml:space="preserve">op enig moment </w:t>
      </w:r>
      <w:r w:rsidR="002060BD" w:rsidRPr="00547F0B">
        <w:t xml:space="preserve">extra personeel in te zetten en/of </w:t>
      </w:r>
      <w:r w:rsidR="00CD5D4A" w:rsidRPr="00547F0B">
        <w:t xml:space="preserve">een time-out in te lassen. </w:t>
      </w:r>
      <w:r w:rsidR="00CD7073" w:rsidRPr="00547F0B">
        <w:t xml:space="preserve">Hiervoor is bijvoorbeeld </w:t>
      </w:r>
      <w:r w:rsidR="009C0662" w:rsidRPr="00547F0B">
        <w:t xml:space="preserve">aan bekostigde scholen </w:t>
      </w:r>
      <w:r w:rsidR="00CD7073" w:rsidRPr="00547F0B">
        <w:t xml:space="preserve">geld beschikbaar gesteld via de subsidieregeling “Extra handen voor de klas”. </w:t>
      </w:r>
      <w:r w:rsidR="00CD5D4A" w:rsidRPr="00547F0B">
        <w:t xml:space="preserve">Tijdens zo’n time-out kunnen docenten bijvoorbeeld tijd krijgen om zich nog beter te bekwamen in het geven van online-onderwijs </w:t>
      </w:r>
      <w:r w:rsidR="00703119" w:rsidRPr="00547F0B">
        <w:t>of om keuzes te maken in het onderwijsprogramma met de focus op studieloopbaanbegeleiding</w:t>
      </w:r>
      <w:r w:rsidR="00003B29" w:rsidRPr="00547F0B">
        <w:t>,</w:t>
      </w:r>
      <w:r w:rsidR="00703119" w:rsidRPr="00547F0B">
        <w:t xml:space="preserve"> coaching</w:t>
      </w:r>
      <w:r w:rsidR="00003B29" w:rsidRPr="00547F0B">
        <w:t xml:space="preserve"> en het welzijn van de student</w:t>
      </w:r>
      <w:r w:rsidR="00703119" w:rsidRPr="00547F0B">
        <w:t>.</w:t>
      </w:r>
    </w:p>
    <w:p w14:paraId="356169B9" w14:textId="77777777" w:rsidR="007D2C08" w:rsidRPr="00547F0B" w:rsidRDefault="007D2C08" w:rsidP="1598E5B7">
      <w:pPr>
        <w:pStyle w:val="Lijstalinea"/>
        <w:ind w:left="0"/>
      </w:pPr>
    </w:p>
    <w:p w14:paraId="2C933863" w14:textId="71D1F0D7" w:rsidR="0022794E" w:rsidRPr="00547F0B" w:rsidRDefault="0022794E" w:rsidP="3A1E637C">
      <w:pPr>
        <w:pStyle w:val="Lijstalinea"/>
        <w:ind w:left="0"/>
        <w:rPr>
          <w:b/>
          <w:bCs/>
        </w:rPr>
      </w:pPr>
      <w:r w:rsidRPr="00547F0B">
        <w:rPr>
          <w:b/>
          <w:bCs/>
        </w:rPr>
        <w:lastRenderedPageBreak/>
        <w:t>Perspectief voor studiejaar</w:t>
      </w:r>
      <w:r w:rsidR="0032033F" w:rsidRPr="00547F0B">
        <w:rPr>
          <w:b/>
          <w:bCs/>
        </w:rPr>
        <w:t xml:space="preserve"> 2021-2022</w:t>
      </w:r>
    </w:p>
    <w:p w14:paraId="7C5A01D9" w14:textId="07A40ACA" w:rsidR="00177085" w:rsidRPr="00547F0B" w:rsidRDefault="00177085" w:rsidP="00177085">
      <w:pPr>
        <w:pStyle w:val="Lijstalinea"/>
        <w:ind w:left="0"/>
      </w:pPr>
      <w:r w:rsidRPr="00547F0B">
        <w:t xml:space="preserve">Het perspectief op het verloop </w:t>
      </w:r>
      <w:r w:rsidR="007C70EC" w:rsidRPr="00547F0B">
        <w:t xml:space="preserve">van </w:t>
      </w:r>
      <w:r w:rsidRPr="00547F0B">
        <w:t xml:space="preserve">het studiejaar 2021/22 richt zich op </w:t>
      </w:r>
      <w:r w:rsidR="742D5CDE" w:rsidRPr="00547F0B">
        <w:t>drie</w:t>
      </w:r>
      <w:r w:rsidRPr="00547F0B">
        <w:t xml:space="preserve"> </w:t>
      </w:r>
      <w:r w:rsidR="7122D831" w:rsidRPr="00547F0B">
        <w:t>pijlers</w:t>
      </w:r>
      <w:r w:rsidRPr="00547F0B">
        <w:t>:</w:t>
      </w:r>
    </w:p>
    <w:p w14:paraId="2405D6F3" w14:textId="19A3556F" w:rsidR="00177085" w:rsidRPr="00547F0B" w:rsidRDefault="4C1A626F" w:rsidP="00177085">
      <w:pPr>
        <w:pStyle w:val="Lijstalinea"/>
        <w:numPr>
          <w:ilvl w:val="0"/>
          <w:numId w:val="29"/>
        </w:numPr>
        <w:ind w:left="284" w:hanging="284"/>
      </w:pPr>
      <w:r w:rsidRPr="00547F0B">
        <w:t xml:space="preserve">Het realiseren van zoveel mogelijke fysiek onderwijs </w:t>
      </w:r>
      <w:r w:rsidR="004A2A65">
        <w:t>in het</w:t>
      </w:r>
      <w:r w:rsidR="007379F3" w:rsidRPr="00547F0B">
        <w:t xml:space="preserve"> studiejaar 2021-20</w:t>
      </w:r>
      <w:r w:rsidR="0B8239AA" w:rsidRPr="00547F0B">
        <w:t>22</w:t>
      </w:r>
      <w:r w:rsidR="5047C4FA" w:rsidRPr="00547F0B">
        <w:t>.</w:t>
      </w:r>
      <w:r w:rsidR="286DE7E9" w:rsidRPr="00547F0B">
        <w:t xml:space="preserve"> Dit </w:t>
      </w:r>
      <w:r w:rsidR="000A2E17" w:rsidRPr="00547F0B">
        <w:t xml:space="preserve">wordt mogelijk gemaakt doordat in het mbo per 30 augustus de </w:t>
      </w:r>
      <w:proofErr w:type="spellStart"/>
      <w:r w:rsidR="000A2E17" w:rsidRPr="00547F0B">
        <w:rPr>
          <w:rFonts w:cs="Calibri"/>
          <w:szCs w:val="18"/>
          <w:lang w:eastAsia="en-US"/>
        </w:rPr>
        <w:t>anderhalvemeterafstandsregel</w:t>
      </w:r>
      <w:proofErr w:type="spellEnd"/>
      <w:r w:rsidR="000A2E17" w:rsidRPr="00547F0B">
        <w:rPr>
          <w:rFonts w:cs="Calibri"/>
          <w:szCs w:val="18"/>
          <w:lang w:eastAsia="en-US"/>
        </w:rPr>
        <w:t xml:space="preserve"> </w:t>
      </w:r>
      <w:r w:rsidR="004A2A65">
        <w:rPr>
          <w:rFonts w:cs="Calibri"/>
          <w:szCs w:val="18"/>
          <w:lang w:eastAsia="en-US"/>
        </w:rPr>
        <w:t>is</w:t>
      </w:r>
      <w:r w:rsidR="004A2A65" w:rsidRPr="00547F0B">
        <w:rPr>
          <w:rFonts w:cs="Calibri"/>
          <w:szCs w:val="18"/>
          <w:lang w:eastAsia="en-US"/>
        </w:rPr>
        <w:t xml:space="preserve"> </w:t>
      </w:r>
      <w:r w:rsidR="000A2E17" w:rsidRPr="00547F0B">
        <w:rPr>
          <w:rFonts w:cs="Calibri"/>
          <w:szCs w:val="18"/>
          <w:lang w:eastAsia="en-US"/>
        </w:rPr>
        <w:t xml:space="preserve">losgelaten. Hierbij dienen echter wel de in dit servicedocument en in </w:t>
      </w:r>
      <w:r w:rsidR="007843A5" w:rsidRPr="007843A5">
        <w:rPr>
          <w:rFonts w:cs="Calibri"/>
          <w:szCs w:val="18"/>
          <w:lang w:eastAsia="en-US"/>
        </w:rPr>
        <w:t xml:space="preserve">de Richtlijnen mbo (7.0) nog geldende </w:t>
      </w:r>
      <w:r w:rsidR="000A2E17" w:rsidRPr="00547F0B">
        <w:rPr>
          <w:rFonts w:cs="Calibri"/>
          <w:szCs w:val="18"/>
          <w:lang w:eastAsia="en-US"/>
        </w:rPr>
        <w:t xml:space="preserve">beschreven mitigerende maatregelen in acht </w:t>
      </w:r>
      <w:r w:rsidR="00205930" w:rsidRPr="00547F0B">
        <w:rPr>
          <w:rFonts w:cs="Calibri"/>
          <w:szCs w:val="18"/>
          <w:lang w:eastAsia="en-US"/>
        </w:rPr>
        <w:t xml:space="preserve">genomen </w:t>
      </w:r>
      <w:r w:rsidR="00B243AF" w:rsidRPr="00547F0B">
        <w:rPr>
          <w:rFonts w:cs="Calibri"/>
          <w:szCs w:val="18"/>
          <w:lang w:eastAsia="en-US"/>
        </w:rPr>
        <w:t xml:space="preserve">te </w:t>
      </w:r>
      <w:r w:rsidR="000A2E17" w:rsidRPr="00547F0B">
        <w:rPr>
          <w:rFonts w:cs="Calibri"/>
          <w:szCs w:val="18"/>
          <w:lang w:eastAsia="en-US"/>
        </w:rPr>
        <w:t xml:space="preserve">worden. </w:t>
      </w:r>
    </w:p>
    <w:p w14:paraId="0392A6AB" w14:textId="671176B1" w:rsidR="00101BB3" w:rsidRPr="00547F0B" w:rsidRDefault="4921D380" w:rsidP="00101BB3">
      <w:pPr>
        <w:pStyle w:val="Lijstalinea"/>
        <w:numPr>
          <w:ilvl w:val="0"/>
          <w:numId w:val="29"/>
        </w:numPr>
        <w:ind w:left="284" w:hanging="284"/>
      </w:pPr>
      <w:r w:rsidRPr="00547F0B">
        <w:t xml:space="preserve">Het is </w:t>
      </w:r>
      <w:r w:rsidR="0B8239AA" w:rsidRPr="00547F0B">
        <w:t xml:space="preserve">zeer waarschijnlijk dat de gevolgen van de coronamaatregelen nog voor een deel doorwerken op de inrichting van het onderwijs </w:t>
      </w:r>
      <w:r w:rsidR="00442200" w:rsidRPr="00ED2802">
        <w:rPr>
          <w:highlight w:val="yellow"/>
        </w:rPr>
        <w:t xml:space="preserve">dit </w:t>
      </w:r>
      <w:r w:rsidR="0B8239AA" w:rsidRPr="00ED2802">
        <w:rPr>
          <w:highlight w:val="yellow"/>
        </w:rPr>
        <w:t>studiejaar</w:t>
      </w:r>
      <w:r w:rsidR="0B8239AA" w:rsidRPr="00547F0B">
        <w:t>. Het gaat dan bijvoorbeeld om aanhoudende stagetekorten, problemen met de inzet van voldoende personeel, of om uitstel van studieonderdelen. Om scholen hierin tegemoet te komen</w:t>
      </w:r>
      <w:r w:rsidR="000571FC" w:rsidRPr="00547F0B">
        <w:t>,</w:t>
      </w:r>
      <w:r w:rsidR="0B8239AA" w:rsidRPr="00547F0B">
        <w:t xml:space="preserve"> is er de mogelijkheid om</w:t>
      </w:r>
      <w:r w:rsidR="097078B2" w:rsidRPr="00547F0B">
        <w:t xml:space="preserve">, </w:t>
      </w:r>
      <w:r w:rsidR="4EC762D3" w:rsidRPr="00547F0B">
        <w:t>waar nodig</w:t>
      </w:r>
      <w:r w:rsidR="2EE2F415" w:rsidRPr="00547F0B">
        <w:t>,</w:t>
      </w:r>
      <w:r w:rsidR="0B8239AA" w:rsidRPr="00547F0B">
        <w:t xml:space="preserve"> tot 1 februari 2022 terug te vallen op de ruimte die di</w:t>
      </w:r>
      <w:r w:rsidR="3AD974B1" w:rsidRPr="00547F0B">
        <w:t>t</w:t>
      </w:r>
      <w:r w:rsidR="0B8239AA" w:rsidRPr="00547F0B">
        <w:t xml:space="preserve"> servicedocument biedt</w:t>
      </w:r>
      <w:r w:rsidR="286DE7E9" w:rsidRPr="00547F0B">
        <w:t>.</w:t>
      </w:r>
      <w:r w:rsidR="009328DD" w:rsidRPr="00547F0B">
        <w:t xml:space="preserve"> Het servicedocument is dus tot 1 februari 2022 geldig.</w:t>
      </w:r>
      <w:r w:rsidR="0B8239AA" w:rsidRPr="00547F0B">
        <w:t xml:space="preserve"> Dat geldt in het bijzonder voor de geboden ruimte ten aanzien van onderwijsti</w:t>
      </w:r>
      <w:r w:rsidR="00174331" w:rsidRPr="00547F0B">
        <w:t xml:space="preserve">jd (paragraaf 1, vijfde </w:t>
      </w:r>
      <w:proofErr w:type="spellStart"/>
      <w:r w:rsidR="00174331" w:rsidRPr="00547F0B">
        <w:t>bullet</w:t>
      </w:r>
      <w:proofErr w:type="spellEnd"/>
      <w:r w:rsidR="00174331" w:rsidRPr="00547F0B">
        <w:t>) en</w:t>
      </w:r>
      <w:r w:rsidR="0B8239AA" w:rsidRPr="00547F0B">
        <w:t xml:space="preserve"> de beroepspraktijkvorming (paragraaf 2)</w:t>
      </w:r>
      <w:r w:rsidR="00174331" w:rsidRPr="00547F0B">
        <w:t>.</w:t>
      </w:r>
      <w:r w:rsidR="0B8239AA" w:rsidRPr="00547F0B">
        <w:t xml:space="preserve"> </w:t>
      </w:r>
      <w:r w:rsidR="00174331" w:rsidRPr="00547F0B">
        <w:t>Daarnaast kunnen studenten tot 1 augustus 2022 afstuderen zonder resultaat voor keuzedelen en rekenen (</w:t>
      </w:r>
      <w:r w:rsidR="0B8239AA" w:rsidRPr="00547F0B">
        <w:t>paragraaf 3.1</w:t>
      </w:r>
      <w:r w:rsidR="00174331" w:rsidRPr="00547F0B">
        <w:t xml:space="preserve"> examineren</w:t>
      </w:r>
      <w:r w:rsidR="0B8239AA" w:rsidRPr="00547F0B">
        <w:t xml:space="preserve">, tweede </w:t>
      </w:r>
      <w:proofErr w:type="spellStart"/>
      <w:r w:rsidR="0B8239AA" w:rsidRPr="00547F0B">
        <w:t>bullet</w:t>
      </w:r>
      <w:proofErr w:type="spellEnd"/>
      <w:r w:rsidR="0B8239AA" w:rsidRPr="00547F0B">
        <w:t>).</w:t>
      </w:r>
      <w:r w:rsidR="002E1E82" w:rsidRPr="00547F0B">
        <w:t xml:space="preserve"> </w:t>
      </w:r>
      <w:r w:rsidR="00174331" w:rsidRPr="00547F0B">
        <w:t>Dit is het enige onderdeel van het servicedocument versie 5.</w:t>
      </w:r>
      <w:r w:rsidR="00442200">
        <w:t>2</w:t>
      </w:r>
      <w:r w:rsidR="00174331" w:rsidRPr="00547F0B">
        <w:t xml:space="preserve"> dat tot 1 augustus 2022 is doorgetrokken. </w:t>
      </w:r>
      <w:r w:rsidR="00494532" w:rsidRPr="00547F0B">
        <w:t xml:space="preserve">Hiermee wordt scholen tijdig zekerheid geboden om de planning van onderwijs </w:t>
      </w:r>
      <w:r w:rsidR="000B485A" w:rsidRPr="00547F0B">
        <w:t>en examinering voor komend</w:t>
      </w:r>
      <w:r w:rsidR="0B8239AA" w:rsidRPr="00547F0B">
        <w:t xml:space="preserve"> studiejaar goed in te</w:t>
      </w:r>
      <w:r w:rsidR="43E7FB58" w:rsidRPr="00547F0B">
        <w:t xml:space="preserve"> kunnen</w:t>
      </w:r>
      <w:r w:rsidR="0B8239AA" w:rsidRPr="00547F0B">
        <w:t xml:space="preserve"> richten. </w:t>
      </w:r>
      <w:r w:rsidR="00174331" w:rsidRPr="00547F0B">
        <w:t>De</w:t>
      </w:r>
      <w:r w:rsidR="001D19C5" w:rsidRPr="00547F0B">
        <w:t xml:space="preserve"> oproep om geen negatief BSA af te geven (par. 4.4) </w:t>
      </w:r>
      <w:r w:rsidR="00174331" w:rsidRPr="00547F0B">
        <w:t xml:space="preserve">geldt </w:t>
      </w:r>
      <w:r w:rsidR="001D19C5" w:rsidRPr="00547F0B">
        <w:t xml:space="preserve">voorlopig alleen voor cohort 2020-2021. </w:t>
      </w:r>
    </w:p>
    <w:p w14:paraId="4B6DD36A" w14:textId="17A4D22C" w:rsidR="00101BB3" w:rsidRPr="00A92D79" w:rsidRDefault="7F835CB8" w:rsidP="00101BB3">
      <w:pPr>
        <w:pStyle w:val="Lijstalinea"/>
        <w:numPr>
          <w:ilvl w:val="0"/>
          <w:numId w:val="29"/>
        </w:numPr>
        <w:ind w:left="284" w:hanging="284"/>
      </w:pPr>
      <w:r w:rsidRPr="00A92D79">
        <w:t>Voor de langere termijn kan het heel goed zijn dat onderwijs naar inzicht van de betrokken scholen</w:t>
      </w:r>
      <w:r w:rsidR="79A0F876" w:rsidRPr="00A92D79">
        <w:t xml:space="preserve"> en docenten </w:t>
      </w:r>
      <w:r w:rsidRPr="00A92D79">
        <w:t xml:space="preserve">voor een deel online blijft plaatsvinden, omdat er ook voordelen </w:t>
      </w:r>
      <w:r w:rsidR="009A5A09" w:rsidRPr="00A92D79">
        <w:t xml:space="preserve">zitten </w:t>
      </w:r>
      <w:r w:rsidRPr="00A92D79">
        <w:t xml:space="preserve">aan </w:t>
      </w:r>
      <w:proofErr w:type="spellStart"/>
      <w:r w:rsidR="009A5A09" w:rsidRPr="00A92D79">
        <w:t>blended</w:t>
      </w:r>
      <w:proofErr w:type="spellEnd"/>
      <w:r w:rsidR="009A5A09" w:rsidRPr="00A92D79">
        <w:t xml:space="preserve"> onderwijs (combinatie van online en fysiek onderwijs). </w:t>
      </w:r>
      <w:bookmarkStart w:id="3" w:name="_Hlk82682488"/>
      <w:r w:rsidR="00451E42" w:rsidRPr="00A92D79">
        <w:t>OCW buigt zich</w:t>
      </w:r>
      <w:r w:rsidR="00494532" w:rsidRPr="00A92D79">
        <w:t xml:space="preserve"> daarbij</w:t>
      </w:r>
      <w:r w:rsidR="00451E42" w:rsidRPr="00A92D79">
        <w:t xml:space="preserve"> samen met de partijen uit het onderwijs </w:t>
      </w:r>
      <w:r w:rsidR="00494532" w:rsidRPr="00A92D79">
        <w:t>over</w:t>
      </w:r>
      <w:bookmarkEnd w:id="3"/>
      <w:r w:rsidR="00494532" w:rsidRPr="00A92D79">
        <w:t xml:space="preserve"> relevante vragen, zoals over de vraag wat de gevolgen hiervan zijn voor begeleide onderwijstijd. </w:t>
      </w:r>
    </w:p>
    <w:p w14:paraId="656E3E14" w14:textId="77777777" w:rsidR="000F0177" w:rsidRPr="00547F0B" w:rsidRDefault="000F0177" w:rsidP="00101BB3">
      <w:pPr>
        <w:pStyle w:val="Lijstalinea"/>
        <w:ind w:left="284"/>
      </w:pPr>
    </w:p>
    <w:p w14:paraId="0F13EF17" w14:textId="07AFABBB" w:rsidR="00177085" w:rsidRPr="00547F0B" w:rsidRDefault="003B5052" w:rsidP="00101BB3">
      <w:pPr>
        <w:pStyle w:val="Lijstalinea"/>
        <w:ind w:left="284"/>
      </w:pPr>
      <w:r w:rsidRPr="00547F0B">
        <w:t>In</w:t>
      </w:r>
      <w:r w:rsidR="00177085" w:rsidRPr="00547F0B">
        <w:t xml:space="preserve"> november</w:t>
      </w:r>
      <w:r w:rsidR="00101BB3" w:rsidRPr="00547F0B">
        <w:t xml:space="preserve"> 2021</w:t>
      </w:r>
      <w:r w:rsidR="00177085" w:rsidRPr="00547F0B">
        <w:t xml:space="preserve"> </w:t>
      </w:r>
      <w:r w:rsidR="00101BB3" w:rsidRPr="00547F0B">
        <w:t>zal het uitgan</w:t>
      </w:r>
      <w:r w:rsidR="00CD7073" w:rsidRPr="00547F0B">
        <w:t>gspunt om het</w:t>
      </w:r>
      <w:r w:rsidR="00494532" w:rsidRPr="00547F0B">
        <w:t xml:space="preserve"> vervolg van het</w:t>
      </w:r>
      <w:r w:rsidR="00CD7073" w:rsidRPr="00547F0B">
        <w:t xml:space="preserve"> s</w:t>
      </w:r>
      <w:r w:rsidR="00494532" w:rsidRPr="00547F0B">
        <w:t>tudie</w:t>
      </w:r>
      <w:r w:rsidR="00CD7073" w:rsidRPr="00547F0B">
        <w:t>jaar 2021-2022</w:t>
      </w:r>
      <w:r w:rsidR="00101BB3" w:rsidRPr="00547F0B">
        <w:t xml:space="preserve"> weer te organiseren binnen de gangbare kaders worden geëvalueerd en beoordeeld op haalbaarheid.</w:t>
      </w:r>
      <w:r w:rsidR="00CD7073" w:rsidRPr="00547F0B">
        <w:t xml:space="preserve"> </w:t>
      </w:r>
      <w:r w:rsidR="00101BB3" w:rsidRPr="00547F0B">
        <w:t xml:space="preserve"> </w:t>
      </w:r>
      <w:r w:rsidR="00177085" w:rsidRPr="00547F0B">
        <w:t xml:space="preserve"> </w:t>
      </w:r>
    </w:p>
    <w:p w14:paraId="4EF8690D" w14:textId="77777777" w:rsidR="00CD5D4A" w:rsidRPr="00547F0B" w:rsidRDefault="00CD5D4A" w:rsidP="00177085"/>
    <w:p w14:paraId="7C3518DC" w14:textId="24034A6E" w:rsidR="002E1E82" w:rsidRPr="00547F0B" w:rsidRDefault="7E1A79D6" w:rsidP="002E1E82">
      <w:pPr>
        <w:pStyle w:val="Lijstalinea"/>
        <w:ind w:left="0"/>
        <w:rPr>
          <w:rFonts w:cstheme="minorBidi"/>
        </w:rPr>
      </w:pPr>
      <w:r w:rsidRPr="00547F0B">
        <w:t xml:space="preserve">Net zoals </w:t>
      </w:r>
      <w:r w:rsidR="6206D6E5" w:rsidRPr="00547F0B">
        <w:t>bij</w:t>
      </w:r>
      <w:r w:rsidR="3DA4ED23" w:rsidRPr="00547F0B">
        <w:t xml:space="preserve"> </w:t>
      </w:r>
      <w:r w:rsidRPr="00547F0B">
        <w:t>de voorgaande edities, kan deze editie van het servicedocument rekenen op steun van de besturen</w:t>
      </w:r>
      <w:r w:rsidRPr="00547F0B">
        <w:rPr>
          <w:rFonts w:eastAsia="Verdana"/>
        </w:rPr>
        <w:t xml:space="preserve"> van MBO Raad, NRTO, JOB</w:t>
      </w:r>
      <w:r w:rsidRPr="00547F0B">
        <w:t>,</w:t>
      </w:r>
      <w:r w:rsidRPr="00547F0B">
        <w:rPr>
          <w:rFonts w:eastAsia="Verdana"/>
        </w:rPr>
        <w:t xml:space="preserve"> AO</w:t>
      </w:r>
      <w:r w:rsidRPr="00547F0B">
        <w:t xml:space="preserve">b, BVMBO, CNV Onderwijs, FNV Overheid, </w:t>
      </w:r>
      <w:proofErr w:type="spellStart"/>
      <w:r w:rsidR="00CD7073" w:rsidRPr="00547F0B">
        <w:t>FvOv</w:t>
      </w:r>
      <w:proofErr w:type="spellEnd"/>
      <w:r w:rsidRPr="00547F0B">
        <w:t xml:space="preserve"> en SBB. Ook </w:t>
      </w:r>
      <w:r w:rsidRPr="00547F0B">
        <w:rPr>
          <w:rFonts w:eastAsia="Verdana"/>
        </w:rPr>
        <w:t xml:space="preserve">de Onderwijsinspectie onderschrijft de inhoud van </w:t>
      </w:r>
      <w:r w:rsidR="6206D6E5" w:rsidRPr="00547F0B">
        <w:rPr>
          <w:rFonts w:eastAsia="Verdana"/>
        </w:rPr>
        <w:t>het servicedocument 5.</w:t>
      </w:r>
      <w:r w:rsidR="000D394E" w:rsidRPr="00547F0B">
        <w:rPr>
          <w:rFonts w:eastAsia="Verdana"/>
        </w:rPr>
        <w:t xml:space="preserve">3 </w:t>
      </w:r>
      <w:r w:rsidRPr="00547F0B">
        <w:rPr>
          <w:rFonts w:eastAsia="Verdana"/>
        </w:rPr>
        <w:t xml:space="preserve">en zal daar in het toezicht naar handelen. De overheid en deze partijen vertrouwen erop dat de mbo-scholen tot aan </w:t>
      </w:r>
      <w:r w:rsidR="343A2515" w:rsidRPr="00547F0B">
        <w:rPr>
          <w:rFonts w:eastAsia="Verdana"/>
        </w:rPr>
        <w:t xml:space="preserve">1 februari 2022 volgens dit document het onderwijs kunnen vormgeven. </w:t>
      </w:r>
      <w:r w:rsidR="066719FB" w:rsidRPr="00547F0B">
        <w:t xml:space="preserve"> </w:t>
      </w:r>
    </w:p>
    <w:p w14:paraId="1C07B479" w14:textId="77777777" w:rsidR="002E1E82" w:rsidRPr="00547F0B" w:rsidRDefault="002E1E82" w:rsidP="00CD5D4A"/>
    <w:p w14:paraId="24ACD7EA" w14:textId="77777777" w:rsidR="00CD5D4A" w:rsidRPr="00547F0B" w:rsidRDefault="00CD5D4A" w:rsidP="00D84ACA">
      <w:pPr>
        <w:pStyle w:val="Kop3"/>
        <w:spacing w:before="0" w:after="0"/>
        <w:rPr>
          <w:rFonts w:cstheme="minorHAnsi"/>
          <w:b w:val="0"/>
          <w:bCs w:val="0"/>
          <w:szCs w:val="18"/>
        </w:rPr>
      </w:pPr>
      <w:r w:rsidRPr="00547F0B">
        <w:rPr>
          <w:rFonts w:cstheme="minorBidi"/>
          <w:sz w:val="18"/>
          <w:szCs w:val="18"/>
        </w:rPr>
        <w:t>Aandachtspunten vooraf</w:t>
      </w:r>
    </w:p>
    <w:p w14:paraId="15E3E3AF" w14:textId="77777777" w:rsidR="00CD5D4A" w:rsidRPr="00547F0B" w:rsidRDefault="00CD5D4A" w:rsidP="00CD5D4A">
      <w:pPr>
        <w:spacing w:line="276" w:lineRule="auto"/>
        <w:rPr>
          <w:rFonts w:cstheme="minorHAnsi"/>
          <w:b/>
          <w:bCs/>
          <w:szCs w:val="18"/>
        </w:rPr>
      </w:pPr>
    </w:p>
    <w:p w14:paraId="7028AAA0" w14:textId="77777777" w:rsidR="00563851" w:rsidRPr="00547F0B" w:rsidRDefault="00007DDB" w:rsidP="00563851">
      <w:pPr>
        <w:pStyle w:val="Lijstalinea"/>
        <w:numPr>
          <w:ilvl w:val="0"/>
          <w:numId w:val="18"/>
        </w:numPr>
        <w:spacing w:line="276" w:lineRule="auto"/>
        <w:ind w:left="360"/>
        <w:rPr>
          <w:rFonts w:cstheme="minorBidi"/>
        </w:rPr>
      </w:pPr>
      <w:r w:rsidRPr="00547F0B">
        <w:rPr>
          <w:rFonts w:cstheme="minorBidi"/>
        </w:rPr>
        <w:t xml:space="preserve">Dit servicedocument </w:t>
      </w:r>
      <w:r w:rsidR="5E31E573" w:rsidRPr="00547F0B">
        <w:rPr>
          <w:rFonts w:cstheme="minorBidi"/>
        </w:rPr>
        <w:t xml:space="preserve">van </w:t>
      </w:r>
      <w:r w:rsidRPr="00547F0B">
        <w:rPr>
          <w:rFonts w:cstheme="minorBidi"/>
        </w:rPr>
        <w:t xml:space="preserve">het </w:t>
      </w:r>
      <w:r w:rsidR="5E31E573" w:rsidRPr="00547F0B">
        <w:rPr>
          <w:rFonts w:cstheme="minorBidi"/>
        </w:rPr>
        <w:t>ministerie van OCW geeft invulling aan de ruimte die er is voor besturen van erkende mbo-scholen (publiek en privaat) om het initiële onderwijs goed te organiseren binnen de bestaande beperkingen.</w:t>
      </w:r>
      <w:r w:rsidRPr="00547F0B">
        <w:rPr>
          <w:rFonts w:cstheme="minorBidi"/>
        </w:rPr>
        <w:t xml:space="preserve"> </w:t>
      </w:r>
      <w:r w:rsidR="005A7DF5" w:rsidRPr="00547F0B">
        <w:rPr>
          <w:rFonts w:cstheme="minorBidi"/>
        </w:rPr>
        <w:t xml:space="preserve">Hetzelfde geldt voor </w:t>
      </w:r>
      <w:proofErr w:type="spellStart"/>
      <w:r w:rsidR="005A7DF5" w:rsidRPr="00547F0B">
        <w:rPr>
          <w:rFonts w:cstheme="minorBidi"/>
        </w:rPr>
        <w:t>vavo</w:t>
      </w:r>
      <w:proofErr w:type="spellEnd"/>
      <w:r w:rsidR="00BB5D11" w:rsidRPr="00547F0B">
        <w:rPr>
          <w:rFonts w:cstheme="minorBidi"/>
        </w:rPr>
        <w:t xml:space="preserve"> en overige</w:t>
      </w:r>
      <w:r w:rsidR="005A7DF5" w:rsidRPr="00547F0B">
        <w:rPr>
          <w:rFonts w:cstheme="minorBidi"/>
        </w:rPr>
        <w:t xml:space="preserve"> educatie </w:t>
      </w:r>
      <w:r w:rsidRPr="00547F0B">
        <w:rPr>
          <w:rFonts w:cstheme="minorBidi"/>
        </w:rPr>
        <w:t>en inburgering</w:t>
      </w:r>
      <w:r w:rsidR="005A7DF5" w:rsidRPr="00547F0B">
        <w:rPr>
          <w:rFonts w:cstheme="minorBidi"/>
        </w:rPr>
        <w:t>,</w:t>
      </w:r>
      <w:r w:rsidRPr="00547F0B">
        <w:rPr>
          <w:rFonts w:cstheme="minorBidi"/>
        </w:rPr>
        <w:t xml:space="preserve"> voor zover dat bij mbo-scholen plaatsvindt.</w:t>
      </w:r>
    </w:p>
    <w:p w14:paraId="4A01297A" w14:textId="43F81947" w:rsidR="00563851" w:rsidRPr="00547F0B" w:rsidRDefault="00D9295A" w:rsidP="00563851">
      <w:pPr>
        <w:pStyle w:val="Lijstalinea"/>
        <w:numPr>
          <w:ilvl w:val="0"/>
          <w:numId w:val="18"/>
        </w:numPr>
        <w:spacing w:line="276" w:lineRule="auto"/>
        <w:ind w:left="360"/>
        <w:rPr>
          <w:rFonts w:cstheme="minorBidi"/>
        </w:rPr>
      </w:pPr>
      <w:r w:rsidRPr="00547F0B">
        <w:rPr>
          <w:rFonts w:cstheme="minorBidi"/>
        </w:rPr>
        <w:t xml:space="preserve">Het publieke </w:t>
      </w:r>
      <w:proofErr w:type="spellStart"/>
      <w:r w:rsidR="00563851" w:rsidRPr="00547F0B">
        <w:t>vavo</w:t>
      </w:r>
      <w:proofErr w:type="spellEnd"/>
      <w:r w:rsidR="00563851" w:rsidRPr="00547F0B">
        <w:t xml:space="preserve"> valt geheel onder de bestuurlijke verantwoordelijkheid van het mbo en daarmee gelden </w:t>
      </w:r>
      <w:r w:rsidR="000B485A" w:rsidRPr="00547F0B">
        <w:t xml:space="preserve">ook daar </w:t>
      </w:r>
      <w:r w:rsidR="00563851" w:rsidRPr="00547F0B">
        <w:t>de mbo-coronamaatregelen</w:t>
      </w:r>
      <w:r w:rsidR="00A14812" w:rsidRPr="00547F0B">
        <w:t>.</w:t>
      </w:r>
      <w:r w:rsidR="00563851" w:rsidRPr="00547F0B">
        <w:t xml:space="preserve"> </w:t>
      </w:r>
    </w:p>
    <w:p w14:paraId="5C85E85A" w14:textId="77777777" w:rsidR="00AD1830" w:rsidRPr="00547F0B" w:rsidRDefault="1D0814B0" w:rsidP="00AD1830">
      <w:pPr>
        <w:pStyle w:val="Lijstalinea"/>
        <w:numPr>
          <w:ilvl w:val="0"/>
          <w:numId w:val="18"/>
        </w:numPr>
        <w:spacing w:line="276" w:lineRule="auto"/>
        <w:ind w:left="360"/>
        <w:rPr>
          <w:rFonts w:cstheme="minorBidi"/>
        </w:rPr>
      </w:pPr>
      <w:r w:rsidRPr="00547F0B">
        <w:rPr>
          <w:rFonts w:cstheme="minorBidi"/>
        </w:rPr>
        <w:t xml:space="preserve">Het </w:t>
      </w:r>
      <w:r w:rsidR="35360729" w:rsidRPr="00547F0B">
        <w:rPr>
          <w:rFonts w:cstheme="minorBidi"/>
        </w:rPr>
        <w:t>bevoegd gezag</w:t>
      </w:r>
      <w:r w:rsidRPr="00547F0B">
        <w:rPr>
          <w:rFonts w:cstheme="minorBidi"/>
        </w:rPr>
        <w:t xml:space="preserve"> is verantwoordelijk voor de kwaliteit van het onderwijs en het maken van keuzes indachtig dit servicedocument.</w:t>
      </w:r>
      <w:r w:rsidR="3F77536F" w:rsidRPr="00547F0B">
        <w:rPr>
          <w:rFonts w:cstheme="minorBidi"/>
        </w:rPr>
        <w:t xml:space="preserve"> Het </w:t>
      </w:r>
      <w:r w:rsidR="78FDF8DB" w:rsidRPr="00547F0B">
        <w:rPr>
          <w:rFonts w:cstheme="minorBidi"/>
        </w:rPr>
        <w:t>o</w:t>
      </w:r>
      <w:r w:rsidR="3F77536F" w:rsidRPr="00547F0B">
        <w:rPr>
          <w:rFonts w:cstheme="minorBidi"/>
        </w:rPr>
        <w:t>nderwijsteam is verantwoordelijk voor de vormgeving van het onderwijs conform het professioneel statuut.</w:t>
      </w:r>
    </w:p>
    <w:p w14:paraId="061F0461" w14:textId="349FB884" w:rsidR="00CD5D4A" w:rsidRPr="00547F0B" w:rsidRDefault="00CD5D4A" w:rsidP="62AF9B53">
      <w:pPr>
        <w:pStyle w:val="Lijstalinea"/>
        <w:numPr>
          <w:ilvl w:val="0"/>
          <w:numId w:val="18"/>
        </w:numPr>
        <w:spacing w:line="276" w:lineRule="auto"/>
        <w:ind w:left="360"/>
        <w:rPr>
          <w:rFonts w:eastAsiaTheme="minorEastAsia" w:cstheme="minorBidi"/>
        </w:rPr>
      </w:pPr>
      <w:r w:rsidRPr="00547F0B">
        <w:rPr>
          <w:rFonts w:cstheme="minorBidi"/>
        </w:rPr>
        <w:t xml:space="preserve">Het </w:t>
      </w:r>
      <w:proofErr w:type="spellStart"/>
      <w:r w:rsidR="00DC3180" w:rsidRPr="00547F0B">
        <w:rPr>
          <w:rFonts w:cstheme="minorBidi"/>
        </w:rPr>
        <w:t>vavo</w:t>
      </w:r>
      <w:proofErr w:type="spellEnd"/>
      <w:r w:rsidR="00DC3180" w:rsidRPr="00547F0B">
        <w:rPr>
          <w:rFonts w:cstheme="minorBidi"/>
        </w:rPr>
        <w:t xml:space="preserve"> en </w:t>
      </w:r>
      <w:r w:rsidRPr="00547F0B">
        <w:rPr>
          <w:rFonts w:cstheme="minorBidi"/>
        </w:rPr>
        <w:t>mbo-onderwijs gaat zoveel mogelijk door.</w:t>
      </w:r>
    </w:p>
    <w:p w14:paraId="6EF7C398" w14:textId="77777777" w:rsidR="00CD5D4A" w:rsidRPr="00547F0B" w:rsidRDefault="00CD5D4A" w:rsidP="00FC4B65">
      <w:pPr>
        <w:pStyle w:val="Lijstalinea"/>
        <w:numPr>
          <w:ilvl w:val="0"/>
          <w:numId w:val="18"/>
        </w:numPr>
        <w:spacing w:line="276" w:lineRule="auto"/>
        <w:ind w:left="360"/>
        <w:rPr>
          <w:rFonts w:cstheme="minorHAnsi"/>
          <w:szCs w:val="18"/>
        </w:rPr>
      </w:pPr>
      <w:r w:rsidRPr="00547F0B">
        <w:rPr>
          <w:rFonts w:cstheme="minorHAnsi"/>
          <w:szCs w:val="18"/>
        </w:rPr>
        <w:t xml:space="preserve">Van studenten wordt verwacht dat zij deelnemen aan </w:t>
      </w:r>
      <w:r w:rsidR="007767C5" w:rsidRPr="00547F0B">
        <w:rPr>
          <w:rFonts w:cstheme="minorHAnsi"/>
          <w:szCs w:val="18"/>
        </w:rPr>
        <w:t xml:space="preserve">de </w:t>
      </w:r>
      <w:r w:rsidRPr="00547F0B">
        <w:rPr>
          <w:rFonts w:cstheme="minorHAnsi"/>
          <w:szCs w:val="18"/>
        </w:rPr>
        <w:t>eventueel aangepaste onderwijsprogramma</w:t>
      </w:r>
      <w:r w:rsidR="007767C5" w:rsidRPr="00547F0B">
        <w:rPr>
          <w:rFonts w:cstheme="minorHAnsi"/>
          <w:szCs w:val="18"/>
        </w:rPr>
        <w:t>’s</w:t>
      </w:r>
      <w:r w:rsidRPr="00547F0B">
        <w:rPr>
          <w:rFonts w:cstheme="minorHAnsi"/>
          <w:szCs w:val="18"/>
        </w:rPr>
        <w:t>.</w:t>
      </w:r>
    </w:p>
    <w:p w14:paraId="4C9EA427" w14:textId="6437D796" w:rsidR="00CD5D4A" w:rsidRPr="00547F0B" w:rsidRDefault="000E746E" w:rsidP="18491C6A">
      <w:pPr>
        <w:pStyle w:val="Lijstalinea"/>
        <w:numPr>
          <w:ilvl w:val="0"/>
          <w:numId w:val="18"/>
        </w:numPr>
        <w:spacing w:line="276" w:lineRule="auto"/>
        <w:ind w:left="360"/>
        <w:rPr>
          <w:rFonts w:asciiTheme="minorHAnsi" w:eastAsiaTheme="minorEastAsia" w:hAnsiTheme="minorHAnsi" w:cstheme="minorBidi"/>
        </w:rPr>
      </w:pPr>
      <w:r w:rsidRPr="00547F0B">
        <w:rPr>
          <w:rFonts w:cstheme="minorBidi"/>
        </w:rPr>
        <w:t>G</w:t>
      </w:r>
      <w:r w:rsidR="00CD5D4A" w:rsidRPr="00547F0B">
        <w:rPr>
          <w:rFonts w:cstheme="minorBidi"/>
        </w:rPr>
        <w:t xml:space="preserve">oede communicatie van de school met studenten over de coronamaatregelen en aanpassingen van lessen en examens is van groot belang. Hiervoor </w:t>
      </w:r>
      <w:r w:rsidR="19DEAB0E" w:rsidRPr="00547F0B">
        <w:rPr>
          <w:rFonts w:cstheme="minorBidi"/>
        </w:rPr>
        <w:t xml:space="preserve">richt elke school </w:t>
      </w:r>
      <w:r w:rsidR="4036FD51" w:rsidRPr="00547F0B">
        <w:rPr>
          <w:rFonts w:cstheme="minorBidi"/>
        </w:rPr>
        <w:t xml:space="preserve">de </w:t>
      </w:r>
      <w:r w:rsidR="19DEAB0E" w:rsidRPr="00547F0B">
        <w:rPr>
          <w:rFonts w:cstheme="minorBidi"/>
        </w:rPr>
        <w:t>benodigde communicatie in, zoals bijvoorbeeld</w:t>
      </w:r>
      <w:r w:rsidR="5A592CF8" w:rsidRPr="00547F0B">
        <w:rPr>
          <w:rFonts w:cstheme="minorBidi"/>
        </w:rPr>
        <w:t xml:space="preserve"> </w:t>
      </w:r>
      <w:r w:rsidR="00CD5D4A" w:rsidRPr="00547F0B">
        <w:rPr>
          <w:rFonts w:cstheme="minorBidi"/>
        </w:rPr>
        <w:t xml:space="preserve">een </w:t>
      </w:r>
      <w:r w:rsidR="16723205" w:rsidRPr="00547F0B">
        <w:rPr>
          <w:rFonts w:cstheme="minorBidi"/>
        </w:rPr>
        <w:t xml:space="preserve">helder herkenbaar </w:t>
      </w:r>
      <w:r w:rsidR="00CD5D4A" w:rsidRPr="00547F0B">
        <w:rPr>
          <w:rFonts w:cstheme="minorBidi"/>
        </w:rPr>
        <w:t>meldpunt corona</w:t>
      </w:r>
      <w:r w:rsidR="27E62C79" w:rsidRPr="00547F0B">
        <w:rPr>
          <w:rFonts w:cstheme="minorBidi"/>
        </w:rPr>
        <w:t>.</w:t>
      </w:r>
    </w:p>
    <w:p w14:paraId="7D0C5A02" w14:textId="1039699D" w:rsidR="00CD5D4A" w:rsidRPr="00547F0B" w:rsidRDefault="3D5E623D" w:rsidP="6196D1AA">
      <w:pPr>
        <w:pStyle w:val="Lijstalinea"/>
        <w:numPr>
          <w:ilvl w:val="0"/>
          <w:numId w:val="18"/>
        </w:numPr>
        <w:spacing w:line="276" w:lineRule="auto"/>
        <w:ind w:left="360"/>
      </w:pPr>
      <w:r w:rsidRPr="00547F0B">
        <w:rPr>
          <w:rFonts w:cstheme="minorBidi"/>
        </w:rPr>
        <w:t>Sinds</w:t>
      </w:r>
      <w:r w:rsidR="7E1A79D6" w:rsidRPr="00547F0B">
        <w:rPr>
          <w:rFonts w:cstheme="minorBidi"/>
        </w:rPr>
        <w:t xml:space="preserve"> 15 oktober </w:t>
      </w:r>
      <w:r w:rsidR="700E8FA7" w:rsidRPr="00547F0B">
        <w:rPr>
          <w:rFonts w:cstheme="minorBidi"/>
        </w:rPr>
        <w:t>2020</w:t>
      </w:r>
      <w:r w:rsidR="7E1A79D6" w:rsidRPr="00547F0B">
        <w:rPr>
          <w:rFonts w:cstheme="minorBidi"/>
        </w:rPr>
        <w:t xml:space="preserve"> melden (mbo-)scholen en locaties van scholen die tijdelijk moeten sluiten vanwege het coronavirus zich bij het meldpunt van de </w:t>
      </w:r>
      <w:r w:rsidR="6206D6E5" w:rsidRPr="00547F0B">
        <w:rPr>
          <w:rFonts w:cstheme="minorBidi"/>
        </w:rPr>
        <w:t>I</w:t>
      </w:r>
      <w:r w:rsidR="7E1A79D6" w:rsidRPr="00547F0B">
        <w:rPr>
          <w:rFonts w:cstheme="minorBidi"/>
        </w:rPr>
        <w:t xml:space="preserve">nspectie. U vindt het meldpunt in uw Internet Schooldossier. In het nieuwsbericht </w:t>
      </w:r>
      <w:hyperlink r:id="rId17">
        <w:r w:rsidR="7E1A79D6" w:rsidRPr="00547F0B">
          <w:rPr>
            <w:rStyle w:val="Hyperlink"/>
            <w:rFonts w:cstheme="minorBidi"/>
          </w:rPr>
          <w:t>Start meldpunt schoolsluiting vanwege corona</w:t>
        </w:r>
      </w:hyperlink>
      <w:r w:rsidR="7E1A79D6" w:rsidRPr="00547F0B">
        <w:rPr>
          <w:rFonts w:cstheme="minorBidi"/>
        </w:rPr>
        <w:t xml:space="preserve"> vindt u meer informatie over het meldpunt. </w:t>
      </w:r>
    </w:p>
    <w:p w14:paraId="5D156F53" w14:textId="56F54808" w:rsidR="00CD5D4A" w:rsidRPr="00547F0B" w:rsidRDefault="60A422AF" w:rsidP="54C2D597">
      <w:pPr>
        <w:pStyle w:val="Lijstalinea"/>
        <w:numPr>
          <w:ilvl w:val="0"/>
          <w:numId w:val="18"/>
        </w:numPr>
        <w:spacing w:line="276" w:lineRule="auto"/>
        <w:ind w:left="360"/>
        <w:rPr>
          <w:rFonts w:eastAsiaTheme="minorEastAsia" w:cstheme="minorBidi"/>
        </w:rPr>
      </w:pPr>
      <w:r w:rsidRPr="00547F0B">
        <w:rPr>
          <w:rFonts w:cstheme="minorBidi"/>
        </w:rPr>
        <w:t xml:space="preserve">De verplichting om 1,5m afstand </w:t>
      </w:r>
      <w:r w:rsidR="75DBAE36" w:rsidRPr="00547F0B">
        <w:rPr>
          <w:rFonts w:cstheme="minorBidi"/>
        </w:rPr>
        <w:t>te houden</w:t>
      </w:r>
      <w:r w:rsidRPr="00547F0B">
        <w:rPr>
          <w:rFonts w:cstheme="minorBidi"/>
        </w:rPr>
        <w:t xml:space="preserve"> geldt niet </w:t>
      </w:r>
      <w:r w:rsidR="1DA96C85" w:rsidRPr="00547F0B">
        <w:rPr>
          <w:rFonts w:cstheme="minorBidi"/>
        </w:rPr>
        <w:t xml:space="preserve">voor </w:t>
      </w:r>
      <w:r w:rsidRPr="00547F0B">
        <w:rPr>
          <w:rFonts w:cstheme="minorBidi"/>
        </w:rPr>
        <w:t>praktijkonderwijs indien het niet mogelijk</w:t>
      </w:r>
      <w:r w:rsidR="395EE612" w:rsidRPr="00547F0B">
        <w:rPr>
          <w:rFonts w:cstheme="minorBidi"/>
        </w:rPr>
        <w:t xml:space="preserve"> is</w:t>
      </w:r>
      <w:r w:rsidRPr="00547F0B">
        <w:rPr>
          <w:rFonts w:cstheme="minorBidi"/>
        </w:rPr>
        <w:t xml:space="preserve"> </w:t>
      </w:r>
      <w:r w:rsidR="395EE612" w:rsidRPr="00547F0B">
        <w:rPr>
          <w:rFonts w:cstheme="minorBidi"/>
        </w:rPr>
        <w:t>om deze afstand in acht te nemen</w:t>
      </w:r>
      <w:r w:rsidRPr="00547F0B">
        <w:rPr>
          <w:rFonts w:cstheme="minorBidi"/>
        </w:rPr>
        <w:t xml:space="preserve"> </w:t>
      </w:r>
      <w:r w:rsidR="430523A3" w:rsidRPr="00547F0B">
        <w:rPr>
          <w:rFonts w:cstheme="minorBidi"/>
        </w:rPr>
        <w:t xml:space="preserve">en </w:t>
      </w:r>
      <w:r w:rsidR="005A7DF5" w:rsidRPr="00547F0B">
        <w:rPr>
          <w:rFonts w:cstheme="minorBidi"/>
        </w:rPr>
        <w:t xml:space="preserve">indien </w:t>
      </w:r>
      <w:r w:rsidR="430523A3" w:rsidRPr="00547F0B">
        <w:rPr>
          <w:rFonts w:cstheme="minorBidi"/>
        </w:rPr>
        <w:t xml:space="preserve">in het werkveld waartoe de student </w:t>
      </w:r>
      <w:r w:rsidR="430523A3" w:rsidRPr="00547F0B">
        <w:rPr>
          <w:rFonts w:cstheme="minorBidi"/>
        </w:rPr>
        <w:lastRenderedPageBreak/>
        <w:t>wordt opgeleid het ook is toegestaan om deze afstand niet in acht te nemen.</w:t>
      </w:r>
      <w:r w:rsidR="00A4035C" w:rsidRPr="00547F0B">
        <w:rPr>
          <w:rFonts w:cstheme="minorBidi"/>
        </w:rPr>
        <w:t xml:space="preserve"> </w:t>
      </w:r>
      <w:r w:rsidR="430523A3" w:rsidRPr="00547F0B">
        <w:rPr>
          <w:rFonts w:cstheme="minorBidi"/>
        </w:rPr>
        <w:t xml:space="preserve">Voor (alternatieve) veiligheidsmaatregelen kan </w:t>
      </w:r>
      <w:r w:rsidR="18DB02AE" w:rsidRPr="00547F0B">
        <w:rPr>
          <w:rFonts w:cstheme="minorBidi"/>
        </w:rPr>
        <w:t xml:space="preserve">de school </w:t>
      </w:r>
      <w:r w:rsidR="005A7DF5" w:rsidRPr="00547F0B">
        <w:rPr>
          <w:rFonts w:cstheme="minorBidi"/>
        </w:rPr>
        <w:t xml:space="preserve">er </w:t>
      </w:r>
      <w:r w:rsidR="430523A3" w:rsidRPr="00547F0B">
        <w:rPr>
          <w:rFonts w:cstheme="minorBidi"/>
        </w:rPr>
        <w:t xml:space="preserve">in deze gevallen </w:t>
      </w:r>
      <w:r w:rsidR="3FDE0682" w:rsidRPr="00547F0B">
        <w:rPr>
          <w:rFonts w:cstheme="minorBidi"/>
        </w:rPr>
        <w:t>voor</w:t>
      </w:r>
      <w:r w:rsidR="5E08985A" w:rsidRPr="00547F0B">
        <w:rPr>
          <w:rFonts w:cstheme="minorBidi"/>
        </w:rPr>
        <w:t xml:space="preserve"> kiezen om</w:t>
      </w:r>
      <w:r w:rsidR="3FCAEADA" w:rsidRPr="00547F0B">
        <w:rPr>
          <w:rFonts w:cstheme="minorBidi"/>
        </w:rPr>
        <w:t xml:space="preserve"> aan</w:t>
      </w:r>
      <w:r w:rsidR="1F3B5832" w:rsidRPr="00547F0B">
        <w:rPr>
          <w:rFonts w:cstheme="minorBidi"/>
        </w:rPr>
        <w:t xml:space="preserve"> te sluiten</w:t>
      </w:r>
      <w:r w:rsidR="00CD5D4A" w:rsidRPr="00547F0B">
        <w:rPr>
          <w:rFonts w:cstheme="minorBidi"/>
        </w:rPr>
        <w:t xml:space="preserve"> bij de regels die </w:t>
      </w:r>
      <w:r w:rsidR="29FD77C6" w:rsidRPr="00547F0B">
        <w:rPr>
          <w:rFonts w:cstheme="minorBidi"/>
        </w:rPr>
        <w:t xml:space="preserve">bijvoorbeeld </w:t>
      </w:r>
      <w:r w:rsidR="00CD5D4A" w:rsidRPr="00547F0B">
        <w:rPr>
          <w:rFonts w:cstheme="minorBidi"/>
        </w:rPr>
        <w:t xml:space="preserve">zijn vastgelegd in </w:t>
      </w:r>
      <w:hyperlink r:id="rId18">
        <w:r w:rsidR="00CD5D4A" w:rsidRPr="00547F0B">
          <w:rPr>
            <w:rStyle w:val="Hyperlink"/>
            <w:rFonts w:cstheme="minorBidi"/>
          </w:rPr>
          <w:t>brancheprotocollen</w:t>
        </w:r>
      </w:hyperlink>
      <w:r w:rsidR="0AD81188" w:rsidRPr="00547F0B">
        <w:rPr>
          <w:rFonts w:cstheme="minorBidi"/>
        </w:rPr>
        <w:t>.</w:t>
      </w:r>
    </w:p>
    <w:p w14:paraId="1A5CAFA7" w14:textId="6DEF7992" w:rsidR="00CD5D4A" w:rsidRPr="00547F0B" w:rsidRDefault="7E1A79D6" w:rsidP="3A1E637C">
      <w:pPr>
        <w:pStyle w:val="Lijstalinea"/>
        <w:numPr>
          <w:ilvl w:val="0"/>
          <w:numId w:val="18"/>
        </w:numPr>
        <w:spacing w:line="276" w:lineRule="auto"/>
        <w:ind w:left="360"/>
        <w:rPr>
          <w:rFonts w:cstheme="minorBidi"/>
        </w:rPr>
      </w:pPr>
      <w:r w:rsidRPr="00547F0B">
        <w:rPr>
          <w:rFonts w:cstheme="minorBidi"/>
        </w:rPr>
        <w:t>Alle medewerkers en studenten die aanwezig zijn op de mbo-school moeten volledig klachtenvrij zijn of anders thuisblijven. Personeel en studenten met klachten kunnen</w:t>
      </w:r>
      <w:r w:rsidR="000E746E" w:rsidRPr="00547F0B">
        <w:rPr>
          <w:rFonts w:cstheme="minorBidi"/>
        </w:rPr>
        <w:t xml:space="preserve"> </w:t>
      </w:r>
      <w:r w:rsidRPr="00547F0B">
        <w:rPr>
          <w:rFonts w:cstheme="minorBidi"/>
        </w:rPr>
        <w:t>getest worden op het coronavirus. Het personeel van mbo-scholen valt onder de definitie van vitale en cruciale sectoren.</w:t>
      </w:r>
    </w:p>
    <w:p w14:paraId="5D24FB9B" w14:textId="515FD7AD" w:rsidR="001E7BE9" w:rsidRPr="00547F0B" w:rsidRDefault="001E7BE9" w:rsidP="001E7BE9">
      <w:pPr>
        <w:pStyle w:val="Lijstalinea"/>
        <w:numPr>
          <w:ilvl w:val="0"/>
          <w:numId w:val="18"/>
        </w:numPr>
        <w:spacing w:line="276" w:lineRule="auto"/>
        <w:ind w:left="360"/>
        <w:rPr>
          <w:rFonts w:cstheme="minorHAnsi"/>
          <w:strike/>
          <w:szCs w:val="18"/>
        </w:rPr>
      </w:pPr>
      <w:r w:rsidRPr="00547F0B">
        <w:rPr>
          <w:rFonts w:cstheme="minorHAnsi"/>
          <w:szCs w:val="18"/>
        </w:rPr>
        <w:t>Om piekdrukte en daarmee samenhangende onwenselijke situaties in het openbaar vervoer te voorkomen wordt aan instellingen in het middelbaar beroepsonderwijs (en ho) nadrukkelijk gevraagd om lokaal/regionaal in gesprek te gaan met de betrokken vervoerders en indien nodig met de uitkomsten van die gesprekken rekening te houden. De te maken afspraken beperken niet de mogelijkheden voor het verzorgen van fysiek onderwijs, maar zorgen ervoor dat iedereen de onderwijsinstelling straks zo veilig en comfortabel mogelijk kan bereiken en piekdrukte zoveel mogelijk wordt voorkomen.</w:t>
      </w:r>
    </w:p>
    <w:p w14:paraId="44C54ACF" w14:textId="6ED55B32" w:rsidR="00A14812" w:rsidRPr="00547F0B" w:rsidRDefault="00A14812" w:rsidP="00854123">
      <w:pPr>
        <w:pStyle w:val="Lijstalinea"/>
        <w:spacing w:line="276" w:lineRule="auto"/>
        <w:ind w:left="360"/>
        <w:rPr>
          <w:rFonts w:cstheme="minorHAnsi"/>
          <w:strike/>
          <w:szCs w:val="18"/>
        </w:rPr>
      </w:pPr>
    </w:p>
    <w:p w14:paraId="342A43EB" w14:textId="77777777" w:rsidR="00EB10FA" w:rsidRPr="00547F0B" w:rsidRDefault="00564485" w:rsidP="00FC4B65">
      <w:pPr>
        <w:pStyle w:val="Kop1"/>
        <w:numPr>
          <w:ilvl w:val="0"/>
          <w:numId w:val="19"/>
        </w:numPr>
        <w:ind w:left="426" w:hanging="426"/>
      </w:pPr>
      <w:r w:rsidRPr="00547F0B">
        <w:t>Onderwijskwaliteit</w:t>
      </w:r>
      <w:bookmarkStart w:id="4" w:name="_Toc44607028"/>
    </w:p>
    <w:p w14:paraId="547C50D5" w14:textId="77777777" w:rsidR="00EB10FA" w:rsidRPr="00547F0B" w:rsidRDefault="00EB10FA" w:rsidP="00FF2B9D">
      <w:pPr>
        <w:pStyle w:val="Kop2"/>
      </w:pPr>
    </w:p>
    <w:p w14:paraId="4035D9A4" w14:textId="77777777" w:rsidR="009A69BB" w:rsidRPr="00547F0B" w:rsidRDefault="003F3D84" w:rsidP="004A4D24">
      <w:pPr>
        <w:pStyle w:val="Kop2"/>
        <w:spacing w:line="276" w:lineRule="auto"/>
      </w:pPr>
      <w:r w:rsidRPr="00547F0B">
        <w:t>1.1</w:t>
      </w:r>
      <w:r w:rsidRPr="00547F0B">
        <w:tab/>
      </w:r>
      <w:r w:rsidR="009A69BB" w:rsidRPr="00547F0B">
        <w:t>Onderwijskwaliteit</w:t>
      </w:r>
      <w:bookmarkEnd w:id="4"/>
    </w:p>
    <w:p w14:paraId="6CEB2F62" w14:textId="32691E9C" w:rsidR="00BF7F89" w:rsidRPr="00547F0B" w:rsidRDefault="3DCE462C" w:rsidP="62AF9B53">
      <w:pPr>
        <w:pStyle w:val="Lijstalinea"/>
        <w:numPr>
          <w:ilvl w:val="0"/>
          <w:numId w:val="6"/>
        </w:numPr>
        <w:spacing w:line="276" w:lineRule="auto"/>
        <w:ind w:left="426" w:hanging="426"/>
        <w:rPr>
          <w:rFonts w:asciiTheme="minorHAnsi" w:eastAsiaTheme="minorEastAsia" w:hAnsiTheme="minorHAnsi" w:cstheme="minorBidi"/>
        </w:rPr>
      </w:pPr>
      <w:r w:rsidRPr="00547F0B">
        <w:rPr>
          <w:rFonts w:eastAsia="Verdana" w:cs="Verdana"/>
        </w:rPr>
        <w:t xml:space="preserve">De diploma-eisen </w:t>
      </w:r>
      <w:r w:rsidR="0C950C1D" w:rsidRPr="00547F0B">
        <w:rPr>
          <w:rFonts w:eastAsia="Verdana" w:cs="Verdana"/>
        </w:rPr>
        <w:t xml:space="preserve">voor </w:t>
      </w:r>
      <w:r w:rsidR="00FC5A03" w:rsidRPr="00547F0B">
        <w:rPr>
          <w:rFonts w:eastAsia="Verdana" w:cs="Verdana"/>
        </w:rPr>
        <w:t>mbo-</w:t>
      </w:r>
      <w:r w:rsidR="0C950C1D" w:rsidRPr="00547F0B">
        <w:rPr>
          <w:rFonts w:eastAsia="Verdana" w:cs="Verdana"/>
        </w:rPr>
        <w:t xml:space="preserve">studenten die </w:t>
      </w:r>
      <w:r w:rsidR="1F13E4DF" w:rsidRPr="00547F0B">
        <w:rPr>
          <w:rFonts w:eastAsia="Verdana" w:cs="Verdana"/>
        </w:rPr>
        <w:t xml:space="preserve">tot 1 </w:t>
      </w:r>
      <w:r w:rsidR="00647B81" w:rsidRPr="00547F0B">
        <w:rPr>
          <w:rFonts w:eastAsia="Verdana" w:cs="Verdana"/>
        </w:rPr>
        <w:t xml:space="preserve">augustus </w:t>
      </w:r>
      <w:r w:rsidR="1F13E4DF" w:rsidRPr="00547F0B">
        <w:rPr>
          <w:rFonts w:eastAsia="Verdana" w:cs="Verdana"/>
        </w:rPr>
        <w:t xml:space="preserve">2022 </w:t>
      </w:r>
      <w:r w:rsidR="0C950C1D" w:rsidRPr="00547F0B">
        <w:rPr>
          <w:rFonts w:eastAsia="Verdana" w:cs="Verdana"/>
        </w:rPr>
        <w:t xml:space="preserve">diplomeren </w:t>
      </w:r>
      <w:r w:rsidRPr="00547F0B">
        <w:rPr>
          <w:rFonts w:eastAsia="Verdana" w:cs="Verdana"/>
        </w:rPr>
        <w:t xml:space="preserve">blijven </w:t>
      </w:r>
      <w:r w:rsidR="11564DC0" w:rsidRPr="00547F0B">
        <w:rPr>
          <w:rFonts w:eastAsia="Verdana" w:cs="Verdana"/>
        </w:rPr>
        <w:t xml:space="preserve">vooralsnog </w:t>
      </w:r>
      <w:r w:rsidRPr="00547F0B">
        <w:rPr>
          <w:rFonts w:eastAsia="Verdana" w:cs="Verdana"/>
        </w:rPr>
        <w:t>onverminderd va</w:t>
      </w:r>
      <w:r w:rsidR="7F8EB022" w:rsidRPr="00547F0B">
        <w:rPr>
          <w:rFonts w:eastAsia="Verdana" w:cs="Verdana"/>
        </w:rPr>
        <w:t xml:space="preserve">n kracht </w:t>
      </w:r>
      <w:r w:rsidR="0800795A" w:rsidRPr="00547F0B">
        <w:rPr>
          <w:rFonts w:eastAsia="Verdana" w:cs="Verdana"/>
        </w:rPr>
        <w:t xml:space="preserve">voor de opleiding, </w:t>
      </w:r>
      <w:r w:rsidR="0C950C1D" w:rsidRPr="00547F0B">
        <w:rPr>
          <w:rFonts w:eastAsia="Verdana" w:cs="Verdana"/>
        </w:rPr>
        <w:t xml:space="preserve">inclusief </w:t>
      </w:r>
      <w:r w:rsidR="0800795A" w:rsidRPr="00547F0B">
        <w:rPr>
          <w:rFonts w:eastAsia="Verdana" w:cs="Verdana"/>
        </w:rPr>
        <w:t>de eisen aan Nederlands</w:t>
      </w:r>
      <w:r w:rsidR="52382769" w:rsidRPr="00547F0B">
        <w:rPr>
          <w:rFonts w:eastAsia="Verdana" w:cs="Verdana"/>
        </w:rPr>
        <w:t>e taal</w:t>
      </w:r>
      <w:r w:rsidR="54EEB4CD" w:rsidRPr="00547F0B">
        <w:rPr>
          <w:rFonts w:eastAsia="Verdana" w:cs="Verdana"/>
        </w:rPr>
        <w:t xml:space="preserve"> (voor mbo-2, -3 en </w:t>
      </w:r>
      <w:r w:rsidR="6914AA36" w:rsidRPr="00547F0B">
        <w:rPr>
          <w:rFonts w:eastAsia="Verdana" w:cs="Verdana"/>
        </w:rPr>
        <w:t>-</w:t>
      </w:r>
      <w:r w:rsidR="54EEB4CD" w:rsidRPr="00547F0B">
        <w:rPr>
          <w:rFonts w:eastAsia="Verdana" w:cs="Verdana"/>
        </w:rPr>
        <w:t>4</w:t>
      </w:r>
      <w:r w:rsidR="0C950C1D" w:rsidRPr="00547F0B">
        <w:rPr>
          <w:rFonts w:eastAsia="Verdana" w:cs="Verdana"/>
        </w:rPr>
        <w:t>),</w:t>
      </w:r>
      <w:r w:rsidR="52382769" w:rsidRPr="00547F0B">
        <w:rPr>
          <w:rFonts w:eastAsia="Verdana" w:cs="Verdana"/>
        </w:rPr>
        <w:t xml:space="preserve"> Engels (voor mbo-4)</w:t>
      </w:r>
      <w:r w:rsidR="0800795A" w:rsidRPr="00547F0B">
        <w:rPr>
          <w:rFonts w:eastAsia="Verdana" w:cs="Verdana"/>
        </w:rPr>
        <w:t>,</w:t>
      </w:r>
      <w:r w:rsidR="4942D550" w:rsidRPr="00547F0B">
        <w:rPr>
          <w:rFonts w:eastAsia="Verdana" w:cs="Verdana"/>
        </w:rPr>
        <w:t xml:space="preserve"> loopbaan en burgerschap, maar met uitzondering van de eisen voor </w:t>
      </w:r>
      <w:r w:rsidR="4BDE75D6" w:rsidRPr="00547F0B">
        <w:rPr>
          <w:rFonts w:eastAsia="Verdana" w:cs="Verdana"/>
        </w:rPr>
        <w:t xml:space="preserve">keuzedelen en </w:t>
      </w:r>
      <w:r w:rsidR="0800795A" w:rsidRPr="00547F0B">
        <w:rPr>
          <w:rFonts w:eastAsia="Verdana" w:cs="Verdana"/>
        </w:rPr>
        <w:t>rekenen</w:t>
      </w:r>
      <w:r w:rsidR="4942D550" w:rsidRPr="00547F0B">
        <w:rPr>
          <w:rFonts w:eastAsia="Verdana" w:cs="Verdana"/>
        </w:rPr>
        <w:t xml:space="preserve">. </w:t>
      </w:r>
      <w:r w:rsidR="006368E3" w:rsidRPr="00547F0B">
        <w:rPr>
          <w:rFonts w:eastAsia="Verdana" w:cs="Verdana"/>
        </w:rPr>
        <w:t>Voorgaand betekent dat in situaties waarbij de onderwijskwaliteit van de gehele opleiding onverantwoord onder druk komt te staan als gevolg van maatregelen rond corona, de eisen van de beroepskwalificatie en van Nederlandse taal (voor mbo-2, -3 en -4), Engels en loopbaan en burgerschap prevaleren boven de eisen voor keuzedelen en rekenen. Dit betekent dan ook dat in die gevallen het onderwijs en de examens in de keuzedelen en rekenen niet hoeft te worden aangeboden</w:t>
      </w:r>
      <w:r w:rsidR="0DAA7435" w:rsidRPr="00547F0B">
        <w:rPr>
          <w:rFonts w:eastAsia="Verdana" w:cs="Verdana"/>
        </w:rPr>
        <w:t xml:space="preserve"> en afgenomen</w:t>
      </w:r>
      <w:r w:rsidR="006368E3" w:rsidRPr="00547F0B">
        <w:rPr>
          <w:rFonts w:eastAsia="Verdana" w:cs="Verdana"/>
        </w:rPr>
        <w:t>.</w:t>
      </w:r>
    </w:p>
    <w:p w14:paraId="1585B565" w14:textId="77777777" w:rsidR="00BF7F89" w:rsidRPr="00547F0B" w:rsidRDefault="06C9C6D3" w:rsidP="68851669">
      <w:pPr>
        <w:pStyle w:val="Lijstalinea"/>
        <w:numPr>
          <w:ilvl w:val="0"/>
          <w:numId w:val="6"/>
        </w:numPr>
        <w:spacing w:line="276" w:lineRule="auto"/>
        <w:ind w:left="426" w:hanging="426"/>
        <w:rPr>
          <w:rFonts w:eastAsia="Verdana" w:cs="Verdana"/>
        </w:rPr>
      </w:pPr>
      <w:r w:rsidRPr="00547F0B">
        <w:t>De beh</w:t>
      </w:r>
      <w:r w:rsidRPr="00547F0B">
        <w:rPr>
          <w:rFonts w:eastAsia="Verdana" w:cs="Verdana"/>
        </w:rPr>
        <w:t xml:space="preserve">eersing van Nederlands is een belangrijk onderdeel van iedere entreeopleiding. Hoewel de hoogte van het resultaat niet meetelt voor diplomering is het wel van belang om voldoende aandacht aan dit onderdeel van de opleiding te besteden en een gedegen inspanning te plegen. </w:t>
      </w:r>
      <w:r w:rsidR="651C3147" w:rsidRPr="00547F0B">
        <w:rPr>
          <w:rFonts w:eastAsia="Verdana" w:cs="Verdana"/>
        </w:rPr>
        <w:t>In het uiterste geval, als het echt niet anders kan, kan het bevoegd gezag van de mbo-school t.b.v. diplomering besluiten geen niveaubepaling voor (alle of enkele) taalvaardigheden op te nemen.</w:t>
      </w:r>
    </w:p>
    <w:p w14:paraId="3F228C30" w14:textId="77777777" w:rsidR="00BF7F89" w:rsidRPr="00547F0B" w:rsidRDefault="4EF74515" w:rsidP="6196D1AA">
      <w:pPr>
        <w:pStyle w:val="Lijstalinea"/>
        <w:numPr>
          <w:ilvl w:val="0"/>
          <w:numId w:val="6"/>
        </w:numPr>
        <w:spacing w:line="276" w:lineRule="auto"/>
        <w:ind w:left="426" w:hanging="426"/>
        <w:rPr>
          <w:rFonts w:asciiTheme="minorHAnsi" w:eastAsiaTheme="minorEastAsia" w:hAnsiTheme="minorHAnsi" w:cstheme="minorBidi"/>
        </w:rPr>
      </w:pPr>
      <w:r w:rsidRPr="00547F0B">
        <w:t xml:space="preserve">Het (aangepaste) onderwijsprogramma wordt in de </w:t>
      </w:r>
      <w:r w:rsidR="211C30E9" w:rsidRPr="00547F0B">
        <w:rPr>
          <w:rFonts w:eastAsia="Verdana" w:cs="Verdana"/>
        </w:rPr>
        <w:t>onderwijs- en examenregeling</w:t>
      </w:r>
      <w:r w:rsidR="211C30E9" w:rsidRPr="00547F0B">
        <w:t xml:space="preserve"> (</w:t>
      </w:r>
      <w:r w:rsidRPr="00547F0B">
        <w:t>OER</w:t>
      </w:r>
      <w:r w:rsidR="56FE1DE7" w:rsidRPr="00547F0B">
        <w:t>)</w:t>
      </w:r>
      <w:r w:rsidRPr="00547F0B">
        <w:t xml:space="preserve"> vastgelegd. </w:t>
      </w:r>
      <w:r w:rsidR="4D684580" w:rsidRPr="00547F0B">
        <w:t>Bij wijzigingen gebeurt dit door een bijlage met de wijzigingen aan het programma toe te voegen</w:t>
      </w:r>
      <w:r w:rsidR="06047246" w:rsidRPr="00547F0B">
        <w:t xml:space="preserve"> en hierover duidelijk te communiceren </w:t>
      </w:r>
      <w:r w:rsidR="61746E58" w:rsidRPr="00547F0B">
        <w:t>met</w:t>
      </w:r>
      <w:r w:rsidR="06047246" w:rsidRPr="00547F0B">
        <w:t xml:space="preserve"> de studenten</w:t>
      </w:r>
      <w:r w:rsidR="4D684580" w:rsidRPr="00547F0B">
        <w:t xml:space="preserve">. Het is belangrijk dat de student zoveel mogelijk voorafgaand aan het studiejaar duidelijkheid heeft </w:t>
      </w:r>
      <w:r w:rsidR="19E1CCD2" w:rsidRPr="00547F0B">
        <w:t xml:space="preserve">over </w:t>
      </w:r>
      <w:r w:rsidR="4D684580" w:rsidRPr="00547F0B">
        <w:t>hoe het onderwijsprogramma wordt ingericht.</w:t>
      </w:r>
    </w:p>
    <w:p w14:paraId="2B68E554" w14:textId="66ECDEF1" w:rsidR="00BF7F89" w:rsidRPr="00547F0B" w:rsidRDefault="730FF508" w:rsidP="28BF1556">
      <w:pPr>
        <w:pStyle w:val="Lijstalinea"/>
        <w:numPr>
          <w:ilvl w:val="0"/>
          <w:numId w:val="6"/>
        </w:numPr>
        <w:spacing w:line="276" w:lineRule="auto"/>
        <w:ind w:left="426" w:hanging="426"/>
        <w:rPr>
          <w:rFonts w:asciiTheme="minorHAnsi" w:eastAsiaTheme="minorEastAsia" w:hAnsiTheme="minorHAnsi" w:cstheme="minorBidi"/>
        </w:rPr>
      </w:pPr>
      <w:r w:rsidRPr="00547F0B">
        <w:t xml:space="preserve">Waar het gaat om onderwijstijd heeft de school de ruimte om af te wijken van </w:t>
      </w:r>
      <w:r w:rsidR="1540F4A8" w:rsidRPr="00547F0B">
        <w:rPr>
          <w:rFonts w:eastAsia="Verdana" w:cs="Verdana"/>
        </w:rPr>
        <w:t>de wettelijk</w:t>
      </w:r>
      <w:r w:rsidR="4D738083" w:rsidRPr="00547F0B">
        <w:rPr>
          <w:rFonts w:eastAsia="Verdana" w:cs="Verdana"/>
        </w:rPr>
        <w:t xml:space="preserve">  voorgeschreven verhouding in uren begeleide onderwijstijd en beroepspraktijkvorming</w:t>
      </w:r>
      <w:r w:rsidR="2F02A1C7" w:rsidRPr="00547F0B">
        <w:rPr>
          <w:rFonts w:eastAsia="Verdana" w:cs="Verdana"/>
        </w:rPr>
        <w:t xml:space="preserve"> mits de diplomawaarde niet in het geding komt</w:t>
      </w:r>
      <w:r w:rsidR="00850822" w:rsidRPr="00547F0B">
        <w:rPr>
          <w:rFonts w:eastAsia="Verdana" w:cs="Verdana"/>
        </w:rPr>
        <w:t>.</w:t>
      </w:r>
      <w:r w:rsidR="004A2042" w:rsidRPr="00547F0B">
        <w:rPr>
          <w:rStyle w:val="Voetnootmarkering"/>
          <w:rFonts w:eastAsia="Verdana" w:cs="Verdana"/>
        </w:rPr>
        <w:footnoteReference w:id="4"/>
      </w:r>
      <w:r w:rsidR="6C10E240" w:rsidRPr="00547F0B">
        <w:rPr>
          <w:rFonts w:eastAsia="Verdana" w:cs="Verdana"/>
        </w:rPr>
        <w:t xml:space="preserve"> Daarbij blijft h</w:t>
      </w:r>
      <w:r w:rsidR="03058435" w:rsidRPr="00547F0B">
        <w:t xml:space="preserve">et uitgangspunt voor het (voltijdse) onderwijs </w:t>
      </w:r>
      <w:r w:rsidR="40EEE2E9" w:rsidRPr="00547F0B">
        <w:t xml:space="preserve">dat er vooralsnog </w:t>
      </w:r>
      <w:r w:rsidR="03058435" w:rsidRPr="00547F0B">
        <w:t>sprake is van ten minste 1</w:t>
      </w:r>
      <w:r w:rsidR="11743717" w:rsidRPr="00547F0B">
        <w:t>.</w:t>
      </w:r>
      <w:r w:rsidR="03058435" w:rsidRPr="00547F0B">
        <w:t>600 studiebelastingsuren per studiejaar</w:t>
      </w:r>
      <w:r w:rsidR="22F529C4" w:rsidRPr="00547F0B">
        <w:t xml:space="preserve">. </w:t>
      </w:r>
      <w:r w:rsidR="03058435" w:rsidRPr="00547F0B">
        <w:t>De verdeling over begeleide onderwijstijd, beroepspraktijkvorming en overige uren zoals zelfstudie is flexibel</w:t>
      </w:r>
      <w:r w:rsidR="11743717" w:rsidRPr="00547F0B">
        <w:t>,</w:t>
      </w:r>
      <w:r w:rsidR="2E4FC163" w:rsidRPr="00547F0B">
        <w:t xml:space="preserve"> </w:t>
      </w:r>
      <w:r w:rsidR="4D2DB517" w:rsidRPr="00547F0B">
        <w:t>e</w:t>
      </w:r>
      <w:r w:rsidR="31121F17" w:rsidRPr="00547F0B">
        <w:t>r</w:t>
      </w:r>
      <w:r w:rsidR="4D2DB517" w:rsidRPr="00547F0B">
        <w:t xml:space="preserve"> is </w:t>
      </w:r>
      <w:r w:rsidR="2E4FC163" w:rsidRPr="00547F0B">
        <w:t>dus volledig te schuiven tussen</w:t>
      </w:r>
      <w:r w:rsidR="0270D280" w:rsidRPr="00547F0B">
        <w:t xml:space="preserve"> deze onderdelen.</w:t>
      </w:r>
      <w:r w:rsidR="7AA7A590" w:rsidRPr="00547F0B">
        <w:t xml:space="preserve"> </w:t>
      </w:r>
      <w:r w:rsidR="00850822" w:rsidRPr="00547F0B">
        <w:t xml:space="preserve">Het ministerie van </w:t>
      </w:r>
      <w:r w:rsidR="7AA7A590" w:rsidRPr="00547F0B">
        <w:t xml:space="preserve">OCW en de mbo-sector </w:t>
      </w:r>
      <w:r w:rsidR="0270D280" w:rsidRPr="00547F0B">
        <w:t>zijn zich er</w:t>
      </w:r>
      <w:r w:rsidR="00850822" w:rsidRPr="00547F0B">
        <w:t xml:space="preserve">van </w:t>
      </w:r>
      <w:r w:rsidR="0270D280" w:rsidRPr="00547F0B">
        <w:t>bewust dat ook met deze</w:t>
      </w:r>
      <w:r w:rsidR="4873A3C0" w:rsidRPr="00547F0B">
        <w:t xml:space="preserve"> geboden</w:t>
      </w:r>
      <w:r w:rsidR="0270D280" w:rsidRPr="00547F0B">
        <w:t xml:space="preserve"> ruimte </w:t>
      </w:r>
      <w:r w:rsidR="318F8A6E" w:rsidRPr="00547F0B">
        <w:t xml:space="preserve">het voor sommige opleidingen </w:t>
      </w:r>
      <w:r w:rsidR="12A4E3ED" w:rsidRPr="00547F0B">
        <w:t>moeizaam is om de gevraagde onderwijskwaliteit te realiseren.</w:t>
      </w:r>
      <w:r w:rsidR="318F8A6E" w:rsidRPr="00547F0B">
        <w:t xml:space="preserve"> </w:t>
      </w:r>
    </w:p>
    <w:p w14:paraId="7232A3D3" w14:textId="77777777" w:rsidR="65D58754" w:rsidRPr="00547F0B" w:rsidRDefault="00850822" w:rsidP="709BF402">
      <w:pPr>
        <w:pStyle w:val="Lijstalinea"/>
        <w:numPr>
          <w:ilvl w:val="0"/>
          <w:numId w:val="6"/>
        </w:numPr>
        <w:spacing w:line="276" w:lineRule="auto"/>
        <w:ind w:left="426" w:hanging="426"/>
        <w:rPr>
          <w:rFonts w:asciiTheme="minorHAnsi" w:eastAsiaTheme="minorEastAsia" w:hAnsiTheme="minorHAnsi" w:cstheme="minorBidi"/>
        </w:rPr>
      </w:pPr>
      <w:r w:rsidRPr="00547F0B">
        <w:rPr>
          <w:rFonts w:eastAsia="Verdana" w:cs="Verdana"/>
        </w:rPr>
        <w:t>S</w:t>
      </w:r>
      <w:r w:rsidR="65D58754" w:rsidRPr="00547F0B">
        <w:rPr>
          <w:rFonts w:eastAsia="Verdana" w:cs="Verdana"/>
        </w:rPr>
        <w:t xml:space="preserve">cholen </w:t>
      </w:r>
      <w:r w:rsidRPr="00547F0B">
        <w:rPr>
          <w:rFonts w:eastAsia="Verdana" w:cs="Verdana"/>
        </w:rPr>
        <w:t xml:space="preserve">kunnen </w:t>
      </w:r>
      <w:r w:rsidR="0D9762F0" w:rsidRPr="00547F0B">
        <w:rPr>
          <w:rFonts w:eastAsia="Verdana" w:cs="Verdana"/>
        </w:rPr>
        <w:t xml:space="preserve">besluiten tot een time-out zoals bedoeld in de inleiding van dit servicedocument, </w:t>
      </w:r>
      <w:r w:rsidR="65D58754" w:rsidRPr="00547F0B">
        <w:rPr>
          <w:rFonts w:eastAsia="Verdana" w:cs="Verdana"/>
        </w:rPr>
        <w:t>ook als daarmee niet het aantal van 1</w:t>
      </w:r>
      <w:r w:rsidRPr="00547F0B">
        <w:rPr>
          <w:rFonts w:eastAsia="Verdana" w:cs="Verdana"/>
        </w:rPr>
        <w:t>.</w:t>
      </w:r>
      <w:r w:rsidR="65D58754" w:rsidRPr="00547F0B">
        <w:rPr>
          <w:rFonts w:eastAsia="Verdana" w:cs="Verdana"/>
        </w:rPr>
        <w:t xml:space="preserve">600 studiebelastingsuren </w:t>
      </w:r>
      <w:r w:rsidR="11D7E793" w:rsidRPr="00547F0B">
        <w:rPr>
          <w:rFonts w:eastAsia="Verdana" w:cs="Verdana"/>
        </w:rPr>
        <w:t xml:space="preserve">per studiejaar </w:t>
      </w:r>
      <w:r w:rsidR="65D58754" w:rsidRPr="00547F0B">
        <w:rPr>
          <w:rFonts w:eastAsia="Verdana" w:cs="Verdana"/>
        </w:rPr>
        <w:t xml:space="preserve">wordt gehaald. Wel geldt uiteraard dat dit tot een minimum wordt beperkt en dat de diploma-eisen </w:t>
      </w:r>
      <w:r w:rsidR="08DD790C" w:rsidRPr="00547F0B">
        <w:rPr>
          <w:rFonts w:eastAsia="Verdana" w:cs="Verdana"/>
        </w:rPr>
        <w:t xml:space="preserve">zoals beschreven in het servicedocument </w:t>
      </w:r>
      <w:r w:rsidR="65D58754" w:rsidRPr="00547F0B">
        <w:rPr>
          <w:rFonts w:eastAsia="Verdana" w:cs="Verdana"/>
        </w:rPr>
        <w:t>blijven</w:t>
      </w:r>
      <w:r w:rsidR="1E48BEEB" w:rsidRPr="00547F0B">
        <w:rPr>
          <w:rFonts w:eastAsia="Verdana" w:cs="Verdana"/>
        </w:rPr>
        <w:t xml:space="preserve"> gelden</w:t>
      </w:r>
      <w:r w:rsidR="65D58754" w:rsidRPr="00547F0B">
        <w:rPr>
          <w:rFonts w:eastAsia="Verdana" w:cs="Verdana"/>
        </w:rPr>
        <w:t>.</w:t>
      </w:r>
    </w:p>
    <w:p w14:paraId="1BC3CD77" w14:textId="1ED0E48E" w:rsidR="00BF7F89" w:rsidRPr="00547F0B" w:rsidRDefault="00DC0663" w:rsidP="1598E5B7">
      <w:pPr>
        <w:pStyle w:val="Lijstalinea"/>
        <w:numPr>
          <w:ilvl w:val="0"/>
          <w:numId w:val="6"/>
        </w:numPr>
        <w:spacing w:line="276" w:lineRule="auto"/>
        <w:ind w:left="426" w:hanging="426"/>
        <w:rPr>
          <w:rFonts w:eastAsiaTheme="minorEastAsia"/>
        </w:rPr>
      </w:pPr>
      <w:r w:rsidRPr="00547F0B">
        <w:rPr>
          <w:rFonts w:eastAsia="Verdana" w:cs="Verdana"/>
        </w:rPr>
        <w:lastRenderedPageBreak/>
        <w:t>In november</w:t>
      </w:r>
      <w:r w:rsidR="1CF1F95A" w:rsidRPr="00547F0B">
        <w:rPr>
          <w:rFonts w:eastAsia="Verdana" w:cs="Verdana"/>
        </w:rPr>
        <w:t xml:space="preserve"> </w:t>
      </w:r>
      <w:r w:rsidR="6AB8D171" w:rsidRPr="00547F0B">
        <w:rPr>
          <w:rFonts w:eastAsia="Verdana" w:cs="Verdana"/>
        </w:rPr>
        <w:t>202</w:t>
      </w:r>
      <w:r w:rsidR="6936A247" w:rsidRPr="00547F0B">
        <w:rPr>
          <w:rFonts w:eastAsia="Verdana" w:cs="Verdana"/>
        </w:rPr>
        <w:t>1</w:t>
      </w:r>
      <w:r w:rsidR="1CF1F95A" w:rsidRPr="00547F0B">
        <w:rPr>
          <w:rFonts w:eastAsia="Verdana" w:cs="Verdana"/>
        </w:rPr>
        <w:t xml:space="preserve"> is er een evaluatiemoment met betrekking tot </w:t>
      </w:r>
      <w:r w:rsidR="19E1CCD2" w:rsidRPr="00547F0B">
        <w:rPr>
          <w:rFonts w:eastAsia="Verdana" w:cs="Verdana"/>
        </w:rPr>
        <w:t xml:space="preserve">de </w:t>
      </w:r>
      <w:r w:rsidR="1CF1F95A" w:rsidRPr="00547F0B">
        <w:rPr>
          <w:rFonts w:eastAsia="Verdana" w:cs="Verdana"/>
        </w:rPr>
        <w:t xml:space="preserve">haalbaarheid van deze afspraken </w:t>
      </w:r>
      <w:r w:rsidR="00850822" w:rsidRPr="00547F0B">
        <w:rPr>
          <w:rFonts w:eastAsia="Verdana" w:cs="Verdana"/>
        </w:rPr>
        <w:t>omtrent</w:t>
      </w:r>
      <w:r w:rsidR="005B439E" w:rsidRPr="00547F0B">
        <w:rPr>
          <w:rFonts w:eastAsia="Verdana" w:cs="Verdana"/>
        </w:rPr>
        <w:t xml:space="preserve"> </w:t>
      </w:r>
      <w:r w:rsidR="1CF1F95A" w:rsidRPr="00547F0B">
        <w:rPr>
          <w:rFonts w:eastAsia="Verdana" w:cs="Verdana"/>
        </w:rPr>
        <w:t>onderwijstijd</w:t>
      </w:r>
      <w:r w:rsidRPr="00547F0B">
        <w:rPr>
          <w:rFonts w:eastAsia="Verdana" w:cs="Verdana"/>
        </w:rPr>
        <w:t xml:space="preserve"> voor het vervolg van studiejaar 2021/22. </w:t>
      </w:r>
    </w:p>
    <w:p w14:paraId="41AE12CA" w14:textId="3F93A47F" w:rsidR="00BF7F89" w:rsidRPr="00547F0B" w:rsidRDefault="60660483" w:rsidP="62AF9B53">
      <w:pPr>
        <w:pStyle w:val="Lijstalinea"/>
        <w:numPr>
          <w:ilvl w:val="0"/>
          <w:numId w:val="6"/>
        </w:numPr>
        <w:spacing w:line="276" w:lineRule="auto"/>
        <w:ind w:left="426" w:hanging="426"/>
      </w:pPr>
      <w:r w:rsidRPr="00547F0B">
        <w:t xml:space="preserve">De mbo-school informeert studenten tijdig over (aanpassingen in) </w:t>
      </w:r>
      <w:r w:rsidR="7862EAF1" w:rsidRPr="00547F0B">
        <w:t>de</w:t>
      </w:r>
      <w:r w:rsidRPr="00547F0B">
        <w:t xml:space="preserve"> OER</w:t>
      </w:r>
      <w:r w:rsidR="2F02A1C7" w:rsidRPr="00547F0B">
        <w:t xml:space="preserve"> (zie ook de </w:t>
      </w:r>
      <w:r w:rsidR="00850822" w:rsidRPr="00547F0B">
        <w:t xml:space="preserve">vierde </w:t>
      </w:r>
      <w:proofErr w:type="spellStart"/>
      <w:r w:rsidR="2F02A1C7" w:rsidRPr="00547F0B">
        <w:t>bullet</w:t>
      </w:r>
      <w:proofErr w:type="spellEnd"/>
      <w:r w:rsidR="2F02A1C7" w:rsidRPr="00547F0B">
        <w:t>)</w:t>
      </w:r>
      <w:r w:rsidRPr="00547F0B">
        <w:t xml:space="preserve">, </w:t>
      </w:r>
      <w:r w:rsidR="4141A479" w:rsidRPr="00547F0B">
        <w:t xml:space="preserve">roosters en </w:t>
      </w:r>
      <w:r w:rsidR="344F4F1F" w:rsidRPr="00547F0B">
        <w:t xml:space="preserve">past in overleg met hen indien nodig </w:t>
      </w:r>
      <w:r w:rsidRPr="00547F0B">
        <w:t>de onderwijsover</w:t>
      </w:r>
      <w:r w:rsidR="00B03C04" w:rsidRPr="00547F0B">
        <w:t>een</w:t>
      </w:r>
      <w:r w:rsidRPr="00547F0B">
        <w:t>komst</w:t>
      </w:r>
      <w:r w:rsidR="05910D7D" w:rsidRPr="00547F0B">
        <w:t xml:space="preserve"> aan</w:t>
      </w:r>
      <w:r w:rsidR="19E1CCD2" w:rsidRPr="00547F0B">
        <w:t>.</w:t>
      </w:r>
    </w:p>
    <w:p w14:paraId="4E13B0F0" w14:textId="77777777" w:rsidR="74F522BA" w:rsidRPr="00547F0B" w:rsidRDefault="74F522BA" w:rsidP="74F522BA">
      <w:pPr>
        <w:spacing w:line="276" w:lineRule="auto"/>
        <w:ind w:left="-426"/>
        <w:rPr>
          <w:b/>
          <w:bCs/>
        </w:rPr>
      </w:pPr>
    </w:p>
    <w:p w14:paraId="6477D40E" w14:textId="77777777" w:rsidR="01255AD1" w:rsidRPr="00547F0B" w:rsidRDefault="01255AD1" w:rsidP="004A4D24">
      <w:pPr>
        <w:pStyle w:val="Kop2"/>
        <w:spacing w:line="276" w:lineRule="auto"/>
      </w:pPr>
      <w:r w:rsidRPr="00547F0B">
        <w:t>1.</w:t>
      </w:r>
      <w:r w:rsidR="69580309" w:rsidRPr="00547F0B">
        <w:t>2</w:t>
      </w:r>
      <w:r w:rsidR="0469FDD2" w:rsidRPr="00547F0B">
        <w:t xml:space="preserve"> </w:t>
      </w:r>
      <w:r w:rsidRPr="00547F0B">
        <w:tab/>
        <w:t>Personeel</w:t>
      </w:r>
    </w:p>
    <w:p w14:paraId="640F1A5D" w14:textId="77777777" w:rsidR="0CE890BD" w:rsidRPr="00547F0B" w:rsidRDefault="7E137372" w:rsidP="004A4D24">
      <w:pPr>
        <w:pStyle w:val="Lijstalinea"/>
        <w:numPr>
          <w:ilvl w:val="0"/>
          <w:numId w:val="4"/>
        </w:numPr>
        <w:spacing w:line="276" w:lineRule="auto"/>
        <w:ind w:left="426" w:hanging="426"/>
        <w:rPr>
          <w:rFonts w:asciiTheme="minorHAnsi" w:eastAsiaTheme="minorEastAsia" w:hAnsiTheme="minorHAnsi" w:cstheme="minorBidi"/>
        </w:rPr>
      </w:pPr>
      <w:r w:rsidRPr="00547F0B">
        <w:t xml:space="preserve">Door de beperkingen die gelden en de combinatie van fysiek onderwijs en afstandsonderwijs </w:t>
      </w:r>
      <w:r w:rsidR="5B56CE79" w:rsidRPr="00547F0B">
        <w:t>is</w:t>
      </w:r>
      <w:r w:rsidRPr="00547F0B">
        <w:t xml:space="preserve"> de werkdruk voor het personeel </w:t>
      </w:r>
      <w:r w:rsidR="00B03C04" w:rsidRPr="00547F0B">
        <w:t xml:space="preserve">al geruime tijd </w:t>
      </w:r>
      <w:r w:rsidR="1AF2A0F7" w:rsidRPr="00547F0B">
        <w:t>hoog</w:t>
      </w:r>
      <w:r w:rsidRPr="00547F0B">
        <w:t xml:space="preserve">. Daarnaast kan het zo zijn dat als gevolg van het coronavirus er juist minder onderwijspersoneel inzetbaar is. Daarom kunnen scholen en hun onderwijspersoneel niet </w:t>
      </w:r>
      <w:r w:rsidR="4D36729C" w:rsidRPr="00547F0B">
        <w:t>aan</w:t>
      </w:r>
      <w:r w:rsidRPr="00547F0B">
        <w:t xml:space="preserve"> het onmogelijke worden gehouden. </w:t>
      </w:r>
    </w:p>
    <w:p w14:paraId="32735699" w14:textId="77777777" w:rsidR="0CE890BD" w:rsidRPr="00547F0B" w:rsidRDefault="7E137372" w:rsidP="00FC4B65">
      <w:pPr>
        <w:pStyle w:val="Lijstalinea"/>
        <w:numPr>
          <w:ilvl w:val="0"/>
          <w:numId w:val="4"/>
        </w:numPr>
        <w:spacing w:line="276" w:lineRule="auto"/>
        <w:ind w:left="426" w:hanging="426"/>
      </w:pPr>
      <w:r w:rsidRPr="00547F0B">
        <w:t>Scholen spannen zich in om de continuïteit en kwaliteit van het onderwijs zoveel mogelijk te waarborgen.</w:t>
      </w:r>
      <w:r w:rsidR="354EF0F7" w:rsidRPr="00547F0B">
        <w:t xml:space="preserve"> </w:t>
      </w:r>
      <w:r w:rsidR="00BC2CB9" w:rsidRPr="00547F0B">
        <w:t xml:space="preserve">Het kan daarbij </w:t>
      </w:r>
      <w:r w:rsidR="66C38A38" w:rsidRPr="00547F0B">
        <w:t xml:space="preserve">ook </w:t>
      </w:r>
      <w:r w:rsidR="00BC2CB9" w:rsidRPr="00547F0B">
        <w:t>gaan om extra ondersteuning, bijvoorbeeld voor het handhaven van de RIVM-richtlijnen, zodat docenten zich op hun primaire taken kunnen richten</w:t>
      </w:r>
      <w:r w:rsidR="006A0B16" w:rsidRPr="00547F0B">
        <w:t xml:space="preserve">. </w:t>
      </w:r>
      <w:r w:rsidR="006A64EE" w:rsidRPr="00547F0B">
        <w:t xml:space="preserve">De </w:t>
      </w:r>
      <w:r w:rsidR="006A0B16" w:rsidRPr="00547F0B">
        <w:t xml:space="preserve">komende periode </w:t>
      </w:r>
      <w:r w:rsidR="55226771" w:rsidRPr="00547F0B">
        <w:t>volgen partijen de ontwikkelingen</w:t>
      </w:r>
      <w:r w:rsidR="7C2D3818" w:rsidRPr="00547F0B">
        <w:t xml:space="preserve"> en</w:t>
      </w:r>
      <w:r w:rsidR="55226771" w:rsidRPr="00547F0B">
        <w:t xml:space="preserve"> verkennen </w:t>
      </w:r>
      <w:r w:rsidR="0550F604" w:rsidRPr="00547F0B">
        <w:t xml:space="preserve">zij </w:t>
      </w:r>
      <w:r w:rsidR="006A64EE" w:rsidRPr="00547F0B">
        <w:t>mogelijke oplossingen</w:t>
      </w:r>
      <w:r w:rsidR="6B70173E" w:rsidRPr="00547F0B">
        <w:t xml:space="preserve"> die docenten praktisch ondersteunen</w:t>
      </w:r>
      <w:r w:rsidR="006A0B16" w:rsidRPr="00547F0B">
        <w:t>.</w:t>
      </w:r>
    </w:p>
    <w:p w14:paraId="0DCE0C3E" w14:textId="77777777" w:rsidR="00902FBC" w:rsidRPr="00547F0B" w:rsidRDefault="19A45854" w:rsidP="6196D1AA">
      <w:pPr>
        <w:pStyle w:val="Lijstalinea"/>
        <w:numPr>
          <w:ilvl w:val="0"/>
          <w:numId w:val="4"/>
        </w:numPr>
        <w:spacing w:line="276" w:lineRule="auto"/>
        <w:ind w:left="426" w:hanging="426"/>
        <w:rPr>
          <w:rFonts w:asciiTheme="minorHAnsi" w:eastAsiaTheme="minorEastAsia" w:hAnsiTheme="minorHAnsi" w:cstheme="minorBidi"/>
        </w:rPr>
      </w:pPr>
      <w:r w:rsidRPr="00547F0B">
        <w:t>Bij de invulling van de 1</w:t>
      </w:r>
      <w:r w:rsidR="31121F17" w:rsidRPr="00547F0B">
        <w:t>.</w:t>
      </w:r>
      <w:r w:rsidRPr="00547F0B">
        <w:t>600 studiebelastingsuren</w:t>
      </w:r>
      <w:r w:rsidR="69AA4252" w:rsidRPr="00547F0B">
        <w:t xml:space="preserve"> per studiejaar</w:t>
      </w:r>
      <w:r w:rsidRPr="00547F0B">
        <w:t xml:space="preserve"> geldt dat er nadrukkelijk ook ruimte is voor een grotere inzet van experts uit de beroepspraktijk</w:t>
      </w:r>
      <w:r w:rsidR="006B6989" w:rsidRPr="00547F0B">
        <w:t>. D</w:t>
      </w:r>
      <w:r w:rsidRPr="00547F0B">
        <w:t xml:space="preserve">eze </w:t>
      </w:r>
      <w:r w:rsidR="006B6989" w:rsidRPr="00547F0B">
        <w:t xml:space="preserve">kunnen </w:t>
      </w:r>
      <w:r w:rsidRPr="00547F0B">
        <w:t>bijvoorbeeld worden ingezet als gastdocent of al worden benoemd terwijl zij nog een traject doorlopen tot het behalen van de bekwaamheidseisen. Daarnaast is er ruimte voor een grotere inzet van experts uit de beroepspraktijk bij de begeleiding van projecten</w:t>
      </w:r>
      <w:r w:rsidR="207F9F04" w:rsidRPr="00547F0B">
        <w:t xml:space="preserve"> </w:t>
      </w:r>
      <w:r w:rsidR="1680F780" w:rsidRPr="00547F0B">
        <w:t xml:space="preserve">of </w:t>
      </w:r>
      <w:r w:rsidR="001D7E47" w:rsidRPr="00547F0B">
        <w:t xml:space="preserve">het opdoen van </w:t>
      </w:r>
      <w:r w:rsidR="007223C0" w:rsidRPr="00547F0B">
        <w:t>praktijk</w:t>
      </w:r>
      <w:r w:rsidR="001D7E47" w:rsidRPr="00547F0B">
        <w:t>ervaring door studenten</w:t>
      </w:r>
      <w:r w:rsidR="00BC2CB9" w:rsidRPr="00547F0B">
        <w:t xml:space="preserve"> </w:t>
      </w:r>
      <w:r w:rsidR="1680F780" w:rsidRPr="00547F0B">
        <w:t>bij niet-erkende leerbedrijven</w:t>
      </w:r>
      <w:r w:rsidR="6D216B54" w:rsidRPr="00547F0B">
        <w:t>.</w:t>
      </w:r>
      <w:r w:rsidR="2F02A1C7" w:rsidRPr="00547F0B">
        <w:t xml:space="preserve"> </w:t>
      </w:r>
      <w:r w:rsidR="00130E5F" w:rsidRPr="00547F0B">
        <w:t>De d</w:t>
      </w:r>
      <w:r w:rsidR="2F02A1C7" w:rsidRPr="00547F0B">
        <w:t xml:space="preserve">ocenten van de teams blijven </w:t>
      </w:r>
      <w:r w:rsidR="00130E5F" w:rsidRPr="00547F0B">
        <w:t>uiteraard</w:t>
      </w:r>
      <w:r w:rsidR="2F02A1C7" w:rsidRPr="00547F0B">
        <w:t xml:space="preserve"> wel verantwoordelijk voor het </w:t>
      </w:r>
      <w:r w:rsidR="00130E5F" w:rsidRPr="00547F0B">
        <w:t xml:space="preserve">onderwijsprogramma en het leerproces </w:t>
      </w:r>
      <w:r w:rsidR="2F02A1C7" w:rsidRPr="00547F0B">
        <w:t>van studenten.</w:t>
      </w:r>
      <w:r w:rsidR="2255545A" w:rsidRPr="00547F0B">
        <w:t xml:space="preserve"> Wanneer er sprake is van begeleide onderwijstijd en beroepspraktijkvorming blijven de daarop geldende wettelijke eisen van toepassing</w:t>
      </w:r>
      <w:r w:rsidR="004A4D24" w:rsidRPr="00547F0B">
        <w:t>.</w:t>
      </w:r>
    </w:p>
    <w:p w14:paraId="34B86623" w14:textId="75D0091C" w:rsidR="0CE890BD" w:rsidRPr="00547F0B" w:rsidRDefault="52E41753" w:rsidP="00FC4B65">
      <w:pPr>
        <w:pStyle w:val="Lijstalinea"/>
        <w:numPr>
          <w:ilvl w:val="0"/>
          <w:numId w:val="4"/>
        </w:numPr>
        <w:spacing w:line="276" w:lineRule="auto"/>
        <w:ind w:left="426" w:hanging="426"/>
      </w:pPr>
      <w:r w:rsidRPr="00547F0B">
        <w:t xml:space="preserve">Bij het inrichten van een kwalitatief goed programma zullen er zo hier en daar moeilijke keuzes gemaakt moeten worden, gezien de beperkingen die er zijn in bekostiging, in personele inzet en in beschikbaarheid van ruimtes binnen de school en op de werkplek. Het is aan de school om deze keuzes in goed overleg met de ondernemingsraad en de </w:t>
      </w:r>
      <w:r w:rsidR="3BF64A6B" w:rsidRPr="00547F0B">
        <w:t>studenten</w:t>
      </w:r>
      <w:r w:rsidR="61E1CE1D" w:rsidRPr="00547F0B">
        <w:t>raad</w:t>
      </w:r>
      <w:r w:rsidRPr="00547F0B">
        <w:t xml:space="preserve"> </w:t>
      </w:r>
      <w:r w:rsidR="63DA3330" w:rsidRPr="00547F0B">
        <w:t xml:space="preserve">(en evt. de ouderraad) </w:t>
      </w:r>
      <w:r w:rsidRPr="00547F0B">
        <w:t xml:space="preserve">te maken en zich hierover aan de studenten, personeelsleden en de </w:t>
      </w:r>
      <w:r w:rsidR="780488E0" w:rsidRPr="00547F0B">
        <w:t>I</w:t>
      </w:r>
      <w:r w:rsidRPr="00547F0B">
        <w:t>nspectie te verantwoorden.</w:t>
      </w:r>
    </w:p>
    <w:p w14:paraId="10C0FCF4" w14:textId="77777777" w:rsidR="00516165" w:rsidRPr="00547F0B" w:rsidRDefault="00516165" w:rsidP="00BB5D11"/>
    <w:p w14:paraId="56B4C9AC" w14:textId="77777777" w:rsidR="002E6DC4" w:rsidRPr="00547F0B" w:rsidRDefault="008A27A4" w:rsidP="00FC4B65">
      <w:pPr>
        <w:pStyle w:val="Kop1"/>
        <w:numPr>
          <w:ilvl w:val="0"/>
          <w:numId w:val="19"/>
        </w:numPr>
        <w:ind w:left="426" w:hanging="426"/>
      </w:pPr>
      <w:bookmarkStart w:id="5" w:name="_Toc44607032"/>
      <w:r w:rsidRPr="00547F0B">
        <w:t xml:space="preserve">Beroepspraktijkvorming </w:t>
      </w:r>
      <w:r w:rsidR="00DD58C9" w:rsidRPr="00547F0B">
        <w:t>en praktijkonderwijs</w:t>
      </w:r>
      <w:bookmarkEnd w:id="5"/>
    </w:p>
    <w:p w14:paraId="70A9ABB1" w14:textId="77777777" w:rsidR="0019125D" w:rsidRPr="00547F0B" w:rsidRDefault="0019125D" w:rsidP="0019125D">
      <w:pPr>
        <w:spacing w:line="276" w:lineRule="auto"/>
        <w:rPr>
          <w:rFonts w:eastAsiaTheme="minorEastAsia" w:cstheme="minorBidi"/>
          <w:color w:val="000000" w:themeColor="text1"/>
        </w:rPr>
      </w:pPr>
    </w:p>
    <w:p w14:paraId="382C87D5" w14:textId="77777777" w:rsidR="008A27A4" w:rsidRPr="00547F0B" w:rsidRDefault="008A27A4" w:rsidP="004A4D24">
      <w:pPr>
        <w:pStyle w:val="Kop2"/>
        <w:spacing w:line="276" w:lineRule="auto"/>
      </w:pPr>
      <w:bookmarkStart w:id="6" w:name="_Toc44607033"/>
      <w:r w:rsidRPr="00547F0B">
        <w:t>2.1</w:t>
      </w:r>
      <w:r w:rsidR="6136269C" w:rsidRPr="00547F0B">
        <w:t xml:space="preserve"> </w:t>
      </w:r>
      <w:r w:rsidR="007C5785" w:rsidRPr="00547F0B">
        <w:tab/>
      </w:r>
      <w:r w:rsidRPr="00547F0B">
        <w:t>Leerbanen en stages</w:t>
      </w:r>
      <w:r w:rsidR="0E8FBABD" w:rsidRPr="00547F0B">
        <w:t xml:space="preserve"> algemeen</w:t>
      </w:r>
      <w:bookmarkEnd w:id="6"/>
    </w:p>
    <w:p w14:paraId="05C2BD3C" w14:textId="77777777" w:rsidR="009D6357" w:rsidRPr="00547F0B" w:rsidRDefault="568B03B9" w:rsidP="009D6357">
      <w:pPr>
        <w:pStyle w:val="Lijstalinea"/>
        <w:numPr>
          <w:ilvl w:val="0"/>
          <w:numId w:val="4"/>
        </w:numPr>
        <w:spacing w:line="276" w:lineRule="auto"/>
        <w:ind w:left="426" w:hanging="426"/>
        <w:rPr>
          <w:rFonts w:eastAsia="Verdana" w:cs="Verdana"/>
        </w:rPr>
      </w:pPr>
      <w:r w:rsidRPr="00547F0B">
        <w:rPr>
          <w:rFonts w:eastAsia="Verdana" w:cs="Verdana"/>
        </w:rPr>
        <w:t xml:space="preserve">Als gevolg van de coronacrisis </w:t>
      </w:r>
      <w:r w:rsidR="3522FF0E" w:rsidRPr="00547F0B">
        <w:rPr>
          <w:rFonts w:eastAsia="Verdana" w:cs="Verdana"/>
        </w:rPr>
        <w:t xml:space="preserve">is </w:t>
      </w:r>
      <w:r w:rsidRPr="00547F0B">
        <w:rPr>
          <w:rFonts w:eastAsia="Verdana" w:cs="Verdana"/>
        </w:rPr>
        <w:t xml:space="preserve">het voor opleidingen in een aantal sectoren </w:t>
      </w:r>
      <w:r w:rsidR="3522FF0E" w:rsidRPr="00547F0B">
        <w:rPr>
          <w:rFonts w:eastAsia="Verdana" w:cs="Verdana"/>
        </w:rPr>
        <w:t xml:space="preserve">en regio’s </w:t>
      </w:r>
      <w:r w:rsidRPr="00547F0B">
        <w:rPr>
          <w:rFonts w:eastAsia="Verdana" w:cs="Verdana"/>
        </w:rPr>
        <w:t xml:space="preserve">in </w:t>
      </w:r>
      <w:r w:rsidR="006B6989" w:rsidRPr="00547F0B">
        <w:rPr>
          <w:rFonts w:eastAsia="Verdana" w:cs="Verdana"/>
        </w:rPr>
        <w:t xml:space="preserve">het </w:t>
      </w:r>
      <w:r w:rsidRPr="00547F0B">
        <w:rPr>
          <w:rFonts w:eastAsia="Verdana" w:cs="Verdana"/>
        </w:rPr>
        <w:t xml:space="preserve">studiejaar 2020-2021 lastig om op de gebruikelijke wijze invulling te geven aan het leren in de praktijk. </w:t>
      </w:r>
      <w:r w:rsidR="042A378F" w:rsidRPr="00547F0B">
        <w:rPr>
          <w:rFonts w:eastAsia="Verdana" w:cs="Verdana"/>
        </w:rPr>
        <w:t>Dit geldt ook voor de derde leerweg.</w:t>
      </w:r>
      <w:r w:rsidR="3522FF0E" w:rsidRPr="00547F0B">
        <w:rPr>
          <w:rFonts w:eastAsia="Verdana" w:cs="Verdana"/>
        </w:rPr>
        <w:t xml:space="preserve"> </w:t>
      </w:r>
    </w:p>
    <w:p w14:paraId="5268CF54" w14:textId="23D9E729" w:rsidR="000D6A6A" w:rsidRPr="00547F0B" w:rsidRDefault="2A209D25" w:rsidP="009D6357">
      <w:pPr>
        <w:pStyle w:val="Lijstalinea"/>
        <w:numPr>
          <w:ilvl w:val="0"/>
          <w:numId w:val="4"/>
        </w:numPr>
        <w:spacing w:line="276" w:lineRule="auto"/>
        <w:ind w:left="426" w:hanging="426"/>
        <w:rPr>
          <w:rFonts w:eastAsia="Verdana" w:cs="Verdana"/>
        </w:rPr>
      </w:pPr>
      <w:r w:rsidRPr="00547F0B">
        <w:rPr>
          <w:rFonts w:eastAsia="Verdana" w:cs="Verdana"/>
        </w:rPr>
        <w:t>In het kader van het actieplan stages en leerbanen zet SBB zich volop in voor het beschikbaar houden van voldoende kwalitatieve stageplaatsen en leerbanen. Mocht er sprake zijn van knelpunten, dan kan SBB de scholen ondersteunen bij het zoeken naar een goede oplossing. Zie ook paragraaf 7.3 Extra geld stages en SBB.</w:t>
      </w:r>
      <w:r w:rsidR="63320666" w:rsidRPr="00547F0B">
        <w:rPr>
          <w:rFonts w:eastAsia="Verdana" w:cs="Verdana"/>
        </w:rPr>
        <w:t xml:space="preserve"> SBB</w:t>
      </w:r>
      <w:r w:rsidR="731CC160" w:rsidRPr="00547F0B">
        <w:rPr>
          <w:rFonts w:eastAsia="Verdana" w:cs="Verdana"/>
        </w:rPr>
        <w:t>-</w:t>
      </w:r>
      <w:r w:rsidR="63320666" w:rsidRPr="00547F0B">
        <w:rPr>
          <w:rFonts w:eastAsia="Verdana" w:cs="Verdana"/>
        </w:rPr>
        <w:t xml:space="preserve">adviseurs </w:t>
      </w:r>
      <w:r w:rsidR="3F51CFD1" w:rsidRPr="00547F0B">
        <w:rPr>
          <w:rFonts w:eastAsia="Verdana" w:cs="Verdana"/>
        </w:rPr>
        <w:t>gaan fysiek op bezoek bij aspirant</w:t>
      </w:r>
      <w:r w:rsidR="2807FC09" w:rsidRPr="00547F0B">
        <w:rPr>
          <w:rFonts w:eastAsia="Verdana" w:cs="Verdana"/>
        </w:rPr>
        <w:t>-</w:t>
      </w:r>
      <w:r w:rsidR="3F51CFD1" w:rsidRPr="00547F0B">
        <w:rPr>
          <w:rFonts w:eastAsia="Verdana" w:cs="Verdana"/>
        </w:rPr>
        <w:t xml:space="preserve">leerbedrijven bij een eerste erkenning of bij kritieke situaties zoals klachten en calamiteiten, met inachtneming van de maatregelen ter bestrijding van het coronavirus. </w:t>
      </w:r>
      <w:r w:rsidR="4EEEB4F5" w:rsidRPr="00547F0B">
        <w:t>Indien het bezoeken van leerbedrijven voor een eerste erkenning niet mogelijk is vanwege maatregelen tegen verspreiding van corona, kan SBB met een tijdelijke maatregel ook leerbedrijven op afstand erkennen.</w:t>
      </w:r>
    </w:p>
    <w:p w14:paraId="19E698B8" w14:textId="77777777" w:rsidR="008A27A4" w:rsidRPr="00547F0B" w:rsidRDefault="6431A338" w:rsidP="00FC4B65">
      <w:pPr>
        <w:pStyle w:val="Lijstalinea"/>
        <w:numPr>
          <w:ilvl w:val="2"/>
          <w:numId w:val="10"/>
        </w:numPr>
        <w:spacing w:line="276" w:lineRule="auto"/>
        <w:ind w:left="426" w:hanging="426"/>
        <w:rPr>
          <w:rFonts w:eastAsia="Verdana" w:cs="Verdana"/>
        </w:rPr>
      </w:pPr>
      <w:r w:rsidRPr="00547F0B">
        <w:rPr>
          <w:rFonts w:eastAsia="Verdana" w:cs="Verdana"/>
        </w:rPr>
        <w:t xml:space="preserve">De </w:t>
      </w:r>
      <w:r w:rsidR="397BC84E" w:rsidRPr="00547F0B">
        <w:rPr>
          <w:rFonts w:eastAsia="Verdana" w:cs="Verdana"/>
        </w:rPr>
        <w:t>school</w:t>
      </w:r>
      <w:r w:rsidR="568B03B9" w:rsidRPr="00547F0B">
        <w:rPr>
          <w:rFonts w:eastAsia="Verdana" w:cs="Verdana"/>
        </w:rPr>
        <w:t xml:space="preserve"> </w:t>
      </w:r>
      <w:r w:rsidR="7AAD0A16" w:rsidRPr="00547F0B">
        <w:rPr>
          <w:rFonts w:eastAsia="Verdana" w:cs="Verdana"/>
        </w:rPr>
        <w:t xml:space="preserve">blijft </w:t>
      </w:r>
      <w:r w:rsidR="53FF502E" w:rsidRPr="00547F0B">
        <w:rPr>
          <w:rFonts w:eastAsia="Verdana" w:cs="Verdana"/>
        </w:rPr>
        <w:t xml:space="preserve">hoe dan ook </w:t>
      </w:r>
      <w:r w:rsidR="19243164" w:rsidRPr="00547F0B">
        <w:rPr>
          <w:rFonts w:eastAsia="Verdana" w:cs="Verdana"/>
        </w:rPr>
        <w:t>eind</w:t>
      </w:r>
      <w:r w:rsidR="2971944A" w:rsidRPr="00547F0B">
        <w:rPr>
          <w:rFonts w:eastAsia="Verdana" w:cs="Verdana"/>
        </w:rPr>
        <w:t>verantwoordelijk</w:t>
      </w:r>
      <w:r w:rsidR="568B03B9" w:rsidRPr="00547F0B">
        <w:rPr>
          <w:rFonts w:eastAsia="Verdana" w:cs="Verdana"/>
        </w:rPr>
        <w:t xml:space="preserve"> </w:t>
      </w:r>
      <w:r w:rsidR="1B6F3115" w:rsidRPr="00547F0B">
        <w:rPr>
          <w:rFonts w:eastAsia="Verdana" w:cs="Verdana"/>
        </w:rPr>
        <w:t xml:space="preserve">voor </w:t>
      </w:r>
      <w:r w:rsidR="1EDA6FA4" w:rsidRPr="00547F0B">
        <w:rPr>
          <w:rFonts w:eastAsia="Verdana" w:cs="Verdana"/>
        </w:rPr>
        <w:t xml:space="preserve">het </w:t>
      </w:r>
      <w:r w:rsidR="1B6F3115" w:rsidRPr="00547F0B">
        <w:rPr>
          <w:rFonts w:eastAsia="Verdana" w:cs="Verdana"/>
        </w:rPr>
        <w:t>behalen van de</w:t>
      </w:r>
      <w:r w:rsidR="568B03B9" w:rsidRPr="00547F0B">
        <w:rPr>
          <w:rFonts w:eastAsia="Verdana" w:cs="Verdana"/>
        </w:rPr>
        <w:t xml:space="preserve"> leerdoelen van de beroepsopleiding</w:t>
      </w:r>
      <w:r w:rsidR="4DB6933D" w:rsidRPr="00547F0B">
        <w:rPr>
          <w:rFonts w:eastAsia="Verdana" w:cs="Verdana"/>
        </w:rPr>
        <w:t xml:space="preserve"> en de match tussen wat de student op school leert en tijdens zijn stage.</w:t>
      </w:r>
      <w:r w:rsidR="274A8A95" w:rsidRPr="00547F0B">
        <w:rPr>
          <w:rFonts w:eastAsia="Verdana" w:cs="Verdana"/>
        </w:rPr>
        <w:t xml:space="preserve"> </w:t>
      </w:r>
      <w:r w:rsidR="34F8DE41" w:rsidRPr="00547F0B">
        <w:rPr>
          <w:rFonts w:eastAsia="Verdana" w:cs="Verdana"/>
        </w:rPr>
        <w:t>In formele zin draagt het bevoegd gezag dan ook zorg voor de beschikbaarheid van een erkende praktijkplaats en de totstandkoming van de praktijkovereenkomst.</w:t>
      </w:r>
      <w:r w:rsidR="3522FF0E" w:rsidRPr="00547F0B">
        <w:rPr>
          <w:rFonts w:eastAsia="Verdana" w:cs="Verdana"/>
        </w:rPr>
        <w:t xml:space="preserve"> </w:t>
      </w:r>
      <w:r w:rsidR="44CF69C1" w:rsidRPr="00547F0B">
        <w:rPr>
          <w:rFonts w:eastAsia="Verdana" w:cs="Verdana"/>
        </w:rPr>
        <w:t>D</w:t>
      </w:r>
      <w:r w:rsidR="38ECF33A" w:rsidRPr="00547F0B">
        <w:rPr>
          <w:rFonts w:eastAsia="Verdana" w:cs="Verdana"/>
        </w:rPr>
        <w:t>e</w:t>
      </w:r>
      <w:r w:rsidR="3522FF0E" w:rsidRPr="00547F0B">
        <w:rPr>
          <w:rFonts w:eastAsia="Verdana" w:cs="Verdana"/>
        </w:rPr>
        <w:t xml:space="preserve"> school </w:t>
      </w:r>
      <w:r w:rsidR="44F490A7" w:rsidRPr="00547F0B">
        <w:rPr>
          <w:rFonts w:eastAsia="Verdana" w:cs="Verdana"/>
        </w:rPr>
        <w:t xml:space="preserve">krijgt </w:t>
      </w:r>
      <w:r w:rsidR="3522FF0E" w:rsidRPr="00547F0B">
        <w:rPr>
          <w:rFonts w:eastAsia="Verdana" w:cs="Verdana"/>
        </w:rPr>
        <w:t xml:space="preserve">daarom meer mogelijkheden voor het organiseren van praktijkopdrachten ter vervanging van </w:t>
      </w:r>
      <w:r w:rsidR="3B92672B" w:rsidRPr="00547F0B">
        <w:rPr>
          <w:rFonts w:eastAsia="Verdana" w:cs="Verdana"/>
        </w:rPr>
        <w:t xml:space="preserve">de </w:t>
      </w:r>
      <w:r w:rsidR="3522FF0E" w:rsidRPr="00547F0B">
        <w:rPr>
          <w:rFonts w:eastAsia="Verdana" w:cs="Verdana"/>
        </w:rPr>
        <w:t>beroepspraktijkvorming in de bol-opleidingen. Zie par</w:t>
      </w:r>
      <w:r w:rsidR="00A4035C" w:rsidRPr="00547F0B">
        <w:rPr>
          <w:rFonts w:eastAsia="Verdana" w:cs="Verdana"/>
        </w:rPr>
        <w:t>agraaf</w:t>
      </w:r>
      <w:r w:rsidR="3522FF0E" w:rsidRPr="00547F0B">
        <w:rPr>
          <w:rFonts w:eastAsia="Verdana" w:cs="Verdana"/>
        </w:rPr>
        <w:t xml:space="preserve"> 2.3.</w:t>
      </w:r>
    </w:p>
    <w:p w14:paraId="3E7D7E18" w14:textId="77777777" w:rsidR="00E443B7" w:rsidRPr="00547F0B" w:rsidRDefault="00E443B7" w:rsidP="00FF2B9D">
      <w:pPr>
        <w:pStyle w:val="Kop2"/>
      </w:pPr>
      <w:bookmarkStart w:id="7" w:name="_Toc44607034"/>
    </w:p>
    <w:p w14:paraId="6F5B41D9" w14:textId="77777777" w:rsidR="008A27A4" w:rsidRPr="00547F0B" w:rsidRDefault="00D8244C" w:rsidP="004A4D24">
      <w:pPr>
        <w:pStyle w:val="Kop2"/>
        <w:spacing w:line="276" w:lineRule="auto"/>
      </w:pPr>
      <w:r w:rsidRPr="00547F0B">
        <w:t>2.</w:t>
      </w:r>
      <w:r w:rsidR="557812F4" w:rsidRPr="00547F0B">
        <w:t>2</w:t>
      </w:r>
      <w:r w:rsidRPr="00547F0B">
        <w:t xml:space="preserve"> </w:t>
      </w:r>
      <w:r w:rsidR="007C5785" w:rsidRPr="00547F0B">
        <w:tab/>
      </w:r>
      <w:r w:rsidR="008A27A4" w:rsidRPr="00547F0B">
        <w:t xml:space="preserve">Beroepspraktijkvorming </w:t>
      </w:r>
      <w:proofErr w:type="spellStart"/>
      <w:r w:rsidR="008A27A4" w:rsidRPr="00547F0B">
        <w:t>bbl</w:t>
      </w:r>
      <w:bookmarkEnd w:id="7"/>
      <w:proofErr w:type="spellEnd"/>
    </w:p>
    <w:p w14:paraId="1AFA0796" w14:textId="77777777" w:rsidR="6217C458" w:rsidRPr="00547F0B" w:rsidRDefault="56E66BC5" w:rsidP="004A4D24">
      <w:pPr>
        <w:pStyle w:val="Lijstalinea"/>
        <w:numPr>
          <w:ilvl w:val="0"/>
          <w:numId w:val="4"/>
        </w:numPr>
        <w:spacing w:line="276" w:lineRule="auto"/>
        <w:ind w:left="426" w:hanging="426"/>
        <w:rPr>
          <w:rFonts w:eastAsia="Verdana" w:cs="Verdana"/>
        </w:rPr>
      </w:pPr>
      <w:r w:rsidRPr="00547F0B">
        <w:rPr>
          <w:rFonts w:eastAsia="Verdana" w:cs="Verdana"/>
        </w:rPr>
        <w:t xml:space="preserve">Ook onder de huidige omstandigheden heeft een student in de </w:t>
      </w:r>
      <w:proofErr w:type="spellStart"/>
      <w:r w:rsidRPr="00547F0B">
        <w:rPr>
          <w:rFonts w:eastAsia="Verdana" w:cs="Verdana"/>
        </w:rPr>
        <w:t>bbl</w:t>
      </w:r>
      <w:proofErr w:type="spellEnd"/>
      <w:r w:rsidRPr="00547F0B">
        <w:rPr>
          <w:rFonts w:eastAsia="Verdana" w:cs="Verdana"/>
        </w:rPr>
        <w:t>, gezien de aard van de werkzaamheden, recht op een arbeidsovereenkomst</w:t>
      </w:r>
      <w:r w:rsidR="7D1CABE4" w:rsidRPr="00547F0B">
        <w:rPr>
          <w:rFonts w:eastAsia="Verdana" w:cs="Verdana"/>
        </w:rPr>
        <w:t xml:space="preserve"> met de werkgever</w:t>
      </w:r>
      <w:r w:rsidRPr="00547F0B">
        <w:rPr>
          <w:rFonts w:eastAsia="Verdana" w:cs="Verdana"/>
        </w:rPr>
        <w:t xml:space="preserve">. </w:t>
      </w:r>
      <w:r w:rsidR="4EA42D59" w:rsidRPr="00547F0B">
        <w:rPr>
          <w:rFonts w:eastAsia="Verdana" w:cs="Verdana"/>
        </w:rPr>
        <w:t>De school heeft op dit punt geen andere rol dan de student te wijzen op zijn rechten en hem daarin eventueel te adviseren</w:t>
      </w:r>
      <w:r w:rsidR="7EC6E609" w:rsidRPr="00547F0B">
        <w:rPr>
          <w:rFonts w:eastAsia="Verdana" w:cs="Verdana"/>
        </w:rPr>
        <w:t xml:space="preserve"> en te ondersteunen richting het erkende leerbedrijf.</w:t>
      </w:r>
      <w:r w:rsidR="4EA42D59" w:rsidRPr="00547F0B">
        <w:rPr>
          <w:rFonts w:eastAsia="Verdana" w:cs="Verdana"/>
        </w:rPr>
        <w:t xml:space="preserve"> </w:t>
      </w:r>
    </w:p>
    <w:p w14:paraId="0501D2BF" w14:textId="77777777" w:rsidR="008A27A4" w:rsidRPr="00547F0B" w:rsidRDefault="3522FF0E" w:rsidP="00FC4B65">
      <w:pPr>
        <w:pStyle w:val="Lijstalinea"/>
        <w:numPr>
          <w:ilvl w:val="0"/>
          <w:numId w:val="4"/>
        </w:numPr>
        <w:spacing w:line="276" w:lineRule="auto"/>
        <w:ind w:left="426" w:hanging="426"/>
        <w:rPr>
          <w:rFonts w:eastAsia="Verdana" w:cs="Verdana"/>
        </w:rPr>
      </w:pPr>
      <w:r w:rsidRPr="00547F0B">
        <w:rPr>
          <w:rFonts w:eastAsia="Verdana" w:cs="Verdana"/>
        </w:rPr>
        <w:t xml:space="preserve">Door </w:t>
      </w:r>
      <w:r w:rsidR="2EFF597E" w:rsidRPr="00547F0B">
        <w:rPr>
          <w:rFonts w:eastAsia="Verdana" w:cs="Verdana"/>
        </w:rPr>
        <w:t xml:space="preserve">de </w:t>
      </w:r>
      <w:r w:rsidRPr="00547F0B">
        <w:rPr>
          <w:rFonts w:eastAsia="Verdana" w:cs="Verdana"/>
        </w:rPr>
        <w:t>corona</w:t>
      </w:r>
      <w:r w:rsidR="6D603585" w:rsidRPr="00547F0B">
        <w:rPr>
          <w:rFonts w:eastAsia="Verdana" w:cs="Verdana"/>
        </w:rPr>
        <w:t>crisis</w:t>
      </w:r>
      <w:r w:rsidRPr="00547F0B">
        <w:rPr>
          <w:rFonts w:eastAsia="Verdana" w:cs="Verdana"/>
        </w:rPr>
        <w:t xml:space="preserve"> is dit jaar een aantal knelpunten ontstaan met betrekking tot de </w:t>
      </w:r>
      <w:proofErr w:type="spellStart"/>
      <w:r w:rsidRPr="00547F0B">
        <w:rPr>
          <w:rFonts w:eastAsia="Verdana" w:cs="Verdana"/>
        </w:rPr>
        <w:t>bbl</w:t>
      </w:r>
      <w:proofErr w:type="spellEnd"/>
      <w:r w:rsidRPr="00547F0B">
        <w:rPr>
          <w:rFonts w:eastAsia="Verdana" w:cs="Verdana"/>
        </w:rPr>
        <w:t xml:space="preserve"> in diverse opleidingsrichtingen. </w:t>
      </w:r>
      <w:r w:rsidR="2874C5DF" w:rsidRPr="00547F0B">
        <w:rPr>
          <w:rFonts w:eastAsia="Verdana" w:cs="Verdana"/>
        </w:rPr>
        <w:t xml:space="preserve">Hieronder volgen de belangrijkste knelpunten en </w:t>
      </w:r>
      <w:r w:rsidR="501D22A6" w:rsidRPr="00547F0B">
        <w:rPr>
          <w:rFonts w:eastAsia="Verdana" w:cs="Verdana"/>
        </w:rPr>
        <w:t>mogelijke</w:t>
      </w:r>
      <w:r w:rsidR="14E58AE8" w:rsidRPr="00547F0B">
        <w:rPr>
          <w:rFonts w:eastAsia="Verdana" w:cs="Verdana"/>
        </w:rPr>
        <w:t xml:space="preserve"> </w:t>
      </w:r>
      <w:r w:rsidR="2874C5DF" w:rsidRPr="00547F0B">
        <w:rPr>
          <w:rFonts w:eastAsia="Verdana" w:cs="Verdana"/>
        </w:rPr>
        <w:t>oplossingen</w:t>
      </w:r>
      <w:r w:rsidR="5EBE3DEC" w:rsidRPr="00547F0B">
        <w:rPr>
          <w:rFonts w:eastAsia="Verdana" w:cs="Verdana"/>
        </w:rPr>
        <w:t>:</w:t>
      </w:r>
    </w:p>
    <w:p w14:paraId="31FEA747" w14:textId="77777777" w:rsidR="000D6A6A" w:rsidRPr="00547F0B" w:rsidRDefault="000D6A6A" w:rsidP="000D6A6A">
      <w:pPr>
        <w:spacing w:line="276" w:lineRule="auto"/>
        <w:ind w:left="-426"/>
        <w:rPr>
          <w:rFonts w:eastAsia="Verdana" w:cs="Verdana"/>
        </w:rPr>
      </w:pPr>
    </w:p>
    <w:p w14:paraId="116429FC" w14:textId="77777777" w:rsidR="005549BF" w:rsidRPr="00547F0B" w:rsidRDefault="4C60CFA0" w:rsidP="000920D3">
      <w:pPr>
        <w:pStyle w:val="Lijstalinea"/>
        <w:numPr>
          <w:ilvl w:val="0"/>
          <w:numId w:val="11"/>
        </w:numPr>
        <w:spacing w:line="276" w:lineRule="auto"/>
        <w:ind w:left="426" w:firstLine="0"/>
        <w:rPr>
          <w:rFonts w:eastAsiaTheme="minorEastAsia" w:cstheme="minorBidi"/>
          <w:i/>
          <w:iCs/>
          <w:color w:val="000000" w:themeColor="text1"/>
        </w:rPr>
      </w:pPr>
      <w:r w:rsidRPr="00547F0B">
        <w:rPr>
          <w:rFonts w:eastAsiaTheme="minorEastAsia" w:cstheme="minorBidi"/>
          <w:i/>
          <w:iCs/>
          <w:color w:val="000000" w:themeColor="text1"/>
        </w:rPr>
        <w:t xml:space="preserve">Geen </w:t>
      </w:r>
      <w:r w:rsidR="5DD862B1" w:rsidRPr="00547F0B">
        <w:rPr>
          <w:rFonts w:eastAsiaTheme="minorEastAsia" w:cstheme="minorBidi"/>
          <w:i/>
          <w:iCs/>
          <w:color w:val="000000" w:themeColor="text1"/>
        </w:rPr>
        <w:t>leer</w:t>
      </w:r>
      <w:r w:rsidR="5081672E" w:rsidRPr="00547F0B">
        <w:rPr>
          <w:rFonts w:eastAsiaTheme="minorEastAsia" w:cstheme="minorBidi"/>
          <w:i/>
          <w:iCs/>
          <w:color w:val="000000" w:themeColor="text1"/>
        </w:rPr>
        <w:t>werk</w:t>
      </w:r>
      <w:r w:rsidR="568B03B9" w:rsidRPr="00547F0B">
        <w:rPr>
          <w:rFonts w:eastAsiaTheme="minorEastAsia" w:cstheme="minorBidi"/>
          <w:i/>
          <w:iCs/>
          <w:color w:val="000000" w:themeColor="text1"/>
        </w:rPr>
        <w:t>plek</w:t>
      </w:r>
      <w:r w:rsidRPr="00547F0B">
        <w:rPr>
          <w:rFonts w:eastAsiaTheme="minorEastAsia" w:cstheme="minorBidi"/>
          <w:i/>
          <w:iCs/>
          <w:color w:val="000000" w:themeColor="text1"/>
        </w:rPr>
        <w:t xml:space="preserve"> bij de start van het studiejaar</w:t>
      </w:r>
      <w:r w:rsidR="552B2B89" w:rsidRPr="00547F0B">
        <w:rPr>
          <w:rFonts w:eastAsiaTheme="minorEastAsia" w:cstheme="minorBidi"/>
          <w:i/>
          <w:iCs/>
          <w:color w:val="000000" w:themeColor="text1"/>
        </w:rPr>
        <w:t>:</w:t>
      </w:r>
      <w:r w:rsidRPr="00547F0B">
        <w:rPr>
          <w:rFonts w:eastAsiaTheme="minorEastAsia" w:cstheme="minorBidi"/>
          <w:i/>
          <w:iCs/>
          <w:color w:val="000000" w:themeColor="text1"/>
        </w:rPr>
        <w:t xml:space="preserve"> </w:t>
      </w:r>
    </w:p>
    <w:p w14:paraId="2A63C268" w14:textId="0FD57591" w:rsidR="00E16C52" w:rsidRPr="00547F0B" w:rsidRDefault="74CA512C" w:rsidP="62AF9B53">
      <w:pPr>
        <w:pStyle w:val="Lijstalinea"/>
        <w:numPr>
          <w:ilvl w:val="2"/>
          <w:numId w:val="8"/>
        </w:numPr>
        <w:spacing w:line="276" w:lineRule="auto"/>
        <w:ind w:left="709" w:hanging="283"/>
        <w:rPr>
          <w:rFonts w:asciiTheme="minorHAnsi" w:eastAsiaTheme="minorEastAsia" w:hAnsiTheme="minorHAnsi" w:cstheme="minorBidi"/>
          <w:szCs w:val="18"/>
        </w:rPr>
      </w:pPr>
      <w:r w:rsidRPr="00547F0B">
        <w:t xml:space="preserve">Studenten die bij de start van het studiejaar nog geen leerbaan bij een erkend leerbedrijf hadden, zijn op basis van het vierde servicedocument toch ingeschreven voor de </w:t>
      </w:r>
      <w:proofErr w:type="spellStart"/>
      <w:r w:rsidRPr="00547F0B">
        <w:t>bbl</w:t>
      </w:r>
      <w:proofErr w:type="spellEnd"/>
      <w:r w:rsidR="4F7E239F" w:rsidRPr="00547F0B">
        <w:t xml:space="preserve"> </w:t>
      </w:r>
      <w:r w:rsidRPr="00547F0B">
        <w:t xml:space="preserve">opleiding en de school helpt hen bij het vinden van een leerbaan. Het is een voorwaarde voor de bekostiging van de </w:t>
      </w:r>
      <w:proofErr w:type="spellStart"/>
      <w:r w:rsidRPr="00547F0B">
        <w:t>bbl</w:t>
      </w:r>
      <w:proofErr w:type="spellEnd"/>
      <w:r w:rsidRPr="00547F0B">
        <w:t xml:space="preserve"> dat een student op 31 december van het studiejaar een praktijkovereenkomst heeft afgesloten met een leerbedrijf. Als op 31 december van het studiejaar 202</w:t>
      </w:r>
      <w:r w:rsidR="2FB88631" w:rsidRPr="00547F0B">
        <w:t>1</w:t>
      </w:r>
      <w:r w:rsidRPr="00547F0B">
        <w:t>-202</w:t>
      </w:r>
      <w:r w:rsidR="5A10C948" w:rsidRPr="00547F0B">
        <w:t>2</w:t>
      </w:r>
      <w:r w:rsidRPr="00547F0B">
        <w:t xml:space="preserve"> de student echter nog steeds geen praktijkovereenkomst heeft met een erkend leerbedrijf, dan dient de school samen met de student te onderzoeken hoe deze toch een opleiding voort kan zetten. Duidelijke communicatie en begeleiding zijn hierbij belangrijk. Dat kan bijvoorbeeld opleveren dat de student de studie voortzet in de bol-variant of overstapt naar een andere mbo-opleiding. De student kan ook op de </w:t>
      </w:r>
      <w:proofErr w:type="spellStart"/>
      <w:r w:rsidRPr="00547F0B">
        <w:t>bbl</w:t>
      </w:r>
      <w:proofErr w:type="spellEnd"/>
      <w:r w:rsidR="16614F03" w:rsidRPr="00547F0B">
        <w:t xml:space="preserve"> </w:t>
      </w:r>
      <w:r w:rsidRPr="00547F0B">
        <w:t xml:space="preserve">opleiding ingeschreven blijven staan en (ondersteund door school en SBB) verder zoeken naar een leerbedrijf. De school moet de student dan op bekostigd laten staan. Deze studenten tellen dan mee in de tweede teldatum. </w:t>
      </w:r>
    </w:p>
    <w:p w14:paraId="60BDB003" w14:textId="77777777" w:rsidR="006804F3" w:rsidRPr="00547F0B" w:rsidRDefault="74CA512C" w:rsidP="006804F3">
      <w:pPr>
        <w:pStyle w:val="Lijstalinea"/>
        <w:numPr>
          <w:ilvl w:val="2"/>
          <w:numId w:val="8"/>
        </w:numPr>
        <w:spacing w:line="276" w:lineRule="auto"/>
        <w:ind w:left="709" w:hanging="283"/>
        <w:rPr>
          <w:szCs w:val="18"/>
        </w:rPr>
      </w:pPr>
      <w:r w:rsidRPr="00547F0B">
        <w:t>Voor een aantal zorgopleidingen geld</w:t>
      </w:r>
      <w:r w:rsidR="0073342A" w:rsidRPr="00547F0B">
        <w:t xml:space="preserve">t een andere datum. </w:t>
      </w:r>
      <w:r w:rsidR="006804F3" w:rsidRPr="00547F0B">
        <w:t>Voor de zorgopleidingen</w:t>
      </w:r>
      <w:r w:rsidR="0073342A" w:rsidRPr="00547F0B">
        <w:t xml:space="preserve"> </w:t>
      </w:r>
      <w:r w:rsidRPr="00547F0B">
        <w:t xml:space="preserve">geldt dat de student uiterlijk op 1 juni </w:t>
      </w:r>
      <w:r w:rsidR="0073342A" w:rsidRPr="00547F0B">
        <w:t xml:space="preserve">onderwijs </w:t>
      </w:r>
      <w:r w:rsidRPr="00547F0B">
        <w:t xml:space="preserve">in de praktijk </w:t>
      </w:r>
      <w:r w:rsidR="006804F3" w:rsidRPr="00547F0B">
        <w:t>van het beroep dient te volgen.</w:t>
      </w:r>
    </w:p>
    <w:p w14:paraId="2C01CD99" w14:textId="68163E47" w:rsidR="41865DF0" w:rsidRPr="00547F0B" w:rsidRDefault="74CA512C" w:rsidP="006804F3">
      <w:pPr>
        <w:pStyle w:val="Lijstalinea"/>
        <w:numPr>
          <w:ilvl w:val="2"/>
          <w:numId w:val="8"/>
        </w:numPr>
        <w:spacing w:line="276" w:lineRule="auto"/>
        <w:ind w:left="709" w:hanging="283"/>
        <w:rPr>
          <w:szCs w:val="18"/>
        </w:rPr>
      </w:pPr>
      <w:r w:rsidRPr="00547F0B">
        <w:t xml:space="preserve">Voor het niet-bekostigde onderwijs geldt hetzelfde, maar daar geldt de harde einddatum van 31 december niet. </w:t>
      </w:r>
    </w:p>
    <w:p w14:paraId="5C393F4C" w14:textId="77777777" w:rsidR="25C02B75" w:rsidRPr="00547F0B" w:rsidRDefault="594A9E9F" w:rsidP="000920D3">
      <w:pPr>
        <w:pStyle w:val="Lijstalinea"/>
        <w:numPr>
          <w:ilvl w:val="0"/>
          <w:numId w:val="11"/>
        </w:numPr>
        <w:spacing w:line="276" w:lineRule="auto"/>
        <w:ind w:left="426" w:firstLine="0"/>
        <w:rPr>
          <w:rFonts w:eastAsiaTheme="minorEastAsia" w:cstheme="minorBidi"/>
          <w:i/>
          <w:iCs/>
          <w:color w:val="000000" w:themeColor="text1"/>
        </w:rPr>
      </w:pPr>
      <w:r w:rsidRPr="00547F0B">
        <w:rPr>
          <w:rFonts w:eastAsiaTheme="minorEastAsia" w:cstheme="minorBidi"/>
          <w:i/>
          <w:iCs/>
          <w:color w:val="000000" w:themeColor="text1"/>
        </w:rPr>
        <w:t>Leerwerkplek komt gedurende het studiejaar te vervallen:</w:t>
      </w:r>
    </w:p>
    <w:p w14:paraId="1B3E22D9" w14:textId="4A809C08" w:rsidR="005549BF" w:rsidRPr="00547F0B" w:rsidRDefault="4C60CFA0" w:rsidP="62AF9B53">
      <w:pPr>
        <w:pStyle w:val="Lijstalinea"/>
        <w:numPr>
          <w:ilvl w:val="2"/>
          <w:numId w:val="8"/>
        </w:numPr>
        <w:spacing w:line="276" w:lineRule="auto"/>
        <w:ind w:left="709" w:hanging="283"/>
        <w:rPr>
          <w:rFonts w:eastAsia="Verdana" w:cs="Verdana"/>
        </w:rPr>
      </w:pPr>
      <w:r w:rsidRPr="00547F0B">
        <w:rPr>
          <w:rFonts w:eastAsia="Verdana" w:cs="Verdana"/>
        </w:rPr>
        <w:t xml:space="preserve">In </w:t>
      </w:r>
      <w:r w:rsidR="05997617" w:rsidRPr="00547F0B">
        <w:rPr>
          <w:rFonts w:eastAsia="Verdana" w:cs="Verdana"/>
        </w:rPr>
        <w:t>dit geval</w:t>
      </w:r>
      <w:r w:rsidRPr="00547F0B">
        <w:rPr>
          <w:rFonts w:eastAsia="Verdana" w:cs="Verdana"/>
        </w:rPr>
        <w:t xml:space="preserve"> ligt het voor de hand om te onderzoeken of een alternatieve leerbaan een oplossing kan zijn. Daarvoor kan de </w:t>
      </w:r>
      <w:r w:rsidR="76E02DE3" w:rsidRPr="00547F0B">
        <w:rPr>
          <w:rFonts w:eastAsia="Verdana" w:cs="Verdana"/>
        </w:rPr>
        <w:t>school</w:t>
      </w:r>
      <w:r w:rsidR="568B03B9" w:rsidRPr="00547F0B">
        <w:rPr>
          <w:rFonts w:eastAsia="Verdana" w:cs="Verdana"/>
        </w:rPr>
        <w:t xml:space="preserve"> </w:t>
      </w:r>
      <w:r w:rsidRPr="00547F0B">
        <w:rPr>
          <w:rFonts w:eastAsia="Verdana" w:cs="Verdana"/>
        </w:rPr>
        <w:t xml:space="preserve">hulp vragen bij SBB. Een alternatief is dat het onderwijsteam beoordeelt of de leerdoelen voor de betreffende </w:t>
      </w:r>
      <w:proofErr w:type="spellStart"/>
      <w:r w:rsidRPr="00547F0B">
        <w:rPr>
          <w:rFonts w:eastAsia="Verdana" w:cs="Verdana"/>
        </w:rPr>
        <w:t>bpv</w:t>
      </w:r>
      <w:proofErr w:type="spellEnd"/>
      <w:r w:rsidRPr="00547F0B">
        <w:rPr>
          <w:rFonts w:eastAsia="Verdana" w:cs="Verdana"/>
        </w:rPr>
        <w:t xml:space="preserve"> zijn behaald</w:t>
      </w:r>
      <w:r w:rsidR="04FB31FD" w:rsidRPr="00547F0B">
        <w:rPr>
          <w:rFonts w:eastAsia="Verdana" w:cs="Verdana"/>
        </w:rPr>
        <w:t xml:space="preserve"> </w:t>
      </w:r>
      <w:r w:rsidRPr="00547F0B">
        <w:rPr>
          <w:rFonts w:eastAsia="Verdana" w:cs="Verdana"/>
        </w:rPr>
        <w:t xml:space="preserve">zonder dat alle daarvoor bestemde uren zijn gemaakt en er een positief oordeel over de </w:t>
      </w:r>
      <w:r w:rsidR="2ADC852F" w:rsidRPr="00547F0B">
        <w:rPr>
          <w:rFonts w:eastAsia="Verdana" w:cs="Verdana"/>
        </w:rPr>
        <w:t xml:space="preserve">gevolgde </w:t>
      </w:r>
      <w:r w:rsidRPr="00547F0B">
        <w:rPr>
          <w:rFonts w:eastAsia="Verdana" w:cs="Verdana"/>
        </w:rPr>
        <w:t xml:space="preserve">beroepspraktijkvorming </w:t>
      </w:r>
      <w:r w:rsidR="74B97F05" w:rsidRPr="00547F0B">
        <w:rPr>
          <w:rFonts w:eastAsia="Verdana" w:cs="Verdana"/>
        </w:rPr>
        <w:t xml:space="preserve">in het algemeen </w:t>
      </w:r>
      <w:r w:rsidRPr="00547F0B">
        <w:rPr>
          <w:rFonts w:eastAsia="Verdana" w:cs="Verdana"/>
        </w:rPr>
        <w:t xml:space="preserve">kan worden gegeven. </w:t>
      </w:r>
    </w:p>
    <w:p w14:paraId="39CBA950" w14:textId="77777777" w:rsidR="008A27A4" w:rsidRPr="00547F0B" w:rsidRDefault="4C60CFA0" w:rsidP="00FC4B65">
      <w:pPr>
        <w:pStyle w:val="Lijstalinea"/>
        <w:numPr>
          <w:ilvl w:val="2"/>
          <w:numId w:val="8"/>
        </w:numPr>
        <w:spacing w:line="276" w:lineRule="auto"/>
        <w:ind w:left="709" w:hanging="283"/>
        <w:rPr>
          <w:rFonts w:asciiTheme="minorHAnsi" w:eastAsiaTheme="minorEastAsia" w:hAnsiTheme="minorHAnsi" w:cstheme="minorBidi"/>
        </w:rPr>
      </w:pPr>
      <w:r w:rsidRPr="00547F0B">
        <w:rPr>
          <w:rFonts w:eastAsia="Verdana" w:cs="Verdana"/>
        </w:rPr>
        <w:t xml:space="preserve">Ook kan ervoor gekozen worden gebruik te maken van de bestaande mogelijkheid om gedurende maximaal 3 maanden onderwijs te volgen in de bol, waarna de student alsnog moet worden overgeschreven naar de bol of binnen de </w:t>
      </w:r>
      <w:proofErr w:type="spellStart"/>
      <w:r w:rsidRPr="00547F0B">
        <w:rPr>
          <w:rFonts w:eastAsia="Verdana" w:cs="Verdana"/>
        </w:rPr>
        <w:t>bbl</w:t>
      </w:r>
      <w:proofErr w:type="spellEnd"/>
      <w:r w:rsidRPr="00547F0B">
        <w:rPr>
          <w:rFonts w:eastAsia="Verdana" w:cs="Verdana"/>
        </w:rPr>
        <w:t xml:space="preserve"> blijft, al dan niet bij een ander leerbedrijf.</w:t>
      </w:r>
      <w:r w:rsidR="0A1AB089" w:rsidRPr="00547F0B">
        <w:rPr>
          <w:rFonts w:eastAsia="Verdana" w:cs="Verdana"/>
        </w:rPr>
        <w:t xml:space="preserve"> Een andere optie</w:t>
      </w:r>
      <w:r w:rsidRPr="00547F0B">
        <w:rPr>
          <w:rFonts w:eastAsia="Verdana" w:cs="Verdana"/>
        </w:rPr>
        <w:t xml:space="preserve"> is</w:t>
      </w:r>
      <w:r w:rsidR="0A1AB089" w:rsidRPr="00547F0B">
        <w:rPr>
          <w:rFonts w:eastAsia="Verdana" w:cs="Verdana"/>
        </w:rPr>
        <w:t xml:space="preserve"> dat </w:t>
      </w:r>
      <w:r w:rsidRPr="00547F0B">
        <w:rPr>
          <w:rFonts w:eastAsia="Verdana" w:cs="Verdana"/>
        </w:rPr>
        <w:t xml:space="preserve">de </w:t>
      </w:r>
      <w:proofErr w:type="spellStart"/>
      <w:r w:rsidR="0A1AB089" w:rsidRPr="00547F0B">
        <w:rPr>
          <w:rFonts w:eastAsia="Verdana" w:cs="Verdana"/>
        </w:rPr>
        <w:t>bpv</w:t>
      </w:r>
      <w:proofErr w:type="spellEnd"/>
      <w:r w:rsidR="0A1AB089" w:rsidRPr="00547F0B">
        <w:rPr>
          <w:rFonts w:eastAsia="Verdana" w:cs="Verdana"/>
        </w:rPr>
        <w:t xml:space="preserve"> in de </w:t>
      </w:r>
      <w:proofErr w:type="spellStart"/>
      <w:r w:rsidR="0A1AB089" w:rsidRPr="00547F0B">
        <w:rPr>
          <w:rFonts w:eastAsia="Verdana" w:cs="Verdana"/>
        </w:rPr>
        <w:t>bbl</w:t>
      </w:r>
      <w:proofErr w:type="spellEnd"/>
      <w:r w:rsidR="0A1AB089" w:rsidRPr="00547F0B">
        <w:rPr>
          <w:rFonts w:eastAsia="Verdana" w:cs="Verdana"/>
        </w:rPr>
        <w:t>-opleiding</w:t>
      </w:r>
      <w:r w:rsidRPr="00547F0B">
        <w:rPr>
          <w:rFonts w:eastAsia="Verdana" w:cs="Verdana"/>
        </w:rPr>
        <w:t xml:space="preserve"> later </w:t>
      </w:r>
      <w:r w:rsidR="0A1AB089" w:rsidRPr="00547F0B">
        <w:rPr>
          <w:rFonts w:eastAsia="Verdana" w:cs="Verdana"/>
        </w:rPr>
        <w:t xml:space="preserve">moet worden </w:t>
      </w:r>
      <w:r w:rsidRPr="00547F0B">
        <w:rPr>
          <w:rFonts w:eastAsia="Verdana" w:cs="Verdana"/>
        </w:rPr>
        <w:t xml:space="preserve">afgerond, ook als dat leidt tot een langere opleidingsduur. </w:t>
      </w:r>
    </w:p>
    <w:p w14:paraId="552B2AAB" w14:textId="77777777" w:rsidR="00E443B7" w:rsidRPr="00547F0B" w:rsidRDefault="00E443B7" w:rsidP="00E443B7">
      <w:pPr>
        <w:pStyle w:val="Lijstalinea"/>
        <w:spacing w:line="276" w:lineRule="auto"/>
        <w:ind w:left="709"/>
        <w:rPr>
          <w:rFonts w:asciiTheme="minorHAnsi" w:eastAsiaTheme="minorEastAsia" w:hAnsiTheme="minorHAnsi" w:cstheme="minorBidi"/>
        </w:rPr>
      </w:pPr>
    </w:p>
    <w:p w14:paraId="7410BC55" w14:textId="77777777" w:rsidR="008A27A4" w:rsidRPr="00547F0B" w:rsidRDefault="0064440A" w:rsidP="007C5785">
      <w:pPr>
        <w:tabs>
          <w:tab w:val="left" w:pos="426"/>
        </w:tabs>
        <w:spacing w:line="276" w:lineRule="auto"/>
        <w:rPr>
          <w:rStyle w:val="Kop2Char"/>
        </w:rPr>
      </w:pPr>
      <w:bookmarkStart w:id="8" w:name="_Toc44607035"/>
      <w:r w:rsidRPr="00547F0B">
        <w:rPr>
          <w:rFonts w:eastAsia="Verdana"/>
        </w:rPr>
        <w:t>2.</w:t>
      </w:r>
      <w:r w:rsidR="557812F4" w:rsidRPr="00547F0B">
        <w:t>3</w:t>
      </w:r>
      <w:r w:rsidRPr="00547F0B">
        <w:rPr>
          <w:rStyle w:val="Kop2Char"/>
        </w:rPr>
        <w:t xml:space="preserve"> </w:t>
      </w:r>
      <w:r w:rsidR="007C5785" w:rsidRPr="00547F0B">
        <w:rPr>
          <w:rStyle w:val="Kop2Char"/>
        </w:rPr>
        <w:tab/>
      </w:r>
      <w:r w:rsidR="008A27A4" w:rsidRPr="00547F0B">
        <w:rPr>
          <w:rStyle w:val="Kop2Char"/>
        </w:rPr>
        <w:t xml:space="preserve">Beroepspraktijkvorming </w:t>
      </w:r>
      <w:r w:rsidRPr="00547F0B">
        <w:rPr>
          <w:rStyle w:val="Kop2Char"/>
        </w:rPr>
        <w:t>bol</w:t>
      </w:r>
      <w:bookmarkEnd w:id="8"/>
    </w:p>
    <w:p w14:paraId="4115FD65" w14:textId="77777777" w:rsidR="008A27A4" w:rsidRPr="00547F0B" w:rsidRDefault="7100D8A2" w:rsidP="00FC4B65">
      <w:pPr>
        <w:pStyle w:val="Lijstalinea"/>
        <w:numPr>
          <w:ilvl w:val="0"/>
          <w:numId w:val="13"/>
        </w:numPr>
        <w:spacing w:line="276" w:lineRule="auto"/>
        <w:ind w:left="426" w:hanging="426"/>
        <w:rPr>
          <w:rFonts w:asciiTheme="minorHAnsi" w:eastAsiaTheme="minorEastAsia" w:hAnsiTheme="minorHAnsi" w:cstheme="minorBidi"/>
        </w:rPr>
      </w:pPr>
      <w:r w:rsidRPr="00547F0B">
        <w:rPr>
          <w:rFonts w:eastAsia="Verdana" w:cs="Verdana"/>
        </w:rPr>
        <w:t xml:space="preserve">Door de coronacrisis is </w:t>
      </w:r>
      <w:r w:rsidR="4C60CFA0" w:rsidRPr="00547F0B">
        <w:rPr>
          <w:rFonts w:eastAsia="Verdana" w:cs="Verdana"/>
        </w:rPr>
        <w:t xml:space="preserve">een aantal knelpunten </w:t>
      </w:r>
      <w:r w:rsidR="7BC13F26" w:rsidRPr="00547F0B">
        <w:rPr>
          <w:rFonts w:eastAsia="Verdana" w:cs="Verdana"/>
        </w:rPr>
        <w:t>ontstaan</w:t>
      </w:r>
      <w:r w:rsidR="4C60CFA0" w:rsidRPr="00547F0B">
        <w:rPr>
          <w:rFonts w:eastAsia="Verdana" w:cs="Verdana"/>
        </w:rPr>
        <w:t xml:space="preserve"> met betrekking tot de beroepspraktijkvorming in de bol</w:t>
      </w:r>
      <w:r w:rsidRPr="00547F0B">
        <w:rPr>
          <w:rFonts w:eastAsia="Verdana" w:cs="Verdana"/>
        </w:rPr>
        <w:t xml:space="preserve"> in bepaalde sectoren en regio’s</w:t>
      </w:r>
      <w:r w:rsidR="4C60CFA0" w:rsidRPr="00547F0B">
        <w:rPr>
          <w:rFonts w:eastAsia="Verdana" w:cs="Verdana"/>
        </w:rPr>
        <w:t xml:space="preserve">. Hieronder volgen de belangrijkste knelpunten en mogelijke oplossingen. </w:t>
      </w:r>
    </w:p>
    <w:p w14:paraId="67F842C7" w14:textId="77777777" w:rsidR="00F33DF4" w:rsidRPr="00547F0B" w:rsidRDefault="00F33DF4" w:rsidP="00F33DF4">
      <w:pPr>
        <w:spacing w:line="276" w:lineRule="auto"/>
        <w:rPr>
          <w:rFonts w:eastAsia="Verdana" w:cs="Verdana"/>
          <w:i/>
        </w:rPr>
      </w:pPr>
    </w:p>
    <w:p w14:paraId="319B884A" w14:textId="531DB545" w:rsidR="005549BF" w:rsidRPr="00547F0B" w:rsidRDefault="4C60CFA0" w:rsidP="62AF9B53">
      <w:pPr>
        <w:pStyle w:val="Lijstalinea"/>
        <w:numPr>
          <w:ilvl w:val="0"/>
          <w:numId w:val="12"/>
        </w:numPr>
        <w:spacing w:line="276" w:lineRule="auto"/>
        <w:ind w:left="426" w:firstLine="0"/>
        <w:rPr>
          <w:rFonts w:eastAsia="Verdana" w:cs="Verdana"/>
          <w:i/>
          <w:iCs/>
        </w:rPr>
      </w:pPr>
      <w:r w:rsidRPr="00547F0B">
        <w:rPr>
          <w:rFonts w:eastAsia="Verdana" w:cs="Verdana"/>
          <w:i/>
          <w:iCs/>
        </w:rPr>
        <w:t>Geen stageplek kunnen vinden</w:t>
      </w:r>
      <w:r w:rsidR="00F33DF4" w:rsidRPr="00547F0B">
        <w:rPr>
          <w:rFonts w:eastAsia="Verdana" w:cs="Verdana"/>
          <w:i/>
          <w:iCs/>
        </w:rPr>
        <w:t xml:space="preserve"> </w:t>
      </w:r>
    </w:p>
    <w:p w14:paraId="36C85B45" w14:textId="77777777" w:rsidR="164C6744" w:rsidRPr="00547F0B" w:rsidRDefault="164C6744" w:rsidP="68851669">
      <w:pPr>
        <w:pStyle w:val="Lijstalinea"/>
        <w:numPr>
          <w:ilvl w:val="2"/>
          <w:numId w:val="8"/>
        </w:numPr>
        <w:spacing w:line="276" w:lineRule="auto"/>
        <w:ind w:left="709" w:hanging="283"/>
        <w:rPr>
          <w:rFonts w:eastAsia="Verdana" w:cs="Verdana"/>
        </w:rPr>
      </w:pPr>
      <w:r w:rsidRPr="00547F0B">
        <w:rPr>
          <w:rFonts w:eastAsia="Verdana" w:cs="Verdana"/>
        </w:rPr>
        <w:t xml:space="preserve">Wanneer er geen stageplek beschikbaar is en er eerder in de opleiding al een </w:t>
      </w:r>
      <w:proofErr w:type="spellStart"/>
      <w:r w:rsidR="007A0C4E" w:rsidRPr="00547F0B">
        <w:rPr>
          <w:rFonts w:eastAsia="Verdana" w:cs="Verdana"/>
        </w:rPr>
        <w:t>bpv</w:t>
      </w:r>
      <w:proofErr w:type="spellEnd"/>
      <w:r w:rsidRPr="00547F0B">
        <w:rPr>
          <w:rFonts w:eastAsia="Verdana" w:cs="Verdana"/>
        </w:rPr>
        <w:t xml:space="preserve"> gevolgd is, dan is een eerste optie dat het onderwijsteam beoordeelt of de leerdoelen voor de betreffende </w:t>
      </w:r>
      <w:proofErr w:type="spellStart"/>
      <w:r w:rsidRPr="00547F0B">
        <w:rPr>
          <w:rFonts w:eastAsia="Verdana" w:cs="Verdana"/>
        </w:rPr>
        <w:t>bpv</w:t>
      </w:r>
      <w:proofErr w:type="spellEnd"/>
      <w:r w:rsidRPr="00547F0B">
        <w:rPr>
          <w:rFonts w:eastAsia="Verdana" w:cs="Verdana"/>
        </w:rPr>
        <w:t xml:space="preserve"> zijn behaald zonder dat alle daarvoor bestemde uren zijn gemaakt en er een positief oordeel over de gevolgde beroepspraktijkvorming in het algemeen kan worden gegeven.</w:t>
      </w:r>
      <w:r w:rsidR="7A12204D" w:rsidRPr="00547F0B">
        <w:rPr>
          <w:rFonts w:eastAsia="Verdana" w:cs="Verdana"/>
        </w:rPr>
        <w:t xml:space="preserve"> Het moet voor de student duidelijk zijn hoe deze beoordeling tot stand komt.</w:t>
      </w:r>
    </w:p>
    <w:p w14:paraId="3F623E7B" w14:textId="3C461269" w:rsidR="00CD18E6" w:rsidRPr="00547F0B" w:rsidRDefault="4A9C4826" w:rsidP="3CEC4082">
      <w:pPr>
        <w:pStyle w:val="Lijstalinea"/>
        <w:numPr>
          <w:ilvl w:val="2"/>
          <w:numId w:val="8"/>
        </w:numPr>
        <w:spacing w:line="276" w:lineRule="auto"/>
        <w:ind w:left="709" w:hanging="283"/>
        <w:rPr>
          <w:rFonts w:asciiTheme="minorHAnsi" w:eastAsiaTheme="minorEastAsia" w:hAnsiTheme="minorHAnsi" w:cstheme="minorBidi"/>
        </w:rPr>
      </w:pPr>
      <w:r w:rsidRPr="00547F0B">
        <w:rPr>
          <w:rFonts w:eastAsia="Verdana" w:cs="Verdana"/>
        </w:rPr>
        <w:t>Ten tweede kan de school een melding van een tekort doen bij SBB: een adviseur van SBB gaat dan samen met de school aan de slag om een stageplek te vinden.</w:t>
      </w:r>
    </w:p>
    <w:p w14:paraId="3703DB69" w14:textId="391EF9B7" w:rsidR="00CD18E6" w:rsidRPr="00547F0B" w:rsidRDefault="5A5D3C01" w:rsidP="28BF1556">
      <w:pPr>
        <w:pStyle w:val="Lijstalinea"/>
        <w:numPr>
          <w:ilvl w:val="2"/>
          <w:numId w:val="8"/>
        </w:numPr>
        <w:spacing w:line="276" w:lineRule="auto"/>
        <w:ind w:left="709" w:hanging="283"/>
        <w:rPr>
          <w:rFonts w:asciiTheme="minorHAnsi" w:eastAsiaTheme="minorEastAsia" w:hAnsiTheme="minorHAnsi" w:cstheme="minorBidi"/>
        </w:rPr>
      </w:pPr>
      <w:r w:rsidRPr="00547F0B">
        <w:rPr>
          <w:rFonts w:eastAsia="Verdana" w:cs="Verdana"/>
        </w:rPr>
        <w:t xml:space="preserve">Ten </w:t>
      </w:r>
      <w:r w:rsidR="5C2BADE9" w:rsidRPr="00547F0B">
        <w:rPr>
          <w:rFonts w:eastAsia="Verdana" w:cs="Verdana"/>
        </w:rPr>
        <w:t>derde</w:t>
      </w:r>
      <w:r w:rsidRPr="00547F0B">
        <w:rPr>
          <w:rFonts w:eastAsia="Verdana" w:cs="Verdana"/>
        </w:rPr>
        <w:t xml:space="preserve"> kan d</w:t>
      </w:r>
      <w:r w:rsidR="4C60CFA0" w:rsidRPr="00547F0B">
        <w:rPr>
          <w:rFonts w:eastAsia="Verdana" w:cs="Verdana"/>
        </w:rPr>
        <w:t xml:space="preserve">e </w:t>
      </w:r>
      <w:r w:rsidR="0064292D" w:rsidRPr="00547F0B">
        <w:rPr>
          <w:rFonts w:eastAsia="Verdana" w:cs="Verdana"/>
        </w:rPr>
        <w:t>school</w:t>
      </w:r>
      <w:r w:rsidR="4C60CFA0" w:rsidRPr="00547F0B">
        <w:rPr>
          <w:rFonts w:eastAsia="Verdana" w:cs="Verdana"/>
        </w:rPr>
        <w:t xml:space="preserve">, al dan niet op verzoek van de student, een bedrijf aandragen voor erkenning bij SBB. </w:t>
      </w:r>
      <w:r w:rsidR="00FD488E" w:rsidRPr="00547F0B">
        <w:rPr>
          <w:rFonts w:eastAsia="Verdana" w:cs="Verdana"/>
        </w:rPr>
        <w:t xml:space="preserve">SBB Beoordeelt of het bedrijf voldoet aan de criteria voor </w:t>
      </w:r>
      <w:r w:rsidR="00FD488E" w:rsidRPr="00547F0B">
        <w:rPr>
          <w:rFonts w:eastAsia="Verdana" w:cs="Verdana"/>
        </w:rPr>
        <w:lastRenderedPageBreak/>
        <w:t xml:space="preserve">erkenning. </w:t>
      </w:r>
      <w:r w:rsidRPr="00547F0B">
        <w:rPr>
          <w:rFonts w:eastAsia="Verdana" w:cs="Verdana"/>
        </w:rPr>
        <w:t xml:space="preserve">Ook bedrijven in aanverwante sectoren of andere </w:t>
      </w:r>
      <w:r w:rsidR="003D4C71" w:rsidRPr="00547F0B">
        <w:rPr>
          <w:rFonts w:eastAsia="Verdana" w:cs="Verdana"/>
        </w:rPr>
        <w:t>sectoren</w:t>
      </w:r>
      <w:r w:rsidRPr="00547F0B">
        <w:rPr>
          <w:rFonts w:eastAsia="Verdana" w:cs="Verdana"/>
        </w:rPr>
        <w:t xml:space="preserve"> waar een deel van de </w:t>
      </w:r>
      <w:r w:rsidR="77093D0F" w:rsidRPr="00547F0B">
        <w:rPr>
          <w:rFonts w:eastAsia="Verdana" w:cs="Verdana"/>
        </w:rPr>
        <w:t>werk</w:t>
      </w:r>
      <w:r w:rsidRPr="00547F0B">
        <w:rPr>
          <w:rFonts w:eastAsia="Verdana" w:cs="Verdana"/>
        </w:rPr>
        <w:t>processen kunnen worden geleerd, kunnen voor erkenning in aanmerking komen en door scholen worden aangedragen</w:t>
      </w:r>
      <w:r w:rsidR="008A01C5" w:rsidRPr="00547F0B">
        <w:rPr>
          <w:rFonts w:eastAsia="Verdana" w:cs="Verdana"/>
        </w:rPr>
        <w:t>.</w:t>
      </w:r>
      <w:r w:rsidRPr="00547F0B">
        <w:rPr>
          <w:rFonts w:eastAsia="Verdana" w:cs="Verdana"/>
        </w:rPr>
        <w:t xml:space="preserve"> Dit, zodat studenten stages </w:t>
      </w:r>
      <w:r w:rsidR="003D4C71" w:rsidRPr="00547F0B">
        <w:rPr>
          <w:rFonts w:eastAsia="Verdana" w:cs="Verdana"/>
        </w:rPr>
        <w:t xml:space="preserve">en verschillende werkprocessen </w:t>
      </w:r>
      <w:r w:rsidRPr="00547F0B">
        <w:rPr>
          <w:rFonts w:eastAsia="Verdana" w:cs="Verdana"/>
        </w:rPr>
        <w:t xml:space="preserve">indien nodig kunnen stapelen bij meerdere leerbedrijven totdat aan de vereisten voor de </w:t>
      </w:r>
      <w:proofErr w:type="spellStart"/>
      <w:r w:rsidRPr="00547F0B">
        <w:rPr>
          <w:rFonts w:eastAsia="Verdana" w:cs="Verdana"/>
        </w:rPr>
        <w:t>bpv</w:t>
      </w:r>
      <w:proofErr w:type="spellEnd"/>
      <w:r w:rsidRPr="00547F0B">
        <w:rPr>
          <w:rFonts w:eastAsia="Verdana" w:cs="Verdana"/>
        </w:rPr>
        <w:t xml:space="preserve"> is voldaan. SBB kijkt daarnaast of er ook stageplaatsen </w:t>
      </w:r>
      <w:r w:rsidR="00755E06" w:rsidRPr="00547F0B">
        <w:rPr>
          <w:rFonts w:eastAsia="Verdana" w:cs="Verdana"/>
        </w:rPr>
        <w:t xml:space="preserve">elders </w:t>
      </w:r>
      <w:r w:rsidRPr="00547F0B">
        <w:rPr>
          <w:rFonts w:eastAsia="Verdana" w:cs="Verdana"/>
        </w:rPr>
        <w:t xml:space="preserve">beschikbaar zijn. Scholen wordt geadviseerd studenten te stimuleren om ook stages aan te nemen die </w:t>
      </w:r>
      <w:r w:rsidR="00185E7E" w:rsidRPr="00547F0B">
        <w:rPr>
          <w:rFonts w:eastAsia="Verdana" w:cs="Verdana"/>
        </w:rPr>
        <w:t xml:space="preserve">elders </w:t>
      </w:r>
      <w:r w:rsidRPr="00547F0B">
        <w:rPr>
          <w:rFonts w:eastAsia="Verdana" w:cs="Verdana"/>
        </w:rPr>
        <w:t xml:space="preserve">worden aangeboden. </w:t>
      </w:r>
    </w:p>
    <w:p w14:paraId="2A05261C" w14:textId="703BAE9C" w:rsidR="005549BF" w:rsidRPr="00547F0B" w:rsidRDefault="5A5D3C01" w:rsidP="28BF1556">
      <w:pPr>
        <w:pStyle w:val="Lijstalinea"/>
        <w:numPr>
          <w:ilvl w:val="2"/>
          <w:numId w:val="8"/>
        </w:numPr>
        <w:spacing w:line="276" w:lineRule="auto"/>
        <w:ind w:left="709" w:hanging="283"/>
        <w:rPr>
          <w:rFonts w:asciiTheme="minorHAnsi" w:eastAsiaTheme="minorEastAsia" w:hAnsiTheme="minorHAnsi" w:cstheme="minorBidi"/>
        </w:rPr>
      </w:pPr>
      <w:r w:rsidRPr="00547F0B">
        <w:rPr>
          <w:rFonts w:eastAsia="Verdana" w:cs="Verdana"/>
        </w:rPr>
        <w:t xml:space="preserve">Ten </w:t>
      </w:r>
      <w:r w:rsidR="35562688" w:rsidRPr="00547F0B">
        <w:rPr>
          <w:rFonts w:eastAsia="Verdana" w:cs="Verdana"/>
        </w:rPr>
        <w:t>vier</w:t>
      </w:r>
      <w:r w:rsidR="5E9A0752" w:rsidRPr="00547F0B">
        <w:rPr>
          <w:rFonts w:eastAsia="Verdana" w:cs="Verdana"/>
        </w:rPr>
        <w:t>de</w:t>
      </w:r>
      <w:r w:rsidRPr="00547F0B">
        <w:rPr>
          <w:rFonts w:eastAsia="Verdana" w:cs="Verdana"/>
        </w:rPr>
        <w:t xml:space="preserve"> worden s</w:t>
      </w:r>
      <w:r w:rsidR="596E57D4" w:rsidRPr="00547F0B">
        <w:rPr>
          <w:rFonts w:eastAsia="Verdana" w:cs="Verdana"/>
        </w:rPr>
        <w:t>chol</w:t>
      </w:r>
      <w:r w:rsidR="4C60CFA0" w:rsidRPr="00547F0B">
        <w:rPr>
          <w:rFonts w:eastAsia="Verdana" w:cs="Verdana"/>
        </w:rPr>
        <w:t>en</w:t>
      </w:r>
      <w:r w:rsidR="4C60CFA0" w:rsidRPr="00547F0B" w:rsidDel="00C73EC1">
        <w:rPr>
          <w:rFonts w:eastAsia="Verdana" w:cs="Verdana"/>
        </w:rPr>
        <w:t xml:space="preserve"> </w:t>
      </w:r>
      <w:r w:rsidR="4C60CFA0" w:rsidRPr="00547F0B">
        <w:rPr>
          <w:rFonts w:eastAsia="Verdana" w:cs="Verdana"/>
        </w:rPr>
        <w:t xml:space="preserve">aangemoedigd om in samenwerking met andere </w:t>
      </w:r>
      <w:r w:rsidR="667ED1B4" w:rsidRPr="00547F0B">
        <w:rPr>
          <w:rFonts w:eastAsia="Verdana" w:cs="Verdana"/>
        </w:rPr>
        <w:t>scholen</w:t>
      </w:r>
      <w:r w:rsidR="4C60CFA0" w:rsidRPr="00547F0B">
        <w:rPr>
          <w:rFonts w:eastAsia="Verdana" w:cs="Verdana"/>
        </w:rPr>
        <w:t xml:space="preserve"> in de regio creatieve oplossingen te vinden voor stagetekorten zoals het spreiden van stages over het studiejaar</w:t>
      </w:r>
      <w:r w:rsidR="00D36738" w:rsidRPr="00547F0B">
        <w:rPr>
          <w:rFonts w:eastAsia="Verdana" w:cs="Verdana"/>
        </w:rPr>
        <w:t>, het geven van praktijkopdrachten bij bijbanen van studenten</w:t>
      </w:r>
      <w:r w:rsidR="4C60CFA0" w:rsidRPr="00547F0B">
        <w:rPr>
          <w:rFonts w:eastAsia="Verdana" w:cs="Verdana"/>
        </w:rPr>
        <w:t xml:space="preserve"> of het plaatsen van twee studenten op één stageplek. Ook het benutten van stageperioden in weekenden en vakanties kan bijdragen aan </w:t>
      </w:r>
      <w:r w:rsidR="05635185" w:rsidRPr="00547F0B">
        <w:rPr>
          <w:rFonts w:eastAsia="Verdana" w:cs="Verdana"/>
        </w:rPr>
        <w:t xml:space="preserve">het </w:t>
      </w:r>
      <w:r w:rsidR="4C60CFA0" w:rsidRPr="00547F0B">
        <w:rPr>
          <w:rFonts w:eastAsia="Verdana" w:cs="Verdana"/>
        </w:rPr>
        <w:t xml:space="preserve">oplossen van tekorten. </w:t>
      </w:r>
      <w:r w:rsidR="608AB08A" w:rsidRPr="00547F0B">
        <w:rPr>
          <w:rFonts w:eastAsia="Verdana" w:cs="Verdana"/>
        </w:rPr>
        <w:t xml:space="preserve">De </w:t>
      </w:r>
      <w:r w:rsidRPr="00547F0B">
        <w:rPr>
          <w:rFonts w:eastAsia="Verdana" w:cs="Verdana"/>
        </w:rPr>
        <w:t>MBO Raad en SBB hebben samen ook een handreiking beroepspraktijkvorming in tijden van corona ontwikkeld met oplossingen voor onderwijsinstellingen</w:t>
      </w:r>
      <w:r w:rsidR="00535E58" w:rsidRPr="00547F0B">
        <w:rPr>
          <w:rFonts w:eastAsia="Verdana" w:cs="Verdana"/>
        </w:rPr>
        <w:t>.</w:t>
      </w:r>
      <w:r w:rsidR="006744FF" w:rsidRPr="00547F0B">
        <w:rPr>
          <w:rStyle w:val="Voetnootmarkering"/>
          <w:rFonts w:eastAsia="Verdana"/>
        </w:rPr>
        <w:footnoteReference w:id="5"/>
      </w:r>
      <w:r w:rsidR="2B3ADF62" w:rsidRPr="00547F0B">
        <w:rPr>
          <w:rStyle w:val="Voetnootmarkering"/>
          <w:rFonts w:eastAsia="Verdana"/>
        </w:rPr>
        <w:t xml:space="preserve"> </w:t>
      </w:r>
      <w:r w:rsidRPr="00547F0B">
        <w:rPr>
          <w:rFonts w:eastAsia="Verdana" w:cs="Verdana"/>
        </w:rPr>
        <w:t xml:space="preserve">Vanuit SBB </w:t>
      </w:r>
      <w:r w:rsidR="004D37B8" w:rsidRPr="00547F0B">
        <w:rPr>
          <w:rFonts w:eastAsia="Verdana" w:cs="Verdana"/>
        </w:rPr>
        <w:t>is</w:t>
      </w:r>
      <w:r w:rsidRPr="00547F0B">
        <w:rPr>
          <w:rFonts w:eastAsia="Verdana" w:cs="Verdana"/>
        </w:rPr>
        <w:t xml:space="preserve"> een handleiding gemaakt voor bedrijven voor het begeleiden op afstand, zodat</w:t>
      </w:r>
      <w:r w:rsidR="5EC3ED3D" w:rsidRPr="00547F0B" w:rsidDel="00152C8F">
        <w:rPr>
          <w:rFonts w:eastAsia="Verdana" w:cs="Verdana"/>
        </w:rPr>
        <w:t xml:space="preserve"> er</w:t>
      </w:r>
      <w:r w:rsidRPr="00547F0B">
        <w:rPr>
          <w:rFonts w:eastAsia="Verdana" w:cs="Verdana"/>
        </w:rPr>
        <w:t xml:space="preserve"> </w:t>
      </w:r>
      <w:r w:rsidR="00152C8F" w:rsidRPr="00547F0B">
        <w:rPr>
          <w:rFonts w:eastAsia="Verdana" w:cs="Verdana"/>
        </w:rPr>
        <w:t xml:space="preserve">voor leerbedrijven </w:t>
      </w:r>
      <w:r w:rsidR="5EC3ED3D" w:rsidRPr="00547F0B">
        <w:rPr>
          <w:rFonts w:eastAsia="Verdana" w:cs="Verdana"/>
        </w:rPr>
        <w:t xml:space="preserve">voldoende handvaten zijn voor </w:t>
      </w:r>
      <w:r w:rsidRPr="00547F0B">
        <w:rPr>
          <w:rFonts w:eastAsia="Verdana" w:cs="Verdana"/>
        </w:rPr>
        <w:t>het begeleiden op afstand bij he</w:t>
      </w:r>
      <w:r w:rsidR="004B0AD1" w:rsidRPr="00547F0B">
        <w:rPr>
          <w:rFonts w:eastAsia="Verdana" w:cs="Verdana"/>
        </w:rPr>
        <w:t xml:space="preserve">t aanbieden van een stageplaats: </w:t>
      </w:r>
      <w:hyperlink r:id="rId19" w:history="1">
        <w:r w:rsidR="004B0AD1" w:rsidRPr="00547F0B">
          <w:rPr>
            <w:rStyle w:val="Hyperlink"/>
          </w:rPr>
          <w:t>https://mijn.s-bb.nl//Kennisbank/DownloadKennisbankItem/47</w:t>
        </w:r>
      </w:hyperlink>
      <w:r w:rsidR="006804F3" w:rsidRPr="00547F0B">
        <w:t xml:space="preserve">. </w:t>
      </w:r>
      <w:r w:rsidR="00152C8F" w:rsidRPr="00547F0B">
        <w:rPr>
          <w:rFonts w:eastAsia="Verdana" w:cs="Verdana"/>
        </w:rPr>
        <w:t xml:space="preserve">De adviseur praktijkleren van SBB kan het leerbedrijf daarbij </w:t>
      </w:r>
      <w:r w:rsidR="004B0AD1" w:rsidRPr="00547F0B">
        <w:rPr>
          <w:rFonts w:eastAsia="Verdana" w:cs="Verdana"/>
        </w:rPr>
        <w:t xml:space="preserve">bovendien </w:t>
      </w:r>
      <w:r w:rsidR="00152C8F" w:rsidRPr="00547F0B">
        <w:rPr>
          <w:rFonts w:eastAsia="Verdana" w:cs="Verdana"/>
        </w:rPr>
        <w:t>extra ondersteunen.</w:t>
      </w:r>
    </w:p>
    <w:p w14:paraId="2293C748" w14:textId="77777777" w:rsidR="00883EFD" w:rsidRPr="00547F0B" w:rsidRDefault="00883EFD" w:rsidP="3CEC4082">
      <w:pPr>
        <w:pStyle w:val="Lijstalinea"/>
        <w:numPr>
          <w:ilvl w:val="2"/>
          <w:numId w:val="8"/>
        </w:numPr>
        <w:spacing w:line="276" w:lineRule="auto"/>
        <w:ind w:left="709" w:hanging="283"/>
        <w:rPr>
          <w:rFonts w:asciiTheme="minorHAnsi" w:eastAsiaTheme="minorEastAsia" w:hAnsiTheme="minorHAnsi" w:cstheme="minorBidi"/>
          <w:szCs w:val="18"/>
        </w:rPr>
      </w:pPr>
      <w:r w:rsidRPr="00547F0B">
        <w:rPr>
          <w:rFonts w:eastAsia="Verdana" w:cs="Verdana"/>
        </w:rPr>
        <w:t xml:space="preserve">Een vijfde optie is dat scholen en studenten ter overbrugging kiezen om keuzedelen in de </w:t>
      </w:r>
      <w:proofErr w:type="spellStart"/>
      <w:r w:rsidRPr="00547F0B">
        <w:rPr>
          <w:rFonts w:eastAsia="Verdana" w:cs="Verdana"/>
        </w:rPr>
        <w:t>bpv</w:t>
      </w:r>
      <w:proofErr w:type="spellEnd"/>
      <w:r w:rsidRPr="00547F0B">
        <w:rPr>
          <w:rFonts w:eastAsia="Verdana" w:cs="Verdana"/>
        </w:rPr>
        <w:t xml:space="preserve"> vorm te geven. Indien dit op een erkend leerbedrijf plaatsvindt, tellen deze uren mee in de totale </w:t>
      </w:r>
      <w:proofErr w:type="spellStart"/>
      <w:r w:rsidRPr="00547F0B">
        <w:rPr>
          <w:rFonts w:eastAsia="Verdana" w:cs="Verdana"/>
        </w:rPr>
        <w:t>bpv</w:t>
      </w:r>
      <w:proofErr w:type="spellEnd"/>
      <w:r w:rsidRPr="00547F0B">
        <w:rPr>
          <w:rFonts w:eastAsia="Verdana" w:cs="Verdana"/>
        </w:rPr>
        <w:t>-uren voor de opleiding. In de selectie van keuzedelen kunnen de school en de student kiezen voor een verbredend of verdiepend keuzedeel waarvoor het makkelijker is een stage te vinden. Een student in opleiding voor logistiek medewerker kan bijvoorbeeld het keuzedeel koerier bestelauto volgen. Een gastvrouw in opleiding kan met het keuzedeel gastvrijheid in de zorg aan de slag in een teststraat van de GGD.</w:t>
      </w:r>
    </w:p>
    <w:p w14:paraId="1A50D719" w14:textId="7286FBF9" w:rsidR="00BE69D4" w:rsidRPr="00547F0B" w:rsidRDefault="4F4C1850" w:rsidP="004730BC">
      <w:pPr>
        <w:pStyle w:val="Lijstalinea"/>
        <w:numPr>
          <w:ilvl w:val="2"/>
          <w:numId w:val="8"/>
        </w:numPr>
        <w:spacing w:line="276" w:lineRule="auto"/>
        <w:ind w:left="709" w:hanging="283"/>
        <w:rPr>
          <w:rFonts w:eastAsia="Verdana" w:cs="Verdana"/>
        </w:rPr>
      </w:pPr>
      <w:r w:rsidRPr="00547F0B">
        <w:rPr>
          <w:rFonts w:eastAsia="Verdana" w:cs="Verdana"/>
        </w:rPr>
        <w:t xml:space="preserve">Een </w:t>
      </w:r>
      <w:r w:rsidR="004730BC" w:rsidRPr="00547F0B">
        <w:rPr>
          <w:rFonts w:eastAsia="Verdana" w:cs="Verdana"/>
        </w:rPr>
        <w:t>zesde</w:t>
      </w:r>
      <w:r w:rsidRPr="00547F0B">
        <w:rPr>
          <w:rFonts w:eastAsia="Verdana" w:cs="Verdana"/>
        </w:rPr>
        <w:t xml:space="preserve"> optie is dat de </w:t>
      </w:r>
      <w:r w:rsidR="0064292D" w:rsidRPr="00547F0B">
        <w:rPr>
          <w:rFonts w:eastAsia="Verdana" w:cs="Verdana"/>
        </w:rPr>
        <w:t>school</w:t>
      </w:r>
      <w:r w:rsidRPr="00547F0B">
        <w:rPr>
          <w:rFonts w:eastAsia="Verdana" w:cs="Verdana"/>
        </w:rPr>
        <w:t xml:space="preserve"> praktijkonderwijs op de locatie van een werkgever laat plaatsvinden, zonder dat sprake is van een erkenning door SBB. Het betreft dan praktijkonderwijs als onderdeel van de 1.600 studiebelastinguren, maar </w:t>
      </w:r>
      <w:r w:rsidR="7626ED7C" w:rsidRPr="00547F0B">
        <w:rPr>
          <w:rFonts w:eastAsia="Verdana" w:cs="Verdana"/>
        </w:rPr>
        <w:t xml:space="preserve">dit </w:t>
      </w:r>
      <w:r w:rsidRPr="00547F0B">
        <w:rPr>
          <w:rFonts w:eastAsia="Verdana" w:cs="Verdana"/>
        </w:rPr>
        <w:t xml:space="preserve">kwalificeert zich niet als </w:t>
      </w:r>
      <w:proofErr w:type="spellStart"/>
      <w:r w:rsidRPr="00547F0B">
        <w:rPr>
          <w:rFonts w:eastAsia="Verdana" w:cs="Verdana"/>
        </w:rPr>
        <w:t>bpv</w:t>
      </w:r>
      <w:proofErr w:type="spellEnd"/>
      <w:r w:rsidRPr="00547F0B">
        <w:rPr>
          <w:rFonts w:eastAsia="Verdana" w:cs="Verdana"/>
        </w:rPr>
        <w:t xml:space="preserve">-uren. </w:t>
      </w:r>
      <w:r w:rsidR="518033A4" w:rsidRPr="00547F0B">
        <w:rPr>
          <w:rFonts w:eastAsia="Verdana" w:cs="Verdana"/>
        </w:rPr>
        <w:t>De o</w:t>
      </w:r>
      <w:r w:rsidR="48A2CA35" w:rsidRPr="00547F0B">
        <w:rPr>
          <w:rFonts w:eastAsia="Verdana" w:cs="Verdana"/>
        </w:rPr>
        <w:t>verweging</w:t>
      </w:r>
      <w:r w:rsidRPr="00547F0B">
        <w:rPr>
          <w:rFonts w:eastAsia="Verdana" w:cs="Verdana"/>
        </w:rPr>
        <w:t xml:space="preserve"> om hier in uitzonderlijke gevallen gebruik van te maken is dat tijdens het leren bij een werkgever andere vaardigheden worden aangeleerd dan binnen een schoolse setting. De school beoordeelt of de betreffende locatie geschikt is voor de uitvoering van het praktijkonderwijs en legt daar verantwoord</w:t>
      </w:r>
      <w:r w:rsidR="00601DF2" w:rsidRPr="00547F0B">
        <w:rPr>
          <w:rFonts w:eastAsia="Verdana" w:cs="Verdana"/>
        </w:rPr>
        <w:t>ing</w:t>
      </w:r>
      <w:r w:rsidRPr="00547F0B">
        <w:rPr>
          <w:rFonts w:eastAsia="Verdana" w:cs="Verdana"/>
        </w:rPr>
        <w:t xml:space="preserve"> over af. Erkenningen door SBB kunnen achterwege blijven bij dit praktijkonderwijs.</w:t>
      </w:r>
    </w:p>
    <w:p w14:paraId="2A588791" w14:textId="20EDF36A" w:rsidR="005549BF" w:rsidRPr="00547F0B" w:rsidRDefault="568B03B9" w:rsidP="3CEC4082">
      <w:pPr>
        <w:pStyle w:val="Lijstalinea"/>
        <w:numPr>
          <w:ilvl w:val="2"/>
          <w:numId w:val="8"/>
        </w:numPr>
        <w:spacing w:line="276" w:lineRule="auto"/>
        <w:ind w:left="709" w:hanging="283"/>
        <w:rPr>
          <w:rFonts w:eastAsia="Verdana" w:cs="Verdana"/>
        </w:rPr>
      </w:pPr>
      <w:r w:rsidRPr="00547F0B">
        <w:rPr>
          <w:rFonts w:eastAsia="Verdana" w:cs="Verdana"/>
        </w:rPr>
        <w:t xml:space="preserve">Een </w:t>
      </w:r>
      <w:r w:rsidR="4F4C1850" w:rsidRPr="00547F0B">
        <w:rPr>
          <w:rFonts w:eastAsia="Verdana" w:cs="Verdana"/>
        </w:rPr>
        <w:t>ze</w:t>
      </w:r>
      <w:r w:rsidR="004730BC" w:rsidRPr="00547F0B">
        <w:rPr>
          <w:rFonts w:eastAsia="Verdana" w:cs="Verdana"/>
        </w:rPr>
        <w:t>vende</w:t>
      </w:r>
      <w:r w:rsidR="4F4C1850" w:rsidRPr="00547F0B">
        <w:rPr>
          <w:rFonts w:eastAsia="Verdana" w:cs="Verdana"/>
        </w:rPr>
        <w:t xml:space="preserve"> </w:t>
      </w:r>
      <w:r w:rsidR="26EB352D" w:rsidRPr="00547F0B">
        <w:rPr>
          <w:rFonts w:eastAsia="Verdana" w:cs="Verdana"/>
        </w:rPr>
        <w:t xml:space="preserve">optie </w:t>
      </w:r>
      <w:r w:rsidRPr="00547F0B">
        <w:rPr>
          <w:rFonts w:eastAsia="Verdana" w:cs="Verdana"/>
        </w:rPr>
        <w:t>is</w:t>
      </w:r>
      <w:r w:rsidR="544668C0" w:rsidRPr="00547F0B">
        <w:rPr>
          <w:rFonts w:eastAsia="Verdana" w:cs="Verdana"/>
        </w:rPr>
        <w:t xml:space="preserve"> het behalen</w:t>
      </w:r>
      <w:r w:rsidRPr="00547F0B">
        <w:rPr>
          <w:rFonts w:eastAsia="Verdana" w:cs="Verdana"/>
        </w:rPr>
        <w:t xml:space="preserve"> </w:t>
      </w:r>
      <w:r w:rsidR="2A6E5872" w:rsidRPr="00547F0B">
        <w:rPr>
          <w:rFonts w:eastAsia="Verdana" w:cs="Verdana"/>
        </w:rPr>
        <w:t xml:space="preserve">van </w:t>
      </w:r>
      <w:r w:rsidRPr="00547F0B">
        <w:rPr>
          <w:rFonts w:eastAsia="Verdana" w:cs="Verdana"/>
        </w:rPr>
        <w:t>leerdoelen</w:t>
      </w:r>
      <w:r w:rsidR="62F383A7" w:rsidRPr="00547F0B">
        <w:rPr>
          <w:rFonts w:eastAsia="Verdana" w:cs="Verdana"/>
        </w:rPr>
        <w:t xml:space="preserve"> </w:t>
      </w:r>
      <w:r w:rsidRPr="00547F0B">
        <w:rPr>
          <w:rFonts w:eastAsia="Verdana" w:cs="Verdana"/>
        </w:rPr>
        <w:t>via praktijkopdrachten in begeleide onderwijstijd</w:t>
      </w:r>
      <w:r w:rsidR="4F4C1850" w:rsidRPr="00547F0B">
        <w:rPr>
          <w:rFonts w:eastAsia="Verdana" w:cs="Verdana"/>
        </w:rPr>
        <w:t xml:space="preserve">, bijvoorbeeld in een gesimuleerde omgeving of via praktijkopdrachten in de school. </w:t>
      </w:r>
      <w:r w:rsidRPr="00547F0B">
        <w:rPr>
          <w:rFonts w:eastAsia="Verdana" w:cs="Verdana"/>
        </w:rPr>
        <w:t xml:space="preserve">Deze oplossing moet als last resort </w:t>
      </w:r>
      <w:r w:rsidR="6EF2A5FF" w:rsidRPr="00547F0B">
        <w:rPr>
          <w:rFonts w:eastAsia="Verdana" w:cs="Verdana"/>
        </w:rPr>
        <w:t xml:space="preserve">en bij wijze van uitzondering </w:t>
      </w:r>
      <w:r w:rsidRPr="00547F0B">
        <w:rPr>
          <w:rFonts w:eastAsia="Verdana" w:cs="Verdana"/>
        </w:rPr>
        <w:t>worden toegepast</w:t>
      </w:r>
      <w:r w:rsidR="5EC3ED3D" w:rsidRPr="00547F0B">
        <w:rPr>
          <w:rFonts w:eastAsia="Verdana" w:cs="Verdana"/>
        </w:rPr>
        <w:t xml:space="preserve"> en zal niet kunnen gelden voor </w:t>
      </w:r>
      <w:r w:rsidR="42C9314F" w:rsidRPr="00547F0B">
        <w:rPr>
          <w:rFonts w:eastAsia="Verdana" w:cs="Verdana"/>
        </w:rPr>
        <w:t xml:space="preserve">die </w:t>
      </w:r>
      <w:r w:rsidR="5EC3ED3D" w:rsidRPr="00547F0B">
        <w:rPr>
          <w:rFonts w:eastAsia="Verdana" w:cs="Verdana"/>
        </w:rPr>
        <w:t>opleidingen waarvoor er wettelijke beroepsvereisten zijn</w:t>
      </w:r>
      <w:r w:rsidR="4B26CA4D" w:rsidRPr="00547F0B">
        <w:rPr>
          <w:rFonts w:eastAsia="Verdana" w:cs="Verdana"/>
        </w:rPr>
        <w:t xml:space="preserve"> die gerelateerd zijn aan de </w:t>
      </w:r>
      <w:proofErr w:type="spellStart"/>
      <w:r w:rsidR="4B26CA4D" w:rsidRPr="00547F0B">
        <w:rPr>
          <w:rFonts w:eastAsia="Verdana" w:cs="Verdana"/>
        </w:rPr>
        <w:t>bpv</w:t>
      </w:r>
      <w:proofErr w:type="spellEnd"/>
      <w:r w:rsidR="4B26CA4D" w:rsidRPr="00547F0B">
        <w:rPr>
          <w:rFonts w:eastAsia="Verdana" w:cs="Verdana"/>
        </w:rPr>
        <w:t>.</w:t>
      </w:r>
      <w:r w:rsidR="00A35EDF" w:rsidRPr="00547F0B">
        <w:rPr>
          <w:rFonts w:eastAsia="Verdana" w:cs="Verdana"/>
        </w:rPr>
        <w:t xml:space="preserve"> </w:t>
      </w:r>
    </w:p>
    <w:p w14:paraId="46CCF9BB" w14:textId="666B2887" w:rsidR="00753C10" w:rsidRPr="00547F0B" w:rsidRDefault="00753C10" w:rsidP="00753C10">
      <w:pPr>
        <w:pStyle w:val="Lijstalinea"/>
        <w:numPr>
          <w:ilvl w:val="1"/>
          <w:numId w:val="8"/>
        </w:numPr>
        <w:spacing w:line="276" w:lineRule="auto"/>
        <w:rPr>
          <w:rFonts w:eastAsia="Verdana" w:cs="Verdana"/>
        </w:rPr>
      </w:pPr>
      <w:r w:rsidRPr="00547F0B">
        <w:rPr>
          <w:rFonts w:eastAsia="Verdana" w:cs="Verdana"/>
        </w:rPr>
        <w:t>Als er wordt gekozen voor een a</w:t>
      </w:r>
      <w:r w:rsidR="004E264D" w:rsidRPr="00547F0B">
        <w:rPr>
          <w:rFonts w:eastAsia="Verdana" w:cs="Verdana"/>
        </w:rPr>
        <w:t xml:space="preserve">lternatieve invulling van de </w:t>
      </w:r>
      <w:proofErr w:type="spellStart"/>
      <w:r w:rsidR="004E264D" w:rsidRPr="00547F0B">
        <w:rPr>
          <w:rFonts w:eastAsia="Verdana" w:cs="Verdana"/>
        </w:rPr>
        <w:t>bpv</w:t>
      </w:r>
      <w:proofErr w:type="spellEnd"/>
      <w:r w:rsidRPr="00547F0B">
        <w:rPr>
          <w:rFonts w:eastAsia="Verdana" w:cs="Verdana"/>
        </w:rPr>
        <w:t xml:space="preserve"> zoals hierboven in optie 6 en 7 beschreven, legt het onderwijsteam vast welke leerdoelen met deze alternatieve vervangende ‘</w:t>
      </w:r>
      <w:proofErr w:type="spellStart"/>
      <w:r w:rsidRPr="00547F0B">
        <w:rPr>
          <w:rFonts w:eastAsia="Verdana" w:cs="Verdana"/>
        </w:rPr>
        <w:t>bpv</w:t>
      </w:r>
      <w:proofErr w:type="spellEnd"/>
      <w:r w:rsidRPr="00547F0B">
        <w:rPr>
          <w:rFonts w:eastAsia="Verdana" w:cs="Verdana"/>
        </w:rPr>
        <w:t xml:space="preserve">’ behaald worden. Dit kan – samen met de beoordeling - in het diplomadossier van de student worden opgenomen als het om individuele afwegingen en aanpassingen gaat. </w:t>
      </w:r>
      <w:r w:rsidR="009328DD" w:rsidRPr="00547F0B">
        <w:rPr>
          <w:rFonts w:eastAsia="Verdana" w:cs="Verdana"/>
        </w:rPr>
        <w:t>Goede afstemming tussen het onderwijsteam en de examencommissie is van belang bij het opnemen van alternatieve stages in het diplomadossier. Het is als gewoonlijk aan de</w:t>
      </w:r>
      <w:r w:rsidRPr="00547F0B">
        <w:rPr>
          <w:rFonts w:eastAsia="Verdana" w:cs="Verdana"/>
        </w:rPr>
        <w:t xml:space="preserve"> examencommissie </w:t>
      </w:r>
      <w:r w:rsidR="009328DD" w:rsidRPr="00547F0B">
        <w:rPr>
          <w:rFonts w:eastAsia="Verdana" w:cs="Verdana"/>
        </w:rPr>
        <w:t xml:space="preserve">om te beoordelen </w:t>
      </w:r>
      <w:r w:rsidRPr="00547F0B">
        <w:rPr>
          <w:rFonts w:eastAsia="Verdana" w:cs="Verdana"/>
        </w:rPr>
        <w:t xml:space="preserve">of aan de diploma-eis m.b.t. </w:t>
      </w:r>
      <w:proofErr w:type="spellStart"/>
      <w:r w:rsidRPr="00547F0B">
        <w:rPr>
          <w:rFonts w:eastAsia="Verdana" w:cs="Verdana"/>
        </w:rPr>
        <w:t>bpv</w:t>
      </w:r>
      <w:proofErr w:type="spellEnd"/>
      <w:r w:rsidRPr="00547F0B">
        <w:rPr>
          <w:rFonts w:eastAsia="Verdana" w:cs="Verdana"/>
        </w:rPr>
        <w:t xml:space="preserve"> is voldaan. Indien een aanpassing voor een heel cohort geldt, wordt de aanpassing opgenomen in een addendum bij de OER.</w:t>
      </w:r>
      <w:r w:rsidR="009328DD" w:rsidRPr="00547F0B">
        <w:rPr>
          <w:rFonts w:eastAsia="Verdana" w:cs="Verdana"/>
        </w:rPr>
        <w:t xml:space="preserve"> </w:t>
      </w:r>
      <w:r w:rsidRPr="00547F0B">
        <w:rPr>
          <w:rFonts w:eastAsia="Verdana" w:cs="Verdana"/>
        </w:rPr>
        <w:t>Zie voor meer informatie de handreiking ‘</w:t>
      </w:r>
      <w:hyperlink r:id="rId20" w:history="1">
        <w:r w:rsidRPr="00547F0B">
          <w:rPr>
            <w:rStyle w:val="Hyperlink"/>
            <w:rFonts w:eastAsia="Verdana" w:cs="Verdana"/>
          </w:rPr>
          <w:t>Verantwoorden van aanpassingen in onderwijs en examinering</w:t>
        </w:r>
      </w:hyperlink>
      <w:r w:rsidRPr="00547F0B">
        <w:rPr>
          <w:rFonts w:eastAsia="Verdana" w:cs="Verdana"/>
        </w:rPr>
        <w:t>’.</w:t>
      </w:r>
    </w:p>
    <w:p w14:paraId="215582F8" w14:textId="39434B15" w:rsidR="00A4583B" w:rsidRPr="00547F0B" w:rsidRDefault="644E8889" w:rsidP="3CEC4082">
      <w:pPr>
        <w:pStyle w:val="Lijstalinea"/>
        <w:numPr>
          <w:ilvl w:val="2"/>
          <w:numId w:val="8"/>
        </w:numPr>
        <w:spacing w:line="276" w:lineRule="auto"/>
        <w:ind w:left="709" w:hanging="283"/>
        <w:rPr>
          <w:color w:val="1F497D" w:themeColor="text2"/>
        </w:rPr>
      </w:pPr>
      <w:r w:rsidRPr="00547F0B">
        <w:rPr>
          <w:rFonts w:eastAsia="Verdana" w:cs="Verdana"/>
        </w:rPr>
        <w:t xml:space="preserve">Als </w:t>
      </w:r>
      <w:r w:rsidR="00992AC2" w:rsidRPr="00547F0B">
        <w:rPr>
          <w:rFonts w:eastAsia="Verdana" w:cs="Verdana"/>
        </w:rPr>
        <w:t xml:space="preserve">echt </w:t>
      </w:r>
      <w:r w:rsidRPr="00547F0B">
        <w:rPr>
          <w:rFonts w:eastAsia="Verdana" w:cs="Verdana"/>
        </w:rPr>
        <w:t>geen van de bovenstaande opties realistisch</w:t>
      </w:r>
      <w:r w:rsidR="4F4C1850" w:rsidRPr="00547F0B">
        <w:rPr>
          <w:rFonts w:eastAsia="Verdana" w:cs="Verdana"/>
        </w:rPr>
        <w:t>e mogelijkheden biedt, dan</w:t>
      </w:r>
      <w:r w:rsidRPr="00547F0B">
        <w:rPr>
          <w:rFonts w:eastAsia="Verdana" w:cs="Verdana"/>
        </w:rPr>
        <w:t xml:space="preserve"> zal </w:t>
      </w:r>
      <w:r w:rsidR="4F4C1850" w:rsidRPr="00547F0B">
        <w:rPr>
          <w:rFonts w:eastAsia="Verdana" w:cs="Verdana"/>
        </w:rPr>
        <w:t xml:space="preserve">met </w:t>
      </w:r>
      <w:r w:rsidRPr="00547F0B">
        <w:rPr>
          <w:rFonts w:eastAsia="Verdana" w:cs="Verdana"/>
        </w:rPr>
        <w:t xml:space="preserve">de </w:t>
      </w:r>
      <w:r w:rsidR="4F4C1850" w:rsidRPr="00547F0B">
        <w:rPr>
          <w:rFonts w:eastAsia="Verdana" w:cs="Verdana"/>
        </w:rPr>
        <w:t>student worden besproken of deze naar een andere opleiding wil overstappen waar wel meer stageperspectieven zijn. Informatie over de perspectieven op stages en werk zijn beschikbaar voor studenten op</w:t>
      </w:r>
      <w:r w:rsidR="18E5F3A8" w:rsidRPr="00547F0B">
        <w:rPr>
          <w:rFonts w:eastAsia="Verdana" w:cs="Verdana"/>
        </w:rPr>
        <w:t xml:space="preserve"> </w:t>
      </w:r>
      <w:hyperlink r:id="rId21">
        <w:r w:rsidR="6BA9F207" w:rsidRPr="00547F0B">
          <w:rPr>
            <w:rStyle w:val="Hyperlink"/>
            <w:rFonts w:eastAsia="Verdana" w:cs="Verdana"/>
          </w:rPr>
          <w:t>KiesMBO.nl</w:t>
        </w:r>
      </w:hyperlink>
      <w:r w:rsidR="48A2CA35" w:rsidRPr="00547F0B">
        <w:rPr>
          <w:rFonts w:eastAsia="Verdana" w:cs="Verdana"/>
        </w:rPr>
        <w:t>.</w:t>
      </w:r>
      <w:r w:rsidR="4F4C1850" w:rsidRPr="00547F0B">
        <w:rPr>
          <w:rFonts w:eastAsia="Verdana" w:cs="Verdana"/>
        </w:rPr>
        <w:t xml:space="preserve"> Perspectieven op stages in coronatijd zijn ook </w:t>
      </w:r>
      <w:r w:rsidR="4F4C1850" w:rsidRPr="00547F0B">
        <w:rPr>
          <w:rFonts w:eastAsia="Verdana" w:cs="Verdana"/>
        </w:rPr>
        <w:lastRenderedPageBreak/>
        <w:t>beschikbaar op</w:t>
      </w:r>
      <w:r w:rsidR="18E5F3A8" w:rsidRPr="00547F0B">
        <w:rPr>
          <w:rFonts w:eastAsia="Verdana" w:cs="Verdana"/>
        </w:rPr>
        <w:t xml:space="preserve"> </w:t>
      </w:r>
      <w:hyperlink r:id="rId22">
        <w:r w:rsidR="6BA9F207" w:rsidRPr="00547F0B">
          <w:rPr>
            <w:rStyle w:val="Hyperlink"/>
            <w:rFonts w:eastAsia="Verdana" w:cs="Verdana"/>
          </w:rPr>
          <w:t>sbbhelpt.nl</w:t>
        </w:r>
      </w:hyperlink>
      <w:r w:rsidR="48A2CA35" w:rsidRPr="00547F0B">
        <w:rPr>
          <w:rFonts w:eastAsia="Verdana" w:cs="Verdana"/>
        </w:rPr>
        <w:t>.</w:t>
      </w:r>
      <w:r w:rsidR="4F4C1850" w:rsidRPr="00547F0B">
        <w:rPr>
          <w:rFonts w:eastAsia="Verdana" w:cs="Verdana"/>
        </w:rPr>
        <w:t xml:space="preserve"> In de paragraaf over doorstroom (</w:t>
      </w:r>
      <w:r w:rsidR="35F8F114" w:rsidRPr="00547F0B">
        <w:rPr>
          <w:rFonts w:eastAsia="Verdana" w:cs="Verdana"/>
        </w:rPr>
        <w:t xml:space="preserve">paraaf 4 Instroom, doorstroom en vervolgopleiding) </w:t>
      </w:r>
      <w:r w:rsidR="4F4C1850" w:rsidRPr="00547F0B">
        <w:rPr>
          <w:rFonts w:eastAsia="Verdana" w:cs="Verdana"/>
        </w:rPr>
        <w:t xml:space="preserve">staat meer informatie over studievoorlichting en het uitvoering geven aan macrodoelmatigheid. </w:t>
      </w:r>
    </w:p>
    <w:p w14:paraId="688E2DE5" w14:textId="77777777" w:rsidR="00635DE4" w:rsidRPr="00547F0B" w:rsidRDefault="00635DE4" w:rsidP="00635DE4">
      <w:pPr>
        <w:spacing w:line="276" w:lineRule="auto"/>
        <w:ind w:left="426" w:hanging="283"/>
        <w:rPr>
          <w:rFonts w:eastAsia="Verdana" w:cs="Verdana"/>
        </w:rPr>
      </w:pPr>
    </w:p>
    <w:p w14:paraId="3183A72C" w14:textId="77777777" w:rsidR="005549BF" w:rsidRPr="00547F0B" w:rsidRDefault="4C60CFA0" w:rsidP="00EB2153">
      <w:pPr>
        <w:pStyle w:val="Lijstalinea"/>
        <w:numPr>
          <w:ilvl w:val="0"/>
          <w:numId w:val="12"/>
        </w:numPr>
        <w:spacing w:line="276" w:lineRule="auto"/>
        <w:ind w:left="426" w:firstLine="0"/>
        <w:rPr>
          <w:rFonts w:eastAsia="Verdana" w:cs="Verdana"/>
          <w:i/>
          <w:iCs/>
        </w:rPr>
      </w:pPr>
      <w:r w:rsidRPr="00547F0B">
        <w:rPr>
          <w:rFonts w:eastAsia="Verdana" w:cs="Verdana"/>
          <w:i/>
          <w:iCs/>
        </w:rPr>
        <w:t>De student vindt de stage te risicovol onder de huidige omstandi</w:t>
      </w:r>
      <w:r w:rsidR="60063DE1" w:rsidRPr="00547F0B">
        <w:rPr>
          <w:rFonts w:eastAsia="Verdana" w:cs="Verdana"/>
          <w:i/>
          <w:iCs/>
        </w:rPr>
        <w:t>gheden:</w:t>
      </w:r>
    </w:p>
    <w:p w14:paraId="22B11BED" w14:textId="77777777" w:rsidR="005549BF" w:rsidRPr="00547F0B" w:rsidRDefault="4C60CFA0" w:rsidP="00FC4B65">
      <w:pPr>
        <w:pStyle w:val="Lijstalinea"/>
        <w:numPr>
          <w:ilvl w:val="2"/>
          <w:numId w:val="8"/>
        </w:numPr>
        <w:spacing w:line="276" w:lineRule="auto"/>
        <w:ind w:left="709" w:hanging="283"/>
        <w:rPr>
          <w:rFonts w:eastAsia="Verdana" w:cs="Verdana"/>
        </w:rPr>
      </w:pPr>
      <w:r w:rsidRPr="00547F0B">
        <w:rPr>
          <w:rFonts w:eastAsia="Verdana" w:cs="Verdana"/>
        </w:rPr>
        <w:t>Als de student de bol-stage tijdelijk niet wil volgen</w:t>
      </w:r>
      <w:r w:rsidR="35F8F114" w:rsidRPr="00547F0B">
        <w:rPr>
          <w:rFonts w:eastAsia="Verdana" w:cs="Verdana"/>
        </w:rPr>
        <w:t>,</w:t>
      </w:r>
      <w:r w:rsidRPr="00547F0B">
        <w:rPr>
          <w:rFonts w:eastAsia="Verdana" w:cs="Verdana"/>
        </w:rPr>
        <w:t xml:space="preserve"> omdat dit naar zijn/haar opvatting tot een te risicovolle situatie leidt, meldt hij/zij dit bij de </w:t>
      </w:r>
      <w:r w:rsidR="1CA91D8A" w:rsidRPr="00547F0B">
        <w:rPr>
          <w:rFonts w:eastAsia="Verdana" w:cs="Verdana"/>
        </w:rPr>
        <w:t>school</w:t>
      </w:r>
      <w:r w:rsidRPr="00547F0B">
        <w:rPr>
          <w:rFonts w:eastAsia="Verdana" w:cs="Verdana"/>
        </w:rPr>
        <w:t xml:space="preserve"> en het leerbedrijf om samen naar een oplossing te zoeken. Als dat niet lukt, k</w:t>
      </w:r>
      <w:r w:rsidR="23C7A82A" w:rsidRPr="00547F0B">
        <w:rPr>
          <w:rFonts w:eastAsia="Verdana" w:cs="Verdana"/>
        </w:rPr>
        <w:t>an</w:t>
      </w:r>
      <w:r w:rsidRPr="00547F0B">
        <w:rPr>
          <w:rFonts w:eastAsia="Verdana" w:cs="Verdana"/>
        </w:rPr>
        <w:t xml:space="preserve"> de student of de school een melding doen bij SBB. Een adviseur van SBB kijkt dan samen met de school of een vervangende reeds erkende stageplek in de buurt beschikbaar is. </w:t>
      </w:r>
    </w:p>
    <w:p w14:paraId="7F891DDF" w14:textId="0F3F443B" w:rsidR="008A27A4" w:rsidRPr="00547F0B" w:rsidRDefault="4C60CFA0" w:rsidP="00FC4B65">
      <w:pPr>
        <w:pStyle w:val="Lijstalinea"/>
        <w:numPr>
          <w:ilvl w:val="2"/>
          <w:numId w:val="8"/>
        </w:numPr>
        <w:spacing w:line="276" w:lineRule="auto"/>
        <w:ind w:left="709" w:hanging="283"/>
        <w:rPr>
          <w:rFonts w:asciiTheme="minorHAnsi" w:eastAsiaTheme="minorEastAsia" w:hAnsiTheme="minorHAnsi" w:cstheme="minorBidi"/>
        </w:rPr>
      </w:pPr>
      <w:r w:rsidRPr="00547F0B">
        <w:rPr>
          <w:rFonts w:eastAsia="Verdana" w:cs="Verdana"/>
        </w:rPr>
        <w:t xml:space="preserve">Als ook dat onmogelijk is, wordt van de </w:t>
      </w:r>
      <w:r w:rsidR="0A0D6704" w:rsidRPr="00547F0B">
        <w:rPr>
          <w:rFonts w:eastAsia="Verdana" w:cs="Verdana"/>
        </w:rPr>
        <w:t>school</w:t>
      </w:r>
      <w:r w:rsidRPr="00547F0B">
        <w:rPr>
          <w:rFonts w:eastAsia="Verdana" w:cs="Verdana"/>
        </w:rPr>
        <w:t xml:space="preserve"> verwacht dat deze zorgt dat de student alsnog zoveel mogelijk leerdoelen op een andere manier kan behalen</w:t>
      </w:r>
      <w:r w:rsidR="1E5A1556" w:rsidRPr="00547F0B">
        <w:rPr>
          <w:rFonts w:eastAsia="Verdana" w:cs="Verdana"/>
        </w:rPr>
        <w:t>,</w:t>
      </w:r>
      <w:r w:rsidRPr="00547F0B">
        <w:rPr>
          <w:rFonts w:eastAsia="Verdana" w:cs="Verdana"/>
        </w:rPr>
        <w:t xml:space="preserve"> zodat studievertraging </w:t>
      </w:r>
      <w:r w:rsidR="545BE37F" w:rsidRPr="00547F0B">
        <w:rPr>
          <w:rFonts w:eastAsia="Verdana" w:cs="Verdana"/>
        </w:rPr>
        <w:t>zoveel mogelijk wordt beperkt</w:t>
      </w:r>
      <w:r w:rsidRPr="00547F0B">
        <w:rPr>
          <w:rFonts w:eastAsia="Verdana" w:cs="Verdana"/>
        </w:rPr>
        <w:t xml:space="preserve">. Het kan echter zo zijn dat vervangende activiteiten naar het oordeel van de school niet voldoende zijn om aan de diploma-eisen te voldoen en een deel van de stage later toch moet worden ingehaald. Dit kan leiden tot een langere opleidingsduur. </w:t>
      </w:r>
      <w:r w:rsidR="0E4B06C6" w:rsidRPr="00547F0B">
        <w:rPr>
          <w:rFonts w:eastAsia="Verdana" w:cs="Verdana"/>
        </w:rPr>
        <w:t>De school moet dit goed onderbouwen richting de student.</w:t>
      </w:r>
    </w:p>
    <w:p w14:paraId="4A4BFEDB" w14:textId="77777777" w:rsidR="00924377" w:rsidRPr="00547F0B" w:rsidRDefault="00924377" w:rsidP="00FF2B9D">
      <w:pPr>
        <w:pStyle w:val="Kop2"/>
      </w:pPr>
    </w:p>
    <w:p w14:paraId="607CE15C" w14:textId="77777777" w:rsidR="68DCD078" w:rsidRPr="00547F0B" w:rsidRDefault="7AC723A5" w:rsidP="004C542F">
      <w:pPr>
        <w:pStyle w:val="Kop2"/>
        <w:spacing w:line="276" w:lineRule="auto"/>
      </w:pPr>
      <w:r w:rsidRPr="00547F0B">
        <w:t xml:space="preserve">2.4. </w:t>
      </w:r>
      <w:r w:rsidR="609016BC" w:rsidRPr="00547F0B">
        <w:t xml:space="preserve">Internationale </w:t>
      </w:r>
      <w:proofErr w:type="spellStart"/>
      <w:r w:rsidR="7101E688" w:rsidRPr="00547F0B">
        <w:t>bpv</w:t>
      </w:r>
      <w:proofErr w:type="spellEnd"/>
    </w:p>
    <w:p w14:paraId="31DE8367" w14:textId="77777777" w:rsidR="68DCD078" w:rsidRPr="00547F0B" w:rsidRDefault="046101EB" w:rsidP="62AF9B53">
      <w:pPr>
        <w:pStyle w:val="Lijstalinea"/>
        <w:numPr>
          <w:ilvl w:val="0"/>
          <w:numId w:val="15"/>
        </w:numPr>
        <w:spacing w:line="276" w:lineRule="auto"/>
        <w:ind w:left="426" w:hanging="426"/>
        <w:rPr>
          <w:rFonts w:asciiTheme="minorHAnsi" w:eastAsiaTheme="minorEastAsia" w:hAnsiTheme="minorHAnsi" w:cstheme="minorBidi"/>
        </w:rPr>
      </w:pPr>
      <w:r w:rsidRPr="00547F0B">
        <w:rPr>
          <w:rFonts w:eastAsia="Verdana" w:cs="Verdana"/>
        </w:rPr>
        <w:t xml:space="preserve">Voor </w:t>
      </w:r>
      <w:r w:rsidR="55579290" w:rsidRPr="00547F0B">
        <w:rPr>
          <w:rFonts w:eastAsia="Verdana" w:cs="Verdana"/>
        </w:rPr>
        <w:t>i</w:t>
      </w:r>
      <w:r w:rsidR="3F3E8AAB" w:rsidRPr="00547F0B">
        <w:rPr>
          <w:rFonts w:eastAsia="Verdana" w:cs="Verdana"/>
        </w:rPr>
        <w:t xml:space="preserve">nternationale </w:t>
      </w:r>
      <w:proofErr w:type="spellStart"/>
      <w:r w:rsidR="25A07278" w:rsidRPr="00547F0B">
        <w:rPr>
          <w:rFonts w:eastAsia="Verdana" w:cs="Verdana"/>
        </w:rPr>
        <w:t>bpv</w:t>
      </w:r>
      <w:proofErr w:type="spellEnd"/>
      <w:r w:rsidR="69B9DA3D" w:rsidRPr="00547F0B">
        <w:rPr>
          <w:rFonts w:eastAsia="Verdana" w:cs="Verdana"/>
        </w:rPr>
        <w:t xml:space="preserve"> (</w:t>
      </w:r>
      <w:proofErr w:type="spellStart"/>
      <w:r w:rsidR="69B9DA3D" w:rsidRPr="00547F0B">
        <w:rPr>
          <w:rFonts w:eastAsia="Verdana" w:cs="Verdana"/>
        </w:rPr>
        <w:t>ibpv</w:t>
      </w:r>
      <w:proofErr w:type="spellEnd"/>
      <w:r w:rsidR="69B9DA3D" w:rsidRPr="00547F0B">
        <w:rPr>
          <w:rFonts w:eastAsia="Verdana" w:cs="Verdana"/>
        </w:rPr>
        <w:t>)</w:t>
      </w:r>
      <w:r w:rsidRPr="00547F0B">
        <w:rPr>
          <w:rFonts w:eastAsia="Verdana" w:cs="Verdana"/>
        </w:rPr>
        <w:t xml:space="preserve"> geldt hetzelfde als voor een </w:t>
      </w:r>
      <w:proofErr w:type="spellStart"/>
      <w:r w:rsidR="1F80A4FE" w:rsidRPr="00547F0B">
        <w:rPr>
          <w:rFonts w:eastAsia="Verdana" w:cs="Verdana"/>
        </w:rPr>
        <w:t>bpv</w:t>
      </w:r>
      <w:proofErr w:type="spellEnd"/>
      <w:r w:rsidRPr="00547F0B">
        <w:rPr>
          <w:rFonts w:eastAsia="Verdana" w:cs="Verdana"/>
        </w:rPr>
        <w:t xml:space="preserve"> in Nederland; een veilige (corona-</w:t>
      </w:r>
      <w:proofErr w:type="spellStart"/>
      <w:r w:rsidRPr="00547F0B">
        <w:rPr>
          <w:rFonts w:eastAsia="Verdana" w:cs="Verdana"/>
        </w:rPr>
        <w:t>proof</w:t>
      </w:r>
      <w:proofErr w:type="spellEnd"/>
      <w:r w:rsidRPr="00547F0B">
        <w:rPr>
          <w:rFonts w:eastAsia="Verdana" w:cs="Verdana"/>
        </w:rPr>
        <w:t xml:space="preserve">) leer-werkomgeving moet </w:t>
      </w:r>
      <w:r w:rsidR="017DD122" w:rsidRPr="00547F0B">
        <w:rPr>
          <w:rFonts w:eastAsia="Verdana" w:cs="Verdana"/>
        </w:rPr>
        <w:t>aan de orde</w:t>
      </w:r>
      <w:r w:rsidRPr="00547F0B">
        <w:rPr>
          <w:rFonts w:eastAsia="Verdana" w:cs="Verdana"/>
        </w:rPr>
        <w:t xml:space="preserve"> zijn. Bij een </w:t>
      </w:r>
      <w:proofErr w:type="spellStart"/>
      <w:r w:rsidR="05559569" w:rsidRPr="00547F0B">
        <w:rPr>
          <w:rFonts w:eastAsia="Verdana" w:cs="Verdana"/>
        </w:rPr>
        <w:t>ibpv</w:t>
      </w:r>
      <w:proofErr w:type="spellEnd"/>
      <w:r w:rsidRPr="00547F0B">
        <w:rPr>
          <w:rFonts w:eastAsia="Verdana" w:cs="Verdana"/>
        </w:rPr>
        <w:t xml:space="preserve"> bevindt de student zich 24 uur per dag in een andere omgeving, waardoor ook rekening gehouden moet worden met de leefomstandigheden buiten de stage om.</w:t>
      </w:r>
      <w:r w:rsidR="7E028790" w:rsidRPr="00547F0B">
        <w:rPr>
          <w:rFonts w:eastAsia="Verdana" w:cs="Verdana"/>
        </w:rPr>
        <w:t xml:space="preserve"> </w:t>
      </w:r>
      <w:r w:rsidR="646EC26E" w:rsidRPr="00547F0B">
        <w:rPr>
          <w:rFonts w:eastAsia="Verdana" w:cs="Verdana"/>
        </w:rPr>
        <w:t xml:space="preserve">Landen die op de kaart van </w:t>
      </w:r>
      <w:r w:rsidR="7FF630AC" w:rsidRPr="00547F0B">
        <w:rPr>
          <w:rFonts w:eastAsia="Verdana" w:cs="Verdana"/>
        </w:rPr>
        <w:t xml:space="preserve">het ministerie van </w:t>
      </w:r>
      <w:r w:rsidR="646EC26E" w:rsidRPr="00547F0B">
        <w:rPr>
          <w:rFonts w:eastAsia="Verdana" w:cs="Verdana"/>
        </w:rPr>
        <w:t>Bu</w:t>
      </w:r>
      <w:r w:rsidR="1805F5EE" w:rsidRPr="00547F0B">
        <w:rPr>
          <w:rFonts w:eastAsia="Verdana" w:cs="Verdana"/>
        </w:rPr>
        <w:t xml:space="preserve">itenlandse </w:t>
      </w:r>
      <w:r w:rsidR="09FE864F" w:rsidRPr="00547F0B">
        <w:rPr>
          <w:rFonts w:eastAsia="Verdana" w:cs="Verdana"/>
        </w:rPr>
        <w:t>Z</w:t>
      </w:r>
      <w:r w:rsidR="2ADBEBB5" w:rsidRPr="00547F0B">
        <w:rPr>
          <w:rFonts w:eastAsia="Verdana" w:cs="Verdana"/>
        </w:rPr>
        <w:t>aken</w:t>
      </w:r>
      <w:r w:rsidR="4893F36D" w:rsidRPr="00547F0B">
        <w:rPr>
          <w:rFonts w:eastAsia="Verdana" w:cs="Verdana"/>
        </w:rPr>
        <w:t xml:space="preserve"> (BuZa)</w:t>
      </w:r>
      <w:r w:rsidR="646EC26E" w:rsidRPr="00547F0B">
        <w:rPr>
          <w:rFonts w:eastAsia="Verdana" w:cs="Verdana"/>
        </w:rPr>
        <w:t xml:space="preserve"> oranje </w:t>
      </w:r>
      <w:r w:rsidR="6A4CA0DD" w:rsidRPr="00547F0B">
        <w:rPr>
          <w:rFonts w:eastAsia="Verdana" w:cs="Verdana"/>
        </w:rPr>
        <w:t xml:space="preserve">(alleen noodzakelijke reizen) </w:t>
      </w:r>
      <w:r w:rsidR="646EC26E" w:rsidRPr="00547F0B">
        <w:rPr>
          <w:rFonts w:eastAsia="Verdana" w:cs="Verdana"/>
        </w:rPr>
        <w:t>of rood</w:t>
      </w:r>
      <w:r w:rsidR="6239BAF9" w:rsidRPr="00547F0B">
        <w:rPr>
          <w:rFonts w:eastAsia="Verdana" w:cs="Verdana"/>
        </w:rPr>
        <w:t xml:space="preserve"> (niet reizen)</w:t>
      </w:r>
      <w:r w:rsidR="646EC26E" w:rsidRPr="00547F0B">
        <w:rPr>
          <w:rFonts w:eastAsia="Verdana" w:cs="Verdana"/>
        </w:rPr>
        <w:t xml:space="preserve"> gekleurd zijn moeten vermeden worden. Verder gelden de adviezen van BuZ</w:t>
      </w:r>
      <w:r w:rsidR="20731645" w:rsidRPr="00547F0B">
        <w:rPr>
          <w:rFonts w:eastAsia="Verdana" w:cs="Verdana"/>
        </w:rPr>
        <w:t>a</w:t>
      </w:r>
      <w:r w:rsidR="646EC26E" w:rsidRPr="00547F0B">
        <w:rPr>
          <w:rFonts w:eastAsia="Verdana" w:cs="Verdana"/>
        </w:rPr>
        <w:t xml:space="preserve"> en het RIVM.</w:t>
      </w:r>
      <w:r w:rsidR="5FAC5816" w:rsidRPr="00547F0B">
        <w:rPr>
          <w:rFonts w:eastAsia="Verdana" w:cs="Verdana"/>
        </w:rPr>
        <w:t xml:space="preserve"> </w:t>
      </w:r>
      <w:r w:rsidRPr="00547F0B">
        <w:rPr>
          <w:rFonts w:eastAsia="Verdana" w:cs="Verdana"/>
        </w:rPr>
        <w:t xml:space="preserve">Als </w:t>
      </w:r>
      <w:r w:rsidR="18CDBB7F" w:rsidRPr="00547F0B">
        <w:rPr>
          <w:rFonts w:eastAsia="Verdana" w:cs="Verdana"/>
        </w:rPr>
        <w:t xml:space="preserve">een </w:t>
      </w:r>
      <w:proofErr w:type="spellStart"/>
      <w:r w:rsidR="17A7DE22" w:rsidRPr="00547F0B">
        <w:rPr>
          <w:rFonts w:eastAsia="Verdana" w:cs="Verdana"/>
        </w:rPr>
        <w:t>ibpv</w:t>
      </w:r>
      <w:proofErr w:type="spellEnd"/>
      <w:r w:rsidRPr="00547F0B">
        <w:rPr>
          <w:rFonts w:eastAsia="Verdana" w:cs="Verdana"/>
        </w:rPr>
        <w:t xml:space="preserve"> tot te gro</w:t>
      </w:r>
      <w:r w:rsidR="17940AB2" w:rsidRPr="00547F0B">
        <w:rPr>
          <w:rFonts w:eastAsia="Verdana" w:cs="Verdana"/>
        </w:rPr>
        <w:t>t</w:t>
      </w:r>
      <w:r w:rsidRPr="00547F0B">
        <w:rPr>
          <w:rFonts w:eastAsia="Verdana" w:cs="Verdana"/>
        </w:rPr>
        <w:t>e onzeker</w:t>
      </w:r>
      <w:r w:rsidR="2BE272C2" w:rsidRPr="00547F0B">
        <w:rPr>
          <w:rFonts w:eastAsia="Verdana" w:cs="Verdana"/>
        </w:rPr>
        <w:t>heid</w:t>
      </w:r>
      <w:r w:rsidRPr="00547F0B">
        <w:rPr>
          <w:rFonts w:eastAsia="Verdana" w:cs="Verdana"/>
        </w:rPr>
        <w:t xml:space="preserve"> of onduidelijk</w:t>
      </w:r>
      <w:r w:rsidR="3A4B4F7C" w:rsidRPr="00547F0B">
        <w:rPr>
          <w:rFonts w:eastAsia="Verdana" w:cs="Verdana"/>
        </w:rPr>
        <w:t>heid leidt, zijn a</w:t>
      </w:r>
      <w:r w:rsidRPr="00547F0B">
        <w:rPr>
          <w:rFonts w:eastAsia="Verdana" w:cs="Verdana"/>
        </w:rPr>
        <w:t>lternatieven</w:t>
      </w:r>
      <w:r w:rsidR="11FB010E" w:rsidRPr="00547F0B">
        <w:rPr>
          <w:rFonts w:eastAsia="Verdana" w:cs="Verdana"/>
        </w:rPr>
        <w:t xml:space="preserve"> aan te bevelen. Veelal o</w:t>
      </w:r>
      <w:r w:rsidRPr="00547F0B">
        <w:rPr>
          <w:rFonts w:eastAsia="Verdana" w:cs="Verdana"/>
        </w:rPr>
        <w:t>nder de noemer ‘</w:t>
      </w:r>
      <w:proofErr w:type="spellStart"/>
      <w:r w:rsidRPr="00547F0B">
        <w:rPr>
          <w:rFonts w:eastAsia="Verdana" w:cs="Verdana"/>
        </w:rPr>
        <w:t>Internationalisation@home</w:t>
      </w:r>
      <w:proofErr w:type="spellEnd"/>
      <w:r w:rsidRPr="00547F0B">
        <w:rPr>
          <w:rFonts w:eastAsia="Verdana" w:cs="Verdana"/>
        </w:rPr>
        <w:t>’</w:t>
      </w:r>
      <w:r w:rsidR="7FC75F43" w:rsidRPr="00547F0B">
        <w:rPr>
          <w:rFonts w:eastAsia="Verdana" w:cs="Verdana"/>
        </w:rPr>
        <w:t>, zoals</w:t>
      </w:r>
      <w:r w:rsidRPr="00547F0B">
        <w:rPr>
          <w:rFonts w:eastAsia="Verdana" w:cs="Verdana"/>
        </w:rPr>
        <w:t>:</w:t>
      </w:r>
      <w:r w:rsidR="1B874290" w:rsidRPr="00547F0B">
        <w:rPr>
          <w:rFonts w:eastAsia="Verdana" w:cs="Verdana"/>
        </w:rPr>
        <w:t xml:space="preserve"> </w:t>
      </w:r>
    </w:p>
    <w:p w14:paraId="4063DF5C" w14:textId="77777777" w:rsidR="68DCD078" w:rsidRPr="00547F0B" w:rsidRDefault="5A62DCF8" w:rsidP="00FC4B65">
      <w:pPr>
        <w:pStyle w:val="Lijstalinea"/>
        <w:numPr>
          <w:ilvl w:val="0"/>
          <w:numId w:val="16"/>
        </w:numPr>
        <w:spacing w:line="276" w:lineRule="auto"/>
        <w:ind w:left="709" w:hanging="283"/>
        <w:rPr>
          <w:rFonts w:asciiTheme="minorHAnsi" w:eastAsiaTheme="minorEastAsia" w:hAnsiTheme="minorHAnsi" w:cstheme="minorBidi"/>
          <w:color w:val="201F1E"/>
        </w:rPr>
      </w:pPr>
      <w:r w:rsidRPr="00547F0B">
        <w:rPr>
          <w:rFonts w:eastAsia="Verdana" w:cs="Verdana"/>
        </w:rPr>
        <w:t xml:space="preserve">Stage </w:t>
      </w:r>
      <w:r w:rsidR="3CC53A4A" w:rsidRPr="00547F0B">
        <w:rPr>
          <w:rFonts w:eastAsia="Verdana" w:cs="Verdana"/>
        </w:rPr>
        <w:t xml:space="preserve">volgen </w:t>
      </w:r>
      <w:r w:rsidRPr="00547F0B">
        <w:rPr>
          <w:rFonts w:eastAsia="Verdana" w:cs="Verdana"/>
        </w:rPr>
        <w:t xml:space="preserve">in Nederland bij een internationaal opererend bedrijf. SBB heeft een lijst </w:t>
      </w:r>
      <w:r w:rsidR="42B7298A" w:rsidRPr="00547F0B">
        <w:rPr>
          <w:rFonts w:eastAsia="Verdana" w:cs="Verdana"/>
        </w:rPr>
        <w:t>met</w:t>
      </w:r>
      <w:r w:rsidR="7B55EA80" w:rsidRPr="00547F0B">
        <w:rPr>
          <w:rFonts w:eastAsia="Verdana" w:cs="Verdana"/>
        </w:rPr>
        <w:t xml:space="preserve"> leerbedrijven </w:t>
      </w:r>
      <w:r w:rsidRPr="00547F0B">
        <w:rPr>
          <w:rFonts w:eastAsia="Verdana" w:cs="Verdana"/>
        </w:rPr>
        <w:t>die over het ‘</w:t>
      </w:r>
      <w:proofErr w:type="spellStart"/>
      <w:r w:rsidRPr="00547F0B">
        <w:rPr>
          <w:rFonts w:eastAsia="Verdana" w:cs="Verdana"/>
        </w:rPr>
        <w:t>internationalisation@home</w:t>
      </w:r>
      <w:proofErr w:type="spellEnd"/>
      <w:r w:rsidRPr="00547F0B">
        <w:rPr>
          <w:rFonts w:eastAsia="Verdana" w:cs="Verdana"/>
        </w:rPr>
        <w:t>’ label beschikken.</w:t>
      </w:r>
      <w:r w:rsidR="42309B34" w:rsidRPr="00547F0B">
        <w:rPr>
          <w:rFonts w:eastAsia="Verdana" w:cs="Verdana"/>
        </w:rPr>
        <w:t xml:space="preserve"> </w:t>
      </w:r>
    </w:p>
    <w:p w14:paraId="527C9733" w14:textId="77777777" w:rsidR="332F89D4" w:rsidRPr="00547F0B" w:rsidRDefault="33A52624" w:rsidP="00FC4B65">
      <w:pPr>
        <w:pStyle w:val="Lijstalinea"/>
        <w:numPr>
          <w:ilvl w:val="0"/>
          <w:numId w:val="16"/>
        </w:numPr>
        <w:spacing w:line="276" w:lineRule="auto"/>
        <w:ind w:left="709" w:hanging="283"/>
        <w:rPr>
          <w:rFonts w:asciiTheme="minorHAnsi" w:eastAsiaTheme="minorEastAsia" w:hAnsiTheme="minorHAnsi" w:cstheme="minorBidi"/>
          <w:color w:val="201F1E"/>
        </w:rPr>
      </w:pPr>
      <w:proofErr w:type="spellStart"/>
      <w:r w:rsidRPr="00547F0B">
        <w:rPr>
          <w:rFonts w:eastAsia="Verdana" w:cs="Verdana"/>
        </w:rPr>
        <w:t>B</w:t>
      </w:r>
      <w:r w:rsidR="5A62DCF8" w:rsidRPr="00547F0B">
        <w:rPr>
          <w:rFonts w:eastAsia="Verdana" w:cs="Verdana"/>
        </w:rPr>
        <w:t>lended</w:t>
      </w:r>
      <w:proofErr w:type="spellEnd"/>
      <w:r w:rsidR="5A62DCF8" w:rsidRPr="00547F0B">
        <w:rPr>
          <w:rFonts w:eastAsia="Verdana" w:cs="Verdana"/>
        </w:rPr>
        <w:t xml:space="preserve"> stage: </w:t>
      </w:r>
      <w:r w:rsidR="4101118A" w:rsidRPr="00547F0B">
        <w:rPr>
          <w:rFonts w:eastAsia="Verdana" w:cs="Verdana"/>
        </w:rPr>
        <w:t>e</w:t>
      </w:r>
      <w:r w:rsidR="5A62DCF8" w:rsidRPr="00547F0B">
        <w:rPr>
          <w:rFonts w:eastAsia="Verdana" w:cs="Verdana"/>
        </w:rPr>
        <w:t xml:space="preserve">erst voor een buitenlands bedrijf of instelling online opdrachten verrichten en later fysiek naar het buitenland gaan. Dit zorgt tevens voor een goede voorbereiding </w:t>
      </w:r>
      <w:r w:rsidR="565C8876" w:rsidRPr="00547F0B">
        <w:rPr>
          <w:rFonts w:eastAsia="Verdana" w:cs="Verdana"/>
        </w:rPr>
        <w:t>op</w:t>
      </w:r>
      <w:r w:rsidR="5A62DCF8" w:rsidRPr="00547F0B">
        <w:rPr>
          <w:rFonts w:eastAsia="Verdana" w:cs="Verdana"/>
        </w:rPr>
        <w:t xml:space="preserve"> het latere verblijf in het buitenland.</w:t>
      </w:r>
    </w:p>
    <w:p w14:paraId="10C16402" w14:textId="77777777" w:rsidR="3DDD331F" w:rsidRPr="00547F0B" w:rsidRDefault="58F4A7E5" w:rsidP="00FC4B65">
      <w:pPr>
        <w:pStyle w:val="Lijstalinea"/>
        <w:numPr>
          <w:ilvl w:val="0"/>
          <w:numId w:val="16"/>
        </w:numPr>
        <w:spacing w:line="276" w:lineRule="auto"/>
        <w:ind w:left="709" w:hanging="283"/>
        <w:rPr>
          <w:rFonts w:asciiTheme="minorHAnsi" w:eastAsiaTheme="minorEastAsia" w:hAnsiTheme="minorHAnsi" w:cstheme="minorBidi"/>
          <w:color w:val="201F1E"/>
        </w:rPr>
      </w:pPr>
      <w:r w:rsidRPr="00547F0B">
        <w:rPr>
          <w:rFonts w:eastAsia="Verdana" w:cs="Verdana"/>
        </w:rPr>
        <w:t>E</w:t>
      </w:r>
      <w:r w:rsidR="36E862D1" w:rsidRPr="00547F0B">
        <w:rPr>
          <w:rFonts w:eastAsia="Verdana" w:cs="Verdana"/>
        </w:rPr>
        <w:t xml:space="preserve">en internationale dimensie aan de opleiding toevoegen, zoals gebruik maken van de keuzedelen </w:t>
      </w:r>
      <w:r w:rsidR="565C8876" w:rsidRPr="00547F0B">
        <w:rPr>
          <w:rFonts w:eastAsia="Verdana" w:cs="Verdana"/>
        </w:rPr>
        <w:t>i</w:t>
      </w:r>
      <w:r w:rsidR="36E862D1" w:rsidRPr="00547F0B">
        <w:rPr>
          <w:rFonts w:eastAsia="Verdana" w:cs="Verdana"/>
        </w:rPr>
        <w:t xml:space="preserve">nternationalisering, internationale </w:t>
      </w:r>
      <w:proofErr w:type="spellStart"/>
      <w:r w:rsidR="36E862D1" w:rsidRPr="00547F0B">
        <w:rPr>
          <w:rFonts w:eastAsia="Verdana" w:cs="Verdana"/>
        </w:rPr>
        <w:t>MOOC’s</w:t>
      </w:r>
      <w:proofErr w:type="spellEnd"/>
      <w:r w:rsidR="36E862D1" w:rsidRPr="00547F0B">
        <w:rPr>
          <w:rFonts w:eastAsia="Verdana" w:cs="Verdana"/>
        </w:rPr>
        <w:t xml:space="preserve"> of via e-</w:t>
      </w:r>
      <w:proofErr w:type="spellStart"/>
      <w:r w:rsidR="36E862D1" w:rsidRPr="00547F0B">
        <w:rPr>
          <w:rFonts w:eastAsia="Verdana" w:cs="Verdana"/>
        </w:rPr>
        <w:t>twinning</w:t>
      </w:r>
      <w:proofErr w:type="spellEnd"/>
      <w:r w:rsidR="36E862D1" w:rsidRPr="00547F0B">
        <w:rPr>
          <w:rFonts w:eastAsia="Verdana" w:cs="Verdana"/>
        </w:rPr>
        <w:t>.</w:t>
      </w:r>
    </w:p>
    <w:p w14:paraId="66266A74" w14:textId="77777777" w:rsidR="74F522BA" w:rsidRPr="00547F0B" w:rsidRDefault="230257BD" w:rsidP="00FC4B65">
      <w:pPr>
        <w:pStyle w:val="Lijstalinea"/>
        <w:numPr>
          <w:ilvl w:val="0"/>
          <w:numId w:val="17"/>
        </w:numPr>
        <w:spacing w:line="276" w:lineRule="auto"/>
        <w:rPr>
          <w:rFonts w:asciiTheme="minorHAnsi" w:eastAsiaTheme="minorEastAsia" w:hAnsiTheme="minorHAnsi" w:cstheme="minorBidi"/>
          <w:i/>
          <w:iCs/>
        </w:rPr>
      </w:pPr>
      <w:r w:rsidRPr="00547F0B">
        <w:rPr>
          <w:rFonts w:eastAsia="Verdana" w:cs="Verdana"/>
        </w:rPr>
        <w:t xml:space="preserve">Afhankelijk van </w:t>
      </w:r>
      <w:r w:rsidR="6A8C8E82" w:rsidRPr="00547F0B">
        <w:rPr>
          <w:rFonts w:eastAsia="Verdana" w:cs="Verdana"/>
        </w:rPr>
        <w:t xml:space="preserve">de </w:t>
      </w:r>
      <w:r w:rsidRPr="00547F0B">
        <w:rPr>
          <w:rFonts w:eastAsia="Verdana" w:cs="Verdana"/>
        </w:rPr>
        <w:t>vormgeving kwalificeren deze alternatieve</w:t>
      </w:r>
      <w:r w:rsidR="0AEDB374" w:rsidRPr="00547F0B">
        <w:rPr>
          <w:rFonts w:eastAsia="Verdana" w:cs="Verdana"/>
        </w:rPr>
        <w:t>n</w:t>
      </w:r>
      <w:r w:rsidRPr="00547F0B">
        <w:rPr>
          <w:rFonts w:eastAsia="Verdana" w:cs="Verdana"/>
        </w:rPr>
        <w:t xml:space="preserve"> zich al dan niet als beroepspraktijkvorming of begeleide onderwijstijd. </w:t>
      </w:r>
      <w:r w:rsidR="6175B285" w:rsidRPr="00547F0B">
        <w:rPr>
          <w:rFonts w:eastAsia="Verdana" w:cs="Verdana"/>
        </w:rPr>
        <w:t xml:space="preserve">De praktijkopdracht op afstand ter voorbereiding op de internationale stage </w:t>
      </w:r>
      <w:r w:rsidR="699D1096" w:rsidRPr="00547F0B">
        <w:rPr>
          <w:rFonts w:eastAsia="Verdana" w:cs="Verdana"/>
        </w:rPr>
        <w:t>kan net als bij nationaal</w:t>
      </w:r>
      <w:r w:rsidR="699D1096" w:rsidRPr="00547F0B">
        <w:t xml:space="preserve"> </w:t>
      </w:r>
      <w:r w:rsidR="699D1096" w:rsidRPr="00547F0B">
        <w:rPr>
          <w:rFonts w:eastAsia="Verdana" w:cs="Verdana"/>
        </w:rPr>
        <w:t xml:space="preserve">georiënteerde praktijkopdrachten dienen als vervanging voor </w:t>
      </w:r>
      <w:proofErr w:type="spellStart"/>
      <w:r w:rsidR="699D1096" w:rsidRPr="00547F0B">
        <w:rPr>
          <w:rFonts w:eastAsia="Verdana" w:cs="Verdana"/>
        </w:rPr>
        <w:t>bpv</w:t>
      </w:r>
      <w:proofErr w:type="spellEnd"/>
      <w:r w:rsidR="699D1096" w:rsidRPr="00547F0B">
        <w:rPr>
          <w:rFonts w:eastAsia="Verdana" w:cs="Verdana"/>
        </w:rPr>
        <w:t xml:space="preserve"> voor de sectoren waarin de stagetekorten het grootst zijn.</w:t>
      </w:r>
    </w:p>
    <w:p w14:paraId="6ACEDA27" w14:textId="77777777" w:rsidR="00924377" w:rsidRPr="00547F0B" w:rsidRDefault="00924377" w:rsidP="00924377">
      <w:pPr>
        <w:spacing w:line="276" w:lineRule="auto"/>
        <w:ind w:left="360"/>
        <w:rPr>
          <w:rFonts w:asciiTheme="minorHAnsi" w:eastAsiaTheme="minorEastAsia" w:hAnsiTheme="minorHAnsi" w:cstheme="minorBidi"/>
          <w:iCs/>
        </w:rPr>
      </w:pPr>
    </w:p>
    <w:p w14:paraId="1C93E73B" w14:textId="77777777" w:rsidR="007E3F88" w:rsidRPr="00547F0B" w:rsidRDefault="000131E2" w:rsidP="000131E2">
      <w:pPr>
        <w:pStyle w:val="Kop1"/>
        <w:tabs>
          <w:tab w:val="left" w:pos="426"/>
        </w:tabs>
        <w:ind w:left="426" w:hanging="426"/>
      </w:pPr>
      <w:bookmarkStart w:id="9" w:name="_Toc44607036"/>
      <w:r w:rsidRPr="00547F0B">
        <w:t xml:space="preserve">3.   </w:t>
      </w:r>
      <w:bookmarkStart w:id="10" w:name="_Hlk80289874"/>
      <w:r w:rsidR="22665C68" w:rsidRPr="00547F0B">
        <w:t>Diplomeren</w:t>
      </w:r>
      <w:r w:rsidR="4E99B6AD" w:rsidRPr="00547F0B">
        <w:t xml:space="preserve"> en examineren</w:t>
      </w:r>
      <w:bookmarkEnd w:id="9"/>
      <w:bookmarkEnd w:id="10"/>
    </w:p>
    <w:p w14:paraId="711A8CFC" w14:textId="77777777" w:rsidR="004C6170" w:rsidRPr="00547F0B" w:rsidRDefault="004C6170" w:rsidP="004C6170">
      <w:pPr>
        <w:rPr>
          <w:rFonts w:eastAsia="Verdana"/>
        </w:rPr>
      </w:pPr>
    </w:p>
    <w:p w14:paraId="229F957C" w14:textId="77777777" w:rsidR="001F332A" w:rsidRPr="00547F0B" w:rsidRDefault="001F332A" w:rsidP="004C542F">
      <w:pPr>
        <w:pStyle w:val="Kop2"/>
        <w:spacing w:line="276" w:lineRule="auto"/>
      </w:pPr>
      <w:bookmarkStart w:id="11" w:name="_Toc44607037"/>
      <w:r w:rsidRPr="00547F0B">
        <w:t xml:space="preserve">3.1 </w:t>
      </w:r>
      <w:r w:rsidR="00314591" w:rsidRPr="00547F0B">
        <w:tab/>
      </w:r>
      <w:r w:rsidRPr="00547F0B">
        <w:t>Diplomeren</w:t>
      </w:r>
      <w:bookmarkEnd w:id="11"/>
    </w:p>
    <w:p w14:paraId="5F368C4A" w14:textId="77777777" w:rsidR="777670F9" w:rsidRPr="00547F0B" w:rsidRDefault="4D2DB517" w:rsidP="004C542F">
      <w:pPr>
        <w:pStyle w:val="Lijstalinea"/>
        <w:numPr>
          <w:ilvl w:val="0"/>
          <w:numId w:val="5"/>
        </w:numPr>
        <w:spacing w:line="276" w:lineRule="auto"/>
        <w:ind w:left="426" w:hanging="426"/>
        <w:rPr>
          <w:rFonts w:eastAsiaTheme="minorEastAsia"/>
        </w:rPr>
      </w:pPr>
      <w:r w:rsidRPr="00547F0B">
        <w:t xml:space="preserve">Het uitgangspunt blijft dat de examencommissie verantwoordelijk is voor het besluit over het verlenen van het diploma, daarbij in acht nemend de diploma-eisen zoals hierna beschreven. </w:t>
      </w:r>
    </w:p>
    <w:p w14:paraId="50EB43ED" w14:textId="044768CA" w:rsidR="002E1E82" w:rsidRPr="00547F0B" w:rsidRDefault="418DED30" w:rsidP="002E1E82">
      <w:pPr>
        <w:pStyle w:val="Lijstalinea"/>
        <w:numPr>
          <w:ilvl w:val="0"/>
          <w:numId w:val="5"/>
        </w:numPr>
        <w:spacing w:line="276" w:lineRule="auto"/>
        <w:ind w:left="426" w:hanging="426"/>
        <w:rPr>
          <w:rFonts w:asciiTheme="minorHAnsi" w:eastAsiaTheme="minorEastAsia" w:hAnsiTheme="minorHAnsi" w:cstheme="minorBidi"/>
        </w:rPr>
      </w:pPr>
      <w:r w:rsidRPr="00547F0B">
        <w:t xml:space="preserve">Voor studenten die </w:t>
      </w:r>
      <w:r w:rsidR="000B485A" w:rsidRPr="00547F0B">
        <w:t>voor</w:t>
      </w:r>
      <w:r w:rsidR="3F417339" w:rsidRPr="00547F0B">
        <w:t xml:space="preserve"> 1 </w:t>
      </w:r>
      <w:r w:rsidR="002E1E82" w:rsidRPr="00547F0B">
        <w:t>augustus</w:t>
      </w:r>
      <w:r w:rsidR="3F417339" w:rsidRPr="00547F0B">
        <w:t xml:space="preserve"> 2022 </w:t>
      </w:r>
      <w:r w:rsidR="000B485A" w:rsidRPr="00547F0B">
        <w:t>afstuderen</w:t>
      </w:r>
      <w:r w:rsidRPr="00547F0B">
        <w:t xml:space="preserve"> wordt de mogelijkheid geboden om het diploma te behalen zonder een resultaat voor keuzedelen en</w:t>
      </w:r>
      <w:r w:rsidR="006804F3" w:rsidRPr="00547F0B">
        <w:t xml:space="preserve"> voor</w:t>
      </w:r>
      <w:r w:rsidRPr="00547F0B">
        <w:t xml:space="preserve"> rekenen (en voor de entreeopleiding ook zonder </w:t>
      </w:r>
      <w:r w:rsidR="7A3FFC44" w:rsidRPr="00547F0B">
        <w:t>niveaubepaling</w:t>
      </w:r>
      <w:r w:rsidR="7BF1DE8F" w:rsidRPr="00547F0B">
        <w:t xml:space="preserve"> op </w:t>
      </w:r>
      <w:r w:rsidR="4ADA6BA3" w:rsidRPr="00547F0B">
        <w:t>alle</w:t>
      </w:r>
      <w:r w:rsidR="7BF1DE8F" w:rsidRPr="00547F0B">
        <w:t xml:space="preserve"> of </w:t>
      </w:r>
      <w:r w:rsidR="5E6EC021" w:rsidRPr="00547F0B">
        <w:t>enkele</w:t>
      </w:r>
      <w:r w:rsidR="7BF1DE8F" w:rsidRPr="00547F0B">
        <w:t xml:space="preserve"> taalvaardigheden</w:t>
      </w:r>
      <w:r w:rsidRPr="00547F0B">
        <w:t xml:space="preserve"> voor Nederlandse taal).</w:t>
      </w:r>
      <w:r w:rsidR="006804F3" w:rsidRPr="00547F0B">
        <w:t xml:space="preserve"> Het bevoegd gezag beslist of</w:t>
      </w:r>
      <w:r w:rsidRPr="00547F0B">
        <w:t xml:space="preserve"> van deze ruimte gebruik wordt gemaakt, onderbouwt de keuze aan de hand van de hiervoor genoemde voorwaarden en past zo nodig het examenprogramma hierop aan. Als studenten verzoeken om alsnog examen te doen voor de keuzedelen of rekenen, dient de school zich wel in te spannen om deze verzoeken te honoreren.</w:t>
      </w:r>
      <w:r w:rsidR="66647A13" w:rsidRPr="00547F0B">
        <w:t xml:space="preserve"> De hoogte van het behaalde resultaat telt in dat geval niet mee voor diplomering</w:t>
      </w:r>
      <w:r w:rsidR="00B138E3" w:rsidRPr="00547F0B">
        <w:t>, maar wordt wel vermeld op de resultatenlijst</w:t>
      </w:r>
      <w:r w:rsidR="66647A13" w:rsidRPr="00547F0B">
        <w:t>.</w:t>
      </w:r>
      <w:r w:rsidR="008B40BD" w:rsidRPr="00547F0B">
        <w:t xml:space="preserve"> </w:t>
      </w:r>
      <w:r w:rsidR="004E264D" w:rsidRPr="00547F0B">
        <w:t xml:space="preserve">Voorgaande betekent dat als de student na 1 </w:t>
      </w:r>
      <w:r w:rsidR="002E1E82" w:rsidRPr="00547F0B">
        <w:lastRenderedPageBreak/>
        <w:t>augustus</w:t>
      </w:r>
      <w:r w:rsidR="004E264D" w:rsidRPr="00547F0B">
        <w:t xml:space="preserve"> 2022 afstudeert, de hoogte van het behaalde resultaat wel weer meetelt voor het behalen van het diploma. </w:t>
      </w:r>
    </w:p>
    <w:p w14:paraId="7C0F4259" w14:textId="7748B2F1" w:rsidR="002E208D" w:rsidRPr="00547F0B" w:rsidRDefault="4596AE2A" w:rsidP="043063BF">
      <w:pPr>
        <w:pStyle w:val="Lijstalinea"/>
        <w:numPr>
          <w:ilvl w:val="0"/>
          <w:numId w:val="5"/>
        </w:numPr>
        <w:spacing w:line="276" w:lineRule="auto"/>
        <w:ind w:left="426" w:hanging="426"/>
        <w:rPr>
          <w:rFonts w:asciiTheme="minorHAnsi" w:eastAsiaTheme="minorEastAsia" w:hAnsiTheme="minorHAnsi" w:cstheme="minorBidi"/>
          <w:b/>
          <w:bCs/>
        </w:rPr>
      </w:pPr>
      <w:r w:rsidRPr="00547F0B">
        <w:t xml:space="preserve">Om het diploma te behalen dient de student (op basis van artikel 7.2.8 van de WEB) een positieve beoordeling van de beroepspraktijkvorming te hebben. </w:t>
      </w:r>
      <w:r w:rsidR="71B79E12" w:rsidRPr="00547F0B">
        <w:t xml:space="preserve">Door de omstandigheden is het </w:t>
      </w:r>
      <w:r w:rsidR="69C006EF" w:rsidRPr="00547F0B">
        <w:t>in de bol soms</w:t>
      </w:r>
      <w:r w:rsidR="71B79E12" w:rsidRPr="00547F0B">
        <w:t xml:space="preserve"> nodig om </w:t>
      </w:r>
      <w:r w:rsidR="3202AE1D" w:rsidRPr="00547F0B">
        <w:t xml:space="preserve">een </w:t>
      </w:r>
      <w:r w:rsidR="71B79E12" w:rsidRPr="00547F0B">
        <w:t xml:space="preserve">andere invulling te geven aan </w:t>
      </w:r>
      <w:r w:rsidR="23E38155" w:rsidRPr="00547F0B">
        <w:t>het praktische deel van de opleiding</w:t>
      </w:r>
      <w:r w:rsidR="210F80D7" w:rsidRPr="00547F0B">
        <w:t>, bijvoorbeeld door simulatie</w:t>
      </w:r>
      <w:r w:rsidR="3CCE94C0" w:rsidRPr="00547F0B">
        <w:t xml:space="preserve"> of</w:t>
      </w:r>
      <w:r w:rsidR="715A0396" w:rsidRPr="00547F0B">
        <w:t xml:space="preserve"> </w:t>
      </w:r>
      <w:r w:rsidR="0347B1F9" w:rsidRPr="00547F0B">
        <w:t xml:space="preserve">het opdoen van </w:t>
      </w:r>
      <w:r w:rsidR="715A0396" w:rsidRPr="00547F0B">
        <w:t>praktijk</w:t>
      </w:r>
      <w:r w:rsidR="0347B1F9" w:rsidRPr="00547F0B">
        <w:t xml:space="preserve">ervaring </w:t>
      </w:r>
      <w:r w:rsidR="715A0396" w:rsidRPr="00547F0B">
        <w:t>bij een</w:t>
      </w:r>
      <w:r w:rsidR="7E7CA4C0" w:rsidRPr="00547F0B">
        <w:t xml:space="preserve"> </w:t>
      </w:r>
      <w:r w:rsidR="715A0396" w:rsidRPr="00547F0B">
        <w:t>niet-erkend leerbedrijf</w:t>
      </w:r>
      <w:r w:rsidR="210F80D7" w:rsidRPr="00547F0B">
        <w:t xml:space="preserve">. </w:t>
      </w:r>
      <w:r w:rsidR="07752432" w:rsidRPr="00547F0B">
        <w:t xml:space="preserve">In die gevallen is het </w:t>
      </w:r>
      <w:r w:rsidR="6ED862AE" w:rsidRPr="00547F0B">
        <w:t xml:space="preserve">aan het </w:t>
      </w:r>
      <w:r w:rsidR="07752432" w:rsidRPr="00547F0B">
        <w:t>team om te beoordelen of de student voldoende praktische vaardigheden beheerst om aan de slag te kunnen gaan als beginnend beroepsbeoefenaar</w:t>
      </w:r>
      <w:r w:rsidR="2EDED3BF" w:rsidRPr="00547F0B">
        <w:t xml:space="preserve">. </w:t>
      </w:r>
      <w:r w:rsidR="07752432" w:rsidRPr="00547F0B">
        <w:t>Deze beoordeling kan dan worden ingezet als een alternatieve invulling van het bepaalde in artikel 7.2.8</w:t>
      </w:r>
      <w:r w:rsidR="4E286DFB" w:rsidRPr="00547F0B">
        <w:t xml:space="preserve"> </w:t>
      </w:r>
      <w:r w:rsidR="73348F1E" w:rsidRPr="00547F0B">
        <w:t xml:space="preserve">WEB </w:t>
      </w:r>
      <w:r w:rsidR="4E286DFB" w:rsidRPr="00547F0B">
        <w:t xml:space="preserve">over de positieve beoordeling van de praktijkvorming. </w:t>
      </w:r>
      <w:r w:rsidR="30937457" w:rsidRPr="00547F0B">
        <w:t xml:space="preserve">Dit </w:t>
      </w:r>
      <w:r w:rsidR="347AE84D" w:rsidRPr="00547F0B">
        <w:t>alternatief</w:t>
      </w:r>
      <w:r w:rsidR="1A6FF884" w:rsidRPr="00547F0B">
        <w:t xml:space="preserve"> </w:t>
      </w:r>
      <w:r w:rsidR="30937457" w:rsidRPr="00547F0B">
        <w:t>geldt niet voor</w:t>
      </w:r>
      <w:r w:rsidRPr="00547F0B">
        <w:t xml:space="preserve"> </w:t>
      </w:r>
      <w:r w:rsidR="64CA64DE" w:rsidRPr="00547F0B">
        <w:t>die opleidingen waar</w:t>
      </w:r>
      <w:r w:rsidR="05DC2B33" w:rsidRPr="00547F0B">
        <w:t>bij</w:t>
      </w:r>
      <w:r w:rsidR="64CA64DE" w:rsidRPr="00547F0B">
        <w:t xml:space="preserve"> er wettelijke beroepsvereisten zijn die gerelateerd zijn aan de </w:t>
      </w:r>
      <w:proofErr w:type="spellStart"/>
      <w:r w:rsidR="64CA64DE" w:rsidRPr="00547F0B">
        <w:t>bpv</w:t>
      </w:r>
      <w:proofErr w:type="spellEnd"/>
      <w:r w:rsidR="05DC2B33" w:rsidRPr="00547F0B">
        <w:t>.</w:t>
      </w:r>
      <w:r w:rsidRPr="00547F0B">
        <w:t xml:space="preserve"> </w:t>
      </w:r>
    </w:p>
    <w:p w14:paraId="12820C98" w14:textId="2700B42A" w:rsidR="00D615C7" w:rsidRPr="00547F0B" w:rsidRDefault="4FC0E89F" w:rsidP="62AF9B53">
      <w:pPr>
        <w:pStyle w:val="Lijstalinea"/>
        <w:numPr>
          <w:ilvl w:val="0"/>
          <w:numId w:val="31"/>
        </w:numPr>
        <w:spacing w:line="276" w:lineRule="auto"/>
        <w:ind w:left="426" w:hanging="426"/>
        <w:rPr>
          <w:rFonts w:asciiTheme="minorHAnsi" w:eastAsiaTheme="minorEastAsia" w:hAnsiTheme="minorHAnsi" w:cstheme="minorBidi"/>
          <w:szCs w:val="18"/>
        </w:rPr>
      </w:pPr>
      <w:r w:rsidRPr="00547F0B">
        <w:t xml:space="preserve">Let op: </w:t>
      </w:r>
      <w:r w:rsidR="50AF4FA0" w:rsidRPr="00547F0B">
        <w:rPr>
          <w:rFonts w:eastAsia="Verdana" w:cs="Verdana"/>
          <w:szCs w:val="18"/>
        </w:rPr>
        <w:t xml:space="preserve">Voor studenten die vanaf het studiejaar 2020-2021 zijn gestart met een opleiding, maar </w:t>
      </w:r>
      <w:r w:rsidR="50AF4FA0" w:rsidRPr="00547F0B">
        <w:rPr>
          <w:rFonts w:eastAsia="Verdana" w:cs="Verdana"/>
          <w:i/>
          <w:iCs/>
          <w:szCs w:val="18"/>
        </w:rPr>
        <w:t xml:space="preserve">na </w:t>
      </w:r>
      <w:r w:rsidR="50AF4FA0" w:rsidRPr="00547F0B">
        <w:rPr>
          <w:rFonts w:eastAsia="Verdana" w:cs="Verdana"/>
          <w:szCs w:val="18"/>
        </w:rPr>
        <w:t>1</w:t>
      </w:r>
      <w:r w:rsidR="007D2C08" w:rsidRPr="00547F0B">
        <w:rPr>
          <w:rFonts w:eastAsia="Verdana" w:cs="Verdana"/>
          <w:szCs w:val="18"/>
        </w:rPr>
        <w:t xml:space="preserve"> augustus</w:t>
      </w:r>
      <w:r w:rsidR="50AF4FA0" w:rsidRPr="00547F0B">
        <w:rPr>
          <w:rFonts w:eastAsia="Verdana" w:cs="Verdana"/>
          <w:szCs w:val="18"/>
        </w:rPr>
        <w:t xml:space="preserve"> 2022 diplomeren, telt de hoogte van het behaalde resultaat voor het keuzedeel of de keuzedelen wel mee. Keuzedelen moeten dan geëxamineerd worden. Dit is conform artikel 17 van het Examen- en kwalificatiebesluit beroepsopleidingen WEB zoals geldend per 1 augustus 2020.</w:t>
      </w:r>
      <w:r w:rsidR="0D72D305" w:rsidRPr="00547F0B">
        <w:t xml:space="preserve"> </w:t>
      </w:r>
    </w:p>
    <w:p w14:paraId="477BBA4F" w14:textId="409D851F" w:rsidR="21D73F06" w:rsidRPr="00547F0B" w:rsidRDefault="58463F34" w:rsidP="043063BF">
      <w:pPr>
        <w:pStyle w:val="Lijstalinea"/>
        <w:numPr>
          <w:ilvl w:val="0"/>
          <w:numId w:val="5"/>
        </w:numPr>
        <w:spacing w:line="276" w:lineRule="auto"/>
        <w:ind w:left="426" w:hanging="426"/>
        <w:rPr>
          <w:rFonts w:asciiTheme="minorHAnsi" w:eastAsiaTheme="minorEastAsia" w:hAnsiTheme="minorHAnsi" w:cstheme="minorBidi"/>
        </w:rPr>
      </w:pPr>
      <w:r w:rsidRPr="00547F0B">
        <w:t>B</w:t>
      </w:r>
      <w:r w:rsidR="724912C5" w:rsidRPr="00547F0B">
        <w:t>ewijzen die een student heeft opgebouwd tijdens de opleiding</w:t>
      </w:r>
      <w:r w:rsidR="5F5D7929" w:rsidRPr="00547F0B">
        <w:t xml:space="preserve"> kan </w:t>
      </w:r>
      <w:r w:rsidR="4BD9C6BC" w:rsidRPr="00547F0B">
        <w:t>de examencommissie</w:t>
      </w:r>
      <w:r w:rsidR="5F5D7929" w:rsidRPr="00547F0B">
        <w:t xml:space="preserve"> meewegen </w:t>
      </w:r>
      <w:r w:rsidR="724912C5" w:rsidRPr="00547F0B">
        <w:t>in het besluit om een student een diploma t</w:t>
      </w:r>
      <w:r w:rsidR="268AEE1D" w:rsidRPr="00547F0B">
        <w:t>o</w:t>
      </w:r>
      <w:r w:rsidR="724912C5" w:rsidRPr="00547F0B">
        <w:t>e</w:t>
      </w:r>
      <w:r w:rsidR="1F9EFE91" w:rsidRPr="00547F0B">
        <w:t xml:space="preserve"> te kennen</w:t>
      </w:r>
      <w:r w:rsidR="724912C5" w:rsidRPr="00547F0B">
        <w:t xml:space="preserve">. </w:t>
      </w:r>
    </w:p>
    <w:p w14:paraId="70A752B8" w14:textId="3639FB3F" w:rsidR="00327AE6" w:rsidRPr="00547F0B" w:rsidRDefault="6737365D" w:rsidP="6CD21E69">
      <w:pPr>
        <w:pStyle w:val="Lijstalinea"/>
        <w:numPr>
          <w:ilvl w:val="0"/>
          <w:numId w:val="5"/>
        </w:numPr>
        <w:spacing w:line="276" w:lineRule="auto"/>
        <w:ind w:left="426" w:hanging="426"/>
        <w:rPr>
          <w:rFonts w:asciiTheme="minorHAnsi" w:eastAsiaTheme="minorEastAsia" w:hAnsiTheme="minorHAnsi" w:cstheme="minorBidi"/>
        </w:rPr>
      </w:pPr>
      <w:r w:rsidRPr="00547F0B">
        <w:t>Voor de duur van dit servicedocument is een</w:t>
      </w:r>
      <w:r w:rsidR="7C21C6CC" w:rsidRPr="00547F0B">
        <w:t xml:space="preserve"> </w:t>
      </w:r>
      <w:r w:rsidR="476342D8" w:rsidRPr="00547F0B">
        <w:t>op onderdelen aangescherpte</w:t>
      </w:r>
      <w:r w:rsidR="7C21C6CC" w:rsidRPr="00547F0B">
        <w:t>,</w:t>
      </w:r>
      <w:r w:rsidR="5740BF4E" w:rsidRPr="00547F0B">
        <w:t xml:space="preserve"> </w:t>
      </w:r>
      <w:hyperlink r:id="rId23">
        <w:r w:rsidR="376BA791" w:rsidRPr="00547F0B">
          <w:rPr>
            <w:rStyle w:val="Hyperlink"/>
          </w:rPr>
          <w:t>handr</w:t>
        </w:r>
        <w:r w:rsidR="5870A405" w:rsidRPr="00547F0B">
          <w:rPr>
            <w:rStyle w:val="Hyperlink"/>
          </w:rPr>
          <w:t>eiking Verantwoord Diplomabesluit</w:t>
        </w:r>
      </w:hyperlink>
      <w:r w:rsidR="724912C5" w:rsidRPr="00547F0B">
        <w:t xml:space="preserve"> </w:t>
      </w:r>
      <w:r w:rsidR="3EB9D709" w:rsidRPr="00547F0B">
        <w:t xml:space="preserve">van kracht. De </w:t>
      </w:r>
      <w:r w:rsidR="42BD2A97" w:rsidRPr="00547F0B">
        <w:t xml:space="preserve">handreiking </w:t>
      </w:r>
      <w:r w:rsidR="51BDE8D0" w:rsidRPr="00547F0B">
        <w:rPr>
          <w:rFonts w:eastAsia="Verdana" w:cs="Verdana"/>
        </w:rPr>
        <w:t>Verantwoord Diplomabesluit</w:t>
      </w:r>
      <w:r w:rsidR="51BDE8D0" w:rsidRPr="00547F0B">
        <w:t xml:space="preserve"> </w:t>
      </w:r>
      <w:r w:rsidR="42BD2A97" w:rsidRPr="00547F0B">
        <w:t>is te zien als appendix bij dit servicedocument</w:t>
      </w:r>
      <w:r w:rsidR="2E20D12A" w:rsidRPr="00547F0B">
        <w:t>.</w:t>
      </w:r>
      <w:r w:rsidR="42BD2A97" w:rsidRPr="00547F0B">
        <w:t xml:space="preserve"> </w:t>
      </w:r>
    </w:p>
    <w:p w14:paraId="27A705C3" w14:textId="77777777" w:rsidR="001F332A" w:rsidRPr="00547F0B" w:rsidRDefault="001F332A" w:rsidP="001F332A"/>
    <w:p w14:paraId="4D94C3D5" w14:textId="77777777" w:rsidR="001F332A" w:rsidRPr="00547F0B" w:rsidRDefault="5728C5D4" w:rsidP="00FF2B9D">
      <w:pPr>
        <w:pStyle w:val="Kop2"/>
      </w:pPr>
      <w:bookmarkStart w:id="12" w:name="_Toc44607038"/>
      <w:r w:rsidRPr="00547F0B">
        <w:t>3.2</w:t>
      </w:r>
      <w:r w:rsidR="23E9EBBF" w:rsidRPr="00547F0B">
        <w:t xml:space="preserve"> </w:t>
      </w:r>
      <w:r w:rsidR="001F332A" w:rsidRPr="00547F0B">
        <w:tab/>
      </w:r>
      <w:r w:rsidR="00327AE6" w:rsidRPr="00547F0B">
        <w:t>E</w:t>
      </w:r>
      <w:r w:rsidRPr="00547F0B">
        <w:t>xamineren</w:t>
      </w:r>
      <w:bookmarkEnd w:id="12"/>
    </w:p>
    <w:p w14:paraId="5F29B2D8" w14:textId="77777777" w:rsidR="5DDCB616" w:rsidRPr="00547F0B" w:rsidRDefault="3DC59578" w:rsidP="00FC4B65">
      <w:pPr>
        <w:pStyle w:val="Lijstalinea"/>
        <w:numPr>
          <w:ilvl w:val="0"/>
          <w:numId w:val="5"/>
        </w:numPr>
        <w:spacing w:line="276" w:lineRule="auto"/>
        <w:ind w:left="426" w:hanging="426"/>
      </w:pPr>
      <w:r w:rsidRPr="00547F0B">
        <w:t xml:space="preserve">De centrale examens </w:t>
      </w:r>
      <w:r w:rsidR="111B0354" w:rsidRPr="00547F0B">
        <w:t xml:space="preserve">mbo </w:t>
      </w:r>
      <w:r w:rsidRPr="00547F0B">
        <w:t xml:space="preserve">moeten worden afgenomen. </w:t>
      </w:r>
      <w:r w:rsidR="1E1BF38B" w:rsidRPr="00547F0B">
        <w:t>De verantwoordelijkheid hiervoor ligt bij de s</w:t>
      </w:r>
      <w:r w:rsidR="106A3D31" w:rsidRPr="00547F0B">
        <w:t>cholen</w:t>
      </w:r>
      <w:r w:rsidRPr="00547F0B">
        <w:t xml:space="preserve">, daarbij rekening houdend met zowel de richtlijnen van het </w:t>
      </w:r>
      <w:proofErr w:type="spellStart"/>
      <w:r w:rsidRPr="00547F0B">
        <w:t>CvTE</w:t>
      </w:r>
      <w:proofErr w:type="spellEnd"/>
      <w:r w:rsidRPr="00547F0B">
        <w:t xml:space="preserve"> als </w:t>
      </w:r>
      <w:r w:rsidR="2908506C" w:rsidRPr="00547F0B">
        <w:t xml:space="preserve">de maatregelen ter bestrijding van het </w:t>
      </w:r>
      <w:r w:rsidR="64A8BA65" w:rsidRPr="00547F0B">
        <w:t>coronavirus</w:t>
      </w:r>
      <w:r w:rsidRPr="00547F0B">
        <w:t>.</w:t>
      </w:r>
    </w:p>
    <w:p w14:paraId="51C228F2" w14:textId="09D05620" w:rsidR="008E5011" w:rsidRPr="00547F0B" w:rsidRDefault="008E5011" w:rsidP="61279B47">
      <w:pPr>
        <w:pStyle w:val="Lijstalinea"/>
        <w:numPr>
          <w:ilvl w:val="0"/>
          <w:numId w:val="5"/>
        </w:numPr>
        <w:spacing w:line="276" w:lineRule="auto"/>
        <w:ind w:left="426" w:hanging="426"/>
      </w:pPr>
      <w:r w:rsidRPr="00547F0B">
        <w:t xml:space="preserve">Scholen worden opgeroepen om studenten </w:t>
      </w:r>
      <w:r w:rsidR="00A526F0" w:rsidRPr="00547F0B">
        <w:t>inzage</w:t>
      </w:r>
      <w:r w:rsidRPr="00547F0B">
        <w:t xml:space="preserve"> te geven in de door hen gemaakte examens. Op het moment </w:t>
      </w:r>
      <w:r w:rsidR="00A526F0" w:rsidRPr="00547F0B">
        <w:t>dat dit niet fysiek kan</w:t>
      </w:r>
      <w:r w:rsidRPr="00547F0B">
        <w:t xml:space="preserve">, dient de school zich </w:t>
      </w:r>
      <w:r w:rsidR="00A526F0" w:rsidRPr="00547F0B">
        <w:t xml:space="preserve">maximaal </w:t>
      </w:r>
      <w:r w:rsidRPr="00547F0B">
        <w:t xml:space="preserve">in te spannen om hiervoor een alternatieve oplossing te vinden. </w:t>
      </w:r>
    </w:p>
    <w:p w14:paraId="02AE77D4" w14:textId="77777777" w:rsidR="00A064FB" w:rsidRPr="00547F0B" w:rsidRDefault="01293C5A" w:rsidP="61279B47">
      <w:pPr>
        <w:pStyle w:val="Lijstalinea"/>
        <w:numPr>
          <w:ilvl w:val="0"/>
          <w:numId w:val="5"/>
        </w:numPr>
        <w:spacing w:line="276" w:lineRule="auto"/>
        <w:ind w:left="426" w:hanging="426"/>
        <w:rPr>
          <w:rFonts w:asciiTheme="minorHAnsi" w:eastAsiaTheme="minorEastAsia" w:hAnsiTheme="minorHAnsi" w:cstheme="minorBidi"/>
        </w:rPr>
      </w:pPr>
      <w:r w:rsidRPr="00547F0B">
        <w:t>Praktijkexamens kunnen op school</w:t>
      </w:r>
      <w:r w:rsidR="11BB99C2" w:rsidRPr="00547F0B">
        <w:t>,</w:t>
      </w:r>
      <w:r w:rsidR="0382DDF5" w:rsidRPr="00547F0B">
        <w:t xml:space="preserve"> </w:t>
      </w:r>
      <w:r w:rsidR="7816FE23" w:rsidRPr="00547F0B">
        <w:t xml:space="preserve">de </w:t>
      </w:r>
      <w:proofErr w:type="spellStart"/>
      <w:r w:rsidR="7816FE23" w:rsidRPr="00547F0B">
        <w:t>bpv</w:t>
      </w:r>
      <w:proofErr w:type="spellEnd"/>
      <w:r w:rsidR="7816FE23" w:rsidRPr="00547F0B">
        <w:t xml:space="preserve">-plek </w:t>
      </w:r>
      <w:r w:rsidR="4A5DE8E6" w:rsidRPr="00547F0B">
        <w:t xml:space="preserve">of </w:t>
      </w:r>
      <w:r w:rsidR="698F913D" w:rsidRPr="00547F0B">
        <w:t xml:space="preserve">op </w:t>
      </w:r>
      <w:r w:rsidR="4A5DE8E6" w:rsidRPr="00547F0B">
        <w:t xml:space="preserve">een andere plek </w:t>
      </w:r>
      <w:r w:rsidRPr="00547F0B">
        <w:t xml:space="preserve">plaatsvinden, mits ruimtes hiervoor voldoende geoutilleerd zijn en </w:t>
      </w:r>
      <w:r w:rsidR="2F7F8817" w:rsidRPr="00547F0B">
        <w:t xml:space="preserve">ook hier voldaan wordt </w:t>
      </w:r>
      <w:r w:rsidR="31F527A2" w:rsidRPr="00547F0B">
        <w:t xml:space="preserve">aan de </w:t>
      </w:r>
      <w:r w:rsidR="2D245ED2" w:rsidRPr="00547F0B">
        <w:t>maatregelen ter bestrijding van het coronavirus</w:t>
      </w:r>
      <w:r w:rsidR="6ECE36EC" w:rsidRPr="00547F0B">
        <w:t xml:space="preserve"> en eventue</w:t>
      </w:r>
      <w:r w:rsidR="698F913D" w:rsidRPr="00547F0B">
        <w:t>e</w:t>
      </w:r>
      <w:r w:rsidR="6ECE36EC" w:rsidRPr="00547F0B">
        <w:t>l, daarvan afgeleide, brancheprotocollen.</w:t>
      </w:r>
    </w:p>
    <w:p w14:paraId="5DE404F6" w14:textId="57A46FFD" w:rsidR="7549904B" w:rsidRPr="00547F0B" w:rsidRDefault="7549904B" w:rsidP="61279B47">
      <w:pPr>
        <w:pStyle w:val="Lijstalinea"/>
        <w:numPr>
          <w:ilvl w:val="0"/>
          <w:numId w:val="5"/>
        </w:numPr>
        <w:spacing w:line="276" w:lineRule="auto"/>
        <w:ind w:left="426" w:hanging="426"/>
      </w:pPr>
      <w:r w:rsidRPr="00547F0B">
        <w:rPr>
          <w:szCs w:val="18"/>
        </w:rPr>
        <w:t>Voor de studenten van de opleiding Chauffeur Wegvervoer (</w:t>
      </w:r>
      <w:proofErr w:type="spellStart"/>
      <w:r w:rsidRPr="00547F0B">
        <w:rPr>
          <w:szCs w:val="18"/>
        </w:rPr>
        <w:t>bbl</w:t>
      </w:r>
      <w:proofErr w:type="spellEnd"/>
      <w:r w:rsidRPr="00547F0B">
        <w:rPr>
          <w:szCs w:val="18"/>
        </w:rPr>
        <w:t xml:space="preserve">) is een voorrangsregeling met het CBR opgesteld op basis waarvan zij met voorrang een </w:t>
      </w:r>
      <w:r w:rsidR="008C6175" w:rsidRPr="00547F0B">
        <w:rPr>
          <w:szCs w:val="18"/>
        </w:rPr>
        <w:t xml:space="preserve">theorie- </w:t>
      </w:r>
      <w:r w:rsidR="00020A6F" w:rsidRPr="00547F0B">
        <w:rPr>
          <w:szCs w:val="18"/>
        </w:rPr>
        <w:t>en/</w:t>
      </w:r>
      <w:r w:rsidR="008C6175" w:rsidRPr="00547F0B">
        <w:rPr>
          <w:szCs w:val="18"/>
        </w:rPr>
        <w:t xml:space="preserve">of </w:t>
      </w:r>
      <w:r w:rsidRPr="00547F0B">
        <w:rPr>
          <w:szCs w:val="18"/>
        </w:rPr>
        <w:t xml:space="preserve">praktijkexamen </w:t>
      </w:r>
      <w:r w:rsidR="006B43B8" w:rsidRPr="00547F0B">
        <w:rPr>
          <w:szCs w:val="18"/>
        </w:rPr>
        <w:t>B</w:t>
      </w:r>
      <w:r w:rsidRPr="00547F0B">
        <w:rPr>
          <w:szCs w:val="18"/>
        </w:rPr>
        <w:t xml:space="preserve"> kunnen doen als dat voor hen van belan</w:t>
      </w:r>
      <w:r w:rsidR="7DE95A88" w:rsidRPr="00547F0B">
        <w:rPr>
          <w:szCs w:val="18"/>
        </w:rPr>
        <w:t>g is om voor diplomering in aanmerking te komen. Sinds 4 maart 2021 kunnen scholen aan het CBR een lijst met studenten (en bijbehorende gegeven</w:t>
      </w:r>
      <w:r w:rsidR="00237A46" w:rsidRPr="00547F0B">
        <w:rPr>
          <w:szCs w:val="18"/>
        </w:rPr>
        <w:t>s</w:t>
      </w:r>
      <w:r w:rsidR="7DE95A88" w:rsidRPr="00547F0B">
        <w:rPr>
          <w:szCs w:val="18"/>
        </w:rPr>
        <w:t xml:space="preserve">) aanleveren die in aanmerking komen voor de voorrangsregeling. </w:t>
      </w:r>
    </w:p>
    <w:p w14:paraId="663220FA" w14:textId="49A8DDF6" w:rsidR="14BC0B0F" w:rsidRPr="00547F0B" w:rsidRDefault="14BC0B0F" w:rsidP="00EC3ED3">
      <w:pPr>
        <w:pStyle w:val="Lijstalinea"/>
        <w:spacing w:line="276" w:lineRule="auto"/>
        <w:ind w:left="0"/>
        <w:rPr>
          <w:rFonts w:asciiTheme="minorHAnsi" w:eastAsiaTheme="minorEastAsia" w:hAnsiTheme="minorHAnsi" w:cstheme="minorBidi"/>
        </w:rPr>
      </w:pPr>
    </w:p>
    <w:p w14:paraId="43E571DB" w14:textId="77777777" w:rsidR="00DD58C9" w:rsidRPr="00547F0B" w:rsidRDefault="00DD58C9" w:rsidP="3CEC4082">
      <w:pPr>
        <w:pStyle w:val="Kop1"/>
        <w:numPr>
          <w:ilvl w:val="0"/>
          <w:numId w:val="1"/>
        </w:numPr>
        <w:jc w:val="both"/>
      </w:pPr>
      <w:bookmarkStart w:id="13" w:name="_Toc44607039"/>
      <w:bookmarkStart w:id="14" w:name="_Hlk80289879"/>
      <w:r w:rsidRPr="00547F0B">
        <w:t>Instroo</w:t>
      </w:r>
      <w:r w:rsidR="00DF09C5" w:rsidRPr="00547F0B">
        <w:t>m, doorstroom en vervolgopleiding</w:t>
      </w:r>
      <w:bookmarkEnd w:id="13"/>
    </w:p>
    <w:bookmarkEnd w:id="14"/>
    <w:p w14:paraId="544DB998" w14:textId="77777777" w:rsidR="00EB01F7" w:rsidRPr="00547F0B" w:rsidRDefault="00EB01F7" w:rsidP="00EB01F7">
      <w:pPr>
        <w:spacing w:line="276" w:lineRule="auto"/>
      </w:pPr>
    </w:p>
    <w:p w14:paraId="44D5F0A8" w14:textId="77777777" w:rsidR="00EB01F7" w:rsidRPr="00547F0B" w:rsidRDefault="00EB01F7" w:rsidP="006C09F7">
      <w:pPr>
        <w:pStyle w:val="Kop2"/>
        <w:spacing w:line="276" w:lineRule="auto"/>
      </w:pPr>
      <w:r w:rsidRPr="00547F0B">
        <w:t>4.1</w:t>
      </w:r>
      <w:r w:rsidRPr="00547F0B">
        <w:tab/>
        <w:t>Voorlichting en Intake</w:t>
      </w:r>
    </w:p>
    <w:p w14:paraId="3A0836C2" w14:textId="77777777" w:rsidR="00FE22FF" w:rsidRPr="00547F0B" w:rsidRDefault="00883EFD" w:rsidP="00FE22FF">
      <w:pPr>
        <w:pStyle w:val="Lijstalinea"/>
        <w:numPr>
          <w:ilvl w:val="0"/>
          <w:numId w:val="5"/>
        </w:numPr>
        <w:spacing w:line="276" w:lineRule="auto"/>
        <w:ind w:left="426" w:hanging="426"/>
      </w:pPr>
      <w:r w:rsidRPr="00547F0B">
        <w:t xml:space="preserve">Voor aankomende studenten is de voorlichting over </w:t>
      </w:r>
      <w:r w:rsidR="001055EA" w:rsidRPr="00547F0B">
        <w:t xml:space="preserve">de opleiding en </w:t>
      </w:r>
      <w:r w:rsidRPr="00547F0B">
        <w:t>het arbeidsmarktperspectief</w:t>
      </w:r>
      <w:r w:rsidR="001055EA" w:rsidRPr="00547F0B">
        <w:t xml:space="preserve"> van de opleiding</w:t>
      </w:r>
      <w:r w:rsidRPr="00547F0B">
        <w:t xml:space="preserve"> in tijden van </w:t>
      </w:r>
      <w:r w:rsidR="00970F6E" w:rsidRPr="00547F0B">
        <w:t>c</w:t>
      </w:r>
      <w:r w:rsidRPr="00547F0B">
        <w:t>orona nog meer van belang dan het al was. Naast een tekort aan stages en leerbanen, zijn er ook veel plekken waar nog wel ruimte is voor beroepspraktijkvorming. Bij de intake wordt het arbeidsmarktperspectief en de beschikbaarheid van stageplekken besproken met aankomende studenten. Het perspectief voor jongeren is van groot belang, aanstaande eerstejaars vanuit het voortgezet onderwijs mogen niet onevenredig getroffen</w:t>
      </w:r>
      <w:r w:rsidR="00EE6165" w:rsidRPr="00547F0B">
        <w:t xml:space="preserve"> worden. Daarom is een goede loopbaanbegeleiding (LOB)</w:t>
      </w:r>
      <w:r w:rsidRPr="00547F0B">
        <w:t xml:space="preserve"> nu meer dan ooit aan de orde.</w:t>
      </w:r>
    </w:p>
    <w:p w14:paraId="5A04CCBF" w14:textId="1B475D4B" w:rsidR="00FE22FF" w:rsidRPr="00547F0B" w:rsidRDefault="00FE22FF" w:rsidP="00FE22FF">
      <w:pPr>
        <w:pStyle w:val="Lijstalinea"/>
        <w:numPr>
          <w:ilvl w:val="0"/>
          <w:numId w:val="5"/>
        </w:numPr>
        <w:spacing w:line="276" w:lineRule="auto"/>
        <w:ind w:left="426" w:hanging="426"/>
      </w:pPr>
      <w:r w:rsidRPr="00547F0B">
        <w:t xml:space="preserve">Expertisepunt LOB biedt via haar website </w:t>
      </w:r>
      <w:hyperlink r:id="rId24" w:history="1">
        <w:r w:rsidRPr="00547F0B">
          <w:rPr>
            <w:rStyle w:val="Hyperlink"/>
          </w:rPr>
          <w:t>LOB en Corona</w:t>
        </w:r>
      </w:hyperlink>
      <w:r w:rsidRPr="00547F0B">
        <w:t xml:space="preserve"> scholen in vmbo, havo/vwo, mbo en hbo via links, tips en praktijkvoorbeelden ondersteuning op de vraag: 'hoe begeleid je leerlingen/studenten op afstand bij het keuzeproces?’ </w:t>
      </w:r>
    </w:p>
    <w:p w14:paraId="3E72C1F0" w14:textId="77777777" w:rsidR="00FB4FC8" w:rsidRPr="00547F0B" w:rsidRDefault="00FB4FC8" w:rsidP="3CEC4082">
      <w:pPr>
        <w:spacing w:line="276" w:lineRule="auto"/>
      </w:pPr>
      <w:bookmarkStart w:id="15" w:name="_Toc44607040"/>
    </w:p>
    <w:p w14:paraId="5386ECD4" w14:textId="298CACD3" w:rsidR="00FB4FC8" w:rsidRPr="00547F0B" w:rsidRDefault="00567731" w:rsidP="006C09F7">
      <w:pPr>
        <w:pStyle w:val="Kop2"/>
        <w:spacing w:line="276" w:lineRule="auto"/>
        <w:rPr>
          <w:rFonts w:cs="Verdana"/>
        </w:rPr>
      </w:pPr>
      <w:r w:rsidRPr="00547F0B">
        <w:lastRenderedPageBreak/>
        <w:t>4.</w:t>
      </w:r>
      <w:r w:rsidR="00EB01F7" w:rsidRPr="00547F0B">
        <w:t>2</w:t>
      </w:r>
      <w:r w:rsidRPr="00547F0B">
        <w:t xml:space="preserve"> </w:t>
      </w:r>
      <w:r w:rsidR="006B4289" w:rsidRPr="00547F0B">
        <w:tab/>
      </w:r>
      <w:r w:rsidR="006638AE" w:rsidRPr="00547F0B">
        <w:t>Aanmelddatum</w:t>
      </w:r>
      <w:bookmarkEnd w:id="15"/>
      <w:r w:rsidR="001E26ED" w:rsidRPr="00547F0B">
        <w:t xml:space="preserve"> (geldt voor bekostigd onderwijs)</w:t>
      </w:r>
      <w:r w:rsidR="00F06E1A" w:rsidRPr="00547F0B">
        <w:t xml:space="preserve"> en toelating</w:t>
      </w:r>
    </w:p>
    <w:p w14:paraId="39E1E14A" w14:textId="45765F3F" w:rsidR="00F06E1A" w:rsidRPr="00547F0B" w:rsidRDefault="7D9F2FF0" w:rsidP="6CD21E69">
      <w:pPr>
        <w:pStyle w:val="Lijstalinea"/>
        <w:numPr>
          <w:ilvl w:val="0"/>
          <w:numId w:val="5"/>
        </w:numPr>
        <w:spacing w:line="276" w:lineRule="auto"/>
        <w:ind w:left="426" w:hanging="426"/>
        <w:rPr>
          <w:rFonts w:asciiTheme="minorHAnsi" w:eastAsiaTheme="minorEastAsia" w:hAnsiTheme="minorHAnsi" w:cstheme="minorBidi"/>
        </w:rPr>
      </w:pPr>
      <w:r w:rsidRPr="00547F0B">
        <w:t>Studenten</w:t>
      </w:r>
      <w:r w:rsidR="2692C264" w:rsidRPr="00547F0B">
        <w:t xml:space="preserve"> </w:t>
      </w:r>
      <w:r w:rsidR="1C7F2DF0" w:rsidRPr="00547F0B">
        <w:t xml:space="preserve">die </w:t>
      </w:r>
      <w:r w:rsidR="18ADF6F4" w:rsidRPr="00547F0B">
        <w:t xml:space="preserve">vanaf studiejaar 2021-2022 </w:t>
      </w:r>
      <w:r w:rsidR="1C7F2DF0" w:rsidRPr="00547F0B">
        <w:t>wil</w:t>
      </w:r>
      <w:r w:rsidR="00493EA8" w:rsidRPr="00547F0B">
        <w:t>d</w:t>
      </w:r>
      <w:r w:rsidR="369DA220" w:rsidRPr="00547F0B">
        <w:t>en</w:t>
      </w:r>
      <w:r w:rsidR="1C7F2DF0" w:rsidRPr="00547F0B">
        <w:t xml:space="preserve"> starten met een mbo-opleiding, </w:t>
      </w:r>
      <w:r w:rsidR="00493EA8" w:rsidRPr="00547F0B">
        <w:t xml:space="preserve">hadden </w:t>
      </w:r>
      <w:r w:rsidR="001055EA" w:rsidRPr="00547F0B">
        <w:t>tot uiterlijk 1 mei</w:t>
      </w:r>
      <w:r w:rsidR="1C7F2DF0" w:rsidRPr="00547F0B">
        <w:t xml:space="preserve"> </w:t>
      </w:r>
      <w:r w:rsidR="18ADF6F4" w:rsidRPr="00547F0B">
        <w:t xml:space="preserve">2021 </w:t>
      </w:r>
      <w:r w:rsidR="001055EA" w:rsidRPr="00547F0B">
        <w:t xml:space="preserve">de tijd om zich aan te melden </w:t>
      </w:r>
      <w:r w:rsidR="1C7F2DF0" w:rsidRPr="00547F0B">
        <w:t>voor die opleiding</w:t>
      </w:r>
      <w:r w:rsidR="33B3C8FC" w:rsidRPr="00547F0B">
        <w:t xml:space="preserve">. </w:t>
      </w:r>
      <w:r w:rsidR="0F5CE653" w:rsidRPr="00547F0B">
        <w:t xml:space="preserve">Dit om </w:t>
      </w:r>
      <w:r w:rsidR="0F5CE653" w:rsidRPr="00547F0B">
        <w:rPr>
          <w:rFonts w:eastAsia="Verdana" w:cs="Verdana"/>
        </w:rPr>
        <w:t>recht op automatische toelating</w:t>
      </w:r>
      <w:r w:rsidR="0F5CE653" w:rsidRPr="00547F0B">
        <w:t xml:space="preserve"> te hebben tot die opleiding. </w:t>
      </w:r>
      <w:r w:rsidR="33B3C8FC" w:rsidRPr="00547F0B">
        <w:t>D</w:t>
      </w:r>
      <w:r w:rsidR="000B485A" w:rsidRPr="00547F0B">
        <w:t>e periode</w:t>
      </w:r>
      <w:r w:rsidR="69EF189C" w:rsidRPr="00547F0B">
        <w:t xml:space="preserve"> </w:t>
      </w:r>
      <w:r w:rsidR="001055EA" w:rsidRPr="00547F0B">
        <w:t>is vanwege corona een maand ver</w:t>
      </w:r>
      <w:r w:rsidR="00EC3ED3" w:rsidRPr="00547F0B">
        <w:t>ruimd</w:t>
      </w:r>
      <w:r w:rsidR="001055EA" w:rsidRPr="00547F0B">
        <w:t xml:space="preserve"> om studenten meer tijd te geven zich te kunnen oriënteren</w:t>
      </w:r>
      <w:r w:rsidR="48985B18" w:rsidRPr="00547F0B">
        <w:t>.</w:t>
      </w:r>
      <w:r w:rsidR="19FF9645" w:rsidRPr="00547F0B">
        <w:t xml:space="preserve"> </w:t>
      </w:r>
    </w:p>
    <w:p w14:paraId="08A04463" w14:textId="77777777" w:rsidR="007B67EE" w:rsidRPr="00547F0B" w:rsidRDefault="007B67EE" w:rsidP="007B67EE">
      <w:pPr>
        <w:spacing w:line="276" w:lineRule="auto"/>
        <w:rPr>
          <w:rFonts w:asciiTheme="minorHAnsi" w:eastAsiaTheme="minorEastAsia" w:hAnsiTheme="minorHAnsi" w:cstheme="minorBidi"/>
        </w:rPr>
      </w:pPr>
    </w:p>
    <w:p w14:paraId="18A28D24" w14:textId="659C60FD" w:rsidR="007B67EE" w:rsidRPr="00547F0B" w:rsidRDefault="007B67EE" w:rsidP="007B67EE">
      <w:pPr>
        <w:pStyle w:val="Kop2"/>
        <w:spacing w:line="276" w:lineRule="auto"/>
      </w:pPr>
      <w:r w:rsidRPr="00547F0B">
        <w:t>4.3  Instroom</w:t>
      </w:r>
    </w:p>
    <w:p w14:paraId="43D83854" w14:textId="7C975A1E" w:rsidR="007B67EE" w:rsidRPr="00547F0B" w:rsidRDefault="007B67EE" w:rsidP="007B67EE">
      <w:pPr>
        <w:pStyle w:val="Lijstalinea"/>
        <w:numPr>
          <w:ilvl w:val="0"/>
          <w:numId w:val="5"/>
        </w:numPr>
        <w:spacing w:line="276" w:lineRule="auto"/>
        <w:ind w:left="426" w:hanging="426"/>
        <w:rPr>
          <w:rFonts w:eastAsia="Verdana" w:cs="Verdana"/>
        </w:rPr>
      </w:pPr>
      <w:r w:rsidRPr="00547F0B">
        <w:rPr>
          <w:rFonts w:eastAsia="Verdana" w:cs="Verdana"/>
        </w:rPr>
        <w:t>Voor toelating tot het mbo gelden de reguliere vooropleidingseisen.</w:t>
      </w:r>
    </w:p>
    <w:p w14:paraId="72540CFA" w14:textId="55905BC1" w:rsidR="007B67EE" w:rsidRPr="00547F0B" w:rsidRDefault="1FD5D31D" w:rsidP="00563851">
      <w:pPr>
        <w:pStyle w:val="Lijstalinea"/>
        <w:numPr>
          <w:ilvl w:val="0"/>
          <w:numId w:val="5"/>
        </w:numPr>
        <w:spacing w:line="276" w:lineRule="auto"/>
        <w:ind w:left="426" w:hanging="426"/>
        <w:rPr>
          <w:rFonts w:eastAsia="Verdana" w:cs="Verdana"/>
        </w:rPr>
      </w:pPr>
      <w:r w:rsidRPr="00547F0B">
        <w:rPr>
          <w:rFonts w:eastAsia="Verdana" w:cs="Verdana"/>
        </w:rPr>
        <w:t xml:space="preserve">In de wet is geregeld dat mbo-instellingen nadere vooropleidingseisen mogen stellen zoals die zijn vastgelegd in de </w:t>
      </w:r>
      <w:hyperlink r:id="rId25" w:history="1">
        <w:r w:rsidRPr="00547F0B">
          <w:rPr>
            <w:rStyle w:val="Hyperlink"/>
            <w:rFonts w:eastAsia="Verdana" w:cs="Verdana"/>
          </w:rPr>
          <w:t>doorstroomregeling vmbo-mbo 2021</w:t>
        </w:r>
      </w:hyperlink>
      <w:r w:rsidR="00563851" w:rsidRPr="00547F0B">
        <w:rPr>
          <w:rStyle w:val="Hyperlink"/>
          <w:rFonts w:eastAsia="Verdana" w:cs="Verdana"/>
        </w:rPr>
        <w:t>.</w:t>
      </w:r>
      <w:r w:rsidR="00563851" w:rsidRPr="00547F0B">
        <w:rPr>
          <w:rFonts w:eastAsia="Verdana" w:cs="Verdana"/>
        </w:rPr>
        <w:t xml:space="preserve"> Zo is er een mogelijkheid</w:t>
      </w:r>
      <w:r w:rsidR="007B67EE" w:rsidRPr="00547F0B">
        <w:rPr>
          <w:rFonts w:eastAsia="Verdana" w:cs="Verdana"/>
        </w:rPr>
        <w:t xml:space="preserve"> dat wiskunde of NASK1 vereist wordt bij niet-verwante door</w:t>
      </w:r>
      <w:r w:rsidR="003C2170" w:rsidRPr="00547F0B">
        <w:rPr>
          <w:rFonts w:eastAsia="Verdana" w:cs="Verdana"/>
        </w:rPr>
        <w:t>stroom naar een aantal techniek</w:t>
      </w:r>
      <w:r w:rsidR="007B67EE" w:rsidRPr="00547F0B">
        <w:rPr>
          <w:rFonts w:eastAsia="Verdana" w:cs="Verdana"/>
        </w:rPr>
        <w:t>opleidingen.</w:t>
      </w:r>
      <w:r w:rsidR="00563851" w:rsidRPr="00547F0B">
        <w:rPr>
          <w:rFonts w:eastAsia="Verdana" w:cs="Verdana"/>
        </w:rPr>
        <w:t xml:space="preserve"> Een leerling die in het </w:t>
      </w:r>
      <w:r w:rsidR="00237A46" w:rsidRPr="00547F0B">
        <w:rPr>
          <w:rFonts w:eastAsia="Verdana" w:cs="Verdana"/>
        </w:rPr>
        <w:t>studiejaar</w:t>
      </w:r>
      <w:r w:rsidR="000B485A" w:rsidRPr="00547F0B">
        <w:rPr>
          <w:rFonts w:eastAsia="Verdana" w:cs="Verdana"/>
        </w:rPr>
        <w:t xml:space="preserve"> 2020-2021 een diploma heeft b</w:t>
      </w:r>
      <w:r w:rsidR="00563851" w:rsidRPr="00547F0B">
        <w:rPr>
          <w:rFonts w:eastAsia="Verdana" w:cs="Verdana"/>
        </w:rPr>
        <w:t xml:space="preserve">ehaald op het voortgezet onderwijs en voor het in de regeling genoemde vak een onvoldoende heeft gehaald, of dit vak heeft weggestreept </w:t>
      </w:r>
      <w:r w:rsidR="00237A46" w:rsidRPr="00547F0B">
        <w:rPr>
          <w:rFonts w:eastAsia="Verdana" w:cs="Verdana"/>
        </w:rPr>
        <w:t>met als doel het behalen van het</w:t>
      </w:r>
      <w:r w:rsidR="00563851" w:rsidRPr="00547F0B">
        <w:rPr>
          <w:rFonts w:eastAsia="Verdana" w:cs="Verdana"/>
        </w:rPr>
        <w:t xml:space="preserve"> diploma, kan voor de duur van dit servicedocument alsnog </w:t>
      </w:r>
      <w:r w:rsidRPr="00547F0B">
        <w:rPr>
          <w:rFonts w:eastAsia="Verdana" w:cs="Verdana"/>
        </w:rPr>
        <w:t>doorstromen naar de in de regeling genoemde opleidingen.</w:t>
      </w:r>
    </w:p>
    <w:p w14:paraId="5E52FD1E" w14:textId="77777777" w:rsidR="001F332A" w:rsidRPr="00547F0B" w:rsidRDefault="001F332A" w:rsidP="253A3E8F">
      <w:pPr>
        <w:spacing w:line="276" w:lineRule="auto"/>
      </w:pPr>
    </w:p>
    <w:p w14:paraId="30C55692" w14:textId="53E0304E" w:rsidR="67335BE7" w:rsidRPr="00547F0B" w:rsidRDefault="7B7B3F57" w:rsidP="006C09F7">
      <w:pPr>
        <w:pStyle w:val="Kop2"/>
        <w:spacing w:line="276" w:lineRule="auto"/>
      </w:pPr>
      <w:bookmarkStart w:id="16" w:name="_Toc44607041"/>
      <w:r w:rsidRPr="00547F0B">
        <w:t>4.</w:t>
      </w:r>
      <w:r w:rsidR="007B67EE" w:rsidRPr="00547F0B">
        <w:t>4</w:t>
      </w:r>
      <w:r w:rsidRPr="00547F0B">
        <w:t xml:space="preserve"> </w:t>
      </w:r>
      <w:r w:rsidRPr="00547F0B">
        <w:tab/>
      </w:r>
      <w:r w:rsidR="3B217A5B" w:rsidRPr="00547F0B">
        <w:t>B</w:t>
      </w:r>
      <w:r w:rsidR="00237A46" w:rsidRPr="00547F0B">
        <w:t>indend studieadvies</w:t>
      </w:r>
      <w:r w:rsidR="56E09D6E" w:rsidRPr="00547F0B">
        <w:t xml:space="preserve"> (</w:t>
      </w:r>
      <w:r w:rsidR="7E32ED26" w:rsidRPr="00547F0B">
        <w:t xml:space="preserve">geldt voor </w:t>
      </w:r>
      <w:r w:rsidR="56E09D6E" w:rsidRPr="00547F0B">
        <w:t>bekostigd onderwijs)</w:t>
      </w:r>
      <w:bookmarkEnd w:id="16"/>
      <w:r w:rsidR="00633347" w:rsidRPr="00547F0B">
        <w:t xml:space="preserve"> cohort</w:t>
      </w:r>
      <w:r w:rsidR="00EB01F7" w:rsidRPr="00547F0B">
        <w:t xml:space="preserve"> 2020</w:t>
      </w:r>
      <w:r w:rsidR="00EC3ED3" w:rsidRPr="00547F0B">
        <w:t>-20</w:t>
      </w:r>
      <w:r w:rsidR="00EB01F7" w:rsidRPr="00547F0B">
        <w:t>21</w:t>
      </w:r>
    </w:p>
    <w:p w14:paraId="06D259A9" w14:textId="1222D54B" w:rsidR="002B6B2B" w:rsidRPr="00547F0B" w:rsidRDefault="002B6B2B" w:rsidP="002B6B2B">
      <w:pPr>
        <w:pStyle w:val="Lijstalinea"/>
        <w:numPr>
          <w:ilvl w:val="0"/>
          <w:numId w:val="5"/>
        </w:numPr>
        <w:spacing w:line="276" w:lineRule="auto"/>
        <w:ind w:left="426" w:hanging="426"/>
      </w:pPr>
      <w:r w:rsidRPr="00547F0B">
        <w:t xml:space="preserve">Mbo-scholen </w:t>
      </w:r>
      <w:r w:rsidR="00DF178F" w:rsidRPr="00547F0B">
        <w:t>worden</w:t>
      </w:r>
      <w:r w:rsidR="00493EA8" w:rsidRPr="00547F0B">
        <w:t xml:space="preserve"> </w:t>
      </w:r>
      <w:r w:rsidR="00D07307" w:rsidRPr="00547F0B">
        <w:t>dringend</w:t>
      </w:r>
      <w:r w:rsidRPr="00547F0B">
        <w:t xml:space="preserve"> opgeroepen om aan het cohort 2020-2021 geen negatieve</w:t>
      </w:r>
      <w:r w:rsidR="00237A46" w:rsidRPr="00547F0B">
        <w:t xml:space="preserve"> bindende studieadviezen</w:t>
      </w:r>
      <w:r w:rsidRPr="00547F0B">
        <w:t xml:space="preserve"> </w:t>
      </w:r>
      <w:r w:rsidR="00237A46" w:rsidRPr="00547F0B">
        <w:t>(</w:t>
      </w:r>
      <w:proofErr w:type="spellStart"/>
      <w:r w:rsidRPr="00547F0B">
        <w:t>BSA’s</w:t>
      </w:r>
      <w:proofErr w:type="spellEnd"/>
      <w:r w:rsidR="00237A46" w:rsidRPr="00547F0B">
        <w:t>)</w:t>
      </w:r>
      <w:r w:rsidRPr="00547F0B">
        <w:t xml:space="preserve"> af te geven. De maatregelen ter bestrijding van de coronacrisis kunnen op verschillende wijzen impact hebben op de studievoortgang en de consequenties van een negatief BSA zijn voor de student groot. Dat is extra kwetsbaar, omdat het goed begeleiden van de student naar een nieuwe opleiding nu lastiger is gezien de beperkingen die er vanw</w:t>
      </w:r>
      <w:r w:rsidR="000B485A" w:rsidRPr="00547F0B">
        <w:t>ege de bestrijding van corona</w:t>
      </w:r>
      <w:r w:rsidRPr="00547F0B">
        <w:t xml:space="preserve"> zijn.</w:t>
      </w:r>
    </w:p>
    <w:p w14:paraId="10609D91" w14:textId="05A2E853" w:rsidR="007A41D9" w:rsidRPr="00547F0B" w:rsidRDefault="644AB4EA" w:rsidP="007A41D9">
      <w:pPr>
        <w:pStyle w:val="Lijstalinea"/>
        <w:numPr>
          <w:ilvl w:val="0"/>
          <w:numId w:val="5"/>
        </w:numPr>
        <w:spacing w:line="276" w:lineRule="auto"/>
        <w:ind w:left="426" w:hanging="426"/>
      </w:pPr>
      <w:r w:rsidRPr="00547F0B">
        <w:t xml:space="preserve">Het geven van een </w:t>
      </w:r>
      <w:r w:rsidR="00237A46" w:rsidRPr="00547F0B">
        <w:t xml:space="preserve">BSA </w:t>
      </w:r>
      <w:r w:rsidR="002B6B2B" w:rsidRPr="00547F0B">
        <w:t xml:space="preserve">en het indien </w:t>
      </w:r>
      <w:r w:rsidRPr="00547F0B">
        <w:t xml:space="preserve">nodig verstrekken van een negatief </w:t>
      </w:r>
      <w:r w:rsidR="738F253C" w:rsidRPr="00547F0B">
        <w:t>BSA</w:t>
      </w:r>
      <w:r w:rsidR="0067280E" w:rsidRPr="00547F0B">
        <w:t xml:space="preserve"> </w:t>
      </w:r>
      <w:r w:rsidR="00D07307" w:rsidRPr="00547F0B">
        <w:t xml:space="preserve">blijft </w:t>
      </w:r>
      <w:r w:rsidR="00F618B5" w:rsidRPr="00547F0B">
        <w:t xml:space="preserve">in principe </w:t>
      </w:r>
      <w:r w:rsidR="00D07307" w:rsidRPr="00547F0B">
        <w:t>wettelijk mogelijk</w:t>
      </w:r>
      <w:r w:rsidR="738F253C" w:rsidRPr="00547F0B">
        <w:t>,</w:t>
      </w:r>
      <w:r w:rsidR="0067280E" w:rsidRPr="00547F0B">
        <w:t xml:space="preserve"> maar</w:t>
      </w:r>
      <w:r w:rsidR="738F253C" w:rsidRPr="00547F0B">
        <w:t xml:space="preserve"> </w:t>
      </w:r>
      <w:r w:rsidR="00D07307" w:rsidRPr="00547F0B">
        <w:t xml:space="preserve">mag </w:t>
      </w:r>
      <w:r w:rsidRPr="00547F0B">
        <w:t xml:space="preserve">pas gebeuren wanneer er voldoende beeld is over de studievoortgang van een student. </w:t>
      </w:r>
      <w:r w:rsidR="00D07307" w:rsidRPr="00547F0B">
        <w:t>Dat betekent dat de school</w:t>
      </w:r>
      <w:r w:rsidR="001055EA" w:rsidRPr="00547F0B">
        <w:t xml:space="preserve"> bij het besluit over het afgeven van het BSA de persoonlijke omstandigheden van de student</w:t>
      </w:r>
      <w:r w:rsidR="00D07307" w:rsidRPr="00547F0B">
        <w:t xml:space="preserve"> betrekt</w:t>
      </w:r>
      <w:r w:rsidR="001055EA" w:rsidRPr="00547F0B">
        <w:t>. Het feit dat de student onvoldoende studievoortgang heeft geboe</w:t>
      </w:r>
      <w:r w:rsidR="007A41D9" w:rsidRPr="00547F0B">
        <w:t>kt vanwege de coronamaatregelen,</w:t>
      </w:r>
      <w:r w:rsidR="001055EA" w:rsidRPr="00547F0B">
        <w:t xml:space="preserve"> en daardoor niet alle resultaten heeft kunnen behalen, is zo’n omstandigheid. Daarnaast moeten scholen, ook in de huidige omstandigheden, voorzieningen hebben getroffen om de student in staat te stellen een goede studievoortgang te kunnen realiseren. </w:t>
      </w:r>
      <w:r w:rsidR="642A61A4" w:rsidRPr="00547F0B">
        <w:t xml:space="preserve">Dit geldt voor alle opleidingen in het mbo. </w:t>
      </w:r>
    </w:p>
    <w:p w14:paraId="2CC7920A" w14:textId="77777777" w:rsidR="009B3F8D" w:rsidRPr="00547F0B" w:rsidRDefault="001D19C5" w:rsidP="009B3F8D">
      <w:pPr>
        <w:pStyle w:val="Lijstalinea"/>
        <w:numPr>
          <w:ilvl w:val="0"/>
          <w:numId w:val="5"/>
        </w:numPr>
        <w:spacing w:line="276" w:lineRule="auto"/>
        <w:ind w:left="426" w:hanging="426"/>
      </w:pPr>
      <w:r w:rsidRPr="00547F0B">
        <w:t xml:space="preserve">Het BSA wordt niet uitgesteld naar een later moment in de opleiding. Scholen kunnen alleen na 9 maanden en tot de 12e maand na de start van de opleiding (bij meerjarige opleidingen) een BSA afgeven (mits voldaan aan de voorwaarden). </w:t>
      </w:r>
    </w:p>
    <w:p w14:paraId="21E5CBFB" w14:textId="7F3A5AED" w:rsidR="001055EA" w:rsidRPr="00547F0B" w:rsidRDefault="001055EA" w:rsidP="009B3F8D">
      <w:pPr>
        <w:pStyle w:val="Lijstalinea"/>
        <w:numPr>
          <w:ilvl w:val="0"/>
          <w:numId w:val="5"/>
        </w:numPr>
        <w:spacing w:line="276" w:lineRule="auto"/>
        <w:ind w:left="426" w:hanging="426"/>
      </w:pPr>
      <w:r w:rsidRPr="00547F0B">
        <w:t>Van belang blijft om intensief met studenten in gesprek te blijven over hun studievoortgang en hen daarin</w:t>
      </w:r>
      <w:r w:rsidR="00D04884" w:rsidRPr="00547F0B">
        <w:t xml:space="preserve"> nauw</w:t>
      </w:r>
      <w:r w:rsidRPr="00547F0B">
        <w:t xml:space="preserve"> te volgen. </w:t>
      </w:r>
    </w:p>
    <w:p w14:paraId="4F9BE594" w14:textId="77777777" w:rsidR="563D647C" w:rsidRPr="00547F0B" w:rsidRDefault="563D647C" w:rsidP="563D647C">
      <w:pPr>
        <w:spacing w:line="276" w:lineRule="auto"/>
        <w:rPr>
          <w:rFonts w:eastAsia="Verdana" w:cs="Verdana"/>
          <w:u w:val="single"/>
        </w:rPr>
      </w:pPr>
    </w:p>
    <w:p w14:paraId="2AC344F8" w14:textId="5F9C3E2A" w:rsidR="00C96625" w:rsidRPr="00547F0B" w:rsidRDefault="7771A280" w:rsidP="00641A9A">
      <w:pPr>
        <w:pStyle w:val="Kop2"/>
      </w:pPr>
      <w:bookmarkStart w:id="17" w:name="_Toc44607042"/>
      <w:r w:rsidRPr="00547F0B">
        <w:t>4.</w:t>
      </w:r>
      <w:r w:rsidR="1FD5D31D" w:rsidRPr="00547F0B">
        <w:t>5</w:t>
      </w:r>
      <w:r w:rsidRPr="00547F0B">
        <w:t xml:space="preserve"> </w:t>
      </w:r>
      <w:r w:rsidR="00567731" w:rsidRPr="00547F0B">
        <w:tab/>
      </w:r>
      <w:r w:rsidR="6FF6E29E" w:rsidRPr="00547F0B">
        <w:t>Voorwaardelijk</w:t>
      </w:r>
      <w:r w:rsidR="6D3AF060" w:rsidRPr="00547F0B">
        <w:t xml:space="preserve"> doorstroom</w:t>
      </w:r>
      <w:r w:rsidR="6FF6E29E" w:rsidRPr="00547F0B">
        <w:t xml:space="preserve"> studenten </w:t>
      </w:r>
      <w:r w:rsidR="213930F9" w:rsidRPr="00547F0B">
        <w:t>s</w:t>
      </w:r>
      <w:r w:rsidR="3AB398F8" w:rsidRPr="00547F0B">
        <w:t>tudie</w:t>
      </w:r>
      <w:r w:rsidR="213930F9" w:rsidRPr="00547F0B">
        <w:t xml:space="preserve">jaar </w:t>
      </w:r>
      <w:r w:rsidR="0EA43498" w:rsidRPr="00547F0B">
        <w:t>202</w:t>
      </w:r>
      <w:r w:rsidR="05D77646" w:rsidRPr="00547F0B">
        <w:t>1</w:t>
      </w:r>
      <w:r w:rsidR="0EA43498" w:rsidRPr="00547F0B">
        <w:t>-202</w:t>
      </w:r>
      <w:r w:rsidR="707D85B8" w:rsidRPr="00547F0B">
        <w:t>2</w:t>
      </w:r>
      <w:bookmarkEnd w:id="17"/>
    </w:p>
    <w:p w14:paraId="2039AEA5" w14:textId="77777777" w:rsidR="74F522BA" w:rsidRPr="00547F0B" w:rsidRDefault="74F522BA" w:rsidP="74F522BA"/>
    <w:p w14:paraId="5FEDAD88" w14:textId="4B896E55" w:rsidR="005B5459" w:rsidRPr="00547F0B" w:rsidRDefault="00CE44C7" w:rsidP="005B5459">
      <w:pPr>
        <w:spacing w:line="276" w:lineRule="auto"/>
        <w:rPr>
          <w:rFonts w:eastAsia="Verdana" w:cs="Verdana"/>
          <w:i/>
          <w:iCs/>
        </w:rPr>
      </w:pPr>
      <w:r w:rsidRPr="00547F0B">
        <w:rPr>
          <w:rFonts w:eastAsia="Verdana" w:cs="Verdana"/>
          <w:i/>
          <w:iCs/>
        </w:rPr>
        <w:t>4.</w:t>
      </w:r>
      <w:r w:rsidR="007B67EE" w:rsidRPr="00547F0B">
        <w:rPr>
          <w:rFonts w:eastAsia="Verdana" w:cs="Verdana"/>
          <w:i/>
          <w:iCs/>
        </w:rPr>
        <w:t>5</w:t>
      </w:r>
      <w:r w:rsidRPr="00547F0B">
        <w:rPr>
          <w:rFonts w:eastAsia="Verdana" w:cs="Verdana"/>
          <w:i/>
          <w:iCs/>
        </w:rPr>
        <w:t xml:space="preserve">.1 </w:t>
      </w:r>
      <w:r w:rsidR="3A9F84B7" w:rsidRPr="00547F0B">
        <w:rPr>
          <w:rFonts w:eastAsia="Verdana" w:cs="Verdana"/>
          <w:i/>
          <w:iCs/>
        </w:rPr>
        <w:t>Mbo-hbo</w:t>
      </w:r>
      <w:r w:rsidR="00611917" w:rsidRPr="00547F0B">
        <w:rPr>
          <w:rFonts w:eastAsia="Verdana" w:cs="Verdana"/>
          <w:i/>
          <w:iCs/>
        </w:rPr>
        <w:t xml:space="preserve"> </w:t>
      </w:r>
    </w:p>
    <w:p w14:paraId="3C272016" w14:textId="75C1590A" w:rsidR="005B5459" w:rsidRPr="00547F0B" w:rsidRDefault="00A27C9B" w:rsidP="00A27C9B">
      <w:pPr>
        <w:pStyle w:val="Lijstalinea"/>
        <w:numPr>
          <w:ilvl w:val="0"/>
          <w:numId w:val="13"/>
        </w:numPr>
        <w:spacing w:line="276" w:lineRule="auto"/>
        <w:ind w:left="426" w:hanging="426"/>
      </w:pPr>
      <w:r w:rsidRPr="00547F0B">
        <w:t>Ook voor komend studiejaar zal het mogelijk worden gemaakt voor mbo-4 studenten die, door een kleine studievertraging ontstaan door COVID-19, nog geen mbo-diploma hebben, aan een hbo-opleiding (bachelor, </w:t>
      </w:r>
      <w:proofErr w:type="spellStart"/>
      <w:r w:rsidRPr="00547F0B">
        <w:t>associate</w:t>
      </w:r>
      <w:proofErr w:type="spellEnd"/>
      <w:r w:rsidRPr="00547F0B">
        <w:t> </w:t>
      </w:r>
      <w:proofErr w:type="spellStart"/>
      <w:r w:rsidRPr="00547F0B">
        <w:t>degree</w:t>
      </w:r>
      <w:proofErr w:type="spellEnd"/>
      <w:r w:rsidRPr="00547F0B">
        <w:t xml:space="preserve">) te mogen beginnen. Over de voorwaarden daarvoor </w:t>
      </w:r>
      <w:r w:rsidR="008E4E8F" w:rsidRPr="00547F0B">
        <w:t xml:space="preserve">staat </w:t>
      </w:r>
      <w:r w:rsidRPr="00547F0B">
        <w:t xml:space="preserve">meer informatie in het </w:t>
      </w:r>
      <w:r w:rsidR="00797FB2" w:rsidRPr="00547F0B">
        <w:t xml:space="preserve">meest recente </w:t>
      </w:r>
      <w:r w:rsidRPr="00547F0B">
        <w:t>servicedocument voor het hoger onderwijs</w:t>
      </w:r>
      <w:r w:rsidR="00797FB2" w:rsidRPr="00547F0B">
        <w:t>.</w:t>
      </w:r>
    </w:p>
    <w:p w14:paraId="7BA0CACC" w14:textId="77777777" w:rsidR="005B5459" w:rsidRPr="00547F0B" w:rsidRDefault="005B5459" w:rsidP="005B5459">
      <w:pPr>
        <w:pStyle w:val="Lijstalinea"/>
        <w:spacing w:line="276" w:lineRule="auto"/>
        <w:ind w:left="426"/>
      </w:pPr>
    </w:p>
    <w:p w14:paraId="6291016C" w14:textId="39602CBB" w:rsidR="006264D0" w:rsidRPr="00547F0B" w:rsidRDefault="00CE44C7" w:rsidP="1939088A">
      <w:pPr>
        <w:spacing w:line="276" w:lineRule="auto"/>
        <w:rPr>
          <w:i/>
          <w:iCs/>
        </w:rPr>
      </w:pPr>
      <w:r w:rsidRPr="00547F0B">
        <w:rPr>
          <w:i/>
          <w:iCs/>
        </w:rPr>
        <w:t>4.</w:t>
      </w:r>
      <w:r w:rsidR="007B67EE" w:rsidRPr="00547F0B">
        <w:rPr>
          <w:i/>
          <w:iCs/>
        </w:rPr>
        <w:t>5</w:t>
      </w:r>
      <w:r w:rsidRPr="00547F0B">
        <w:rPr>
          <w:i/>
          <w:iCs/>
        </w:rPr>
        <w:t xml:space="preserve">.2 </w:t>
      </w:r>
      <w:r w:rsidR="3A9F84B7" w:rsidRPr="00547F0B">
        <w:rPr>
          <w:i/>
          <w:iCs/>
        </w:rPr>
        <w:t>Mbo-mbo</w:t>
      </w:r>
    </w:p>
    <w:p w14:paraId="289E8362" w14:textId="77777777" w:rsidR="00C60D08" w:rsidRPr="00547F0B" w:rsidRDefault="008F6C7B" w:rsidP="00C60D08">
      <w:pPr>
        <w:pStyle w:val="Lijstalinea"/>
        <w:numPr>
          <w:ilvl w:val="0"/>
          <w:numId w:val="5"/>
        </w:numPr>
        <w:spacing w:line="276" w:lineRule="auto"/>
        <w:ind w:left="426" w:hanging="426"/>
        <w:rPr>
          <w:rFonts w:asciiTheme="minorHAnsi" w:eastAsiaTheme="minorEastAsia" w:hAnsiTheme="minorHAnsi" w:cstheme="minorBidi"/>
          <w:szCs w:val="18"/>
        </w:rPr>
      </w:pPr>
      <w:r w:rsidRPr="00547F0B">
        <w:t>Mbo-studenten</w:t>
      </w:r>
      <w:r w:rsidR="2B0B2865" w:rsidRPr="00547F0B">
        <w:t xml:space="preserve"> die met een </w:t>
      </w:r>
      <w:r w:rsidR="4FD6CFD0" w:rsidRPr="00547F0B">
        <w:t>beperkte</w:t>
      </w:r>
      <w:r w:rsidR="2B0B2865" w:rsidRPr="00547F0B">
        <w:t xml:space="preserve"> studievertraging, ontstaan door COVID-19 wil</w:t>
      </w:r>
      <w:r w:rsidRPr="00547F0B">
        <w:t>len</w:t>
      </w:r>
      <w:r w:rsidR="2B0B2865" w:rsidRPr="00547F0B">
        <w:t xml:space="preserve"> doorstromen naa</w:t>
      </w:r>
      <w:r w:rsidRPr="00547F0B">
        <w:t>r een mbo-vervolgopleiding hebben</w:t>
      </w:r>
      <w:r w:rsidR="2B0B2865" w:rsidRPr="00547F0B">
        <w:t xml:space="preserve"> tot 1 januari 2022 de tijd om het mbo-diploma te halen. Als het mbo-diploma niet voor 1 januari 2022 wordt behaald, zal de student moeten stoppen met de</w:t>
      </w:r>
      <w:r w:rsidR="3EACA4CE" w:rsidRPr="00547F0B">
        <w:t xml:space="preserve"> mbo-vervolg</w:t>
      </w:r>
      <w:r w:rsidR="2B0B2865" w:rsidRPr="00547F0B">
        <w:t xml:space="preserve">opleiding. </w:t>
      </w:r>
    </w:p>
    <w:p w14:paraId="3D882894" w14:textId="64231A98" w:rsidR="008C3523" w:rsidRPr="00547F0B" w:rsidRDefault="1B1D9398" w:rsidP="00C60D08">
      <w:pPr>
        <w:pStyle w:val="Lijstalinea"/>
        <w:numPr>
          <w:ilvl w:val="0"/>
          <w:numId w:val="5"/>
        </w:numPr>
        <w:spacing w:line="276" w:lineRule="auto"/>
        <w:ind w:left="426" w:hanging="426"/>
        <w:rPr>
          <w:rFonts w:asciiTheme="minorHAnsi" w:eastAsiaTheme="minorEastAsia" w:hAnsiTheme="minorHAnsi" w:cstheme="minorBidi"/>
          <w:szCs w:val="18"/>
        </w:rPr>
      </w:pPr>
      <w:r w:rsidRPr="00547F0B">
        <w:t xml:space="preserve">Voor een nadere toelichting op de financiële effecten </w:t>
      </w:r>
      <w:r w:rsidR="0B707EFE" w:rsidRPr="00547F0B">
        <w:t xml:space="preserve">en de bekostigingsstatus van de student </w:t>
      </w:r>
      <w:r w:rsidRPr="00547F0B">
        <w:t>zie paragraaf 7</w:t>
      </w:r>
      <w:r w:rsidR="478B3AF2" w:rsidRPr="00547F0B">
        <w:t>.</w:t>
      </w:r>
    </w:p>
    <w:p w14:paraId="2B898DCF" w14:textId="77777777" w:rsidR="15ADCD82" w:rsidRPr="00547F0B" w:rsidRDefault="15ADCD82" w:rsidP="115675BC">
      <w:pPr>
        <w:spacing w:line="276" w:lineRule="auto"/>
        <w:ind w:hanging="426"/>
      </w:pPr>
    </w:p>
    <w:p w14:paraId="57120215" w14:textId="358EB4AB" w:rsidR="36B89BDC" w:rsidRPr="00547F0B" w:rsidRDefault="00EC5E8C" w:rsidP="3CEC4082">
      <w:pPr>
        <w:spacing w:line="276" w:lineRule="auto"/>
        <w:jc w:val="both"/>
        <w:rPr>
          <w:rFonts w:eastAsiaTheme="minorEastAsia"/>
          <w:i/>
          <w:iCs/>
        </w:rPr>
      </w:pPr>
      <w:r w:rsidRPr="00547F0B">
        <w:rPr>
          <w:i/>
          <w:iCs/>
        </w:rPr>
        <w:t>4.</w:t>
      </w:r>
      <w:r w:rsidR="007B67EE" w:rsidRPr="00547F0B">
        <w:rPr>
          <w:i/>
          <w:iCs/>
        </w:rPr>
        <w:t>5</w:t>
      </w:r>
      <w:r w:rsidRPr="00547F0B">
        <w:rPr>
          <w:i/>
          <w:iCs/>
        </w:rPr>
        <w:t>.3</w:t>
      </w:r>
      <w:r w:rsidR="00BC2CB9" w:rsidRPr="00547F0B">
        <w:rPr>
          <w:i/>
          <w:iCs/>
        </w:rPr>
        <w:t xml:space="preserve"> </w:t>
      </w:r>
      <w:proofErr w:type="spellStart"/>
      <w:r w:rsidR="004936C1" w:rsidRPr="00547F0B">
        <w:rPr>
          <w:i/>
          <w:iCs/>
        </w:rPr>
        <w:t>Vavo</w:t>
      </w:r>
      <w:proofErr w:type="spellEnd"/>
    </w:p>
    <w:p w14:paraId="74F8EBE4" w14:textId="3158E148" w:rsidR="00A27C9B" w:rsidRPr="00547F0B" w:rsidRDefault="008F6C7B" w:rsidP="00A27C9B">
      <w:pPr>
        <w:pStyle w:val="Lijstalinea"/>
        <w:numPr>
          <w:ilvl w:val="0"/>
          <w:numId w:val="5"/>
        </w:numPr>
        <w:spacing w:line="276" w:lineRule="auto"/>
        <w:ind w:left="426" w:hanging="426"/>
      </w:pPr>
      <w:bookmarkStart w:id="18" w:name="_Toc44607043"/>
      <w:r w:rsidRPr="00547F0B">
        <w:t>Voor de</w:t>
      </w:r>
      <w:r w:rsidR="00A27C9B" w:rsidRPr="00547F0B">
        <w:t> </w:t>
      </w:r>
      <w:proofErr w:type="spellStart"/>
      <w:r w:rsidR="00A27C9B" w:rsidRPr="00547F0B">
        <w:t>vavo</w:t>
      </w:r>
      <w:proofErr w:type="spellEnd"/>
      <w:r w:rsidR="00A27C9B" w:rsidRPr="00547F0B">
        <w:t> geldt voor wat betreft de openstelling, de afspraken zoals die gelden voor het mbo</w:t>
      </w:r>
      <w:r w:rsidR="00493EA8" w:rsidRPr="00547F0B">
        <w:t>.</w:t>
      </w:r>
      <w:r w:rsidR="00A27C9B" w:rsidRPr="00547F0B">
        <w:t> </w:t>
      </w:r>
    </w:p>
    <w:p w14:paraId="0C7E7488" w14:textId="77777777" w:rsidR="00A27C9B" w:rsidRPr="00547F0B" w:rsidRDefault="00A27C9B" w:rsidP="00A27C9B">
      <w:pPr>
        <w:pStyle w:val="Lijstalinea"/>
        <w:numPr>
          <w:ilvl w:val="0"/>
          <w:numId w:val="5"/>
        </w:numPr>
        <w:spacing w:line="276" w:lineRule="auto"/>
        <w:ind w:left="426" w:hanging="426"/>
      </w:pPr>
      <w:r w:rsidRPr="00547F0B">
        <w:t xml:space="preserve">Wat betreft deelname aan het fysieke onderwijs gelden voor de </w:t>
      </w:r>
      <w:proofErr w:type="spellStart"/>
      <w:r w:rsidRPr="00547F0B">
        <w:t>vavo</w:t>
      </w:r>
      <w:proofErr w:type="spellEnd"/>
      <w:r w:rsidRPr="00547F0B">
        <w:t>-scholen de regels voor examenkandidaten. Zij mogen op de locatie van de school lessen volgen, met inachtneming van de algemeen geldende regels ter bestrijding van corona. </w:t>
      </w:r>
    </w:p>
    <w:p w14:paraId="141E1E8A" w14:textId="2943642D" w:rsidR="00A27C9B" w:rsidRPr="00547F0B" w:rsidRDefault="00A27C9B" w:rsidP="00A27C9B">
      <w:pPr>
        <w:pStyle w:val="Lijstalinea"/>
        <w:numPr>
          <w:ilvl w:val="0"/>
          <w:numId w:val="5"/>
        </w:numPr>
        <w:spacing w:line="276" w:lineRule="auto"/>
        <w:ind w:left="426" w:hanging="426"/>
      </w:pPr>
      <w:r w:rsidRPr="00547F0B">
        <w:t>Op het punt van het onderwijsprogramma en de examinering volgt het </w:t>
      </w:r>
      <w:proofErr w:type="spellStart"/>
      <w:r w:rsidRPr="00547F0B">
        <w:t>vavo</w:t>
      </w:r>
      <w:proofErr w:type="spellEnd"/>
      <w:r w:rsidRPr="00547F0B">
        <w:t xml:space="preserve"> de maatregelen voor het vo, zoals beschreven in de aanvulling besluit examens vo, zie: </w:t>
      </w:r>
      <w:hyperlink r:id="rId26" w:history="1">
        <w:r w:rsidRPr="00547F0B">
          <w:t>https://www.rijksoverheid.nl/onderwerpen/coronavirus-covid-19/documenten/publicaties/2020/12/16/servicedocument-examens-2021</w:t>
        </w:r>
      </w:hyperlink>
      <w:r w:rsidRPr="00547F0B">
        <w:t>.</w:t>
      </w:r>
    </w:p>
    <w:p w14:paraId="0AAA9C44" w14:textId="34DDF396" w:rsidR="00A27C9B" w:rsidRPr="00547F0B" w:rsidRDefault="00A27C9B" w:rsidP="00A27C9B">
      <w:pPr>
        <w:pStyle w:val="Lijstalinea"/>
        <w:numPr>
          <w:ilvl w:val="0"/>
          <w:numId w:val="5"/>
        </w:numPr>
        <w:spacing w:line="276" w:lineRule="auto"/>
        <w:ind w:left="426" w:hanging="426"/>
      </w:pPr>
      <w:r w:rsidRPr="00547F0B">
        <w:t xml:space="preserve">Als gevolg van de Covid-19 pandemie is in schooljaar 2020 het centraal examen (CE) niet doorgegaan. Dit is van invloed op de onderwijsresultaten van de </w:t>
      </w:r>
      <w:proofErr w:type="spellStart"/>
      <w:r w:rsidRPr="00547F0B">
        <w:t>vavo</w:t>
      </w:r>
      <w:proofErr w:type="spellEnd"/>
      <w:r w:rsidRPr="00547F0B">
        <w:t xml:space="preserve">-afdelingen, zoals deze door de Inspectie van het Onderwijs berekend worden. Om die reden wordt het toezicht aangepast waarbij de resultaten van examenjaar 2020 niet bij de berekening van de onderwijsresultaten </w:t>
      </w:r>
      <w:proofErr w:type="spellStart"/>
      <w:r w:rsidRPr="00547F0B">
        <w:t>vavo</w:t>
      </w:r>
      <w:proofErr w:type="spellEnd"/>
      <w:r w:rsidRPr="00547F0B">
        <w:t xml:space="preserve"> worden meegenomen. Voor hoe het toezicht wel vorm krijgt, zie: </w:t>
      </w:r>
      <w:hyperlink r:id="rId27" w:history="1">
        <w:r w:rsidRPr="00547F0B">
          <w:t>https://www.onderwijsinspectie.nl/onderwijssectoren/middelbaar-beroepsonderwijs/onderzoeken-mbo/kwaliteitsgebied-onderwijsresultaten-mbo</w:t>
        </w:r>
      </w:hyperlink>
      <w:r w:rsidRPr="00547F0B">
        <w:t>.   </w:t>
      </w:r>
    </w:p>
    <w:p w14:paraId="4687DA8C" w14:textId="77777777" w:rsidR="00DD58C9" w:rsidRPr="00547F0B" w:rsidRDefault="00DF09C5" w:rsidP="3CEC4082">
      <w:pPr>
        <w:pStyle w:val="Kop1"/>
        <w:numPr>
          <w:ilvl w:val="0"/>
          <w:numId w:val="1"/>
        </w:numPr>
        <w:ind w:left="426" w:hanging="426"/>
        <w:rPr>
          <w:rFonts w:eastAsia="Verdana"/>
        </w:rPr>
      </w:pPr>
      <w:bookmarkStart w:id="19" w:name="_Hlk80289893"/>
      <w:r w:rsidRPr="00547F0B">
        <w:rPr>
          <w:rFonts w:eastAsia="Verdana"/>
        </w:rPr>
        <w:t>Verzuim, voortijdig schooluitval en achterstanden</w:t>
      </w:r>
      <w:bookmarkEnd w:id="18"/>
    </w:p>
    <w:bookmarkEnd w:id="19"/>
    <w:p w14:paraId="64D7FDDB" w14:textId="77777777" w:rsidR="00B752D2" w:rsidRPr="00547F0B" w:rsidRDefault="00B752D2" w:rsidP="00B752D2">
      <w:pPr>
        <w:spacing w:line="276" w:lineRule="auto"/>
      </w:pPr>
    </w:p>
    <w:p w14:paraId="4D32A1F6" w14:textId="77777777" w:rsidR="00B752D2" w:rsidRPr="00547F0B" w:rsidRDefault="2F6ABF73" w:rsidP="006C09F7">
      <w:pPr>
        <w:pStyle w:val="Kop2"/>
        <w:spacing w:line="276" w:lineRule="auto"/>
      </w:pPr>
      <w:bookmarkStart w:id="20" w:name="_Toc44607044"/>
      <w:r w:rsidRPr="00547F0B">
        <w:t xml:space="preserve">5.1 </w:t>
      </w:r>
      <w:r w:rsidR="00FF2B9D" w:rsidRPr="00547F0B">
        <w:t xml:space="preserve"> </w:t>
      </w:r>
      <w:r w:rsidR="23F4A42D" w:rsidRPr="00547F0B">
        <w:t>V</w:t>
      </w:r>
      <w:r w:rsidRPr="00547F0B">
        <w:t>erzuim</w:t>
      </w:r>
      <w:r w:rsidR="3A41D42D" w:rsidRPr="00547F0B">
        <w:t>meldingen</w:t>
      </w:r>
      <w:bookmarkEnd w:id="20"/>
    </w:p>
    <w:p w14:paraId="2A7C2752" w14:textId="77777777" w:rsidR="00B752D2" w:rsidRPr="00547F0B" w:rsidRDefault="6C500AE0" w:rsidP="006C09F7">
      <w:pPr>
        <w:pStyle w:val="Lijstalinea"/>
        <w:numPr>
          <w:ilvl w:val="0"/>
          <w:numId w:val="5"/>
        </w:numPr>
        <w:spacing w:line="276" w:lineRule="auto"/>
        <w:ind w:left="426" w:hanging="426"/>
        <w:rPr>
          <w:rFonts w:asciiTheme="minorHAnsi" w:eastAsiaTheme="minorEastAsia" w:hAnsiTheme="minorHAnsi" w:cstheme="minorBidi"/>
        </w:rPr>
      </w:pPr>
      <w:r w:rsidRPr="00547F0B">
        <w:t xml:space="preserve">Voor leer- en </w:t>
      </w:r>
      <w:proofErr w:type="spellStart"/>
      <w:r w:rsidRPr="00547F0B">
        <w:t>kwalificatieplichtige</w:t>
      </w:r>
      <w:proofErr w:type="spellEnd"/>
      <w:r w:rsidRPr="00547F0B">
        <w:t xml:space="preserve"> studenten is er alleen sprake van geoorloofd verzuim als dat valt onder één van de gronden voor geoorloofd verzuim uit de Leerplichtwet 1969. </w:t>
      </w:r>
    </w:p>
    <w:p w14:paraId="77FD3D2B" w14:textId="5E579EEE" w:rsidR="00B752D2" w:rsidRPr="00547F0B" w:rsidRDefault="00ED651A" w:rsidP="006C09F7">
      <w:pPr>
        <w:pStyle w:val="Lijstalinea"/>
        <w:numPr>
          <w:ilvl w:val="0"/>
          <w:numId w:val="5"/>
        </w:numPr>
        <w:spacing w:line="276" w:lineRule="auto"/>
        <w:ind w:left="426" w:hanging="426"/>
      </w:pPr>
      <w:r w:rsidRPr="00547F0B">
        <w:t>Sinds</w:t>
      </w:r>
      <w:r w:rsidR="30355C4A" w:rsidRPr="00547F0B">
        <w:t xml:space="preserve"> het</w:t>
      </w:r>
      <w:r w:rsidRPr="00547F0B">
        <w:t xml:space="preserve"> begin van</w:t>
      </w:r>
      <w:r w:rsidR="30355C4A" w:rsidRPr="00547F0B">
        <w:t xml:space="preserve"> studiejaar 2020-2021 geldt dat ongeoorloofd verzuim </w:t>
      </w:r>
      <w:r w:rsidR="1A0E6B16" w:rsidRPr="00547F0B">
        <w:t xml:space="preserve">weer </w:t>
      </w:r>
      <w:r w:rsidR="30355C4A" w:rsidRPr="00547F0B">
        <w:t xml:space="preserve">op de reguliere manier moet worden gemeld, zowel voor leer- en </w:t>
      </w:r>
      <w:proofErr w:type="spellStart"/>
      <w:r w:rsidR="30355C4A" w:rsidRPr="00547F0B">
        <w:t>kwalificatieplichtige</w:t>
      </w:r>
      <w:proofErr w:type="spellEnd"/>
      <w:r w:rsidR="30355C4A" w:rsidRPr="00547F0B">
        <w:t xml:space="preserve"> jongeren, als </w:t>
      </w:r>
      <w:r w:rsidR="1A0E6B16" w:rsidRPr="00547F0B">
        <w:t xml:space="preserve">voor </w:t>
      </w:r>
      <w:r w:rsidR="30355C4A" w:rsidRPr="00547F0B">
        <w:t xml:space="preserve">jongeren tussen de 18 en 23 jaar die nog geen startkwalificatie hebben behaald. </w:t>
      </w:r>
    </w:p>
    <w:p w14:paraId="4920864B" w14:textId="77777777" w:rsidR="00B752D2" w:rsidRPr="00547F0B" w:rsidRDefault="30355C4A" w:rsidP="00FC4B65">
      <w:pPr>
        <w:pStyle w:val="Lijstalinea"/>
        <w:numPr>
          <w:ilvl w:val="0"/>
          <w:numId w:val="5"/>
        </w:numPr>
        <w:spacing w:line="276" w:lineRule="auto"/>
        <w:ind w:left="426" w:hanging="426"/>
        <w:rPr>
          <w:rFonts w:asciiTheme="minorHAnsi" w:eastAsiaTheme="minorEastAsia" w:hAnsiTheme="minorHAnsi" w:cstheme="minorBidi"/>
          <w:color w:val="000000" w:themeColor="text1"/>
        </w:rPr>
      </w:pPr>
      <w:r w:rsidRPr="00547F0B">
        <w:t xml:space="preserve">Indien het verplichte onderwijsprogramma (deels) bestaat uit online </w:t>
      </w:r>
      <w:r w:rsidR="4BADD01F" w:rsidRPr="00547F0B">
        <w:t>of afstands</w:t>
      </w:r>
      <w:r w:rsidR="67B33B7B" w:rsidRPr="00547F0B">
        <w:t>onderwijs</w:t>
      </w:r>
      <w:r w:rsidRPr="00547F0B">
        <w:t xml:space="preserve">, moeten scholen het ongeoorloofd verzuim ook bij online </w:t>
      </w:r>
      <w:r w:rsidR="7D892835" w:rsidRPr="00547F0B">
        <w:t>of afstands</w:t>
      </w:r>
      <w:r w:rsidRPr="00547F0B">
        <w:t xml:space="preserve">onderwijs melden. </w:t>
      </w:r>
    </w:p>
    <w:p w14:paraId="7FCCC5D5" w14:textId="77777777" w:rsidR="00366CB5" w:rsidRPr="00547F0B" w:rsidRDefault="0080410B" w:rsidP="00FC4B65">
      <w:pPr>
        <w:pStyle w:val="Lijstalinea"/>
        <w:numPr>
          <w:ilvl w:val="0"/>
          <w:numId w:val="5"/>
        </w:numPr>
        <w:spacing w:line="276" w:lineRule="auto"/>
        <w:ind w:left="426" w:hanging="426"/>
      </w:pPr>
      <w:r w:rsidRPr="00547F0B">
        <w:t xml:space="preserve">Het ministerie van </w:t>
      </w:r>
      <w:r w:rsidR="527C0D0A" w:rsidRPr="00547F0B">
        <w:t>OCW en de MBO Raad roepen scholen op om extra aandacht te besteden aan de werkwijze rondom het melden van verzuim bij afstandsonderwijs, bijvoorbeeld door in interne afspraken en/of het verzuimbeleid uit te werken op welke wijze het onderwijspersoneel kan vaststellen of studenten deelnemen aan online</w:t>
      </w:r>
      <w:r w:rsidR="44BF5FEE" w:rsidRPr="00547F0B">
        <w:t>-</w:t>
      </w:r>
      <w:r w:rsidR="527C0D0A" w:rsidRPr="00547F0B">
        <w:t>onderwijs. Het is van belang dat ook bij afstandsonderwijs verzuim in kaart wordt gebracht zodat mogelijk schooluitval wordt voorkomen.</w:t>
      </w:r>
    </w:p>
    <w:p w14:paraId="6DCE6D5E" w14:textId="77777777" w:rsidR="001C0C4D" w:rsidRPr="00547F0B" w:rsidRDefault="0A68BD9E" w:rsidP="00FC4B65">
      <w:pPr>
        <w:pStyle w:val="Lijstalinea"/>
        <w:numPr>
          <w:ilvl w:val="0"/>
          <w:numId w:val="5"/>
        </w:numPr>
        <w:spacing w:line="276" w:lineRule="auto"/>
        <w:ind w:left="426" w:hanging="426"/>
      </w:pPr>
      <w:r w:rsidRPr="00547F0B">
        <w:t xml:space="preserve">Ook </w:t>
      </w:r>
      <w:proofErr w:type="spellStart"/>
      <w:r w:rsidRPr="00547F0B">
        <w:t>bpv</w:t>
      </w:r>
      <w:proofErr w:type="spellEnd"/>
      <w:r w:rsidRPr="00547F0B">
        <w:t>-uren maken onderdeel uit van het verplichte onderwijsprogramma en ook daarvoor geldt dus dat ongeoorloofd verzuim moet worden gemeld.</w:t>
      </w:r>
      <w:r w:rsidR="527C0D0A" w:rsidRPr="00547F0B">
        <w:t xml:space="preserve">  </w:t>
      </w:r>
    </w:p>
    <w:p w14:paraId="2346AC0E" w14:textId="365F13D8" w:rsidR="00B752D2" w:rsidRPr="00547F0B" w:rsidRDefault="30355C4A" w:rsidP="00FC4B65">
      <w:pPr>
        <w:pStyle w:val="Lijstalinea"/>
        <w:numPr>
          <w:ilvl w:val="0"/>
          <w:numId w:val="5"/>
        </w:numPr>
        <w:spacing w:line="276" w:lineRule="auto"/>
        <w:ind w:left="426" w:hanging="426"/>
      </w:pPr>
      <w:r w:rsidRPr="00547F0B">
        <w:t xml:space="preserve">Als de student wegens een kwetsbare gezondheid of </w:t>
      </w:r>
      <w:r w:rsidR="7E6754C2" w:rsidRPr="00547F0B">
        <w:t xml:space="preserve">de </w:t>
      </w:r>
      <w:r w:rsidRPr="00547F0B">
        <w:t xml:space="preserve">kwetsbare gezondheid van </w:t>
      </w:r>
      <w:r w:rsidRPr="00547F0B">
        <w:rPr>
          <w:rFonts w:ascii="Arial" w:eastAsia="Arial" w:hAnsi="Arial" w:cs="Arial"/>
        </w:rPr>
        <w:t>een</w:t>
      </w:r>
      <w:r w:rsidRPr="00547F0B">
        <w:t xml:space="preserve"> familielid niet fysiek naar school </w:t>
      </w:r>
      <w:r w:rsidR="5F4BF91B" w:rsidRPr="00547F0B">
        <w:t xml:space="preserve">of BPV-plek </w:t>
      </w:r>
      <w:r w:rsidRPr="00547F0B">
        <w:t xml:space="preserve">kan voor het deel van het onderwijsprogramma dat weer fysiek wordt gegeven, </w:t>
      </w:r>
      <w:r w:rsidR="1C24C500" w:rsidRPr="00547F0B">
        <w:t xml:space="preserve">dan is het in het belang van de student </w:t>
      </w:r>
      <w:r w:rsidR="0738D46A" w:rsidRPr="00547F0B">
        <w:t xml:space="preserve">om zoveel als mogelijk </w:t>
      </w:r>
      <w:r w:rsidRPr="00547F0B">
        <w:t xml:space="preserve">een maatwerkoplossing </w:t>
      </w:r>
      <w:r w:rsidR="3B9A4305" w:rsidRPr="00547F0B">
        <w:t>te krijgen</w:t>
      </w:r>
      <w:r w:rsidRPr="00547F0B">
        <w:t xml:space="preserve">. Zolang de student dit voor hem/haar ingerichte maatwerkonderwijs ook volgt, is er geen sprake van ongeoorloofd verzuim. </w:t>
      </w:r>
    </w:p>
    <w:p w14:paraId="69436721" w14:textId="77777777" w:rsidR="007E7E0A" w:rsidRPr="00547F0B" w:rsidRDefault="50AD8109" w:rsidP="00FC4B65">
      <w:pPr>
        <w:pStyle w:val="Lijstalinea"/>
        <w:numPr>
          <w:ilvl w:val="0"/>
          <w:numId w:val="5"/>
        </w:numPr>
        <w:spacing w:line="276" w:lineRule="auto"/>
        <w:ind w:left="426" w:hanging="426"/>
      </w:pPr>
      <w:r w:rsidRPr="00547F0B">
        <w:t>De school kan verzuim eerder</w:t>
      </w:r>
      <w:r w:rsidR="30355C4A" w:rsidRPr="00547F0B">
        <w:t xml:space="preserve"> melden dan bij het bereiken van de wettelijke 16 uur (voor leer- en </w:t>
      </w:r>
      <w:proofErr w:type="spellStart"/>
      <w:r w:rsidR="30355C4A" w:rsidRPr="00547F0B">
        <w:t>kwalificatieplichtigen</w:t>
      </w:r>
      <w:proofErr w:type="spellEnd"/>
      <w:r w:rsidR="30355C4A" w:rsidRPr="00547F0B">
        <w:t>) of vier weken (voor studenten tussen de 18 en 23 jaar zonder startkwalificatie</w:t>
      </w:r>
      <w:r w:rsidR="1CBF79F8" w:rsidRPr="00547F0B">
        <w:t xml:space="preserve">). </w:t>
      </w:r>
      <w:r w:rsidR="7FA00E53" w:rsidRPr="00547F0B">
        <w:t>Dat kan bijvoorbeeld aan de orde zijn</w:t>
      </w:r>
      <w:r w:rsidR="30355C4A" w:rsidRPr="00547F0B">
        <w:t xml:space="preserve"> als een student het onderwijsprogramma niet volgt en uit beeld </w:t>
      </w:r>
      <w:r w:rsidR="527C0D0A" w:rsidRPr="00547F0B">
        <w:t xml:space="preserve">dreigt te </w:t>
      </w:r>
      <w:r w:rsidR="0DEE98B2" w:rsidRPr="00547F0B">
        <w:t>rak</w:t>
      </w:r>
      <w:r w:rsidR="527C0D0A" w:rsidRPr="00547F0B">
        <w:t>en</w:t>
      </w:r>
      <w:r w:rsidR="1CBF79F8" w:rsidRPr="00547F0B">
        <w:t>.</w:t>
      </w:r>
      <w:r w:rsidR="30355C4A" w:rsidRPr="00547F0B">
        <w:t xml:space="preserve"> Dit kan </w:t>
      </w:r>
      <w:r w:rsidR="46688AD7" w:rsidRPr="00547F0B">
        <w:t xml:space="preserve">dan </w:t>
      </w:r>
      <w:r w:rsidR="30355C4A" w:rsidRPr="00547F0B">
        <w:t xml:space="preserve">via een melding “overig verzuim”. </w:t>
      </w:r>
    </w:p>
    <w:p w14:paraId="59D85938" w14:textId="77777777" w:rsidR="00B752D2" w:rsidRPr="00547F0B" w:rsidRDefault="00B752D2" w:rsidP="00FF2B9D">
      <w:pPr>
        <w:pStyle w:val="Kop2"/>
      </w:pPr>
    </w:p>
    <w:p w14:paraId="5BE39953" w14:textId="77777777" w:rsidR="00B752D2" w:rsidRPr="00547F0B" w:rsidRDefault="081F174D" w:rsidP="006C09F7">
      <w:pPr>
        <w:pStyle w:val="Kop2"/>
        <w:spacing w:line="276" w:lineRule="auto"/>
      </w:pPr>
      <w:bookmarkStart w:id="21" w:name="_Toc44607045"/>
      <w:r w:rsidRPr="00547F0B">
        <w:t xml:space="preserve">5.2 </w:t>
      </w:r>
      <w:r w:rsidR="00314591" w:rsidRPr="00547F0B">
        <w:tab/>
      </w:r>
      <w:r w:rsidR="00B752D2" w:rsidRPr="00547F0B">
        <w:t>Voortijdig schooluitval</w:t>
      </w:r>
      <w:r w:rsidR="76F944E1" w:rsidRPr="00547F0B">
        <w:t xml:space="preserve"> (vsv)</w:t>
      </w:r>
      <w:bookmarkEnd w:id="21"/>
    </w:p>
    <w:p w14:paraId="457DF924" w14:textId="77777777" w:rsidR="00B752D2" w:rsidRPr="00547F0B" w:rsidRDefault="30355C4A" w:rsidP="006C09F7">
      <w:pPr>
        <w:pStyle w:val="Lijstalinea"/>
        <w:numPr>
          <w:ilvl w:val="0"/>
          <w:numId w:val="5"/>
        </w:numPr>
        <w:spacing w:line="276" w:lineRule="auto"/>
        <w:ind w:left="426" w:hanging="426"/>
      </w:pPr>
      <w:r w:rsidRPr="00547F0B">
        <w:t xml:space="preserve">Scholen en gemeenten </w:t>
      </w:r>
      <w:r w:rsidR="527C0D0A" w:rsidRPr="00547F0B">
        <w:t>zijn</w:t>
      </w:r>
      <w:r w:rsidRPr="00547F0B">
        <w:t xml:space="preserve"> in het studiejaar 2020-2021 </w:t>
      </w:r>
      <w:r w:rsidR="527C0D0A" w:rsidRPr="00547F0B">
        <w:t xml:space="preserve">gestart </w:t>
      </w:r>
      <w:r w:rsidRPr="00547F0B">
        <w:t xml:space="preserve">met de nieuwe vierjarige regionale programma’s om vsv te voorkomen en tegen te gaan. </w:t>
      </w:r>
    </w:p>
    <w:p w14:paraId="0CCBBAD0" w14:textId="77777777" w:rsidR="00B752D2" w:rsidRPr="00547F0B" w:rsidRDefault="30355C4A" w:rsidP="00FC4B65">
      <w:pPr>
        <w:pStyle w:val="Lijstalinea"/>
        <w:numPr>
          <w:ilvl w:val="0"/>
          <w:numId w:val="5"/>
        </w:numPr>
        <w:spacing w:line="276" w:lineRule="auto"/>
        <w:ind w:left="426" w:hanging="426"/>
      </w:pPr>
      <w:r w:rsidRPr="00547F0B">
        <w:t>Regio’s hebben de ruimte om eerder gemaakte plannen in het regionaal programma vsv aan te passen indien nodig. Scholen kunnen hiervoor contact opnemen met de contactschool of de accountmanager van</w:t>
      </w:r>
      <w:r w:rsidR="00544FFF" w:rsidRPr="00547F0B">
        <w:t xml:space="preserve"> het ministerie van</w:t>
      </w:r>
      <w:r w:rsidRPr="00547F0B">
        <w:t xml:space="preserve"> OCW van de betreffende RMC-</w:t>
      </w:r>
      <w:r w:rsidR="19C28A2C" w:rsidRPr="00547F0B">
        <w:t>regio</w:t>
      </w:r>
      <w:r w:rsidR="490CCE0C" w:rsidRPr="00547F0B">
        <w:t xml:space="preserve">. </w:t>
      </w:r>
    </w:p>
    <w:p w14:paraId="7ECA8424" w14:textId="77777777" w:rsidR="00B752D2" w:rsidRPr="00547F0B" w:rsidRDefault="00B752D2" w:rsidP="74F522BA">
      <w:pPr>
        <w:spacing w:line="276" w:lineRule="auto"/>
        <w:ind w:hanging="426"/>
      </w:pPr>
    </w:p>
    <w:p w14:paraId="3A3C5D54" w14:textId="77777777" w:rsidR="00B752D2" w:rsidRPr="00547F0B" w:rsidRDefault="034A7D62" w:rsidP="006C09F7">
      <w:pPr>
        <w:pStyle w:val="Kop2"/>
        <w:spacing w:line="276" w:lineRule="auto"/>
      </w:pPr>
      <w:r w:rsidRPr="00547F0B">
        <w:lastRenderedPageBreak/>
        <w:t>5.3</w:t>
      </w:r>
      <w:r w:rsidR="4032E120" w:rsidRPr="00547F0B">
        <w:t xml:space="preserve"> </w:t>
      </w:r>
      <w:r w:rsidR="764116FE" w:rsidRPr="00547F0B">
        <w:t>Voorkomen van achterstand</w:t>
      </w:r>
      <w:r w:rsidR="003307A9" w:rsidRPr="00547F0B">
        <w:t>en</w:t>
      </w:r>
    </w:p>
    <w:p w14:paraId="38D529EC" w14:textId="77777777" w:rsidR="00DD58C9" w:rsidRPr="00547F0B" w:rsidRDefault="13344EF9" w:rsidP="62AF9B53">
      <w:pPr>
        <w:pStyle w:val="Lijstalinea"/>
        <w:numPr>
          <w:ilvl w:val="0"/>
          <w:numId w:val="5"/>
        </w:numPr>
        <w:spacing w:line="276" w:lineRule="auto"/>
        <w:ind w:left="426" w:hanging="426"/>
        <w:rPr>
          <w:rFonts w:asciiTheme="minorHAnsi" w:eastAsiaTheme="minorEastAsia" w:hAnsiTheme="minorHAnsi" w:cstheme="minorBidi"/>
          <w:u w:val="single"/>
        </w:rPr>
      </w:pPr>
      <w:r w:rsidRPr="00547F0B">
        <w:t xml:space="preserve">Tijdig switchen </w:t>
      </w:r>
      <w:r w:rsidR="0F173839" w:rsidRPr="00547F0B">
        <w:t>tijdens de opleiding</w:t>
      </w:r>
      <w:r w:rsidR="0C144C9E" w:rsidRPr="00547F0B">
        <w:t xml:space="preserve"> kan bijdragen aan het voorkomen van </w:t>
      </w:r>
      <w:r w:rsidR="39CB7CBD" w:rsidRPr="00547F0B">
        <w:t>studievertraging en het vergroten van kansen bij de uitstroom naar de arbeidsmarkt. In het bijzonder is dit van belang</w:t>
      </w:r>
      <w:r w:rsidR="2A9B83BE" w:rsidRPr="00547F0B">
        <w:t xml:space="preserve"> voor de entree</w:t>
      </w:r>
      <w:r w:rsidR="54A9AC4F" w:rsidRPr="00547F0B">
        <w:t>o</w:t>
      </w:r>
      <w:r w:rsidR="2A9B83BE" w:rsidRPr="00547F0B">
        <w:t>pleiding</w:t>
      </w:r>
      <w:r w:rsidR="5157CDAB" w:rsidRPr="00547F0B">
        <w:t xml:space="preserve">, </w:t>
      </w:r>
      <w:r w:rsidR="3499B13C" w:rsidRPr="00547F0B">
        <w:t xml:space="preserve">omdat </w:t>
      </w:r>
      <w:r w:rsidR="7658909D" w:rsidRPr="00547F0B">
        <w:t>er</w:t>
      </w:r>
      <w:r w:rsidR="2A9B83BE" w:rsidRPr="00547F0B">
        <w:t xml:space="preserve"> geen extra entreeopleiding kan worden gevolgd indien eenmaal een entreediploma is behaald. Ook voor mbo-2 is dit van belang. Het afstromen naar een lager mbo-niveau is voor hen namelijk niet mogelijk, omdat de entreeopleiding alleen toegankelijk is voor </w:t>
      </w:r>
      <w:r w:rsidR="6D597063" w:rsidRPr="00547F0B">
        <w:t xml:space="preserve">diegenen, veelal </w:t>
      </w:r>
      <w:r w:rsidR="2A9B83BE" w:rsidRPr="00547F0B">
        <w:t>jongeren</w:t>
      </w:r>
      <w:r w:rsidR="1E31CDE2" w:rsidRPr="00547F0B">
        <w:t>,</w:t>
      </w:r>
      <w:r w:rsidR="2A9B83BE" w:rsidRPr="00547F0B">
        <w:t xml:space="preserve"> die niet voldoen aan de toelatingseisen voor mbo-2</w:t>
      </w:r>
      <w:r w:rsidR="3499B13C" w:rsidRPr="00547F0B">
        <w:t>.</w:t>
      </w:r>
    </w:p>
    <w:p w14:paraId="64B6045F" w14:textId="28DFCDB2" w:rsidR="563D647C" w:rsidRPr="00547F0B" w:rsidRDefault="00532568" w:rsidP="563D647C">
      <w:pPr>
        <w:pStyle w:val="Lijstalinea"/>
        <w:numPr>
          <w:ilvl w:val="0"/>
          <w:numId w:val="5"/>
        </w:numPr>
        <w:spacing w:line="276" w:lineRule="auto"/>
        <w:ind w:left="426" w:hanging="426"/>
        <w:rPr>
          <w:rFonts w:eastAsia="Verdana" w:cs="Verdana"/>
          <w:szCs w:val="18"/>
        </w:rPr>
      </w:pPr>
      <w:r w:rsidRPr="00547F0B">
        <w:t>Tot en met eind 2022 zijn er</w:t>
      </w:r>
      <w:r w:rsidR="00D9295A" w:rsidRPr="00547F0B">
        <w:t xml:space="preserve"> voor het bekostigd mbo</w:t>
      </w:r>
      <w:r w:rsidRPr="00547F0B">
        <w:t xml:space="preserve"> middelen beschikbaar voor</w:t>
      </w:r>
      <w:r w:rsidR="005119AC" w:rsidRPr="00547F0B">
        <w:t xml:space="preserve"> inhaal- en onderste</w:t>
      </w:r>
      <w:r w:rsidRPr="00547F0B">
        <w:t xml:space="preserve">uningsprogramma’s. Zie hiervoor 7.2. </w:t>
      </w:r>
    </w:p>
    <w:p w14:paraId="35D28ED9" w14:textId="77777777" w:rsidR="004936C1" w:rsidRPr="00547F0B" w:rsidRDefault="004936C1" w:rsidP="3CEC4082">
      <w:pPr>
        <w:pStyle w:val="Kop1"/>
        <w:numPr>
          <w:ilvl w:val="0"/>
          <w:numId w:val="1"/>
        </w:numPr>
        <w:ind w:left="426" w:hanging="426"/>
        <w:rPr>
          <w:rFonts w:eastAsia="Verdana"/>
        </w:rPr>
      </w:pPr>
      <w:bookmarkStart w:id="22" w:name="_Toc44607047"/>
      <w:bookmarkStart w:id="23" w:name="_Hlk80289917"/>
      <w:r w:rsidRPr="00547F0B">
        <w:rPr>
          <w:rFonts w:eastAsia="Verdana"/>
        </w:rPr>
        <w:t>Educatie, inburgering en toelatingsonderzoek naar taalniveau</w:t>
      </w:r>
      <w:bookmarkEnd w:id="22"/>
    </w:p>
    <w:bookmarkEnd w:id="23"/>
    <w:p w14:paraId="69BEE89B" w14:textId="77777777" w:rsidR="004936C1" w:rsidRPr="00547F0B" w:rsidRDefault="004936C1" w:rsidP="563D647C">
      <w:pPr>
        <w:rPr>
          <w:rFonts w:eastAsia="Verdana" w:cs="Verdana"/>
          <w:szCs w:val="18"/>
        </w:rPr>
      </w:pPr>
    </w:p>
    <w:p w14:paraId="5BEE70FA" w14:textId="77777777" w:rsidR="1CAF07F0" w:rsidRPr="00547F0B" w:rsidRDefault="004936C1" w:rsidP="006C09F7">
      <w:pPr>
        <w:pStyle w:val="Kop2"/>
        <w:spacing w:line="276" w:lineRule="auto"/>
      </w:pPr>
      <w:bookmarkStart w:id="24" w:name="_Toc44607048"/>
      <w:r w:rsidRPr="00547F0B">
        <w:t>6.1</w:t>
      </w:r>
      <w:r w:rsidR="47C0AD93" w:rsidRPr="00547F0B">
        <w:t xml:space="preserve"> </w:t>
      </w:r>
      <w:r w:rsidR="006B4289" w:rsidRPr="00547F0B">
        <w:tab/>
      </w:r>
      <w:r w:rsidR="73C00109" w:rsidRPr="00547F0B">
        <w:t>Educatie</w:t>
      </w:r>
      <w:bookmarkEnd w:id="24"/>
    </w:p>
    <w:p w14:paraId="485F4C90" w14:textId="2FAEE447" w:rsidR="00853EA2" w:rsidRPr="00547F0B" w:rsidRDefault="00853EA2" w:rsidP="00853EA2">
      <w:pPr>
        <w:pStyle w:val="Lijstalinea"/>
        <w:numPr>
          <w:ilvl w:val="0"/>
          <w:numId w:val="25"/>
        </w:numPr>
        <w:spacing w:line="276" w:lineRule="auto"/>
      </w:pPr>
      <w:r w:rsidRPr="00547F0B">
        <w:t xml:space="preserve">Bij educatie-activiteiten die plaatsvinden </w:t>
      </w:r>
      <w:r w:rsidRPr="00547F0B">
        <w:rPr>
          <w:rFonts w:cs="Calibri"/>
          <w:szCs w:val="18"/>
          <w:lang w:eastAsia="en-US"/>
        </w:rPr>
        <w:t xml:space="preserve">binnen de onderwijsgebouwen van een mbo-instelling hoeft geen afstand te worden gehouden. Dit geldt ook voor gebouwen die door onderwijsinstellingen gehuurd worden voor onderwijsactiviteiten. </w:t>
      </w:r>
    </w:p>
    <w:p w14:paraId="26B5B053" w14:textId="77777777" w:rsidR="00037F74" w:rsidRPr="00547F0B" w:rsidRDefault="74EAF043" w:rsidP="00037F74">
      <w:pPr>
        <w:pStyle w:val="Lijstalinea"/>
        <w:numPr>
          <w:ilvl w:val="0"/>
          <w:numId w:val="25"/>
        </w:numPr>
        <w:spacing w:line="276" w:lineRule="auto"/>
      </w:pPr>
      <w:r w:rsidRPr="00547F0B">
        <w:t>De VNG heeft gemeenten opgeroepen de aanbieders met wie ze een contract hebben, voorlopig te blijven betalen. Zo dragen gemeenten eraan bij dat de dienstverlening gecontinueerd kan worden en dat aanbieders niet in acute financiële problemen komen.</w:t>
      </w:r>
      <w:r w:rsidR="7E7A3256" w:rsidRPr="00547F0B">
        <w:t xml:space="preserve"> </w:t>
      </w:r>
      <w:r w:rsidR="230804AC" w:rsidRPr="00547F0B">
        <w:t xml:space="preserve">De financiering die gemeenten ontvangen van de Rijksoverheid loopt door. </w:t>
      </w:r>
    </w:p>
    <w:p w14:paraId="3CD3F251" w14:textId="032D08E0" w:rsidR="003E3E6D" w:rsidRPr="00547F0B" w:rsidRDefault="00037F74" w:rsidP="00037F74">
      <w:pPr>
        <w:pStyle w:val="Lijstalinea"/>
        <w:numPr>
          <w:ilvl w:val="0"/>
          <w:numId w:val="25"/>
        </w:numPr>
        <w:spacing w:line="276" w:lineRule="auto"/>
      </w:pPr>
      <w:r w:rsidRPr="00547F0B">
        <w:t>Als gevolg van de COVID-19-crisis konden cur</w:t>
      </w:r>
      <w:r w:rsidR="009607AE" w:rsidRPr="00547F0B">
        <w:t xml:space="preserve">susaanbieders minder cursussen </w:t>
      </w:r>
      <w:r w:rsidRPr="00547F0B">
        <w:t>aanbieden en konden gemeenten de specifieke uitkering voor vo</w:t>
      </w:r>
      <w:r w:rsidR="009607AE" w:rsidRPr="00547F0B">
        <w:t xml:space="preserve">lwasseneneducatie niet volledig besteden. Daardoor heeft </w:t>
      </w:r>
      <w:r w:rsidRPr="00547F0B">
        <w:t>het ministerie van OCW een eenmalige wijziging van het Uitvoeringsbesluit WEB in gang gezet. Na publicatie (verwacht in eerste helft 2021) kunnen gemeenten met terugwerkende kracht tot 50% van hun uitkering voor 2020 doorschuiven naar 2021 in plaats van 25%. Tot die tijd zal er niet meer dan dat worden teruggevorderd. OCW is voornemens hetzelfde mogelijk te maken voor 2021-2022.</w:t>
      </w:r>
      <w:r w:rsidR="00094C52" w:rsidRPr="00547F0B">
        <w:br/>
      </w:r>
    </w:p>
    <w:p w14:paraId="487E2068" w14:textId="6D824115" w:rsidR="00A8661A" w:rsidRPr="00547F0B" w:rsidRDefault="004936C1" w:rsidP="006C09F7">
      <w:pPr>
        <w:pStyle w:val="Kop2"/>
        <w:spacing w:line="276" w:lineRule="auto"/>
      </w:pPr>
      <w:bookmarkStart w:id="25" w:name="_Toc44607050"/>
      <w:r w:rsidRPr="00547F0B">
        <w:t>6.</w:t>
      </w:r>
      <w:r w:rsidR="00ED2802">
        <w:t>2</w:t>
      </w:r>
      <w:r w:rsidR="70CD4661" w:rsidRPr="00547F0B">
        <w:t xml:space="preserve"> </w:t>
      </w:r>
      <w:r w:rsidR="006B4289" w:rsidRPr="00547F0B">
        <w:tab/>
      </w:r>
      <w:r w:rsidR="669C2FBB" w:rsidRPr="00547F0B">
        <w:t>Toelatingsonderzoek naar taalniveau en Staatsexamen Nt2</w:t>
      </w:r>
      <w:bookmarkEnd w:id="25"/>
      <w:r w:rsidR="1AA87F0C" w:rsidRPr="00547F0B">
        <w:t xml:space="preserve"> </w:t>
      </w:r>
    </w:p>
    <w:p w14:paraId="29850121" w14:textId="0E9F667C" w:rsidR="00D23BBF" w:rsidRPr="00547F0B" w:rsidRDefault="165132B5" w:rsidP="043063BF">
      <w:pPr>
        <w:pStyle w:val="Lijstalinea"/>
        <w:numPr>
          <w:ilvl w:val="0"/>
          <w:numId w:val="5"/>
        </w:numPr>
        <w:spacing w:line="276" w:lineRule="auto"/>
        <w:ind w:left="426" w:hanging="426"/>
        <w:rPr>
          <w:rFonts w:eastAsiaTheme="minorEastAsia"/>
        </w:rPr>
      </w:pPr>
      <w:r w:rsidRPr="00547F0B">
        <w:t>M</w:t>
      </w:r>
      <w:r w:rsidR="1140A49D" w:rsidRPr="00547F0B">
        <w:t>bo</w:t>
      </w:r>
      <w:r w:rsidR="7CA9A7DB" w:rsidRPr="00547F0B">
        <w:t>-scholen kunnen a</w:t>
      </w:r>
      <w:r w:rsidR="020E708C" w:rsidRPr="00547F0B">
        <w:t>spirant studenten die niet over de juiste vooropleidingseisen beschikken</w:t>
      </w:r>
      <w:r w:rsidR="77743F13" w:rsidRPr="00547F0B">
        <w:t>,</w:t>
      </w:r>
      <w:r w:rsidR="16BC7EF9" w:rsidRPr="00547F0B">
        <w:t xml:space="preserve"> toelaten</w:t>
      </w:r>
      <w:r w:rsidR="4F66E0E1" w:rsidRPr="00547F0B">
        <w:t xml:space="preserve"> </w:t>
      </w:r>
      <w:r w:rsidR="48E9B496" w:rsidRPr="00547F0B">
        <w:t>na</w:t>
      </w:r>
      <w:r w:rsidR="020E708C" w:rsidRPr="00547F0B">
        <w:t xml:space="preserve"> een </w:t>
      </w:r>
      <w:r w:rsidR="48E9B496" w:rsidRPr="00547F0B">
        <w:t xml:space="preserve">geschiktheidsonderzoek. </w:t>
      </w:r>
      <w:r w:rsidR="020E708C" w:rsidRPr="00547F0B">
        <w:t xml:space="preserve">Het </w:t>
      </w:r>
      <w:r w:rsidR="1CB3B57C" w:rsidRPr="00547F0B">
        <w:t>geschiktheids</w:t>
      </w:r>
      <w:r w:rsidR="020E708C" w:rsidRPr="00547F0B">
        <w:t xml:space="preserve">onderzoek is vormvrij. Binnen het toelatingsonderzoek wordt altijd gekeken naar het behaalde taalniveau. In de </w:t>
      </w:r>
      <w:hyperlink r:id="rId28" w:history="1">
        <w:r w:rsidR="1306AB6B" w:rsidRPr="00547F0B">
          <w:t>“</w:t>
        </w:r>
        <w:r w:rsidR="2C2CBDF5" w:rsidRPr="00547F0B">
          <w:t>H</w:t>
        </w:r>
        <w:r w:rsidR="020E708C" w:rsidRPr="00547F0B">
          <w:t>andreiking</w:t>
        </w:r>
        <w:r w:rsidR="11CD45E1" w:rsidRPr="00547F0B">
          <w:t xml:space="preserve"> </w:t>
        </w:r>
        <w:r w:rsidR="2C2CBDF5" w:rsidRPr="00547F0B">
          <w:t>i</w:t>
        </w:r>
        <w:r w:rsidR="020E708C" w:rsidRPr="00547F0B">
          <w:t>ntake</w:t>
        </w:r>
        <w:r w:rsidR="11CD45E1" w:rsidRPr="00547F0B">
          <w:t xml:space="preserve"> </w:t>
        </w:r>
        <w:r w:rsidR="020E708C" w:rsidRPr="00547F0B">
          <w:t>toelating</w:t>
        </w:r>
        <w:r w:rsidR="11CD45E1" w:rsidRPr="00547F0B">
          <w:t xml:space="preserve"> </w:t>
        </w:r>
        <w:r w:rsidR="020E708C" w:rsidRPr="00547F0B">
          <w:t>en</w:t>
        </w:r>
        <w:r w:rsidR="11CD45E1" w:rsidRPr="00547F0B">
          <w:t xml:space="preserve"> </w:t>
        </w:r>
        <w:r w:rsidR="020E708C" w:rsidRPr="00547F0B">
          <w:t>plaatsing</w:t>
        </w:r>
        <w:r w:rsidR="11CD45E1" w:rsidRPr="00547F0B">
          <w:t xml:space="preserve"> </w:t>
        </w:r>
        <w:r w:rsidR="020E708C" w:rsidRPr="00547F0B">
          <w:t>nieuwkomers</w:t>
        </w:r>
        <w:r w:rsidR="11CD45E1" w:rsidRPr="00547F0B">
          <w:t xml:space="preserve"> </w:t>
        </w:r>
        <w:r w:rsidR="020E708C" w:rsidRPr="00547F0B">
          <w:t>zonder</w:t>
        </w:r>
        <w:r w:rsidR="11CD45E1" w:rsidRPr="00547F0B">
          <w:t xml:space="preserve"> </w:t>
        </w:r>
        <w:r w:rsidR="020E708C" w:rsidRPr="00547F0B">
          <w:t>geldig</w:t>
        </w:r>
        <w:r w:rsidR="11CD45E1" w:rsidRPr="00547F0B">
          <w:t xml:space="preserve"> Nederlands </w:t>
        </w:r>
        <w:r w:rsidR="020E708C" w:rsidRPr="00547F0B">
          <w:t>diploma</w:t>
        </w:r>
        <w:r w:rsidR="11CD45E1" w:rsidRPr="00547F0B">
          <w:t xml:space="preserve"> </w:t>
        </w:r>
        <w:r w:rsidR="020E708C" w:rsidRPr="00547F0B">
          <w:t>in</w:t>
        </w:r>
        <w:r w:rsidR="11CD45E1" w:rsidRPr="00547F0B">
          <w:t xml:space="preserve"> </w:t>
        </w:r>
        <w:r w:rsidR="020E708C" w:rsidRPr="00547F0B">
          <w:t>het</w:t>
        </w:r>
        <w:r w:rsidR="11CD45E1" w:rsidRPr="00547F0B">
          <w:t xml:space="preserve"> </w:t>
        </w:r>
        <w:r w:rsidR="020E708C" w:rsidRPr="00547F0B">
          <w:t>mbo</w:t>
        </w:r>
        <w:r w:rsidR="1306AB6B" w:rsidRPr="00547F0B">
          <w:rPr>
            <w:rStyle w:val="Hyperlink"/>
          </w:rPr>
          <w:t>”</w:t>
        </w:r>
      </w:hyperlink>
      <w:r w:rsidR="64AA3D2D" w:rsidRPr="00547F0B">
        <w:t>,</w:t>
      </w:r>
      <w:r w:rsidR="020E708C" w:rsidRPr="00547F0B">
        <w:t xml:space="preserve"> staat beschreven hoe mbo-scholen kunnen omgaan met de toelating en het toelatingsonderzoek.</w:t>
      </w:r>
      <w:r w:rsidR="07295A1D" w:rsidRPr="00547F0B">
        <w:t xml:space="preserve"> </w:t>
      </w:r>
    </w:p>
    <w:p w14:paraId="4B8CAF92" w14:textId="3A18CD56" w:rsidR="00297FE0" w:rsidRPr="00547F0B" w:rsidRDefault="00297FE0" w:rsidP="62AF9B53">
      <w:pPr>
        <w:pStyle w:val="Lijstalinea"/>
        <w:numPr>
          <w:ilvl w:val="0"/>
          <w:numId w:val="5"/>
        </w:numPr>
        <w:spacing w:line="276" w:lineRule="auto"/>
        <w:ind w:left="426" w:hanging="426"/>
        <w:rPr>
          <w:rFonts w:eastAsiaTheme="minorEastAsia"/>
        </w:rPr>
      </w:pPr>
      <w:r w:rsidRPr="00547F0B">
        <w:t>Het College voor Toetsen en Examens stelt per 1 mei 2021 een niveautoets Nt2 Programma I en II beschikbaar aan mbo-</w:t>
      </w:r>
      <w:r w:rsidR="00D23BBF" w:rsidRPr="00547F0B">
        <w:t>scholen</w:t>
      </w:r>
      <w:r w:rsidRPr="00547F0B">
        <w:t xml:space="preserve">. </w:t>
      </w:r>
      <w:r w:rsidRPr="00547F0B">
        <w:rPr>
          <w:rFonts w:cs="Arial"/>
        </w:rPr>
        <w:t>Deze</w:t>
      </w:r>
      <w:r w:rsidR="00D23BBF" w:rsidRPr="00547F0B">
        <w:rPr>
          <w:rFonts w:cs="Arial"/>
        </w:rPr>
        <w:t xml:space="preserve"> </w:t>
      </w:r>
      <w:r w:rsidRPr="00547F0B">
        <w:rPr>
          <w:rFonts w:cs="Arial"/>
        </w:rPr>
        <w:t xml:space="preserve">leidt niet tot certificaten of een diploma, maar </w:t>
      </w:r>
      <w:r w:rsidR="00D23BBF" w:rsidRPr="00547F0B">
        <w:rPr>
          <w:rFonts w:cs="Arial"/>
        </w:rPr>
        <w:t>geeft een</w:t>
      </w:r>
      <w:r w:rsidRPr="00547F0B">
        <w:rPr>
          <w:rFonts w:cs="Arial"/>
        </w:rPr>
        <w:t xml:space="preserve"> indicatie van het taalniveau van aspirant-</w:t>
      </w:r>
      <w:r w:rsidR="00D23BBF" w:rsidRPr="00547F0B">
        <w:rPr>
          <w:rFonts w:cs="Arial"/>
        </w:rPr>
        <w:t>studenten</w:t>
      </w:r>
      <w:r w:rsidRPr="00547F0B">
        <w:rPr>
          <w:rFonts w:cs="Arial"/>
        </w:rPr>
        <w:t>.</w:t>
      </w:r>
      <w:r w:rsidRPr="00547F0B">
        <w:t xml:space="preserve"> </w:t>
      </w:r>
      <w:r w:rsidR="54C0CF5D" w:rsidRPr="00547F0B">
        <w:t xml:space="preserve">Scholen met een </w:t>
      </w:r>
      <w:proofErr w:type="spellStart"/>
      <w:r w:rsidR="54C0CF5D" w:rsidRPr="00547F0B">
        <w:t>crebo</w:t>
      </w:r>
      <w:proofErr w:type="spellEnd"/>
      <w:r w:rsidR="54C0CF5D" w:rsidRPr="00547F0B">
        <w:t>-erkenning</w:t>
      </w:r>
      <w:r w:rsidRPr="00547F0B">
        <w:t xml:space="preserve"> kunnen zich aanmelden voor deze niveautoets Nt2 die per 1 mei digitaal beschikbaar wordt gesteld. </w:t>
      </w:r>
      <w:r w:rsidR="00D23BBF" w:rsidRPr="00547F0B">
        <w:t xml:space="preserve">De afname, beoordeling en de uitslagbepaling zijn een verantwoordelijkheid van de school zelf. </w:t>
      </w:r>
      <w:r w:rsidRPr="00547F0B">
        <w:t xml:space="preserve">De aanmelding is mogelijk via een digitaal aanmeldformulier dat in april aan scholen wordt toegezonden. Per </w:t>
      </w:r>
      <w:r w:rsidR="6E5259BC" w:rsidRPr="00547F0B">
        <w:t>school</w:t>
      </w:r>
      <w:r w:rsidRPr="00547F0B">
        <w:t xml:space="preserve"> kan één contactpersoon zich aanmelden. De niveautoets Nt2 zal gedurende enkele maanden beschikbaar zijn via een beveiligde, digitale link. </w:t>
      </w:r>
    </w:p>
    <w:p w14:paraId="1782C273" w14:textId="29BD1519" w:rsidR="009B089A" w:rsidRPr="00547F0B" w:rsidRDefault="77743F13" w:rsidP="001D1551">
      <w:pPr>
        <w:pStyle w:val="Lijstalinea"/>
        <w:numPr>
          <w:ilvl w:val="0"/>
          <w:numId w:val="5"/>
        </w:numPr>
        <w:spacing w:line="276" w:lineRule="auto"/>
        <w:ind w:left="426" w:hanging="426"/>
      </w:pPr>
      <w:r w:rsidRPr="00547F0B">
        <w:t xml:space="preserve">Mbo-scholen die het behalen van het Staatsexamen Nt2 als formeel vereiste hanteren, </w:t>
      </w:r>
      <w:r w:rsidR="1306AB6B" w:rsidRPr="00547F0B">
        <w:t>hebben</w:t>
      </w:r>
      <w:r w:rsidRPr="00547F0B">
        <w:t xml:space="preserve"> aspirant-studenten die als gevolg van de Coronamaatregelen niet in staat waren om tijdig deel te nemen aan een Staatsexamen Nt2 en </w:t>
      </w:r>
      <w:r w:rsidR="1306AB6B" w:rsidRPr="00547F0B">
        <w:t>dus</w:t>
      </w:r>
      <w:r w:rsidRPr="00547F0B">
        <w:t xml:space="preserve"> voorafgaand aan de start van een opleiding </w:t>
      </w:r>
      <w:r w:rsidR="1306AB6B" w:rsidRPr="00547F0B">
        <w:t xml:space="preserve">geen </w:t>
      </w:r>
      <w:r w:rsidRPr="00547F0B">
        <w:t xml:space="preserve">voldoende beheersing van het Nederlands via het Staatsexamen Nt2 </w:t>
      </w:r>
      <w:r w:rsidR="1306AB6B" w:rsidRPr="00547F0B">
        <w:t>konden aantonen</w:t>
      </w:r>
      <w:r w:rsidRPr="00547F0B">
        <w:t xml:space="preserve"> </w:t>
      </w:r>
      <w:r w:rsidR="1306AB6B" w:rsidRPr="00547F0B">
        <w:t>toch kunnen toelaten</w:t>
      </w:r>
      <w:r w:rsidRPr="00547F0B">
        <w:t xml:space="preserve">, mits het redelijkerwijs te verwachten </w:t>
      </w:r>
      <w:r w:rsidR="1306AB6B" w:rsidRPr="00547F0B">
        <w:t>wa</w:t>
      </w:r>
      <w:r w:rsidRPr="00547F0B">
        <w:t>s dat deze studenten voor 1 juli 2021 hun diploma</w:t>
      </w:r>
      <w:r w:rsidR="3A8436A7" w:rsidRPr="00547F0B">
        <w:t xml:space="preserve"> voor Nt2</w:t>
      </w:r>
      <w:r w:rsidRPr="00547F0B">
        <w:t xml:space="preserve"> </w:t>
      </w:r>
      <w:r w:rsidR="1306AB6B" w:rsidRPr="00547F0B">
        <w:t xml:space="preserve">zouden </w:t>
      </w:r>
      <w:r w:rsidRPr="00547F0B">
        <w:t>behalen. Als het Staatsexamen Nt2</w:t>
      </w:r>
      <w:r w:rsidR="7CA05E7F" w:rsidRPr="00547F0B">
        <w:t xml:space="preserve"> voor het cohort 2020-2021</w:t>
      </w:r>
      <w:r w:rsidRPr="00547F0B">
        <w:t xml:space="preserve"> niet voor 1 juli 2021 </w:t>
      </w:r>
      <w:r w:rsidR="00493EA8" w:rsidRPr="00547F0B">
        <w:t xml:space="preserve">is </w:t>
      </w:r>
      <w:r w:rsidRPr="00547F0B">
        <w:t>behaald en er is geen sprake van voldoende beheersing van de Nederlandse taal, dan zal de student alsnog uitgeschreven moeten worden. Dit zal moeten worden vastgelegd in de onderwijsovereenkomst.</w:t>
      </w:r>
    </w:p>
    <w:p w14:paraId="0E6A8521" w14:textId="35831531" w:rsidR="0AC54BE7" w:rsidRPr="00547F0B" w:rsidRDefault="11E56BDC" w:rsidP="3CEC4082">
      <w:pPr>
        <w:pStyle w:val="Kop1"/>
        <w:numPr>
          <w:ilvl w:val="0"/>
          <w:numId w:val="1"/>
        </w:numPr>
        <w:ind w:left="426" w:hanging="426"/>
      </w:pPr>
      <w:bookmarkStart w:id="26" w:name="_Toc44607051"/>
      <w:r w:rsidRPr="00547F0B">
        <w:lastRenderedPageBreak/>
        <w:t>Financiële effecten</w:t>
      </w:r>
      <w:bookmarkEnd w:id="26"/>
      <w:r w:rsidR="00C0265F" w:rsidRPr="00547F0B">
        <w:t xml:space="preserve"> en inzet</w:t>
      </w:r>
      <w:r w:rsidR="00630728" w:rsidRPr="00547F0B">
        <w:t xml:space="preserve"> extra middelen</w:t>
      </w:r>
      <w:r w:rsidR="00C0265F" w:rsidRPr="00547F0B">
        <w:t xml:space="preserve"> Nationaal Programma Onderwijs (NPO)</w:t>
      </w:r>
    </w:p>
    <w:p w14:paraId="2782042D" w14:textId="77777777" w:rsidR="00DC2E08" w:rsidRPr="00547F0B" w:rsidRDefault="00DC2E08" w:rsidP="253A3E8F">
      <w:pPr>
        <w:spacing w:line="276" w:lineRule="auto"/>
        <w:rPr>
          <w:i/>
        </w:rPr>
      </w:pPr>
    </w:p>
    <w:p w14:paraId="41E70D3C" w14:textId="77777777" w:rsidR="00D35FFF" w:rsidRPr="00547F0B" w:rsidRDefault="005928E4" w:rsidP="00FF2B9D">
      <w:pPr>
        <w:pStyle w:val="Kop2"/>
      </w:pPr>
      <w:bookmarkStart w:id="27" w:name="_Toc44607052"/>
      <w:bookmarkStart w:id="28" w:name="_Hlk55817780"/>
      <w:r w:rsidRPr="00547F0B">
        <w:t xml:space="preserve">7.1 </w:t>
      </w:r>
      <w:r w:rsidR="006B4289" w:rsidRPr="00547F0B">
        <w:tab/>
      </w:r>
      <w:r w:rsidR="00D35FFF" w:rsidRPr="00547F0B">
        <w:t>Ongediplomeerde instroom van mbo-studenten</w:t>
      </w:r>
      <w:bookmarkEnd w:id="27"/>
    </w:p>
    <w:p w14:paraId="57F39D4C" w14:textId="77777777" w:rsidR="74F522BA" w:rsidRPr="00547F0B" w:rsidRDefault="74F522BA" w:rsidP="74F522BA">
      <w:pPr>
        <w:spacing w:line="276" w:lineRule="auto"/>
        <w:rPr>
          <w:i/>
          <w:iCs/>
        </w:rPr>
      </w:pPr>
    </w:p>
    <w:p w14:paraId="37E65908" w14:textId="77777777" w:rsidR="00D35FFF" w:rsidRPr="00547F0B" w:rsidRDefault="001A3E35" w:rsidP="00DC2E08">
      <w:pPr>
        <w:spacing w:line="276" w:lineRule="auto"/>
        <w:rPr>
          <w:i/>
        </w:rPr>
      </w:pPr>
      <w:r w:rsidRPr="00547F0B">
        <w:rPr>
          <w:i/>
          <w:iCs/>
        </w:rPr>
        <w:t xml:space="preserve">7.1.1 </w:t>
      </w:r>
      <w:r w:rsidR="5220E195" w:rsidRPr="00547F0B">
        <w:rPr>
          <w:i/>
          <w:iCs/>
        </w:rPr>
        <w:t>I</w:t>
      </w:r>
      <w:r w:rsidR="00D35FFF" w:rsidRPr="00547F0B">
        <w:rPr>
          <w:i/>
          <w:iCs/>
        </w:rPr>
        <w:t>n</w:t>
      </w:r>
      <w:r w:rsidR="00D35FFF" w:rsidRPr="00547F0B">
        <w:rPr>
          <w:i/>
        </w:rPr>
        <w:t xml:space="preserve"> het hbo</w:t>
      </w:r>
    </w:p>
    <w:p w14:paraId="1AF25B61" w14:textId="55DF2D1B" w:rsidR="00DB30BC" w:rsidRPr="00547F0B" w:rsidRDefault="008F43C9" w:rsidP="1598E5B7">
      <w:pPr>
        <w:pStyle w:val="Lijstalinea"/>
        <w:numPr>
          <w:ilvl w:val="0"/>
          <w:numId w:val="5"/>
        </w:numPr>
        <w:spacing w:line="276" w:lineRule="auto"/>
        <w:ind w:left="426" w:hanging="426"/>
        <w:rPr>
          <w:rFonts w:asciiTheme="minorHAnsi" w:eastAsiaTheme="minorEastAsia" w:hAnsiTheme="minorHAnsi" w:cstheme="minorBidi"/>
        </w:rPr>
      </w:pPr>
      <w:r w:rsidRPr="00547F0B">
        <w:rPr>
          <w:szCs w:val="18"/>
        </w:rPr>
        <w:t xml:space="preserve">Voor studiejaar 2020-2021 </w:t>
      </w:r>
      <w:r w:rsidR="00493EA8" w:rsidRPr="00547F0B">
        <w:rPr>
          <w:szCs w:val="18"/>
        </w:rPr>
        <w:t>gold</w:t>
      </w:r>
      <w:r w:rsidRPr="00547F0B">
        <w:rPr>
          <w:szCs w:val="18"/>
        </w:rPr>
        <w:t xml:space="preserve">: </w:t>
      </w:r>
      <w:r w:rsidRPr="00547F0B">
        <w:t>d</w:t>
      </w:r>
      <w:r w:rsidR="7EE3DF8A" w:rsidRPr="00547F0B">
        <w:t xml:space="preserve">e student </w:t>
      </w:r>
      <w:r w:rsidR="6E5B0142" w:rsidRPr="00547F0B">
        <w:t>is</w:t>
      </w:r>
      <w:r w:rsidR="7EE3DF8A" w:rsidRPr="00547F0B">
        <w:t xml:space="preserve"> bekostigd ingeschreven op de nieuwe hbo-opleiding en blijft gelijktijdig bekostigd ingeschreven in het mbo op de opleiding die voor 1 januari 2021 moet worden afgerond. </w:t>
      </w:r>
      <w:r w:rsidR="5DE6E6A4" w:rsidRPr="00547F0B">
        <w:t xml:space="preserve">Indien de hbo-instelling </w:t>
      </w:r>
      <w:r w:rsidR="00AB2CD7" w:rsidRPr="00547F0B">
        <w:t>heeft besloten</w:t>
      </w:r>
      <w:r w:rsidR="5DE6E6A4" w:rsidRPr="00547F0B">
        <w:t xml:space="preserve"> deze termijn voor een student te verrui</w:t>
      </w:r>
      <w:r w:rsidR="25700D67" w:rsidRPr="00547F0B">
        <w:t xml:space="preserve">men </w:t>
      </w:r>
      <w:r w:rsidR="00593935" w:rsidRPr="00547F0B">
        <w:t>tot 1 september</w:t>
      </w:r>
      <w:r w:rsidR="25700D67" w:rsidRPr="00547F0B">
        <w:t xml:space="preserve"> 2021, omdat deze buiten zijn</w:t>
      </w:r>
      <w:r w:rsidR="231C19ED" w:rsidRPr="00547F0B">
        <w:t>/</w:t>
      </w:r>
      <w:r w:rsidR="25700D67" w:rsidRPr="00547F0B">
        <w:t xml:space="preserve">haar schuld </w:t>
      </w:r>
      <w:r w:rsidR="183A05CE" w:rsidRPr="00547F0B">
        <w:t xml:space="preserve">het diploma nog niet </w:t>
      </w:r>
      <w:r w:rsidR="1A387048" w:rsidRPr="00547F0B">
        <w:t>heeft</w:t>
      </w:r>
      <w:r w:rsidR="183A05CE" w:rsidRPr="00547F0B">
        <w:t xml:space="preserve"> behaald</w:t>
      </w:r>
      <w:r w:rsidR="62BAADED" w:rsidRPr="00547F0B">
        <w:t xml:space="preserve"> (zie 4.</w:t>
      </w:r>
      <w:r w:rsidR="00593935" w:rsidRPr="00547F0B">
        <w:t>4</w:t>
      </w:r>
      <w:r w:rsidR="62BAADED" w:rsidRPr="00547F0B">
        <w:t>.1) dan blijft de dubbele inschrijving van kracht.</w:t>
      </w:r>
    </w:p>
    <w:p w14:paraId="5EA8590D" w14:textId="49AD082B" w:rsidR="00DB30BC" w:rsidRPr="00547F0B" w:rsidRDefault="79A2A19C" w:rsidP="00FC4B65">
      <w:pPr>
        <w:pStyle w:val="Lijstalinea"/>
        <w:numPr>
          <w:ilvl w:val="0"/>
          <w:numId w:val="5"/>
        </w:numPr>
        <w:spacing w:line="276" w:lineRule="auto"/>
        <w:ind w:left="426" w:hanging="426"/>
        <w:rPr>
          <w:rFonts w:eastAsia="Verdana" w:cs="Verdana"/>
        </w:rPr>
      </w:pPr>
      <w:r w:rsidRPr="00547F0B">
        <w:rPr>
          <w:rFonts w:eastAsia="Verdana" w:cs="Verdana"/>
        </w:rPr>
        <w:t xml:space="preserve">De mbo-student heeft geen recht meer op de mbo-studiefinanciering, maar gaat over naar de studiefinanciering in het </w:t>
      </w:r>
      <w:r w:rsidR="0D238EAB" w:rsidRPr="00547F0B">
        <w:rPr>
          <w:rFonts w:eastAsia="Verdana" w:cs="Verdana"/>
        </w:rPr>
        <w:t>h</w:t>
      </w:r>
      <w:r w:rsidR="302DF975" w:rsidRPr="00547F0B">
        <w:rPr>
          <w:rFonts w:eastAsia="Verdana" w:cs="Verdana"/>
        </w:rPr>
        <w:t xml:space="preserve">oger </w:t>
      </w:r>
      <w:r w:rsidR="1409BAC5" w:rsidRPr="00547F0B">
        <w:rPr>
          <w:rFonts w:eastAsia="Verdana" w:cs="Verdana"/>
        </w:rPr>
        <w:t>o</w:t>
      </w:r>
      <w:r w:rsidR="302DF975" w:rsidRPr="00547F0B">
        <w:rPr>
          <w:rFonts w:eastAsia="Verdana" w:cs="Verdana"/>
        </w:rPr>
        <w:t>nderwijs.</w:t>
      </w:r>
      <w:r w:rsidRPr="00547F0B">
        <w:rPr>
          <w:rFonts w:eastAsia="Verdana" w:cs="Verdana"/>
        </w:rPr>
        <w:t xml:space="preserve"> Gedurende de periode dat de student ingeschreven staat in zowel mbo als hbo, gaat de betaling van les- of cursusgeld in het mbo door. Op grond van artikel 7.48, tweede lid</w:t>
      </w:r>
      <w:r w:rsidR="2CEC845F" w:rsidRPr="00547F0B">
        <w:rPr>
          <w:rFonts w:eastAsia="Verdana" w:cs="Verdana"/>
        </w:rPr>
        <w:t xml:space="preserve"> van de</w:t>
      </w:r>
      <w:r w:rsidR="4BA118B5" w:rsidRPr="00547F0B">
        <w:rPr>
          <w:rFonts w:eastAsia="Verdana" w:cs="Verdana"/>
        </w:rPr>
        <w:t xml:space="preserve"> Wet op het hoger onderwijs en wetenschappelijk onderzoek (WHW)</w:t>
      </w:r>
      <w:r w:rsidRPr="00547F0B">
        <w:rPr>
          <w:rFonts w:eastAsia="Verdana" w:cs="Verdana"/>
        </w:rPr>
        <w:t xml:space="preserve"> wordt het verschuldigde collegegeld in het hoger onderwijs verrekend met het feitelijk betaalde les- of cursusgeld voor het mbo. Met andere woorden: </w:t>
      </w:r>
      <w:r w:rsidR="2D18BF76" w:rsidRPr="00547F0B">
        <w:rPr>
          <w:rFonts w:eastAsia="Verdana" w:cs="Verdana"/>
        </w:rPr>
        <w:t>d</w:t>
      </w:r>
      <w:r w:rsidR="302DF975" w:rsidRPr="00547F0B">
        <w:rPr>
          <w:rFonts w:eastAsia="Verdana" w:cs="Verdana"/>
        </w:rPr>
        <w:t>e</w:t>
      </w:r>
      <w:r w:rsidRPr="00547F0B">
        <w:rPr>
          <w:rFonts w:eastAsia="Verdana" w:cs="Verdana"/>
        </w:rPr>
        <w:t xml:space="preserve"> student </w:t>
      </w:r>
      <w:r w:rsidR="1D346D06" w:rsidRPr="00547F0B">
        <w:rPr>
          <w:rFonts w:eastAsia="Verdana" w:cs="Verdana"/>
        </w:rPr>
        <w:t xml:space="preserve">betaalt </w:t>
      </w:r>
      <w:r w:rsidR="00F23C9D" w:rsidRPr="00547F0B">
        <w:rPr>
          <w:rFonts w:eastAsia="Verdana" w:cs="Verdana"/>
        </w:rPr>
        <w:t>onderaan de streep niet dubbel.</w:t>
      </w:r>
    </w:p>
    <w:p w14:paraId="756D8C2F" w14:textId="0B5E9A8C" w:rsidR="00F23C9D" w:rsidRPr="00547F0B" w:rsidRDefault="00F23C9D" w:rsidP="00F23C9D">
      <w:pPr>
        <w:pStyle w:val="Lijstalinea"/>
        <w:numPr>
          <w:ilvl w:val="0"/>
          <w:numId w:val="5"/>
        </w:numPr>
        <w:spacing w:line="276" w:lineRule="auto"/>
        <w:ind w:left="426" w:hanging="426"/>
        <w:rPr>
          <w:rFonts w:eastAsia="Verdana" w:cs="Verdana"/>
        </w:rPr>
      </w:pPr>
      <w:r w:rsidRPr="00547F0B">
        <w:rPr>
          <w:rFonts w:eastAsia="Verdana" w:cs="Verdana"/>
        </w:rPr>
        <w:t>Zowel de mbo-school als de hogeschool brengt deze studenten in aanmerking voor bekostiging. Echter zal de hbo-instelling de bekostiging ontvangen. Dit komt omdat de student meetelt in de referentieraming van het ho. In het mbo wordt gewerkt met twee peilmomenten: 1 oktober en 1 februari. De telling van het eerste peilmoment wordt gecorrigeerd aan de hand van de telling op het tweede peilmoment, hierdoor telt de student nog deels mee in de verdeling van het macrobudget voor mbo.</w:t>
      </w:r>
    </w:p>
    <w:p w14:paraId="475BAD4C" w14:textId="3D1CF7C5" w:rsidR="00F23C9D" w:rsidRPr="00547F0B" w:rsidRDefault="41F35641" w:rsidP="00F23C9D">
      <w:pPr>
        <w:pStyle w:val="Lijstalinea"/>
        <w:numPr>
          <w:ilvl w:val="0"/>
          <w:numId w:val="5"/>
        </w:numPr>
        <w:spacing w:line="276" w:lineRule="auto"/>
        <w:ind w:left="426" w:hanging="426"/>
        <w:rPr>
          <w:rFonts w:eastAsia="Verdana" w:cs="Verdana"/>
        </w:rPr>
      </w:pPr>
      <w:r w:rsidRPr="00547F0B">
        <w:rPr>
          <w:rFonts w:eastAsia="Verdana" w:cs="Verdana"/>
        </w:rPr>
        <w:t xml:space="preserve">Voor de studenten voor wie de periode voor het behalen van hun mbo-4 diploma verlengd </w:t>
      </w:r>
      <w:r w:rsidR="00FD35FE" w:rsidRPr="00547F0B">
        <w:rPr>
          <w:rFonts w:eastAsia="Verdana" w:cs="Verdana"/>
        </w:rPr>
        <w:t>werd</w:t>
      </w:r>
      <w:r w:rsidRPr="00547F0B">
        <w:rPr>
          <w:rFonts w:eastAsia="Verdana" w:cs="Verdana"/>
        </w:rPr>
        <w:t xml:space="preserve">, </w:t>
      </w:r>
      <w:r w:rsidR="00FD35FE" w:rsidRPr="00547F0B">
        <w:rPr>
          <w:rFonts w:eastAsia="Verdana" w:cs="Verdana"/>
        </w:rPr>
        <w:t xml:space="preserve">liep </w:t>
      </w:r>
      <w:r w:rsidRPr="00547F0B">
        <w:rPr>
          <w:rFonts w:eastAsia="Verdana" w:cs="Verdana"/>
        </w:rPr>
        <w:t xml:space="preserve">de mbo-bekostiging door tot </w:t>
      </w:r>
      <w:r w:rsidRPr="00547F0B">
        <w:rPr>
          <w:rFonts w:eastAsia="Verdana" w:cs="Verdana"/>
          <w:color w:val="000000" w:themeColor="text1"/>
        </w:rPr>
        <w:t>uiterlijk 31 juli</w:t>
      </w:r>
      <w:r w:rsidR="21171D9B" w:rsidRPr="00547F0B">
        <w:rPr>
          <w:rFonts w:eastAsia="Verdana" w:cs="Verdana"/>
          <w:color w:val="000000" w:themeColor="text1"/>
        </w:rPr>
        <w:t xml:space="preserve"> 2021</w:t>
      </w:r>
      <w:r w:rsidRPr="00547F0B">
        <w:rPr>
          <w:rFonts w:eastAsia="Verdana" w:cs="Verdana"/>
        </w:rPr>
        <w:t>.</w:t>
      </w:r>
    </w:p>
    <w:p w14:paraId="299C0215" w14:textId="6B7750A8" w:rsidR="008F43C9" w:rsidRPr="00547F0B" w:rsidRDefault="008F43C9" w:rsidP="008F43C9">
      <w:pPr>
        <w:pStyle w:val="Lijstalinea"/>
        <w:numPr>
          <w:ilvl w:val="0"/>
          <w:numId w:val="5"/>
        </w:numPr>
        <w:spacing w:line="276" w:lineRule="auto"/>
        <w:ind w:left="426" w:hanging="426"/>
        <w:rPr>
          <w:rFonts w:eastAsia="Verdana" w:cs="Verdana"/>
        </w:rPr>
      </w:pPr>
      <w:r w:rsidRPr="00547F0B">
        <w:rPr>
          <w:rFonts w:eastAsia="Verdana" w:cs="Verdana"/>
        </w:rPr>
        <w:t xml:space="preserve">Over voorwaardelijke doorstroom naar het hbo in studiejaar 2021-2022 </w:t>
      </w:r>
      <w:r w:rsidR="00FD35FE" w:rsidRPr="00547F0B">
        <w:rPr>
          <w:rFonts w:eastAsia="Verdana" w:cs="Verdana"/>
        </w:rPr>
        <w:t>wordt meer</w:t>
      </w:r>
      <w:r w:rsidRPr="00547F0B">
        <w:rPr>
          <w:rFonts w:eastAsia="Verdana" w:cs="Verdana"/>
        </w:rPr>
        <w:t xml:space="preserve"> toegelicht in het </w:t>
      </w:r>
      <w:r w:rsidR="00FD35FE" w:rsidRPr="00547F0B">
        <w:rPr>
          <w:rFonts w:eastAsia="Verdana" w:cs="Verdana"/>
        </w:rPr>
        <w:t xml:space="preserve">meest recente </w:t>
      </w:r>
      <w:r w:rsidRPr="00547F0B">
        <w:rPr>
          <w:rFonts w:eastAsia="Verdana" w:cs="Verdana"/>
        </w:rPr>
        <w:t>servicedocument voor het hoger onderwijs.</w:t>
      </w:r>
    </w:p>
    <w:p w14:paraId="71827257" w14:textId="77777777" w:rsidR="00361A3B" w:rsidRPr="00547F0B" w:rsidRDefault="00361A3B" w:rsidP="12B6FA00">
      <w:pPr>
        <w:spacing w:line="276" w:lineRule="auto"/>
        <w:rPr>
          <w:i/>
          <w:iCs/>
        </w:rPr>
      </w:pPr>
    </w:p>
    <w:p w14:paraId="34695FA7" w14:textId="359C472C" w:rsidR="6D95D468" w:rsidRPr="00547F0B" w:rsidRDefault="001A3E35" w:rsidP="12B6FA00">
      <w:pPr>
        <w:spacing w:line="276" w:lineRule="auto"/>
      </w:pPr>
      <w:r w:rsidRPr="00547F0B">
        <w:rPr>
          <w:i/>
          <w:iCs/>
        </w:rPr>
        <w:t xml:space="preserve">7.1.2 </w:t>
      </w:r>
      <w:r w:rsidR="00002B1C" w:rsidRPr="00547F0B">
        <w:rPr>
          <w:i/>
          <w:iCs/>
        </w:rPr>
        <w:t>Voorwaardelijk begonnen aan</w:t>
      </w:r>
      <w:r w:rsidR="6D95D468" w:rsidRPr="00547F0B">
        <w:rPr>
          <w:i/>
          <w:iCs/>
        </w:rPr>
        <w:t xml:space="preserve"> een nieuwe mbo</w:t>
      </w:r>
      <w:r w:rsidR="008F43C9" w:rsidRPr="00547F0B">
        <w:rPr>
          <w:i/>
          <w:iCs/>
        </w:rPr>
        <w:t>-opleiding</w:t>
      </w:r>
    </w:p>
    <w:p w14:paraId="4763364E" w14:textId="27D60690" w:rsidR="008F43C9" w:rsidRPr="00547F0B" w:rsidRDefault="008F43C9" w:rsidP="008F43C9">
      <w:pPr>
        <w:pStyle w:val="Lijstalinea"/>
        <w:numPr>
          <w:ilvl w:val="0"/>
          <w:numId w:val="5"/>
        </w:numPr>
        <w:spacing w:line="276" w:lineRule="auto"/>
        <w:ind w:left="426" w:hanging="426"/>
        <w:rPr>
          <w:rFonts w:asciiTheme="minorHAnsi" w:eastAsiaTheme="minorEastAsia" w:hAnsiTheme="minorHAnsi" w:cstheme="minorBidi"/>
          <w:color w:val="000000" w:themeColor="text1"/>
        </w:rPr>
      </w:pPr>
      <w:r w:rsidRPr="00547F0B">
        <w:rPr>
          <w:rFonts w:eastAsia="Verdana" w:cs="Verdana"/>
        </w:rPr>
        <w:t xml:space="preserve">Als de student voorwaardelijk is begonnen aan een nieuwe mbo-opleiding dan is de student als onderwijsdeelnemer bekostigd ingeschreven op de nieuwe mbo-opleiding en blijft de student gelijktijdig </w:t>
      </w:r>
      <w:proofErr w:type="spellStart"/>
      <w:r w:rsidRPr="00547F0B">
        <w:rPr>
          <w:rFonts w:eastAsia="Verdana" w:cs="Verdana"/>
        </w:rPr>
        <w:t>onbekostigd</w:t>
      </w:r>
      <w:proofErr w:type="spellEnd"/>
      <w:r w:rsidRPr="00547F0B">
        <w:rPr>
          <w:rFonts w:eastAsia="Verdana" w:cs="Verdana"/>
        </w:rPr>
        <w:t xml:space="preserve"> ingeschreven op de mbo-opleiding die voor 1 januari 2021 moet worden afgerond. </w:t>
      </w:r>
      <w:r w:rsidRPr="00547F0B">
        <w:t>Ook hier kan de termijn verlengd zijn</w:t>
      </w:r>
      <w:r w:rsidRPr="00547F0B">
        <w:rPr>
          <w:rFonts w:eastAsia="Verdana" w:cs="Verdana"/>
          <w:color w:val="000000" w:themeColor="text1"/>
        </w:rPr>
        <w:t xml:space="preserve"> naar uiterlijk 31 juli 2021, </w:t>
      </w:r>
      <w:r w:rsidRPr="00547F0B">
        <w:t>met de hierboven aangegeven bekostigingsafspraak.</w:t>
      </w:r>
    </w:p>
    <w:p w14:paraId="44272793" w14:textId="77777777" w:rsidR="008F43C9" w:rsidRPr="00547F0B" w:rsidRDefault="008F43C9" w:rsidP="008F43C9">
      <w:pPr>
        <w:pStyle w:val="Lijstalinea"/>
        <w:numPr>
          <w:ilvl w:val="0"/>
          <w:numId w:val="5"/>
        </w:numPr>
        <w:spacing w:line="276" w:lineRule="auto"/>
        <w:ind w:left="426" w:hanging="426"/>
      </w:pPr>
      <w:r w:rsidRPr="00547F0B">
        <w:rPr>
          <w:rFonts w:eastAsia="Verdana" w:cs="Verdana"/>
        </w:rPr>
        <w:t xml:space="preserve">Voor het volgende studiejaar 2021-2022 geldt dezelfde bekostigingsafspraak voor studenten die in 2021-2022 voorwaardelijk beginnen aan een nieuwe mbo-opleiding. Deze staan dan bekostigd ingeschreven op de nieuwe mbo-opleiding en staan gelijktijdig </w:t>
      </w:r>
      <w:proofErr w:type="spellStart"/>
      <w:r w:rsidRPr="00547F0B">
        <w:rPr>
          <w:rFonts w:eastAsia="Verdana" w:cs="Verdana"/>
        </w:rPr>
        <w:t>onbekostigd</w:t>
      </w:r>
      <w:proofErr w:type="spellEnd"/>
      <w:r w:rsidRPr="00547F0B">
        <w:rPr>
          <w:rFonts w:eastAsia="Verdana" w:cs="Verdana"/>
        </w:rPr>
        <w:t xml:space="preserve"> ingeschreven op de mbo-opleiding die voor 1 januari 2022 moet worden afgerond. </w:t>
      </w:r>
    </w:p>
    <w:p w14:paraId="251A3519" w14:textId="77777777" w:rsidR="00002B1C" w:rsidRPr="00547F0B" w:rsidRDefault="00002B1C" w:rsidP="00002B1C">
      <w:pPr>
        <w:pStyle w:val="Lijstalinea"/>
        <w:spacing w:line="276" w:lineRule="auto"/>
        <w:ind w:left="426"/>
      </w:pPr>
    </w:p>
    <w:p w14:paraId="30FA75D7" w14:textId="426D826E" w:rsidR="00DC2E08" w:rsidRPr="00547F0B" w:rsidRDefault="005928E4" w:rsidP="006C09F7">
      <w:pPr>
        <w:pStyle w:val="Kop2"/>
        <w:spacing w:line="276" w:lineRule="auto"/>
      </w:pPr>
      <w:r w:rsidRPr="00547F0B">
        <w:t xml:space="preserve">7.2 </w:t>
      </w:r>
      <w:r w:rsidR="001A3E35" w:rsidRPr="00547F0B">
        <w:t xml:space="preserve"> </w:t>
      </w:r>
      <w:r w:rsidR="008469D2" w:rsidRPr="00547F0B">
        <w:t xml:space="preserve">Subsidieregeling inhaal- en ondersteuningsprogramma's onderwijs </w:t>
      </w:r>
    </w:p>
    <w:p w14:paraId="6B28EF3E" w14:textId="6A19E540" w:rsidR="002C0EAD" w:rsidRPr="00547F0B" w:rsidRDefault="002C0EAD" w:rsidP="002C0EAD">
      <w:pPr>
        <w:pStyle w:val="Lijstalinea"/>
        <w:numPr>
          <w:ilvl w:val="0"/>
          <w:numId w:val="5"/>
        </w:numPr>
        <w:spacing w:line="276" w:lineRule="auto"/>
        <w:ind w:left="426" w:hanging="426"/>
        <w:rPr>
          <w:rFonts w:asciiTheme="minorHAnsi" w:eastAsiaTheme="minorEastAsia" w:hAnsiTheme="minorHAnsi" w:cstheme="minorBidi"/>
        </w:rPr>
      </w:pPr>
      <w:r w:rsidRPr="00547F0B">
        <w:rPr>
          <w:rFonts w:eastAsia="Verdana" w:cs="Verdana"/>
        </w:rPr>
        <w:t xml:space="preserve">Bekostigde scholen kunnen extra inhaal- en ondersteuningsprogramma’s bieden naast reguliere onderwijstijd aan studenten die dit nodig hebben. </w:t>
      </w:r>
      <w:r w:rsidRPr="00547F0B">
        <w:rPr>
          <w:rFonts w:eastAsia="Verdana" w:cs="Verdana"/>
          <w:color w:val="000000" w:themeColor="text1"/>
        </w:rPr>
        <w:t>In juni en augustus 2020 hebben scholen een aanvraag kunnen doen voor mbo en overige educatie.</w:t>
      </w:r>
      <w:r w:rsidRPr="00547F0B">
        <w:rPr>
          <w:rFonts w:eastAsia="Verdana" w:cs="Verdana"/>
        </w:rPr>
        <w:t xml:space="preserve"> Hiervoor is</w:t>
      </w:r>
      <w:r w:rsidRPr="00547F0B" w:rsidDel="56B495D9">
        <w:rPr>
          <w:rFonts w:eastAsia="Verdana" w:cs="Verdana"/>
        </w:rPr>
        <w:t xml:space="preserve"> </w:t>
      </w:r>
      <w:r w:rsidRPr="00547F0B">
        <w:rPr>
          <w:rFonts w:eastAsia="Verdana" w:cs="Verdana"/>
        </w:rPr>
        <w:t>in totaal circa € 70 miljoen beschikbaar geweest.</w:t>
      </w:r>
    </w:p>
    <w:p w14:paraId="1387908D" w14:textId="503A645C" w:rsidR="00DC2E08" w:rsidRPr="00547F0B" w:rsidRDefault="008E7C96" w:rsidP="006C09F7">
      <w:pPr>
        <w:pStyle w:val="Lijstalinea"/>
        <w:numPr>
          <w:ilvl w:val="0"/>
          <w:numId w:val="5"/>
        </w:numPr>
        <w:spacing w:line="276" w:lineRule="auto"/>
        <w:ind w:left="426" w:hanging="426"/>
        <w:rPr>
          <w:rFonts w:asciiTheme="minorHAnsi" w:eastAsiaTheme="minorEastAsia" w:hAnsiTheme="minorHAnsi" w:cstheme="minorBidi"/>
        </w:rPr>
      </w:pPr>
      <w:r w:rsidRPr="00547F0B">
        <w:rPr>
          <w:rFonts w:eastAsia="Verdana" w:cs="Verdana"/>
        </w:rPr>
        <w:t xml:space="preserve">De regeling wordt in 2021 verlengd met de aanvullend beschikbare </w:t>
      </w:r>
      <w:r w:rsidRPr="00547F0B">
        <w:t xml:space="preserve">€ </w:t>
      </w:r>
      <w:r w:rsidRPr="00547F0B">
        <w:rPr>
          <w:rFonts w:eastAsia="Verdana" w:cs="Verdana"/>
        </w:rPr>
        <w:t xml:space="preserve">35 miljoen uit het Nationaal Programma Onderwijs (NPO). </w:t>
      </w:r>
    </w:p>
    <w:p w14:paraId="52C123B9" w14:textId="77777777" w:rsidR="00DC2E08" w:rsidRPr="00547F0B" w:rsidRDefault="0EF8C9EB" w:rsidP="1598E5B7">
      <w:pPr>
        <w:pStyle w:val="Lijstalinea"/>
        <w:numPr>
          <w:ilvl w:val="0"/>
          <w:numId w:val="5"/>
        </w:numPr>
        <w:spacing w:line="276" w:lineRule="auto"/>
        <w:ind w:left="426" w:hanging="426"/>
        <w:rPr>
          <w:rFonts w:eastAsia="Verdana" w:cs="Verdana"/>
          <w:szCs w:val="18"/>
        </w:rPr>
      </w:pPr>
      <w:r w:rsidRPr="00547F0B">
        <w:rPr>
          <w:rFonts w:eastAsia="Verdana" w:cs="Verdana"/>
        </w:rPr>
        <w:t>De inhaalprogramma’s (bijvoorbeeld in de vorm van een vakantieschool</w:t>
      </w:r>
      <w:r w:rsidR="00265294" w:rsidRPr="00547F0B">
        <w:rPr>
          <w:rFonts w:eastAsia="Verdana" w:cs="Verdana"/>
        </w:rPr>
        <w:t xml:space="preserve">, </w:t>
      </w:r>
      <w:r w:rsidRPr="00547F0B">
        <w:rPr>
          <w:rFonts w:eastAsia="Verdana" w:cs="Verdana"/>
        </w:rPr>
        <w:t>verlengde schooldag</w:t>
      </w:r>
      <w:r w:rsidR="00265294" w:rsidRPr="00547F0B">
        <w:rPr>
          <w:rFonts w:eastAsia="Verdana" w:cs="Verdana"/>
        </w:rPr>
        <w:t xml:space="preserve"> of extra begeleiding</w:t>
      </w:r>
      <w:r w:rsidRPr="00547F0B">
        <w:rPr>
          <w:rFonts w:eastAsia="Verdana" w:cs="Verdana"/>
        </w:rPr>
        <w:t xml:space="preserve">) kunnen enkel </w:t>
      </w:r>
      <w:r w:rsidR="79A2A19C" w:rsidRPr="00547F0B">
        <w:rPr>
          <w:rFonts w:eastAsia="Verdana" w:cs="Verdana"/>
        </w:rPr>
        <w:t xml:space="preserve">buiten de reguliere onderwijstijd </w:t>
      </w:r>
      <w:r w:rsidR="19B4F163" w:rsidRPr="00547F0B">
        <w:rPr>
          <w:rFonts w:eastAsia="Verdana" w:cs="Verdana"/>
        </w:rPr>
        <w:t xml:space="preserve">en </w:t>
      </w:r>
      <w:r w:rsidR="79A2A19C" w:rsidRPr="00547F0B">
        <w:rPr>
          <w:rFonts w:eastAsia="Verdana" w:cs="Verdana"/>
        </w:rPr>
        <w:t xml:space="preserve">alleen vrijwillig door de eigen </w:t>
      </w:r>
      <w:r w:rsidR="233FF1D3" w:rsidRPr="00547F0B">
        <w:rPr>
          <w:rFonts w:eastAsia="Verdana" w:cs="Verdana"/>
        </w:rPr>
        <w:t>docenten</w:t>
      </w:r>
      <w:r w:rsidR="79A2A19C" w:rsidRPr="00547F0B">
        <w:rPr>
          <w:rFonts w:eastAsia="Verdana" w:cs="Verdana"/>
        </w:rPr>
        <w:t xml:space="preserve"> worden verzorgd</w:t>
      </w:r>
      <w:r w:rsidR="79A2A19C" w:rsidRPr="00547F0B">
        <w:rPr>
          <w:rFonts w:eastAsia="Verdana" w:cs="Verdana"/>
          <w:szCs w:val="18"/>
        </w:rPr>
        <w:t xml:space="preserve">. Scholen kunnen ook anderen dan de eigen </w:t>
      </w:r>
      <w:r w:rsidR="0BC0E7D6" w:rsidRPr="00547F0B">
        <w:rPr>
          <w:rFonts w:eastAsia="Verdana" w:cs="Verdana"/>
          <w:szCs w:val="18"/>
        </w:rPr>
        <w:t>docenten</w:t>
      </w:r>
      <w:r w:rsidR="79A2A19C" w:rsidRPr="00547F0B">
        <w:rPr>
          <w:rFonts w:eastAsia="Verdana" w:cs="Verdana"/>
          <w:szCs w:val="18"/>
        </w:rPr>
        <w:t xml:space="preserve"> inschakelen, bijvoorbeeld </w:t>
      </w:r>
      <w:r w:rsidR="36AEB347" w:rsidRPr="00547F0B">
        <w:rPr>
          <w:rFonts w:eastAsia="Verdana" w:cs="Verdana"/>
          <w:szCs w:val="18"/>
        </w:rPr>
        <w:t xml:space="preserve">experts uit bedrijven, </w:t>
      </w:r>
      <w:r w:rsidR="79A2A19C" w:rsidRPr="00547F0B">
        <w:rPr>
          <w:rFonts w:eastAsia="Verdana" w:cs="Verdana"/>
          <w:szCs w:val="18"/>
        </w:rPr>
        <w:t xml:space="preserve">pabo-studenten of jongerenwerkers. </w:t>
      </w:r>
      <w:r w:rsidR="1C7D5D19" w:rsidRPr="00547F0B">
        <w:rPr>
          <w:rFonts w:eastAsia="Verdana" w:cs="Verdana"/>
          <w:szCs w:val="18"/>
        </w:rPr>
        <w:t>V</w:t>
      </w:r>
      <w:r w:rsidR="302DF975" w:rsidRPr="00547F0B">
        <w:rPr>
          <w:rFonts w:eastAsia="Verdana" w:cs="Verdana"/>
          <w:szCs w:val="18"/>
        </w:rPr>
        <w:t>oor</w:t>
      </w:r>
      <w:r w:rsidR="79A2A19C" w:rsidRPr="00547F0B">
        <w:rPr>
          <w:rFonts w:eastAsia="Verdana" w:cs="Verdana"/>
          <w:szCs w:val="18"/>
        </w:rPr>
        <w:t xml:space="preserve"> studenten is deelname aan een inhaal- en ondersteuningsprogramma vrijwillig.</w:t>
      </w:r>
    </w:p>
    <w:p w14:paraId="56845A61" w14:textId="28E3AC2C" w:rsidR="00EC56A1" w:rsidRPr="00547F0B" w:rsidRDefault="49881F98" w:rsidP="12176BDC">
      <w:pPr>
        <w:pStyle w:val="Lijstalinea"/>
        <w:numPr>
          <w:ilvl w:val="0"/>
          <w:numId w:val="5"/>
        </w:numPr>
        <w:spacing w:line="276" w:lineRule="auto"/>
        <w:ind w:left="426" w:hanging="426"/>
        <w:rPr>
          <w:rFonts w:asciiTheme="minorHAnsi" w:eastAsiaTheme="minorEastAsia" w:hAnsiTheme="minorHAnsi" w:cstheme="minorBidi"/>
          <w:color w:val="000000" w:themeColor="text1"/>
          <w:szCs w:val="18"/>
        </w:rPr>
      </w:pPr>
      <w:r w:rsidRPr="00547F0B">
        <w:rPr>
          <w:rFonts w:eastAsia="Verdana" w:cs="Verdana"/>
          <w:szCs w:val="18"/>
        </w:rPr>
        <w:t xml:space="preserve">Met het oog op de actuele situatie omtrent COVID-19 en de getroffen maatregelen in het kader daarvan, wordt de termijn voor uitvoering van de programma’s door </w:t>
      </w:r>
      <w:r w:rsidR="48C9AE5E" w:rsidRPr="00547F0B">
        <w:rPr>
          <w:rFonts w:eastAsia="Verdana" w:cs="Verdana"/>
          <w:szCs w:val="18"/>
        </w:rPr>
        <w:t>scholen</w:t>
      </w:r>
      <w:r w:rsidRPr="00547F0B">
        <w:rPr>
          <w:rFonts w:eastAsia="Verdana" w:cs="Verdana"/>
          <w:szCs w:val="18"/>
        </w:rPr>
        <w:t xml:space="preserve"> die in het eerste aanvraagtijdvak hebben aangevraagd verlengd tot 31 augustus 2021. Dit is dezelfde </w:t>
      </w:r>
      <w:r w:rsidRPr="00547F0B">
        <w:rPr>
          <w:rFonts w:eastAsia="Verdana" w:cs="Verdana"/>
          <w:szCs w:val="18"/>
        </w:rPr>
        <w:lastRenderedPageBreak/>
        <w:t xml:space="preserve">termijn als staat voor het tweede </w:t>
      </w:r>
      <w:r w:rsidR="12679016" w:rsidRPr="00547F0B">
        <w:rPr>
          <w:rFonts w:eastAsia="Verdana" w:cs="Verdana"/>
          <w:szCs w:val="18"/>
        </w:rPr>
        <w:t xml:space="preserve">en derde </w:t>
      </w:r>
      <w:r w:rsidRPr="00547F0B">
        <w:rPr>
          <w:rFonts w:eastAsia="Verdana" w:cs="Verdana"/>
          <w:szCs w:val="18"/>
        </w:rPr>
        <w:t>aanvraagtijdvak.</w:t>
      </w:r>
      <w:r w:rsidR="79402C52" w:rsidRPr="00547F0B">
        <w:rPr>
          <w:rFonts w:eastAsia="Verdana" w:cs="Verdana"/>
          <w:szCs w:val="18"/>
        </w:rPr>
        <w:t xml:space="preserve"> </w:t>
      </w:r>
      <w:r w:rsidR="4416277C" w:rsidRPr="00547F0B">
        <w:rPr>
          <w:rFonts w:eastAsia="Verdana" w:cs="Verdana"/>
          <w:szCs w:val="18"/>
        </w:rPr>
        <w:t>De</w:t>
      </w:r>
      <w:r w:rsidR="1C53C24F" w:rsidRPr="00547F0B">
        <w:rPr>
          <w:rFonts w:eastAsia="Verdana" w:cs="Verdana"/>
          <w:szCs w:val="18"/>
        </w:rPr>
        <w:t xml:space="preserve"> bestedingstermijn</w:t>
      </w:r>
      <w:r w:rsidR="19A11110" w:rsidRPr="00547F0B">
        <w:rPr>
          <w:rFonts w:eastAsia="Verdana" w:cs="Verdana"/>
          <w:szCs w:val="18"/>
        </w:rPr>
        <w:t>en</w:t>
      </w:r>
      <w:r w:rsidR="1C53C24F" w:rsidRPr="00547F0B">
        <w:rPr>
          <w:rFonts w:eastAsia="Verdana" w:cs="Verdana"/>
          <w:szCs w:val="18"/>
        </w:rPr>
        <w:t xml:space="preserve"> van de eerste, tweede en derde </w:t>
      </w:r>
      <w:r w:rsidR="4416277C" w:rsidRPr="00547F0B">
        <w:rPr>
          <w:rFonts w:eastAsia="Verdana" w:cs="Verdana"/>
          <w:szCs w:val="18"/>
        </w:rPr>
        <w:t>aanvraagronde eindigen alle</w:t>
      </w:r>
      <w:r w:rsidR="7E6BFB7C" w:rsidRPr="00547F0B">
        <w:rPr>
          <w:rFonts w:eastAsia="Verdana" w:cs="Verdana"/>
          <w:szCs w:val="18"/>
        </w:rPr>
        <w:t>n</w:t>
      </w:r>
      <w:r w:rsidR="4416277C" w:rsidRPr="00547F0B">
        <w:rPr>
          <w:rFonts w:eastAsia="Verdana" w:cs="Verdana"/>
          <w:szCs w:val="18"/>
        </w:rPr>
        <w:t xml:space="preserve"> op 31 augustus 2021. De verantwoording zal plaatsvinden in de jaarrekening 2021 die uiterlijk op 1 juli 2022 moet worden ingediend</w:t>
      </w:r>
      <w:r w:rsidR="12184076" w:rsidRPr="00547F0B">
        <w:rPr>
          <w:rFonts w:eastAsia="Verdana" w:cs="Verdana"/>
          <w:szCs w:val="18"/>
        </w:rPr>
        <w:t>.</w:t>
      </w:r>
    </w:p>
    <w:p w14:paraId="2E8C23D7" w14:textId="0B9178D1" w:rsidR="00DC2E08" w:rsidRPr="00547F0B" w:rsidRDefault="4675970F" w:rsidP="00FC4B65">
      <w:pPr>
        <w:pStyle w:val="Lijstalinea"/>
        <w:numPr>
          <w:ilvl w:val="0"/>
          <w:numId w:val="5"/>
        </w:numPr>
        <w:spacing w:line="276" w:lineRule="auto"/>
        <w:ind w:left="426" w:hanging="426"/>
        <w:rPr>
          <w:rStyle w:val="Hyperlink"/>
          <w:rFonts w:eastAsia="Verdana" w:cs="Verdana"/>
          <w:color w:val="auto"/>
          <w:u w:val="none"/>
        </w:rPr>
      </w:pPr>
      <w:r w:rsidRPr="00547F0B">
        <w:rPr>
          <w:rFonts w:eastAsia="Verdana" w:cs="Verdana"/>
        </w:rPr>
        <w:t xml:space="preserve">De subsidieregeling </w:t>
      </w:r>
      <w:r w:rsidR="7B255C97" w:rsidRPr="00547F0B">
        <w:rPr>
          <w:rFonts w:eastAsia="Verdana" w:cs="Verdana"/>
        </w:rPr>
        <w:t>is</w:t>
      </w:r>
      <w:r w:rsidR="24242521" w:rsidRPr="00547F0B">
        <w:rPr>
          <w:rFonts w:eastAsia="Verdana" w:cs="Verdana"/>
        </w:rPr>
        <w:t xml:space="preserve"> te</w:t>
      </w:r>
      <w:r w:rsidRPr="00547F0B">
        <w:rPr>
          <w:rFonts w:eastAsia="Verdana" w:cs="Verdana"/>
        </w:rPr>
        <w:t xml:space="preserve"> vinden op</w:t>
      </w:r>
      <w:r w:rsidR="122DE6DC" w:rsidRPr="00547F0B">
        <w:rPr>
          <w:rFonts w:eastAsia="Verdana" w:cs="Verdana"/>
        </w:rPr>
        <w:t>:</w:t>
      </w:r>
      <w:r w:rsidR="40C28636" w:rsidRPr="00547F0B">
        <w:rPr>
          <w:rFonts w:eastAsia="Verdana" w:cs="Verdana"/>
        </w:rPr>
        <w:t xml:space="preserve"> </w:t>
      </w:r>
      <w:hyperlink r:id="rId29">
        <w:r w:rsidR="40C28636" w:rsidRPr="00547F0B">
          <w:rPr>
            <w:rStyle w:val="Hyperlink"/>
            <w:rFonts w:eastAsia="Verdana" w:cs="Verdana"/>
          </w:rPr>
          <w:t>Subsidieregeling inhaal- en ondersteuningsprogramma's onderwijs 2020-2021</w:t>
        </w:r>
      </w:hyperlink>
      <w:r w:rsidR="40C28636" w:rsidRPr="00547F0B">
        <w:rPr>
          <w:rFonts w:eastAsia="Verdana" w:cs="Verdana"/>
        </w:rPr>
        <w:t xml:space="preserve"> en d</w:t>
      </w:r>
      <w:r w:rsidRPr="00547F0B">
        <w:rPr>
          <w:rFonts w:eastAsia="Verdana" w:cs="Verdana"/>
        </w:rPr>
        <w:t>e veel</w:t>
      </w:r>
      <w:r w:rsidR="19A95F3A" w:rsidRPr="00547F0B">
        <w:rPr>
          <w:rFonts w:eastAsia="Verdana" w:cs="Verdana"/>
        </w:rPr>
        <w:t xml:space="preserve"> </w:t>
      </w:r>
      <w:r w:rsidRPr="00547F0B">
        <w:rPr>
          <w:rFonts w:eastAsia="Verdana" w:cs="Verdana"/>
        </w:rPr>
        <w:t>gestelde vragen daarover op</w:t>
      </w:r>
      <w:r w:rsidR="122DE6DC" w:rsidRPr="00547F0B">
        <w:rPr>
          <w:rFonts w:eastAsia="Verdana" w:cs="Verdana"/>
        </w:rPr>
        <w:t xml:space="preserve">: </w:t>
      </w:r>
      <w:hyperlink r:id="rId30">
        <w:r w:rsidR="40C28636" w:rsidRPr="00547F0B">
          <w:rPr>
            <w:rStyle w:val="Hyperlink"/>
            <w:rFonts w:eastAsia="Verdana" w:cs="Verdana"/>
          </w:rPr>
          <w:t>Veel</w:t>
        </w:r>
        <w:r w:rsidR="00D95904" w:rsidRPr="00547F0B">
          <w:rPr>
            <w:rStyle w:val="Hyperlink"/>
            <w:rFonts w:eastAsia="Verdana" w:cs="Verdana"/>
          </w:rPr>
          <w:t xml:space="preserve"> </w:t>
        </w:r>
        <w:r w:rsidR="009607AE" w:rsidRPr="00547F0B">
          <w:rPr>
            <w:rStyle w:val="Hyperlink"/>
            <w:rFonts w:eastAsia="Verdana" w:cs="Verdana"/>
          </w:rPr>
          <w:t xml:space="preserve">gestelde vragen over de </w:t>
        </w:r>
        <w:r w:rsidR="40C28636" w:rsidRPr="00547F0B">
          <w:rPr>
            <w:rStyle w:val="Hyperlink"/>
            <w:rFonts w:eastAsia="Verdana" w:cs="Verdana"/>
          </w:rPr>
          <w:t>subsidieregeling inhaal- en ondersteuningsprogramma’s onderwijs 2020 -2021</w:t>
        </w:r>
      </w:hyperlink>
    </w:p>
    <w:p w14:paraId="6C413780" w14:textId="36DCB11E" w:rsidR="001A7327" w:rsidRPr="00547F0B" w:rsidRDefault="001A7327" w:rsidP="00FC4B65">
      <w:pPr>
        <w:pStyle w:val="Lijstalinea"/>
        <w:numPr>
          <w:ilvl w:val="0"/>
          <w:numId w:val="5"/>
        </w:numPr>
        <w:spacing w:line="276" w:lineRule="auto"/>
        <w:ind w:left="426" w:hanging="426"/>
        <w:rPr>
          <w:rStyle w:val="Hyperlink"/>
          <w:rFonts w:eastAsia="Verdana" w:cs="Verdana"/>
          <w:color w:val="auto"/>
          <w:u w:val="none"/>
        </w:rPr>
      </w:pPr>
      <w:r w:rsidRPr="00547F0B">
        <w:rPr>
          <w:rFonts w:eastAsia="Verdana" w:cs="Verdana"/>
        </w:rPr>
        <w:t>In 2022 zijn er</w:t>
      </w:r>
      <w:r w:rsidR="004049FF" w:rsidRPr="00547F0B">
        <w:rPr>
          <w:rFonts w:eastAsia="Verdana" w:cs="Verdana"/>
        </w:rPr>
        <w:t xml:space="preserve"> op basis van het NPO</w:t>
      </w:r>
      <w:r w:rsidRPr="00547F0B">
        <w:rPr>
          <w:rFonts w:eastAsia="Verdana" w:cs="Verdana"/>
        </w:rPr>
        <w:t xml:space="preserve"> eveneens middelen beschikbaar voor inhaal-</w:t>
      </w:r>
      <w:r w:rsidRPr="00547F0B">
        <w:rPr>
          <w:rStyle w:val="Hyperlink"/>
          <w:rFonts w:eastAsia="Verdana" w:cs="Verdana"/>
          <w:color w:val="auto"/>
          <w:u w:val="none"/>
        </w:rPr>
        <w:t xml:space="preserve"> en ondersteuningsprogramma’s. Deze worden in 2022 via de corona-enveloppe toegevoegd aan de lumpsum. </w:t>
      </w:r>
    </w:p>
    <w:p w14:paraId="0DF944C4" w14:textId="77777777" w:rsidR="00011F03" w:rsidRPr="00547F0B" w:rsidRDefault="00011F03" w:rsidP="00011F03">
      <w:pPr>
        <w:spacing w:line="276" w:lineRule="auto"/>
        <w:rPr>
          <w:rStyle w:val="Hyperlink"/>
          <w:rFonts w:eastAsia="Verdana" w:cs="Verdana"/>
          <w:color w:val="auto"/>
          <w:u w:val="none"/>
        </w:rPr>
      </w:pPr>
    </w:p>
    <w:p w14:paraId="0884FD87" w14:textId="1A2C2E1F" w:rsidR="00011F03" w:rsidRPr="00547F0B" w:rsidRDefault="007A73C4" w:rsidP="00011F03">
      <w:pPr>
        <w:spacing w:line="276" w:lineRule="auto"/>
        <w:rPr>
          <w:rStyle w:val="Hyperlink"/>
          <w:rFonts w:eastAsia="Verdana" w:cs="Verdana"/>
          <w:i/>
          <w:color w:val="auto"/>
          <w:u w:val="none"/>
        </w:rPr>
      </w:pPr>
      <w:r w:rsidRPr="00547F0B">
        <w:rPr>
          <w:rStyle w:val="Hyperlink"/>
          <w:rFonts w:eastAsia="Verdana" w:cs="Verdana"/>
          <w:i/>
          <w:color w:val="auto"/>
          <w:u w:val="none"/>
        </w:rPr>
        <w:t>7.3 Subsidieregeling</w:t>
      </w:r>
      <w:r w:rsidR="00136AC7" w:rsidRPr="00547F0B">
        <w:rPr>
          <w:rStyle w:val="Hyperlink"/>
          <w:rFonts w:eastAsia="Verdana" w:cs="Verdana"/>
          <w:i/>
          <w:color w:val="auto"/>
          <w:u w:val="none"/>
        </w:rPr>
        <w:t xml:space="preserve"> Extra</w:t>
      </w:r>
      <w:r w:rsidRPr="00547F0B">
        <w:rPr>
          <w:rStyle w:val="Hyperlink"/>
          <w:rFonts w:eastAsia="Verdana" w:cs="Verdana"/>
          <w:i/>
          <w:color w:val="auto"/>
          <w:u w:val="none"/>
        </w:rPr>
        <w:t xml:space="preserve"> </w:t>
      </w:r>
      <w:r w:rsidR="001A7327" w:rsidRPr="00547F0B">
        <w:rPr>
          <w:rStyle w:val="Hyperlink"/>
          <w:rFonts w:eastAsia="Verdana" w:cs="Verdana"/>
          <w:i/>
          <w:color w:val="auto"/>
          <w:u w:val="none"/>
        </w:rPr>
        <w:t>hulp</w:t>
      </w:r>
      <w:r w:rsidRPr="00547F0B">
        <w:rPr>
          <w:rStyle w:val="Hyperlink"/>
          <w:rFonts w:eastAsia="Verdana" w:cs="Verdana"/>
          <w:i/>
          <w:color w:val="auto"/>
          <w:u w:val="none"/>
        </w:rPr>
        <w:t xml:space="preserve"> voor de klas</w:t>
      </w:r>
    </w:p>
    <w:p w14:paraId="31D27821" w14:textId="06598213" w:rsidR="008E7C96" w:rsidRPr="00547F0B" w:rsidRDefault="00A07F75" w:rsidP="00FC4B65">
      <w:pPr>
        <w:pStyle w:val="Lijstalinea"/>
        <w:numPr>
          <w:ilvl w:val="0"/>
          <w:numId w:val="5"/>
        </w:numPr>
        <w:spacing w:line="276" w:lineRule="auto"/>
        <w:ind w:left="426" w:hanging="426"/>
        <w:rPr>
          <w:rFonts w:eastAsia="Verdana" w:cs="Verdana"/>
        </w:rPr>
      </w:pPr>
      <w:r w:rsidRPr="00547F0B">
        <w:rPr>
          <w:rFonts w:eastAsia="Verdana" w:cs="Verdana"/>
        </w:rPr>
        <w:t xml:space="preserve">In 2021 is voor het aannemen van extra personeel </w:t>
      </w:r>
      <w:r w:rsidR="00187C70" w:rsidRPr="00547F0B">
        <w:rPr>
          <w:rFonts w:eastAsia="Verdana" w:cs="Verdana"/>
        </w:rPr>
        <w:t xml:space="preserve">in het bekostigd onderwijs </w:t>
      </w:r>
      <w:r w:rsidRPr="00547F0B">
        <w:rPr>
          <w:rFonts w:eastAsia="Verdana" w:cs="Verdana"/>
        </w:rPr>
        <w:t xml:space="preserve">voor 20 weken </w:t>
      </w:r>
      <w:r w:rsidRPr="00547F0B">
        <w:rPr>
          <w:sz w:val="20"/>
          <w:szCs w:val="20"/>
        </w:rPr>
        <w:t xml:space="preserve">€ </w:t>
      </w:r>
      <w:r w:rsidR="00011F03" w:rsidRPr="00547F0B">
        <w:t xml:space="preserve">52 </w:t>
      </w:r>
      <w:r w:rsidRPr="00547F0B">
        <w:t xml:space="preserve">miljoen uitgetrokken via de </w:t>
      </w:r>
      <w:hyperlink r:id="rId31" w:history="1">
        <w:r w:rsidRPr="00547F0B">
          <w:rPr>
            <w:rStyle w:val="Hyperlink"/>
          </w:rPr>
          <w:t>regeling extra hulp voor de klas</w:t>
        </w:r>
      </w:hyperlink>
      <w:r w:rsidR="00011F03" w:rsidRPr="00547F0B">
        <w:t xml:space="preserve">. </w:t>
      </w:r>
      <w:r w:rsidR="00136AC7" w:rsidRPr="00547F0B">
        <w:t xml:space="preserve">Op basis van middelen uit het </w:t>
      </w:r>
      <w:r w:rsidR="00011F03" w:rsidRPr="00547F0B">
        <w:t xml:space="preserve">NPO </w:t>
      </w:r>
      <w:r w:rsidRPr="00547F0B">
        <w:t>wordt</w:t>
      </w:r>
      <w:r w:rsidR="00011F03" w:rsidRPr="00547F0B">
        <w:t xml:space="preserve"> deze regeling </w:t>
      </w:r>
      <w:r w:rsidR="00136AC7" w:rsidRPr="00547F0B">
        <w:t xml:space="preserve">in 2021 </w:t>
      </w:r>
      <w:r w:rsidRPr="00547F0B">
        <w:t xml:space="preserve">verlengd </w:t>
      </w:r>
      <w:r w:rsidR="00136AC7" w:rsidRPr="00547F0B">
        <w:t>met</w:t>
      </w:r>
      <w:r w:rsidRPr="00547F0B">
        <w:t xml:space="preserve"> 20 weken</w:t>
      </w:r>
      <w:r w:rsidR="00136AC7" w:rsidRPr="00547F0B">
        <w:t>,</w:t>
      </w:r>
      <w:r w:rsidR="009607AE" w:rsidRPr="00547F0B">
        <w:t xml:space="preserve"> voor wederom</w:t>
      </w:r>
      <w:r w:rsidRPr="00547F0B">
        <w:t xml:space="preserve"> </w:t>
      </w:r>
      <w:r w:rsidRPr="00547F0B">
        <w:rPr>
          <w:sz w:val="20"/>
          <w:szCs w:val="20"/>
        </w:rPr>
        <w:t xml:space="preserve">€ </w:t>
      </w:r>
      <w:r w:rsidRPr="00547F0B">
        <w:t xml:space="preserve">52 miljoen. </w:t>
      </w:r>
      <w:r w:rsidR="00532568" w:rsidRPr="00547F0B">
        <w:t xml:space="preserve">Scholen worden nog nader geïnformeerd over de wijze waarop zij aanspraak kunnen maken op deze middelen. </w:t>
      </w:r>
    </w:p>
    <w:p w14:paraId="15427667" w14:textId="39B2EC6C" w:rsidR="001A7327" w:rsidRPr="00547F0B" w:rsidRDefault="001A7327" w:rsidP="00FC4B65">
      <w:pPr>
        <w:pStyle w:val="Lijstalinea"/>
        <w:numPr>
          <w:ilvl w:val="0"/>
          <w:numId w:val="5"/>
        </w:numPr>
        <w:spacing w:line="276" w:lineRule="auto"/>
        <w:ind w:left="426" w:hanging="426"/>
        <w:rPr>
          <w:rFonts w:eastAsia="Verdana" w:cs="Verdana"/>
        </w:rPr>
      </w:pPr>
      <w:r w:rsidRPr="00547F0B">
        <w:t xml:space="preserve">In 2022 </w:t>
      </w:r>
      <w:r w:rsidR="00136AC7" w:rsidRPr="00547F0B">
        <w:t xml:space="preserve">zijn er op basis van het NPO eveneens middelen beschikbaar voor Extra hulp voor de klas. Deze worden in 2022 via de corona-enveloppe toegevoegd aan de lumpsum. </w:t>
      </w:r>
    </w:p>
    <w:p w14:paraId="07EBA471" w14:textId="77777777" w:rsidR="007A73C4" w:rsidRPr="00547F0B" w:rsidRDefault="007A73C4" w:rsidP="007A73C4">
      <w:pPr>
        <w:spacing w:line="276" w:lineRule="auto"/>
        <w:rPr>
          <w:rFonts w:eastAsia="Verdana" w:cs="Verdana"/>
        </w:rPr>
      </w:pPr>
    </w:p>
    <w:p w14:paraId="46AA47D6" w14:textId="0D92A966" w:rsidR="007A73C4" w:rsidRPr="00547F0B" w:rsidRDefault="007A73C4" w:rsidP="007A73C4">
      <w:pPr>
        <w:spacing w:line="276" w:lineRule="auto"/>
        <w:rPr>
          <w:rFonts w:eastAsia="Verdana" w:cs="Verdana"/>
          <w:i/>
        </w:rPr>
      </w:pPr>
      <w:r w:rsidRPr="00547F0B">
        <w:rPr>
          <w:rFonts w:eastAsia="Verdana" w:cs="Verdana"/>
          <w:i/>
        </w:rPr>
        <w:t>7.4 Extra middelen voor begeleiding van studenten</w:t>
      </w:r>
    </w:p>
    <w:p w14:paraId="299719C3" w14:textId="53B63F49" w:rsidR="00136AC7" w:rsidRPr="00547F0B" w:rsidRDefault="00DE1660" w:rsidP="00FC4B65">
      <w:pPr>
        <w:pStyle w:val="Lijstalinea"/>
        <w:numPr>
          <w:ilvl w:val="0"/>
          <w:numId w:val="5"/>
        </w:numPr>
        <w:spacing w:line="276" w:lineRule="auto"/>
        <w:ind w:left="426" w:hanging="426"/>
      </w:pPr>
      <w:r w:rsidRPr="00547F0B">
        <w:t xml:space="preserve">Vanuit het NPO zijn extra middelen beschikbaar gesteld </w:t>
      </w:r>
      <w:r w:rsidR="00187C70" w:rsidRPr="00547F0B">
        <w:t xml:space="preserve">voor het bekostigd onderwijs </w:t>
      </w:r>
      <w:r w:rsidRPr="00547F0B">
        <w:t xml:space="preserve">voor de begeleiding van studenten. Het gaat om € 44 miljoen in 2021. </w:t>
      </w:r>
      <w:r w:rsidR="00136AC7" w:rsidRPr="00547F0B">
        <w:t xml:space="preserve">Hoe </w:t>
      </w:r>
      <w:r w:rsidRPr="00547F0B">
        <w:t>deze middelen beschikba</w:t>
      </w:r>
      <w:r w:rsidR="00136AC7" w:rsidRPr="00547F0B">
        <w:t>ar worden gesteld, wordt nog bekend gemaakt.</w:t>
      </w:r>
    </w:p>
    <w:p w14:paraId="67AFC8EE" w14:textId="62944DA4" w:rsidR="00011F03" w:rsidRPr="00547F0B" w:rsidRDefault="00136AC7" w:rsidP="00FC4B65">
      <w:pPr>
        <w:pStyle w:val="Lijstalinea"/>
        <w:numPr>
          <w:ilvl w:val="0"/>
          <w:numId w:val="5"/>
        </w:numPr>
        <w:spacing w:line="276" w:lineRule="auto"/>
        <w:ind w:left="426" w:hanging="426"/>
      </w:pPr>
      <w:r w:rsidRPr="00547F0B">
        <w:t>In</w:t>
      </w:r>
      <w:r w:rsidR="00DE1660" w:rsidRPr="00547F0B">
        <w:t xml:space="preserve"> 2022</w:t>
      </w:r>
      <w:r w:rsidRPr="00547F0B">
        <w:t xml:space="preserve"> zijn er op basis van het NPO eveneens middelen beschikbaar voor extra begeleiding van studenten. Deze worden in 2022 via de c</w:t>
      </w:r>
      <w:r w:rsidR="003D093A" w:rsidRPr="00547F0B">
        <w:t>orona-enveloppe</w:t>
      </w:r>
      <w:r w:rsidRPr="00547F0B">
        <w:t xml:space="preserve"> toegevoegd aan de lumpsum</w:t>
      </w:r>
      <w:r w:rsidR="003D093A" w:rsidRPr="00547F0B">
        <w:t xml:space="preserve">. </w:t>
      </w:r>
      <w:r w:rsidR="00DE1660" w:rsidRPr="00547F0B">
        <w:t xml:space="preserve"> </w:t>
      </w:r>
    </w:p>
    <w:p w14:paraId="4E795A90" w14:textId="77777777" w:rsidR="007A73C4" w:rsidRPr="00547F0B" w:rsidRDefault="007A73C4" w:rsidP="007A73C4">
      <w:pPr>
        <w:spacing w:line="276" w:lineRule="auto"/>
        <w:rPr>
          <w:rFonts w:eastAsia="Verdana" w:cs="Verdana"/>
        </w:rPr>
      </w:pPr>
    </w:p>
    <w:p w14:paraId="222DCE34" w14:textId="3C9DAED2" w:rsidR="007A73C4" w:rsidRPr="00547F0B" w:rsidRDefault="007A73C4" w:rsidP="007A73C4">
      <w:pPr>
        <w:spacing w:line="276" w:lineRule="auto"/>
        <w:rPr>
          <w:rFonts w:eastAsia="Verdana" w:cs="Verdana"/>
          <w:i/>
        </w:rPr>
      </w:pPr>
      <w:r w:rsidRPr="00547F0B">
        <w:rPr>
          <w:rFonts w:eastAsia="Verdana" w:cs="Verdana"/>
          <w:i/>
        </w:rPr>
        <w:t xml:space="preserve">7.5 Extra middelen voor </w:t>
      </w:r>
      <w:r w:rsidR="00D56AB5" w:rsidRPr="00547F0B">
        <w:rPr>
          <w:rFonts w:eastAsia="Verdana" w:cs="Verdana"/>
          <w:i/>
        </w:rPr>
        <w:t>accommoderen</w:t>
      </w:r>
      <w:r w:rsidRPr="00547F0B">
        <w:rPr>
          <w:rFonts w:eastAsia="Verdana" w:cs="Verdana"/>
          <w:i/>
        </w:rPr>
        <w:t xml:space="preserve"> studentengroei</w:t>
      </w:r>
    </w:p>
    <w:p w14:paraId="37A506BF" w14:textId="0C7B6E86" w:rsidR="007A73C4" w:rsidRPr="00547F0B" w:rsidRDefault="001E66ED" w:rsidP="007A73C4">
      <w:pPr>
        <w:pStyle w:val="Lijstalinea"/>
        <w:numPr>
          <w:ilvl w:val="0"/>
          <w:numId w:val="5"/>
        </w:numPr>
        <w:spacing w:line="276" w:lineRule="auto"/>
        <w:ind w:left="426" w:hanging="426"/>
      </w:pPr>
      <w:r w:rsidRPr="00547F0B">
        <w:t>Op basis van het NPO wordt in 2021</w:t>
      </w:r>
      <w:r w:rsidR="003D093A" w:rsidRPr="00547F0B">
        <w:t xml:space="preserve"> </w:t>
      </w:r>
      <w:r w:rsidR="003D093A" w:rsidRPr="00547F0B">
        <w:rPr>
          <w:sz w:val="20"/>
          <w:szCs w:val="20"/>
        </w:rPr>
        <w:t>€</w:t>
      </w:r>
      <w:r w:rsidR="003D093A" w:rsidRPr="00547F0B">
        <w:t xml:space="preserve"> 90 miljoen toegevoegd aan de lumpsum om de groei van het aantal studenten dit </w:t>
      </w:r>
      <w:r w:rsidRPr="00547F0B">
        <w:t>studie</w:t>
      </w:r>
      <w:r w:rsidR="003D093A" w:rsidRPr="00547F0B">
        <w:t xml:space="preserve">jaar goed te kunnen accommoderen. Deze middelen worden in maart 2021 aan de scholen uitbetaald. </w:t>
      </w:r>
    </w:p>
    <w:p w14:paraId="43940B78" w14:textId="77777777" w:rsidR="003D093A" w:rsidRPr="00547F0B" w:rsidRDefault="003D093A" w:rsidP="003D093A">
      <w:pPr>
        <w:pStyle w:val="Lijstalinea"/>
        <w:spacing w:line="276" w:lineRule="auto"/>
        <w:ind w:left="426"/>
      </w:pPr>
    </w:p>
    <w:p w14:paraId="1C585D78" w14:textId="1259DF4C" w:rsidR="007A73C4" w:rsidRPr="00547F0B" w:rsidRDefault="007A73C4" w:rsidP="007A73C4">
      <w:pPr>
        <w:spacing w:line="276" w:lineRule="auto"/>
        <w:rPr>
          <w:i/>
        </w:rPr>
      </w:pPr>
      <w:r w:rsidRPr="00547F0B">
        <w:rPr>
          <w:i/>
        </w:rPr>
        <w:t xml:space="preserve">7.6 Extra middelen voor </w:t>
      </w:r>
      <w:proofErr w:type="spellStart"/>
      <w:r w:rsidRPr="00547F0B">
        <w:t>devices</w:t>
      </w:r>
      <w:proofErr w:type="spellEnd"/>
    </w:p>
    <w:p w14:paraId="28F54C39" w14:textId="43862663" w:rsidR="00A07F75" w:rsidRPr="00547F0B" w:rsidRDefault="001E66ED" w:rsidP="0032033F">
      <w:pPr>
        <w:pStyle w:val="Lijstalinea"/>
        <w:numPr>
          <w:ilvl w:val="0"/>
          <w:numId w:val="5"/>
        </w:numPr>
        <w:spacing w:line="276" w:lineRule="auto"/>
        <w:ind w:left="426" w:hanging="426"/>
      </w:pPr>
      <w:r w:rsidRPr="00547F0B">
        <w:t>Op basis van het</w:t>
      </w:r>
      <w:r w:rsidR="00A07F75" w:rsidRPr="00547F0B">
        <w:t xml:space="preserve"> </w:t>
      </w:r>
      <w:r w:rsidR="00362160" w:rsidRPr="00547F0B">
        <w:t>NPO</w:t>
      </w:r>
      <w:r w:rsidR="00A07F75" w:rsidRPr="00547F0B">
        <w:t xml:space="preserve"> wordt € 10 miljoen beschikbaar gesteld voor </w:t>
      </w:r>
      <w:proofErr w:type="spellStart"/>
      <w:r w:rsidR="00A07F75" w:rsidRPr="00547F0B">
        <w:t>devices</w:t>
      </w:r>
      <w:proofErr w:type="spellEnd"/>
      <w:r w:rsidRPr="00547F0B">
        <w:t xml:space="preserve"> voor studenten</w:t>
      </w:r>
      <w:r w:rsidR="00187C70" w:rsidRPr="00547F0B">
        <w:t xml:space="preserve"> aan het bekostigd onderwijs</w:t>
      </w:r>
      <w:r w:rsidR="00A07F75" w:rsidRPr="00547F0B">
        <w:t xml:space="preserve">. Dit budget is bedoeld voor studenten die zelf financieel niet in staat zijn om </w:t>
      </w:r>
      <w:proofErr w:type="spellStart"/>
      <w:r w:rsidR="00A07F75" w:rsidRPr="00547F0B">
        <w:t>devices</w:t>
      </w:r>
      <w:proofErr w:type="spellEnd"/>
      <w:r w:rsidR="00A07F75" w:rsidRPr="00547F0B">
        <w:t xml:space="preserve"> aan te schaffen. De manier waarop scholen en/of studenten aanspraak kunnen maken op deze middelen wordt nog nader bekend gemaakt. </w:t>
      </w:r>
    </w:p>
    <w:bookmarkEnd w:id="28"/>
    <w:p w14:paraId="5147B876" w14:textId="77777777" w:rsidR="00DC2E08" w:rsidRPr="00547F0B" w:rsidRDefault="00DC2E08" w:rsidP="00DC2E08">
      <w:pPr>
        <w:spacing w:line="276" w:lineRule="auto"/>
      </w:pPr>
    </w:p>
    <w:p w14:paraId="477C5A0A" w14:textId="6B82D324" w:rsidR="00DC2E08" w:rsidRPr="00547F0B" w:rsidRDefault="007A73C4" w:rsidP="006C09F7">
      <w:pPr>
        <w:pStyle w:val="Kop2"/>
        <w:spacing w:line="276" w:lineRule="auto"/>
      </w:pPr>
      <w:r w:rsidRPr="00547F0B">
        <w:t xml:space="preserve">7.7 </w:t>
      </w:r>
      <w:r w:rsidR="00DC2E08" w:rsidRPr="00547F0B">
        <w:t>Extra geld stages</w:t>
      </w:r>
      <w:r w:rsidR="00F9738F" w:rsidRPr="00547F0B">
        <w:t xml:space="preserve"> en leerbanen</w:t>
      </w:r>
      <w:r w:rsidR="00DC2E08" w:rsidRPr="00547F0B">
        <w:t xml:space="preserve"> </w:t>
      </w:r>
      <w:r w:rsidR="00DB30BC" w:rsidRPr="00547F0B">
        <w:t xml:space="preserve">en </w:t>
      </w:r>
      <w:r w:rsidR="00DC2E08" w:rsidRPr="00547F0B">
        <w:t>S</w:t>
      </w:r>
      <w:r w:rsidR="00DB30BC" w:rsidRPr="00547F0B">
        <w:t>amenwerkingsorganisatie Beroepsonderwijs Bedrijfsleven</w:t>
      </w:r>
      <w:r w:rsidR="00DC2E08" w:rsidRPr="00547F0B">
        <w:t xml:space="preserve"> </w:t>
      </w:r>
      <w:r w:rsidR="00DB30BC" w:rsidRPr="00547F0B">
        <w:t>(SBB)</w:t>
      </w:r>
    </w:p>
    <w:p w14:paraId="72CFA516" w14:textId="50485F9F" w:rsidR="00DB30BC" w:rsidRPr="00547F0B" w:rsidRDefault="4E2B247A" w:rsidP="00FC4B65">
      <w:pPr>
        <w:pStyle w:val="Lijstalinea"/>
        <w:numPr>
          <w:ilvl w:val="0"/>
          <w:numId w:val="5"/>
        </w:numPr>
        <w:spacing w:line="276" w:lineRule="auto"/>
        <w:ind w:left="426" w:hanging="426"/>
      </w:pPr>
      <w:r w:rsidRPr="00547F0B">
        <w:t xml:space="preserve">Het kabinet </w:t>
      </w:r>
      <w:r w:rsidR="00482913" w:rsidRPr="00547F0B">
        <w:t>heeft</w:t>
      </w:r>
      <w:r w:rsidR="6E5B0142" w:rsidRPr="00547F0B">
        <w:t xml:space="preserve"> </w:t>
      </w:r>
      <w:r w:rsidR="001B52CD" w:rsidRPr="00547F0B">
        <w:t>extra middelen</w:t>
      </w:r>
      <w:r w:rsidRPr="00547F0B">
        <w:t xml:space="preserve"> beschikbaar</w:t>
      </w:r>
      <w:r w:rsidR="00482913" w:rsidRPr="00547F0B">
        <w:t xml:space="preserve"> gesteld</w:t>
      </w:r>
      <w:r w:rsidRPr="00547F0B">
        <w:t xml:space="preserve"> voor voldoende stages</w:t>
      </w:r>
      <w:r w:rsidR="00482913" w:rsidRPr="00547F0B">
        <w:t xml:space="preserve"> en leerbanen</w:t>
      </w:r>
      <w:r w:rsidRPr="00547F0B">
        <w:t xml:space="preserve"> in het mbo:</w:t>
      </w:r>
    </w:p>
    <w:p w14:paraId="13610054" w14:textId="16D73B35" w:rsidR="00482913" w:rsidRPr="00547F0B" w:rsidRDefault="00482913" w:rsidP="00482913">
      <w:pPr>
        <w:spacing w:line="276" w:lineRule="auto"/>
        <w:ind w:left="708"/>
        <w:rPr>
          <w:rFonts w:eastAsia="Verdana"/>
        </w:rPr>
      </w:pPr>
      <w:r w:rsidRPr="00547F0B">
        <w:t xml:space="preserve">1. </w:t>
      </w:r>
      <w:r w:rsidR="40A20CE4" w:rsidRPr="00547F0B">
        <w:t xml:space="preserve">Er </w:t>
      </w:r>
      <w:r w:rsidRPr="00547F0B">
        <w:t>is</w:t>
      </w:r>
      <w:r w:rsidR="79A2A19C" w:rsidRPr="00547F0B">
        <w:t xml:space="preserve"> </w:t>
      </w:r>
      <w:r w:rsidR="001B52CD" w:rsidRPr="00547F0B">
        <w:t>3</w:t>
      </w:r>
      <w:r w:rsidR="79A2A19C" w:rsidRPr="00547F0B">
        <w:t xml:space="preserve"> x € 4 miljoen extra</w:t>
      </w:r>
      <w:r w:rsidR="00362160" w:rsidRPr="00547F0B">
        <w:t xml:space="preserve"> subsidie</w:t>
      </w:r>
      <w:r w:rsidR="79A2A19C" w:rsidRPr="00547F0B">
        <w:t xml:space="preserve"> aan SBB ter beschikking gesteld in 2020</w:t>
      </w:r>
      <w:r w:rsidR="001B52CD" w:rsidRPr="00547F0B">
        <w:t>,</w:t>
      </w:r>
      <w:r w:rsidR="79A2A19C" w:rsidRPr="00547F0B">
        <w:t xml:space="preserve"> 2021</w:t>
      </w:r>
      <w:r w:rsidR="00362160" w:rsidRPr="00547F0B">
        <w:t xml:space="preserve"> </w:t>
      </w:r>
      <w:r w:rsidR="001B52CD" w:rsidRPr="00547F0B">
        <w:t>en 2022</w:t>
      </w:r>
      <w:r w:rsidR="00362160" w:rsidRPr="00547F0B">
        <w:t xml:space="preserve"> </w:t>
      </w:r>
      <w:r w:rsidR="79A2A19C" w:rsidRPr="00547F0B">
        <w:t>voor het intensiveren van de aanpak</w:t>
      </w:r>
      <w:r w:rsidR="0ED860E9" w:rsidRPr="00547F0B">
        <w:t xml:space="preserve"> van</w:t>
      </w:r>
      <w:r w:rsidR="008E7C96" w:rsidRPr="00547F0B">
        <w:t xml:space="preserve"> stages en leerbanen.</w:t>
      </w:r>
      <w:r w:rsidRPr="00547F0B">
        <w:rPr>
          <w:rFonts w:eastAsia="Verdana" w:cs="Verdana"/>
        </w:rPr>
        <w:t xml:space="preserve"> </w:t>
      </w:r>
      <w:r w:rsidR="00362160" w:rsidRPr="00547F0B">
        <w:rPr>
          <w:rFonts w:eastAsia="Verdana" w:cs="Verdana"/>
        </w:rPr>
        <w:t>Met de m</w:t>
      </w:r>
      <w:r w:rsidR="001E66ED" w:rsidRPr="00547F0B">
        <w:rPr>
          <w:rFonts w:eastAsia="Verdana" w:cs="Verdana"/>
        </w:rPr>
        <w:t>iddelen uit het NPO wordt</w:t>
      </w:r>
      <w:r w:rsidR="00362160" w:rsidRPr="00547F0B">
        <w:rPr>
          <w:rFonts w:eastAsia="Verdana" w:cs="Verdana"/>
        </w:rPr>
        <w:t xml:space="preserve"> het actieplan doorgetrokken tot eind 2022. </w:t>
      </w:r>
    </w:p>
    <w:p w14:paraId="1F8BB1AE" w14:textId="7BDBF8E9" w:rsidR="00482913" w:rsidRPr="00547F0B" w:rsidRDefault="00482913" w:rsidP="00482913">
      <w:pPr>
        <w:pStyle w:val="Lijstalinea"/>
        <w:numPr>
          <w:ilvl w:val="1"/>
          <w:numId w:val="5"/>
        </w:numPr>
        <w:spacing w:line="276" w:lineRule="auto"/>
        <w:rPr>
          <w:rFonts w:asciiTheme="minorHAnsi" w:eastAsiaTheme="minorEastAsia" w:hAnsiTheme="minorHAnsi" w:cstheme="minorBidi"/>
        </w:rPr>
      </w:pPr>
      <w:r w:rsidRPr="00547F0B">
        <w:rPr>
          <w:rFonts w:eastAsia="Verdana" w:cs="Verdana"/>
        </w:rPr>
        <w:t xml:space="preserve">SBB heeft op verzoek van het ministerie van OCW, een actieplan stages en leerbanen opgesteld in april 2020. Doel van het actieplan is om ook tijdens de coronacrisis te zorgen voor voldoende stages en leerbanen. </w:t>
      </w:r>
    </w:p>
    <w:p w14:paraId="22FD35A1" w14:textId="40E8EDF1" w:rsidR="00DC2E08" w:rsidRPr="00547F0B" w:rsidRDefault="00482913" w:rsidP="00482913">
      <w:pPr>
        <w:pStyle w:val="Lijstalinea"/>
        <w:numPr>
          <w:ilvl w:val="1"/>
          <w:numId w:val="5"/>
        </w:numPr>
        <w:spacing w:line="276" w:lineRule="auto"/>
        <w:rPr>
          <w:rFonts w:eastAsia="Verdana"/>
        </w:rPr>
      </w:pPr>
      <w:r w:rsidRPr="00547F0B">
        <w:rPr>
          <w:rFonts w:eastAsia="Verdana" w:cs="Verdana"/>
        </w:rPr>
        <w:t>Voor het kunnen omscholen van werkenden en werkzoekenden naar sectoren waar nu juist veel vraag is naar werknemers, zoals de zorg, worden door SBB extra certificaten ontwikkeld</w:t>
      </w:r>
      <w:r w:rsidR="001B52CD" w:rsidRPr="00547F0B">
        <w:rPr>
          <w:rFonts w:eastAsia="Verdana" w:cs="Verdana"/>
        </w:rPr>
        <w:t>.</w:t>
      </w:r>
    </w:p>
    <w:p w14:paraId="66FF260C" w14:textId="498BFA71" w:rsidR="00DC2E08" w:rsidRPr="00547F0B" w:rsidRDefault="71A3126D" w:rsidP="00482913">
      <w:pPr>
        <w:spacing w:line="276" w:lineRule="auto"/>
        <w:ind w:left="708"/>
      </w:pPr>
      <w:r w:rsidRPr="00547F0B">
        <w:t xml:space="preserve">2. </w:t>
      </w:r>
      <w:r w:rsidR="008E7C96" w:rsidRPr="00547F0B">
        <w:t>Het budget voor d</w:t>
      </w:r>
      <w:r w:rsidR="27AE318E" w:rsidRPr="00547F0B">
        <w:t>e subsidie praktijkleren is</w:t>
      </w:r>
      <w:r w:rsidR="008E7C96" w:rsidRPr="00547F0B">
        <w:t xml:space="preserve"> via het </w:t>
      </w:r>
      <w:r w:rsidR="00362160" w:rsidRPr="00547F0B">
        <w:t>NPO</w:t>
      </w:r>
      <w:r w:rsidR="27AE318E" w:rsidRPr="00547F0B">
        <w:t xml:space="preserve"> voor de studiejaren 2020-2021 en 2021-2022 opgehoogd zodat op basis van het geraamde aantal leerwerkbanen de subsidie het maximumbedrag van 2700 euro per leerwerkbaan, bedraagt. </w:t>
      </w:r>
      <w:r w:rsidR="168FA882" w:rsidRPr="00547F0B">
        <w:t>Ook is er 2 x € 10,6 miljoen</w:t>
      </w:r>
      <w:r w:rsidR="33C86D56" w:rsidRPr="00547F0B">
        <w:t xml:space="preserve"> </w:t>
      </w:r>
      <w:r w:rsidR="32E67DEC" w:rsidRPr="00547F0B">
        <w:t xml:space="preserve">extra </w:t>
      </w:r>
      <w:r w:rsidR="33C86D56" w:rsidRPr="00547F0B">
        <w:t>voor</w:t>
      </w:r>
      <w:r w:rsidR="6ABD92AA" w:rsidRPr="00547F0B">
        <w:t xml:space="preserve"> de</w:t>
      </w:r>
      <w:r w:rsidR="33C86D56" w:rsidRPr="00547F0B">
        <w:t xml:space="preserve"> studiejar</w:t>
      </w:r>
      <w:r w:rsidR="3BF25DF6" w:rsidRPr="00547F0B">
        <w:t>en</w:t>
      </w:r>
      <w:r w:rsidR="33C86D56" w:rsidRPr="00547F0B">
        <w:t xml:space="preserve"> 2020</w:t>
      </w:r>
      <w:r w:rsidR="53E1049A" w:rsidRPr="00547F0B">
        <w:t>-</w:t>
      </w:r>
      <w:r w:rsidR="33C86D56" w:rsidRPr="00547F0B">
        <w:t>2021 en 2021</w:t>
      </w:r>
      <w:r w:rsidR="53E1049A" w:rsidRPr="00547F0B">
        <w:t>-</w:t>
      </w:r>
      <w:r w:rsidR="33C86D56" w:rsidRPr="00547F0B">
        <w:t xml:space="preserve">2022 </w:t>
      </w:r>
      <w:r w:rsidR="168FA882" w:rsidRPr="00547F0B">
        <w:t xml:space="preserve">uitgetrokken voor het </w:t>
      </w:r>
      <w:r w:rsidR="168FA882" w:rsidRPr="00547F0B">
        <w:lastRenderedPageBreak/>
        <w:t>verhogen van de subsidie praktijkleren in conjunctuur- en contactgevoelige sectoren die zijn geraakt door de contact</w:t>
      </w:r>
      <w:r w:rsidR="624B6C5C" w:rsidRPr="00547F0B">
        <w:t xml:space="preserve"> </w:t>
      </w:r>
      <w:r w:rsidR="168FA882" w:rsidRPr="00547F0B">
        <w:t xml:space="preserve">beperkende maatregelen. De subsidie biedt werkgevers die </w:t>
      </w:r>
      <w:proofErr w:type="spellStart"/>
      <w:r w:rsidR="168FA882" w:rsidRPr="00547F0B">
        <w:t>bbl</w:t>
      </w:r>
      <w:proofErr w:type="spellEnd"/>
      <w:r w:rsidR="168FA882" w:rsidRPr="00547F0B">
        <w:t>-studenten begeleiden in een leerbaan een tegemoetkoming in de kosten</w:t>
      </w:r>
      <w:r w:rsidR="33C86D56" w:rsidRPr="00547F0B">
        <w:t xml:space="preserve"> in de jaren 2021 en 2022</w:t>
      </w:r>
      <w:r w:rsidR="168FA882" w:rsidRPr="00547F0B">
        <w:t xml:space="preserve">. In juli 2020 </w:t>
      </w:r>
      <w:r w:rsidR="6E78FC68" w:rsidRPr="00547F0B">
        <w:t>is</w:t>
      </w:r>
      <w:r w:rsidR="168FA882" w:rsidRPr="00547F0B">
        <w:t xml:space="preserve"> in de Staatscourant gepubliceerd welke sectoren in aanmerking komen voor de aanvullende subsidie.</w:t>
      </w:r>
      <w:r w:rsidR="4288AF8E" w:rsidRPr="00547F0B">
        <w:t xml:space="preserve"> Voor de sectoren horeca, landbouw en recreatie is</w:t>
      </w:r>
      <w:r w:rsidR="38F7F9F8" w:rsidRPr="00547F0B">
        <w:t xml:space="preserve"> in het kader van deze regeling</w:t>
      </w:r>
      <w:r w:rsidR="4288AF8E" w:rsidRPr="00547F0B">
        <w:t xml:space="preserve"> apart een aanvullend bedrag van € 10,6 miljoen per jaar</w:t>
      </w:r>
      <w:r w:rsidR="38F7F9F8" w:rsidRPr="00547F0B">
        <w:t xml:space="preserve"> voor 5 jaar</w:t>
      </w:r>
      <w:r w:rsidR="4288AF8E" w:rsidRPr="00547F0B">
        <w:t xml:space="preserve"> uitgetrokken</w:t>
      </w:r>
      <w:r w:rsidR="5AA5CFBB" w:rsidRPr="00547F0B">
        <w:t xml:space="preserve"> op basis van een motie uit de Tweede Kamer</w:t>
      </w:r>
      <w:r w:rsidR="38F7F9F8" w:rsidRPr="00547F0B">
        <w:t>.</w:t>
      </w:r>
      <w:r w:rsidR="009A2ED8" w:rsidRPr="00547F0B">
        <w:t xml:space="preserve"> Deze extra subsidie bovenop de reguliere subsidie biedt werkgevers die </w:t>
      </w:r>
      <w:proofErr w:type="spellStart"/>
      <w:r w:rsidR="009A2ED8" w:rsidRPr="00547F0B">
        <w:t>bbl</w:t>
      </w:r>
      <w:proofErr w:type="spellEnd"/>
      <w:r w:rsidR="009A2ED8" w:rsidRPr="00547F0B">
        <w:t>-studenten begeleiden in een leerbaan een tegemoetkoming in de kosten in de jaren 2020 tot en met 2024.</w:t>
      </w:r>
    </w:p>
    <w:p w14:paraId="2DD2D0B0" w14:textId="0D006DC5" w:rsidR="00095CD4" w:rsidRPr="00547F0B" w:rsidRDefault="00095CD4" w:rsidP="00095CD4">
      <w:pPr>
        <w:pStyle w:val="Lijstalinea"/>
        <w:numPr>
          <w:ilvl w:val="1"/>
          <w:numId w:val="32"/>
        </w:numPr>
      </w:pPr>
      <w:r w:rsidRPr="00547F0B">
        <w:t>De hoogte van de subsidie praktijkleren is afhankelijk van het aantal w</w:t>
      </w:r>
      <w:r w:rsidR="001E66ED" w:rsidRPr="00547F0B">
        <w:t xml:space="preserve">eken dat een leerbedrijf een </w:t>
      </w:r>
      <w:proofErr w:type="spellStart"/>
      <w:r w:rsidR="001E66ED" w:rsidRPr="00547F0B">
        <w:t>bbl</w:t>
      </w:r>
      <w:proofErr w:type="spellEnd"/>
      <w:r w:rsidRPr="00547F0B">
        <w:t>-student begeleidt. Voor werkgevers die te maken hebben met gedwongen sluiting sinds 16 december 2020 zullen</w:t>
      </w:r>
      <w:r w:rsidR="001E66ED" w:rsidRPr="00547F0B">
        <w:t xml:space="preserve"> de weken waarin </w:t>
      </w:r>
      <w:proofErr w:type="spellStart"/>
      <w:r w:rsidR="001E66ED" w:rsidRPr="00547F0B">
        <w:t>bbl</w:t>
      </w:r>
      <w:proofErr w:type="spellEnd"/>
      <w:r w:rsidRPr="00547F0B">
        <w:t xml:space="preserve">-studenten niet konden worden begeleid, niet in mindering worden gebracht op de subsidie voor studiejaar 2020/2021. Ditzelfde geldt voor bedrijven die weliswaar niet te maken hebben met gedwongen sluiting, maar die niettemin hebben moeten sluiten, omdat voortzetting van het bedrijf, met inachtneming van de richtlijnen van het RIVM, niet verantwoord was. </w:t>
      </w:r>
    </w:p>
    <w:p w14:paraId="65637BEA" w14:textId="77777777" w:rsidR="00DC2E08" w:rsidRPr="00547F0B" w:rsidRDefault="00DC2E08" w:rsidP="00DC2E08">
      <w:pPr>
        <w:spacing w:line="276" w:lineRule="auto"/>
      </w:pPr>
    </w:p>
    <w:p w14:paraId="3495ACE1" w14:textId="160411C5" w:rsidR="00DC2E08" w:rsidRPr="00547F0B" w:rsidRDefault="007A73C4" w:rsidP="006C09F7">
      <w:pPr>
        <w:pStyle w:val="Kop2"/>
        <w:spacing w:line="276" w:lineRule="auto"/>
      </w:pPr>
      <w:r w:rsidRPr="00547F0B">
        <w:t>7.8</w:t>
      </w:r>
      <w:r w:rsidR="49C70A54" w:rsidRPr="00547F0B">
        <w:t xml:space="preserve"> </w:t>
      </w:r>
      <w:r w:rsidR="001A3E35" w:rsidRPr="00547F0B">
        <w:t xml:space="preserve"> </w:t>
      </w:r>
      <w:r w:rsidR="00DC2E08" w:rsidRPr="00547F0B">
        <w:t xml:space="preserve">Compensatie voor studenten in mbo en ho die bijna afstuderen </w:t>
      </w:r>
    </w:p>
    <w:p w14:paraId="6D160AA7" w14:textId="2A429D62" w:rsidR="7DBBB8EE" w:rsidRPr="00547F0B" w:rsidRDefault="61C20F5E" w:rsidP="1E2BC0E9">
      <w:pPr>
        <w:pStyle w:val="Lijstalinea"/>
        <w:numPr>
          <w:ilvl w:val="0"/>
          <w:numId w:val="14"/>
        </w:numPr>
        <w:spacing w:line="276" w:lineRule="auto"/>
        <w:ind w:left="426" w:hanging="426"/>
        <w:rPr>
          <w:rFonts w:asciiTheme="minorHAnsi" w:eastAsiaTheme="minorEastAsia" w:hAnsiTheme="minorHAnsi" w:cstheme="minorBidi"/>
        </w:rPr>
      </w:pPr>
      <w:r w:rsidRPr="00547F0B">
        <w:t xml:space="preserve">Coulance </w:t>
      </w:r>
      <w:r w:rsidR="1BAF632B" w:rsidRPr="00547F0B">
        <w:t>geldt voor</w:t>
      </w:r>
      <w:r w:rsidR="0C3C242E" w:rsidRPr="00547F0B">
        <w:t xml:space="preserve"> studenten </w:t>
      </w:r>
      <w:r w:rsidR="34AA07DE" w:rsidRPr="00547F0B">
        <w:t xml:space="preserve">die </w:t>
      </w:r>
      <w:r w:rsidR="282DE415" w:rsidRPr="00547F0B">
        <w:t xml:space="preserve">als gevolg van de </w:t>
      </w:r>
      <w:r w:rsidR="32FF2869" w:rsidRPr="00547F0B">
        <w:t>c</w:t>
      </w:r>
      <w:r w:rsidR="282DE415" w:rsidRPr="00547F0B">
        <w:t>oronacrisis</w:t>
      </w:r>
      <w:r w:rsidR="46C4F1C5" w:rsidRPr="00547F0B">
        <w:t xml:space="preserve"> niet binnen de </w:t>
      </w:r>
      <w:r w:rsidR="355BBFF2" w:rsidRPr="00547F0B">
        <w:rPr>
          <w:rFonts w:eastAsia="Verdana" w:cs="Verdana"/>
        </w:rPr>
        <w:t xml:space="preserve">eerder voorziene </w:t>
      </w:r>
      <w:r w:rsidR="46C4F1C5" w:rsidRPr="00547F0B">
        <w:t xml:space="preserve">diplomatermijn kunnen afstuderen. Normaliter wordt de hele prestatiebeursschuld omgezet in een lening (alle ontvangen basisbeurs, aanvullende beurs en de reisvoorziening) als een student niet binnen 10 jaar na aanvang van de studiefinanciering afstudeert. Dit is opgelost door de diplomatermijn </w:t>
      </w:r>
      <w:r w:rsidRPr="00547F0B">
        <w:t>te</w:t>
      </w:r>
      <w:r w:rsidR="46C4F1C5" w:rsidRPr="00547F0B">
        <w:t xml:space="preserve"> verlengen met </w:t>
      </w:r>
      <w:r w:rsidR="135207EC" w:rsidRPr="00547F0B">
        <w:t xml:space="preserve">een </w:t>
      </w:r>
      <w:r w:rsidR="46C4F1C5" w:rsidRPr="00547F0B">
        <w:t>coulance</w:t>
      </w:r>
      <w:r w:rsidR="6DFEE261" w:rsidRPr="00547F0B">
        <w:t>-, c</w:t>
      </w:r>
      <w:r w:rsidR="73799606" w:rsidRPr="00547F0B">
        <w:t>.</w:t>
      </w:r>
      <w:r w:rsidR="6DFEE261" w:rsidRPr="00547F0B">
        <w:t xml:space="preserve">q. </w:t>
      </w:r>
      <w:r w:rsidR="46C4F1C5" w:rsidRPr="00547F0B">
        <w:t>hardheidsclausule.</w:t>
      </w:r>
    </w:p>
    <w:p w14:paraId="01A39D7C" w14:textId="77777777" w:rsidR="7DBBB8EE" w:rsidRPr="00547F0B" w:rsidRDefault="778118BA" w:rsidP="006C09F7">
      <w:pPr>
        <w:pStyle w:val="Lijstalinea"/>
        <w:numPr>
          <w:ilvl w:val="0"/>
          <w:numId w:val="14"/>
        </w:numPr>
        <w:spacing w:line="276" w:lineRule="auto"/>
        <w:ind w:left="426" w:hanging="426"/>
        <w:rPr>
          <w:rFonts w:asciiTheme="minorHAnsi" w:eastAsiaTheme="minorEastAsia" w:hAnsiTheme="minorHAnsi" w:cstheme="minorBidi"/>
        </w:rPr>
      </w:pPr>
      <w:r w:rsidRPr="00547F0B">
        <w:t>Studenten krijgen</w:t>
      </w:r>
      <w:r w:rsidR="46C4F1C5" w:rsidRPr="00547F0B">
        <w:t xml:space="preserve"> de mogelijkheid het leenbedrag te verhogen bij acute financiële nood. Dit kan ook met terugwerkende kracht vanaf het begin van het s</w:t>
      </w:r>
      <w:r w:rsidR="28170DC2" w:rsidRPr="00547F0B">
        <w:t>tudie</w:t>
      </w:r>
      <w:r w:rsidR="46C4F1C5" w:rsidRPr="00547F0B">
        <w:t xml:space="preserve">jaar. Mocht dit onvoldoende zijn, </w:t>
      </w:r>
      <w:r w:rsidR="0B5E31BB" w:rsidRPr="00547F0B">
        <w:t xml:space="preserve">dan </w:t>
      </w:r>
      <w:r w:rsidR="46C4F1C5" w:rsidRPr="00547F0B">
        <w:t xml:space="preserve">kunnen zij contact opnemen met DUO over de mogelijkheden. </w:t>
      </w:r>
    </w:p>
    <w:p w14:paraId="6D276DBA" w14:textId="398BA5A8" w:rsidR="00CD7ADB" w:rsidRPr="00547F0B" w:rsidRDefault="584F1636" w:rsidP="00CD7ADB">
      <w:pPr>
        <w:pStyle w:val="Lijstalinea"/>
        <w:numPr>
          <w:ilvl w:val="0"/>
          <w:numId w:val="14"/>
        </w:numPr>
        <w:spacing w:line="276" w:lineRule="auto"/>
        <w:ind w:left="426" w:hanging="426"/>
        <w:rPr>
          <w:rFonts w:asciiTheme="minorHAnsi" w:eastAsiaTheme="minorEastAsia" w:hAnsiTheme="minorHAnsi" w:cstheme="minorBidi"/>
        </w:rPr>
      </w:pPr>
      <w:r w:rsidRPr="00547F0B">
        <w:t>Studenten worden niet</w:t>
      </w:r>
      <w:r w:rsidR="6219F93F" w:rsidRPr="00547F0B">
        <w:t xml:space="preserve"> ‘gestraft’ wanneer zij (bijvoorbeeld doordat ze in vitale beroepen werken) dit jaar meer verdienen dan de bijverdiengrens. Er vindt over 2020 geen </w:t>
      </w:r>
      <w:r w:rsidR="527B4184" w:rsidRPr="00547F0B">
        <w:t>bijverdien</w:t>
      </w:r>
      <w:r w:rsidR="61586A32" w:rsidRPr="00547F0B">
        <w:t>-</w:t>
      </w:r>
      <w:r w:rsidR="527B4184" w:rsidRPr="00547F0B">
        <w:t>grenscontrole</w:t>
      </w:r>
      <w:r w:rsidR="6219F93F" w:rsidRPr="00547F0B">
        <w:t xml:space="preserve"> plaats. </w:t>
      </w:r>
      <w:r w:rsidR="00075B00" w:rsidRPr="00547F0B">
        <w:t>Nadere informatie over de bijverdiengrenscontrole van 2021 volgt nog.</w:t>
      </w:r>
    </w:p>
    <w:p w14:paraId="072D38E8" w14:textId="41C5C48B" w:rsidR="00CD7ADB" w:rsidRPr="00547F0B" w:rsidRDefault="00CD7ADB" w:rsidP="00CD7ADB">
      <w:pPr>
        <w:pStyle w:val="Lijstalinea"/>
        <w:numPr>
          <w:ilvl w:val="0"/>
          <w:numId w:val="14"/>
        </w:numPr>
        <w:spacing w:line="276" w:lineRule="auto"/>
        <w:ind w:left="426" w:hanging="426"/>
        <w:rPr>
          <w:rFonts w:asciiTheme="minorHAnsi" w:eastAsiaTheme="minorEastAsia" w:hAnsiTheme="minorHAnsi" w:cstheme="minorBidi"/>
        </w:rPr>
      </w:pPr>
      <w:r w:rsidRPr="00547F0B">
        <w:t>De tijdelijke regeling tegemoetkoming studenten is verlengd tot en met 31 augustus 2021. Dat betekent dat studenten die de beroeps begeleidende leerweg (</w:t>
      </w:r>
      <w:proofErr w:type="spellStart"/>
      <w:r w:rsidRPr="00547F0B">
        <w:t>bbl</w:t>
      </w:r>
      <w:proofErr w:type="spellEnd"/>
      <w:r w:rsidRPr="00547F0B">
        <w:t xml:space="preserve">) volgen en die uiterlijk 31 augustus 2021 een diploma behalen, eenmalig een bedrag van € 150 </w:t>
      </w:r>
      <w:r w:rsidR="001E66ED" w:rsidRPr="00547F0B">
        <w:t>ontvangen. Voor</w:t>
      </w:r>
      <w:r w:rsidRPr="00547F0B">
        <w:t xml:space="preserve"> studenten die een </w:t>
      </w:r>
      <w:proofErr w:type="spellStart"/>
      <w:r w:rsidRPr="00547F0B">
        <w:t>beroepsopleidende</w:t>
      </w:r>
      <w:proofErr w:type="spellEnd"/>
      <w:r w:rsidRPr="00547F0B">
        <w:t xml:space="preserve"> leerweg (bol) volgen </w:t>
      </w:r>
      <w:r w:rsidR="001E66ED" w:rsidRPr="00547F0B">
        <w:t xml:space="preserve">is dit </w:t>
      </w:r>
      <w:r w:rsidRPr="00547F0B">
        <w:t xml:space="preserve">eenmalig € 300. </w:t>
      </w:r>
      <w:r w:rsidRPr="00547F0B">
        <w:br/>
        <w:t xml:space="preserve">Daarnaast ontvangen studenten van wie het recht op een basisbeurs (mbo-bol) en/of aanvullende beurs uiterlijk </w:t>
      </w:r>
      <w:r w:rsidR="0001006A" w:rsidRPr="00547F0B">
        <w:t>aan het eind van studiejaar 2022-</w:t>
      </w:r>
      <w:r w:rsidRPr="00547F0B">
        <w:t xml:space="preserve">2023 afloopt, ook een eenmalige tegemoetkoming (was eerder verlengd tot eind augustus 2021). Voor mbo(bol) studenten met een basisbeurs betekent dit € 800, en ontvangen zij ook een aanvullende beurs, dan krijgen ze in totaal € 2000. </w:t>
      </w:r>
    </w:p>
    <w:p w14:paraId="17C88FD5" w14:textId="5B11E628" w:rsidR="5D72DC2C" w:rsidRPr="00547F0B" w:rsidRDefault="5D72DC2C" w:rsidP="62AF9B53">
      <w:pPr>
        <w:pStyle w:val="Lijstalinea"/>
        <w:numPr>
          <w:ilvl w:val="0"/>
          <w:numId w:val="14"/>
        </w:numPr>
        <w:spacing w:line="276" w:lineRule="auto"/>
        <w:ind w:left="426" w:hanging="426"/>
        <w:rPr>
          <w:rFonts w:eastAsia="Verdana" w:cs="Verdana"/>
        </w:rPr>
      </w:pPr>
      <w:r w:rsidRPr="00547F0B">
        <w:rPr>
          <w:rFonts w:eastAsia="Verdana" w:cs="Verdana"/>
        </w:rPr>
        <w:t xml:space="preserve">Alle studenten </w:t>
      </w:r>
      <w:r w:rsidR="00532568" w:rsidRPr="00547F0B">
        <w:rPr>
          <w:rFonts w:eastAsia="Verdana" w:cs="Verdana"/>
        </w:rPr>
        <w:t xml:space="preserve">die </w:t>
      </w:r>
      <w:r w:rsidR="00011F03" w:rsidRPr="00547F0B">
        <w:rPr>
          <w:rFonts w:eastAsia="Verdana" w:cs="Verdana"/>
        </w:rPr>
        <w:t xml:space="preserve">een bekostigde mbo- of </w:t>
      </w:r>
      <w:proofErr w:type="spellStart"/>
      <w:r w:rsidR="00011F03" w:rsidRPr="00547F0B">
        <w:rPr>
          <w:rFonts w:eastAsia="Verdana" w:cs="Verdana"/>
        </w:rPr>
        <w:t>vavo</w:t>
      </w:r>
      <w:proofErr w:type="spellEnd"/>
      <w:r w:rsidR="00011F03" w:rsidRPr="00547F0B">
        <w:rPr>
          <w:rFonts w:eastAsia="Verdana" w:cs="Verdana"/>
        </w:rPr>
        <w:t>-</w:t>
      </w:r>
      <w:r w:rsidR="00532568" w:rsidRPr="00547F0B">
        <w:rPr>
          <w:rFonts w:eastAsia="Verdana" w:cs="Verdana"/>
        </w:rPr>
        <w:t>opleiding</w:t>
      </w:r>
      <w:r w:rsidR="00011F03" w:rsidRPr="00547F0B">
        <w:rPr>
          <w:rFonts w:eastAsia="Verdana" w:cs="Verdana"/>
        </w:rPr>
        <w:t xml:space="preserve"> </w:t>
      </w:r>
      <w:r w:rsidR="00532568" w:rsidRPr="00547F0B">
        <w:rPr>
          <w:rFonts w:eastAsia="Verdana" w:cs="Verdana"/>
        </w:rPr>
        <w:t xml:space="preserve">gaan doen of deze continueren, krijgen </w:t>
      </w:r>
      <w:r w:rsidRPr="00547F0B">
        <w:rPr>
          <w:rFonts w:eastAsia="Verdana" w:cs="Verdana"/>
        </w:rPr>
        <w:t xml:space="preserve">een korting van 50% op hun </w:t>
      </w:r>
      <w:r w:rsidR="074F21F2" w:rsidRPr="00547F0B">
        <w:rPr>
          <w:rFonts w:eastAsia="Verdana" w:cs="Verdana"/>
        </w:rPr>
        <w:t>les- en cursusgeld</w:t>
      </w:r>
      <w:r w:rsidR="00532568" w:rsidRPr="00547F0B">
        <w:rPr>
          <w:rFonts w:eastAsia="Verdana" w:cs="Verdana"/>
        </w:rPr>
        <w:t xml:space="preserve"> voor het studiejaar 2021-2022. </w:t>
      </w:r>
    </w:p>
    <w:p w14:paraId="58CA01F4" w14:textId="77777777" w:rsidR="00DC2E08" w:rsidRPr="00547F0B" w:rsidRDefault="00DC2E08" w:rsidP="62AF9B53">
      <w:pPr>
        <w:spacing w:line="276" w:lineRule="auto"/>
        <w:ind w:left="360"/>
        <w:rPr>
          <w:rFonts w:eastAsia="Verdana" w:cs="Verdana"/>
        </w:rPr>
      </w:pPr>
    </w:p>
    <w:p w14:paraId="58B9E034" w14:textId="3A5C7A58" w:rsidR="00EC56A1" w:rsidRPr="00547F0B" w:rsidRDefault="007A73C4" w:rsidP="006C09F7">
      <w:pPr>
        <w:pStyle w:val="Kop2"/>
        <w:spacing w:line="276" w:lineRule="auto"/>
      </w:pPr>
      <w:r w:rsidRPr="00547F0B">
        <w:t>7.9</w:t>
      </w:r>
      <w:r w:rsidR="00EC56A1" w:rsidRPr="00547F0B">
        <w:t xml:space="preserve">  Maatregelen aanpak jeugdwerkloosheid </w:t>
      </w:r>
    </w:p>
    <w:p w14:paraId="3D38DA14" w14:textId="77777777" w:rsidR="00472321" w:rsidRPr="00547F0B" w:rsidRDefault="00472321" w:rsidP="00472321">
      <w:pPr>
        <w:pStyle w:val="Lijstalinea"/>
        <w:numPr>
          <w:ilvl w:val="0"/>
          <w:numId w:val="30"/>
        </w:numPr>
        <w:spacing w:line="276" w:lineRule="auto"/>
        <w:ind w:left="426" w:hanging="426"/>
      </w:pPr>
      <w:r w:rsidRPr="00547F0B">
        <w:t xml:space="preserve">Het kabinet maakt middelen vrij om schoolverlaters die door de coronacrisis relatief hard geraakt worden te ondersteunen naar vervolgonderwijs of werk door scholen en gemeenten. </w:t>
      </w:r>
    </w:p>
    <w:p w14:paraId="5F915E0C" w14:textId="6EBE7E54" w:rsidR="00472321" w:rsidRPr="00547F0B" w:rsidRDefault="006F03C9" w:rsidP="62AF9B53">
      <w:pPr>
        <w:pStyle w:val="Lijstalinea"/>
        <w:numPr>
          <w:ilvl w:val="0"/>
          <w:numId w:val="30"/>
        </w:numPr>
        <w:spacing w:line="276" w:lineRule="auto"/>
        <w:ind w:left="426" w:hanging="426"/>
        <w:rPr>
          <w:rFonts w:asciiTheme="minorHAnsi" w:eastAsiaTheme="minorEastAsia" w:hAnsiTheme="minorHAnsi" w:cstheme="minorBidi"/>
          <w:szCs w:val="18"/>
        </w:rPr>
      </w:pPr>
      <w:r w:rsidRPr="00547F0B">
        <w:t>Het</w:t>
      </w:r>
      <w:r w:rsidR="00472321" w:rsidRPr="00547F0B">
        <w:t xml:space="preserve"> </w:t>
      </w:r>
      <w:r w:rsidRPr="00547F0B">
        <w:t>gaat daarbij</w:t>
      </w:r>
      <w:r w:rsidR="00472321" w:rsidRPr="00547F0B">
        <w:t xml:space="preserve"> om jongeren die zonder startkwalificatie het onderwijs verlaten uit het praktijkonderwijs (pro), uit het voortgezet speciaal onderwijs (vso) of door voortijdig schoolverlaten </w:t>
      </w:r>
      <w:r w:rsidR="223DF4FA" w:rsidRPr="00547F0B">
        <w:t xml:space="preserve">uit het mbo </w:t>
      </w:r>
      <w:r w:rsidR="00472321" w:rsidRPr="00547F0B">
        <w:t xml:space="preserve">(vsv). </w:t>
      </w:r>
    </w:p>
    <w:p w14:paraId="4913033D" w14:textId="2003A0E2" w:rsidR="00472321" w:rsidRPr="00547F0B" w:rsidRDefault="006F03C9" w:rsidP="62AF9B53">
      <w:pPr>
        <w:pStyle w:val="Lijstalinea"/>
        <w:numPr>
          <w:ilvl w:val="0"/>
          <w:numId w:val="30"/>
        </w:numPr>
        <w:spacing w:line="276" w:lineRule="auto"/>
        <w:ind w:left="426" w:hanging="426"/>
        <w:rPr>
          <w:szCs w:val="18"/>
        </w:rPr>
      </w:pPr>
      <w:r w:rsidRPr="00547F0B">
        <w:t>Ook gaat het</w:t>
      </w:r>
      <w:r w:rsidR="00472321" w:rsidRPr="00547F0B">
        <w:t xml:space="preserve"> om </w:t>
      </w:r>
      <w:r w:rsidR="45A1B7FE" w:rsidRPr="00547F0B">
        <w:t>afgestudeerde</w:t>
      </w:r>
      <w:r w:rsidR="009607AE" w:rsidRPr="00547F0B">
        <w:t xml:space="preserve"> </w:t>
      </w:r>
      <w:r w:rsidR="00472321" w:rsidRPr="00547F0B">
        <w:t>mbo</w:t>
      </w:r>
      <w:r w:rsidR="023D1260" w:rsidRPr="00547F0B">
        <w:t>-</w:t>
      </w:r>
      <w:proofErr w:type="spellStart"/>
      <w:r w:rsidR="023D1260" w:rsidRPr="00547F0B">
        <w:t>ers</w:t>
      </w:r>
      <w:proofErr w:type="spellEnd"/>
      <w:r w:rsidR="023D1260" w:rsidRPr="00547F0B">
        <w:t xml:space="preserve"> tot 27 jaar</w:t>
      </w:r>
      <w:r w:rsidR="00472321" w:rsidRPr="00547F0B">
        <w:t xml:space="preserve"> </w:t>
      </w:r>
      <w:r w:rsidR="597580A4" w:rsidRPr="00547F0B">
        <w:t>met</w:t>
      </w:r>
      <w:r w:rsidR="009607AE" w:rsidRPr="00547F0B">
        <w:t xml:space="preserve"> een grote kans op werkloosheid</w:t>
      </w:r>
      <w:r w:rsidR="00472321" w:rsidRPr="00547F0B">
        <w:t xml:space="preserve"> vanwege bijvoorbeeld hun opleidingsrichting of niet-westerse migratieachtergrond.</w:t>
      </w:r>
      <w:r w:rsidR="21E43289" w:rsidRPr="00547F0B">
        <w:t xml:space="preserve"> Voor </w:t>
      </w:r>
      <w:r w:rsidR="2D93F4D4" w:rsidRPr="00547F0B">
        <w:t xml:space="preserve">deze </w:t>
      </w:r>
      <w:r w:rsidR="21E43289" w:rsidRPr="00547F0B">
        <w:t>afgestudeerde mbo-</w:t>
      </w:r>
      <w:proofErr w:type="spellStart"/>
      <w:r w:rsidR="21E43289" w:rsidRPr="00547F0B">
        <w:t>ers</w:t>
      </w:r>
      <w:proofErr w:type="spellEnd"/>
      <w:r w:rsidR="21E43289" w:rsidRPr="00547F0B">
        <w:t xml:space="preserve"> kunnen scholen extra begeleiding</w:t>
      </w:r>
      <w:r w:rsidR="57740534" w:rsidRPr="00547F0B">
        <w:t xml:space="preserve"> </w:t>
      </w:r>
      <w:r w:rsidR="0CE6676D" w:rsidRPr="00547F0B">
        <w:t xml:space="preserve">aanbieden </w:t>
      </w:r>
      <w:r w:rsidR="21E43289" w:rsidRPr="00547F0B">
        <w:t>gericht op doorleren dan wel de overgang naar werk en het verzorgen van nazorg.</w:t>
      </w:r>
    </w:p>
    <w:p w14:paraId="79700A0E" w14:textId="329B5314" w:rsidR="00472321" w:rsidRPr="00547F0B" w:rsidRDefault="00472321" w:rsidP="00472321">
      <w:pPr>
        <w:pStyle w:val="Lijstalinea"/>
        <w:numPr>
          <w:ilvl w:val="0"/>
          <w:numId w:val="30"/>
        </w:numPr>
        <w:spacing w:line="276" w:lineRule="auto"/>
        <w:ind w:left="426" w:hanging="426"/>
      </w:pPr>
      <w:r w:rsidRPr="00547F0B">
        <w:t>De middelen voor deze aanpak zijn voor 2020 en 2021 via het aanvullend sociaal pakket vrijgemaakt</w:t>
      </w:r>
      <w:r w:rsidR="00362160" w:rsidRPr="00547F0B">
        <w:t>.</w:t>
      </w:r>
      <w:r w:rsidRPr="00547F0B">
        <w:t xml:space="preserve"> </w:t>
      </w:r>
    </w:p>
    <w:p w14:paraId="58F38F47" w14:textId="00BB81D0" w:rsidR="001A7327" w:rsidRPr="00547F0B" w:rsidRDefault="00472321" w:rsidP="001A7327">
      <w:pPr>
        <w:pStyle w:val="Lijstalinea"/>
        <w:numPr>
          <w:ilvl w:val="0"/>
          <w:numId w:val="30"/>
        </w:numPr>
        <w:spacing w:line="276" w:lineRule="auto"/>
        <w:ind w:left="426" w:hanging="426"/>
      </w:pPr>
      <w:r w:rsidRPr="00547F0B">
        <w:lastRenderedPageBreak/>
        <w:t xml:space="preserve">Een toelichting op de middelen die in 2020 en 2021 zijn vrijgemaakt is te vinden in de </w:t>
      </w:r>
      <w:hyperlink r:id="rId32" w:history="1">
        <w:r w:rsidRPr="00547F0B">
          <w:rPr>
            <w:rStyle w:val="Hyperlink"/>
          </w:rPr>
          <w:t>Kamerbrief over voortgang aanpak voortijdig schoolverlaten van 12 januari jl.</w:t>
        </w:r>
      </w:hyperlink>
    </w:p>
    <w:p w14:paraId="5E622185" w14:textId="2E7EA777" w:rsidR="006A3B19" w:rsidRPr="00547F0B" w:rsidRDefault="006F03C9" w:rsidP="006A3B19">
      <w:pPr>
        <w:pStyle w:val="Lijstalinea"/>
        <w:numPr>
          <w:ilvl w:val="0"/>
          <w:numId w:val="30"/>
        </w:numPr>
        <w:spacing w:line="276" w:lineRule="auto"/>
        <w:ind w:left="426" w:hanging="426"/>
      </w:pPr>
      <w:r w:rsidRPr="00547F0B">
        <w:t>In</w:t>
      </w:r>
      <w:r w:rsidR="001A7327" w:rsidRPr="00547F0B">
        <w:t xml:space="preserve"> 2022 zijn </w:t>
      </w:r>
      <w:r w:rsidRPr="00547F0B">
        <w:t xml:space="preserve">er op basis van het NPO </w:t>
      </w:r>
      <w:r w:rsidR="001A7327" w:rsidRPr="00547F0B">
        <w:t>eveneens middelen beschikbaar gesteld voor de aanpak jeugdwerkloosheid</w:t>
      </w:r>
      <w:r w:rsidR="00182BD9" w:rsidRPr="00547F0B">
        <w:t xml:space="preserve">. </w:t>
      </w:r>
      <w:r w:rsidR="001A7327" w:rsidRPr="00547F0B">
        <w:t xml:space="preserve"> </w:t>
      </w:r>
    </w:p>
    <w:p w14:paraId="5DB9DFD7" w14:textId="4048B821" w:rsidR="006A3B19" w:rsidRPr="00547F0B" w:rsidRDefault="006A3B19" w:rsidP="006A3B19">
      <w:pPr>
        <w:pStyle w:val="Lijstalinea"/>
        <w:numPr>
          <w:ilvl w:val="0"/>
          <w:numId w:val="30"/>
        </w:numPr>
        <w:spacing w:line="276" w:lineRule="auto"/>
        <w:ind w:left="426" w:hanging="426"/>
      </w:pPr>
      <w:r w:rsidRPr="00547F0B">
        <w:t>De procedure rondom de beleidsregel diploma-erkenning zal dit voorjaar aangepast worden om</w:t>
      </w:r>
      <w:r w:rsidR="000B485A" w:rsidRPr="00547F0B">
        <w:t xml:space="preserve"> ervoor</w:t>
      </w:r>
      <w:r w:rsidRPr="00547F0B">
        <w:t xml:space="preserve"> te zorgen dat </w:t>
      </w:r>
      <w:r w:rsidR="000B485A" w:rsidRPr="00547F0B">
        <w:t>de aanvraagprocedure voor nieuw</w:t>
      </w:r>
      <w:r w:rsidRPr="00547F0B">
        <w:t xml:space="preserve"> aanbod in de 3e leerweg vereenvoudigd wordt.</w:t>
      </w:r>
    </w:p>
    <w:p w14:paraId="0F7B26C2" w14:textId="77777777" w:rsidR="00EC56A1" w:rsidRPr="00547F0B" w:rsidRDefault="00EC56A1" w:rsidP="00EC56A1">
      <w:pPr>
        <w:rPr>
          <w:rFonts w:eastAsia="Verdana" w:cs="Arial"/>
          <w:bCs/>
          <w:i/>
          <w:iCs/>
          <w:szCs w:val="28"/>
        </w:rPr>
      </w:pPr>
    </w:p>
    <w:p w14:paraId="028A9EE5" w14:textId="429169AA" w:rsidR="005032B9" w:rsidRPr="00547F0B" w:rsidRDefault="005032B9" w:rsidP="006C09F7">
      <w:pPr>
        <w:pStyle w:val="Kop2"/>
        <w:spacing w:line="276" w:lineRule="auto"/>
      </w:pPr>
      <w:r w:rsidRPr="00547F0B">
        <w:t>7.</w:t>
      </w:r>
      <w:r w:rsidR="007A73C4" w:rsidRPr="00547F0B">
        <w:t>10</w:t>
      </w:r>
      <w:r w:rsidRPr="00547F0B">
        <w:t xml:space="preserve"> Overeenkomsten met leveranciers</w:t>
      </w:r>
    </w:p>
    <w:p w14:paraId="1AFE766F" w14:textId="77777777" w:rsidR="689BB2E7" w:rsidRPr="00547F0B" w:rsidRDefault="0CDDD4DC" w:rsidP="00FC4B65">
      <w:pPr>
        <w:pStyle w:val="Lijstalinea"/>
        <w:numPr>
          <w:ilvl w:val="0"/>
          <w:numId w:val="5"/>
        </w:numPr>
        <w:spacing w:line="276" w:lineRule="auto"/>
        <w:ind w:left="426" w:hanging="426"/>
      </w:pPr>
      <w:r w:rsidRPr="00547F0B">
        <w:t xml:space="preserve">Voor scholen die te maken hebben met leveranciers die onder deze omstandigheden niet bij machte zijn om gemaakte afspraken na te komen, geldt dat zij onverkort de verantwoordelijkheid houden voor een rechtmatige en doelmatige besteding van de rijksbijdrage. </w:t>
      </w:r>
    </w:p>
    <w:p w14:paraId="2F123F7E" w14:textId="77777777" w:rsidR="2DD2ED61" w:rsidRPr="00547F0B" w:rsidRDefault="2DD2ED61" w:rsidP="6196D1AA">
      <w:pPr>
        <w:pStyle w:val="Lijstalinea"/>
        <w:numPr>
          <w:ilvl w:val="0"/>
          <w:numId w:val="5"/>
        </w:numPr>
        <w:spacing w:line="276" w:lineRule="auto"/>
        <w:ind w:left="426" w:hanging="426"/>
      </w:pPr>
      <w:r w:rsidRPr="00547F0B">
        <w:t xml:space="preserve">Om te bepalen welke consequenties aan het uitblijven van leveringen kunnen worden verbonden, zal </w:t>
      </w:r>
      <w:r w:rsidR="5500690B" w:rsidRPr="00547F0B">
        <w:t xml:space="preserve">de school </w:t>
      </w:r>
      <w:r w:rsidRPr="00547F0B">
        <w:t xml:space="preserve">moeten </w:t>
      </w:r>
      <w:r w:rsidR="15F766D1" w:rsidRPr="00547F0B">
        <w:t xml:space="preserve">kijken </w:t>
      </w:r>
      <w:r w:rsidRPr="00547F0B">
        <w:t xml:space="preserve">naar de inhoud van de overeenkomsten die daaraan ten grondslag liggen. </w:t>
      </w:r>
      <w:r w:rsidR="12162CEE" w:rsidRPr="00547F0B">
        <w:t>Als</w:t>
      </w:r>
      <w:r w:rsidRPr="00547F0B">
        <w:t xml:space="preserve"> leveringen uitblijven of vertraging oplopen, </w:t>
      </w:r>
      <w:r w:rsidR="37F2E204" w:rsidRPr="00547F0B">
        <w:t xml:space="preserve">kan de school actief </w:t>
      </w:r>
      <w:r w:rsidRPr="00547F0B">
        <w:t xml:space="preserve">met de leverancier in overleg treden, zodat </w:t>
      </w:r>
      <w:r w:rsidR="07908EA8" w:rsidRPr="00547F0B">
        <w:t>school en leverancier samen kunnen v</w:t>
      </w:r>
      <w:r w:rsidRPr="00547F0B">
        <w:t>erken</w:t>
      </w:r>
      <w:r w:rsidR="7F84C3A7" w:rsidRPr="00547F0B">
        <w:t>nen</w:t>
      </w:r>
      <w:r w:rsidRPr="00547F0B">
        <w:t xml:space="preserve"> of het mogelijk is (aanvullende) afspraken te maken over levering en betaling. </w:t>
      </w:r>
      <w:r w:rsidR="00544FFF" w:rsidRPr="00547F0B">
        <w:t xml:space="preserve">Het ministerie van </w:t>
      </w:r>
      <w:r w:rsidR="0204AB69" w:rsidRPr="00547F0B">
        <w:t xml:space="preserve">OCW heeft hier geen rol in. </w:t>
      </w:r>
      <w:r w:rsidR="744F7903" w:rsidRPr="00547F0B">
        <w:t>H</w:t>
      </w:r>
      <w:r w:rsidR="13766EA6" w:rsidRPr="00547F0B">
        <w:t>et</w:t>
      </w:r>
      <w:r w:rsidR="34606AD2" w:rsidRPr="00547F0B">
        <w:t xml:space="preserve"> k</w:t>
      </w:r>
      <w:r w:rsidRPr="00547F0B">
        <w:t xml:space="preserve">abinet </w:t>
      </w:r>
      <w:r w:rsidR="0ED860E9" w:rsidRPr="00547F0B">
        <w:t xml:space="preserve">heeft </w:t>
      </w:r>
      <w:r w:rsidRPr="00547F0B">
        <w:t>aanvullende maatregelen getroffen om ondernemers in deze tijd te ondersteunen</w:t>
      </w:r>
      <w:r w:rsidR="6EC8652E" w:rsidRPr="00547F0B">
        <w:t xml:space="preserve">, zoals de </w:t>
      </w:r>
      <w:r w:rsidR="7EDBDEEF" w:rsidRPr="00547F0B">
        <w:t>NOW-regeling</w:t>
      </w:r>
      <w:r w:rsidR="52C3A3D4" w:rsidRPr="00547F0B">
        <w:t>.</w:t>
      </w:r>
    </w:p>
    <w:p w14:paraId="6A1A93F8" w14:textId="77777777" w:rsidR="008360EB" w:rsidRPr="00547F0B" w:rsidRDefault="008360EB" w:rsidP="3CEC4082">
      <w:pPr>
        <w:spacing w:line="276" w:lineRule="auto"/>
      </w:pPr>
    </w:p>
    <w:p w14:paraId="18AB9113" w14:textId="77777777" w:rsidR="008360EB" w:rsidRPr="00547F0B" w:rsidRDefault="008360EB" w:rsidP="3CEC4082">
      <w:pPr>
        <w:pStyle w:val="Kop1"/>
        <w:numPr>
          <w:ilvl w:val="0"/>
          <w:numId w:val="1"/>
        </w:numPr>
        <w:ind w:left="426" w:hanging="426"/>
      </w:pPr>
      <w:r w:rsidRPr="00547F0B">
        <w:t>Overig</w:t>
      </w:r>
    </w:p>
    <w:p w14:paraId="08E942AC" w14:textId="77777777" w:rsidR="008360EB" w:rsidRPr="00547F0B" w:rsidRDefault="008360EB" w:rsidP="008360EB">
      <w:pPr>
        <w:pStyle w:val="Lijstalinea"/>
        <w:spacing w:line="276" w:lineRule="auto"/>
        <w:ind w:left="786"/>
      </w:pPr>
    </w:p>
    <w:p w14:paraId="77AF7FDF" w14:textId="77777777" w:rsidR="28E8208C" w:rsidRPr="00547F0B" w:rsidRDefault="7880BDEB" w:rsidP="006C09F7">
      <w:pPr>
        <w:pStyle w:val="Kop2"/>
        <w:spacing w:line="276" w:lineRule="auto"/>
      </w:pPr>
      <w:r w:rsidRPr="00547F0B">
        <w:t>8.1</w:t>
      </w:r>
      <w:r w:rsidR="006B4289" w:rsidRPr="00547F0B">
        <w:tab/>
      </w:r>
      <w:r w:rsidR="29F21DCE" w:rsidRPr="00547F0B">
        <w:t>Medezeggenschap</w:t>
      </w:r>
      <w:r w:rsidR="2230C2D6" w:rsidRPr="00547F0B">
        <w:t xml:space="preserve"> (geldt voor bekostigd onderwijs)</w:t>
      </w:r>
    </w:p>
    <w:p w14:paraId="22C9817A" w14:textId="77777777" w:rsidR="00A62430" w:rsidRPr="00547F0B" w:rsidRDefault="2228467F" w:rsidP="006C09F7">
      <w:pPr>
        <w:pStyle w:val="Lijstalinea"/>
        <w:numPr>
          <w:ilvl w:val="0"/>
          <w:numId w:val="5"/>
        </w:numPr>
        <w:spacing w:line="276" w:lineRule="auto"/>
        <w:ind w:left="426" w:hanging="426"/>
        <w:rPr>
          <w:rFonts w:asciiTheme="minorHAnsi" w:eastAsiaTheme="minorEastAsia" w:hAnsiTheme="minorHAnsi" w:cstheme="minorBidi"/>
        </w:rPr>
      </w:pPr>
      <w:r w:rsidRPr="00547F0B">
        <w:t xml:space="preserve">De geldende rechten </w:t>
      </w:r>
      <w:r w:rsidR="6E8CD4EA" w:rsidRPr="00547F0B">
        <w:t xml:space="preserve">conform het professioneel statuut, de cao mbo en de </w:t>
      </w:r>
      <w:r w:rsidR="60DE3F90" w:rsidRPr="00547F0B">
        <w:rPr>
          <w:rFonts w:eastAsia="Verdana" w:cs="Verdana"/>
        </w:rPr>
        <w:t xml:space="preserve">Wet op de ondernemingsraden </w:t>
      </w:r>
      <w:r w:rsidR="612531D1" w:rsidRPr="00547F0B">
        <w:rPr>
          <w:rFonts w:eastAsia="Verdana" w:cs="Verdana"/>
        </w:rPr>
        <w:t>waar</w:t>
      </w:r>
      <w:r w:rsidR="6E8CD4EA" w:rsidRPr="00547F0B">
        <w:rPr>
          <w:rFonts w:eastAsia="Verdana" w:cs="Verdana"/>
        </w:rPr>
        <w:t xml:space="preserve"> het om medezeggenschap van medewerkers gaat</w:t>
      </w:r>
      <w:r w:rsidRPr="00547F0B">
        <w:rPr>
          <w:rFonts w:eastAsia="Verdana" w:cs="Verdana"/>
        </w:rPr>
        <w:t xml:space="preserve"> blijven van toepassing</w:t>
      </w:r>
      <w:r w:rsidR="612531D1" w:rsidRPr="00547F0B">
        <w:rPr>
          <w:rFonts w:eastAsia="Verdana" w:cs="Verdana"/>
        </w:rPr>
        <w:t xml:space="preserve">. </w:t>
      </w:r>
    </w:p>
    <w:p w14:paraId="2778FBB7" w14:textId="77777777" w:rsidR="00A62430" w:rsidRPr="00547F0B" w:rsidRDefault="612531D1" w:rsidP="006C09F7">
      <w:pPr>
        <w:pStyle w:val="Lijstalinea"/>
        <w:numPr>
          <w:ilvl w:val="0"/>
          <w:numId w:val="5"/>
        </w:numPr>
        <w:spacing w:line="276" w:lineRule="auto"/>
        <w:ind w:left="426" w:hanging="426"/>
        <w:rPr>
          <w:rFonts w:eastAsiaTheme="minorEastAsia"/>
        </w:rPr>
      </w:pPr>
      <w:r w:rsidRPr="00547F0B">
        <w:rPr>
          <w:rFonts w:eastAsia="Verdana" w:cs="Verdana"/>
        </w:rPr>
        <w:t>De</w:t>
      </w:r>
      <w:r w:rsidR="6E8CD4EA" w:rsidRPr="00547F0B">
        <w:rPr>
          <w:rFonts w:eastAsia="Verdana" w:cs="Verdana"/>
        </w:rPr>
        <w:t xml:space="preserve"> </w:t>
      </w:r>
      <w:r w:rsidR="4F0DEAC2" w:rsidRPr="00547F0B">
        <w:rPr>
          <w:rFonts w:eastAsia="Verdana" w:cs="Verdana"/>
        </w:rPr>
        <w:t>Wet educatie en beroepsonderwijs</w:t>
      </w:r>
      <w:r w:rsidR="4F0DEAC2" w:rsidRPr="00547F0B">
        <w:t xml:space="preserve"> (</w:t>
      </w:r>
      <w:r w:rsidR="6E8CD4EA" w:rsidRPr="00547F0B">
        <w:t>W</w:t>
      </w:r>
      <w:r w:rsidR="608E8D6C" w:rsidRPr="00547F0B">
        <w:t>EB</w:t>
      </w:r>
      <w:r w:rsidR="67A56ABB" w:rsidRPr="00547F0B">
        <w:t>)</w:t>
      </w:r>
      <w:r w:rsidR="0ED860E9" w:rsidRPr="00547F0B">
        <w:t xml:space="preserve"> </w:t>
      </w:r>
      <w:r w:rsidR="4A0035DB" w:rsidRPr="00547F0B">
        <w:t>blijft van toepassing waar</w:t>
      </w:r>
      <w:r w:rsidR="6E8CD4EA" w:rsidRPr="00547F0B">
        <w:t xml:space="preserve"> het om medezeggenschap van studenten</w:t>
      </w:r>
      <w:r w:rsidR="2228467F" w:rsidRPr="00547F0B">
        <w:t>, personeel</w:t>
      </w:r>
      <w:r w:rsidR="6E8CD4EA" w:rsidRPr="00547F0B">
        <w:t xml:space="preserve"> </w:t>
      </w:r>
      <w:r w:rsidR="144F58BC" w:rsidRPr="00547F0B">
        <w:t xml:space="preserve">of ouders </w:t>
      </w:r>
      <w:r w:rsidR="6E8CD4EA" w:rsidRPr="00547F0B">
        <w:t xml:space="preserve">gaat. </w:t>
      </w:r>
    </w:p>
    <w:p w14:paraId="675D5F83" w14:textId="77777777" w:rsidR="00A62430" w:rsidRPr="00547F0B" w:rsidRDefault="0AEEC7A2" w:rsidP="458142A3">
      <w:pPr>
        <w:pStyle w:val="Lijstalinea"/>
        <w:numPr>
          <w:ilvl w:val="0"/>
          <w:numId w:val="5"/>
        </w:numPr>
        <w:spacing w:line="276" w:lineRule="auto"/>
        <w:ind w:left="426" w:hanging="426"/>
        <w:rPr>
          <w:rFonts w:asciiTheme="minorHAnsi" w:eastAsiaTheme="minorEastAsia" w:hAnsiTheme="minorHAnsi" w:cstheme="minorBidi"/>
        </w:rPr>
      </w:pPr>
      <w:r w:rsidRPr="00547F0B">
        <w:rPr>
          <w:rFonts w:eastAsia="Verdana" w:cs="Verdana"/>
        </w:rPr>
        <w:t>Het</w:t>
      </w:r>
      <w:r w:rsidR="6E8CD4EA" w:rsidRPr="00547F0B">
        <w:rPr>
          <w:rFonts w:eastAsia="Verdana" w:cs="Verdana"/>
        </w:rPr>
        <w:t xml:space="preserve"> kan </w:t>
      </w:r>
      <w:r w:rsidRPr="00547F0B">
        <w:rPr>
          <w:rFonts w:eastAsia="Verdana" w:cs="Verdana"/>
        </w:rPr>
        <w:t>ook</w:t>
      </w:r>
      <w:r w:rsidR="09F868B0" w:rsidRPr="00547F0B">
        <w:rPr>
          <w:rFonts w:eastAsia="Verdana" w:cs="Verdana"/>
        </w:rPr>
        <w:t xml:space="preserve"> dit</w:t>
      </w:r>
      <w:r w:rsidRPr="00547F0B">
        <w:rPr>
          <w:rFonts w:eastAsia="Verdana" w:cs="Verdana"/>
        </w:rPr>
        <w:t xml:space="preserve"> studiejaar</w:t>
      </w:r>
      <w:r w:rsidR="6E8CD4EA" w:rsidRPr="00547F0B">
        <w:t xml:space="preserve"> wel noodzakelijk zijn om versneld besluiten (adviesrecht of instemmingsrecht) te laten nemen door de ondernemingsraad</w:t>
      </w:r>
      <w:r w:rsidR="7192B9BF" w:rsidRPr="00547F0B">
        <w:t xml:space="preserve">, </w:t>
      </w:r>
      <w:r w:rsidR="76118996" w:rsidRPr="00547F0B">
        <w:t xml:space="preserve">de </w:t>
      </w:r>
      <w:r w:rsidR="7AB24C34" w:rsidRPr="00547F0B">
        <w:t>s</w:t>
      </w:r>
      <w:r w:rsidR="45799CE3" w:rsidRPr="00547F0B">
        <w:t>tudentenraad</w:t>
      </w:r>
      <w:r w:rsidR="1D13CB9A" w:rsidRPr="00547F0B">
        <w:rPr>
          <w:rFonts w:eastAsia="Verdana" w:cs="Verdana"/>
        </w:rPr>
        <w:t xml:space="preserve"> </w:t>
      </w:r>
      <w:r w:rsidR="37687EA6" w:rsidRPr="00547F0B">
        <w:rPr>
          <w:rFonts w:eastAsia="Verdana" w:cs="Verdana"/>
        </w:rPr>
        <w:t xml:space="preserve">en, </w:t>
      </w:r>
      <w:r w:rsidR="1D13CB9A" w:rsidRPr="00547F0B">
        <w:rPr>
          <w:rFonts w:eastAsia="Verdana" w:cs="Verdana"/>
        </w:rPr>
        <w:t>indien aanwezig</w:t>
      </w:r>
      <w:r w:rsidR="2BE5BC6C" w:rsidRPr="00547F0B">
        <w:rPr>
          <w:rFonts w:eastAsia="Verdana" w:cs="Verdana"/>
        </w:rPr>
        <w:t>,</w:t>
      </w:r>
      <w:r w:rsidR="1D13CB9A" w:rsidRPr="00547F0B">
        <w:rPr>
          <w:rFonts w:eastAsia="Verdana" w:cs="Verdana"/>
        </w:rPr>
        <w:t xml:space="preserve"> de ouderraad</w:t>
      </w:r>
      <w:r w:rsidR="6E8CD4EA" w:rsidRPr="00547F0B">
        <w:t xml:space="preserve">. </w:t>
      </w:r>
      <w:r w:rsidR="01A41F71" w:rsidRPr="00547F0B">
        <w:t>Door mogelijk (snel) veranderende omstandigheden is het gewenst met een gepaste frequentie overleg te voeren over eventuele signalen of opmerkingen over het beleid die de raden en hun achterban hebben.</w:t>
      </w:r>
    </w:p>
    <w:p w14:paraId="04262219" w14:textId="02B0C95F" w:rsidR="00A62430" w:rsidRPr="00547F0B" w:rsidRDefault="6E8CD4EA" w:rsidP="00FC4B65">
      <w:pPr>
        <w:pStyle w:val="Lijstalinea"/>
        <w:numPr>
          <w:ilvl w:val="0"/>
          <w:numId w:val="5"/>
        </w:numPr>
        <w:spacing w:line="276" w:lineRule="auto"/>
        <w:ind w:left="426" w:hanging="426"/>
      </w:pPr>
      <w:r w:rsidRPr="00547F0B">
        <w:t xml:space="preserve">In de </w:t>
      </w:r>
      <w:r w:rsidR="786DAFB1" w:rsidRPr="00547F0B">
        <w:t>W</w:t>
      </w:r>
      <w:r w:rsidR="608E8D6C" w:rsidRPr="00547F0B">
        <w:t>EB</w:t>
      </w:r>
      <w:r w:rsidRPr="00547F0B">
        <w:t xml:space="preserve"> zijn geen termijnen gesteld over de besluitvorming van </w:t>
      </w:r>
      <w:r w:rsidR="06743310" w:rsidRPr="00547F0B">
        <w:t>studenten</w:t>
      </w:r>
      <w:r w:rsidR="402BF500" w:rsidRPr="00547F0B">
        <w:t>- en ouder</w:t>
      </w:r>
      <w:r w:rsidR="2280AFAF" w:rsidRPr="00547F0B">
        <w:t>raden.</w:t>
      </w:r>
      <w:r w:rsidRPr="00547F0B">
        <w:t xml:space="preserve"> In </w:t>
      </w:r>
      <w:r w:rsidR="7566CAE9" w:rsidRPr="00547F0B">
        <w:t xml:space="preserve">de </w:t>
      </w:r>
      <w:r w:rsidR="72FAC3EB" w:rsidRPr="00547F0B">
        <w:t>reglement</w:t>
      </w:r>
      <w:r w:rsidR="5B44B0F7" w:rsidRPr="00547F0B">
        <w:t>en</w:t>
      </w:r>
      <w:r w:rsidRPr="00547F0B">
        <w:t xml:space="preserve"> </w:t>
      </w:r>
      <w:r w:rsidR="20D0983A" w:rsidRPr="00547F0B">
        <w:t>kunnen eventueel</w:t>
      </w:r>
      <w:r w:rsidRPr="00547F0B">
        <w:t xml:space="preserve"> wel afspraken </w:t>
      </w:r>
      <w:r w:rsidR="2C86BE43" w:rsidRPr="00547F0B">
        <w:t xml:space="preserve">worden </w:t>
      </w:r>
      <w:r w:rsidRPr="00547F0B">
        <w:t xml:space="preserve">gemaakt over instemmings- of adviestermijnen, of vergaderlocaties. Als het bestuur van mening is dat die afspraken vanwege de </w:t>
      </w:r>
      <w:r w:rsidR="64810E55" w:rsidRPr="00547F0B">
        <w:t>c</w:t>
      </w:r>
      <w:r w:rsidR="786DAFB1" w:rsidRPr="00547F0B">
        <w:t>oronacrisis</w:t>
      </w:r>
      <w:r w:rsidRPr="00547F0B">
        <w:t xml:space="preserve"> en de maatregelen die moeten worden genomen, niet meer goed werkbaar zijn, is het aan het bestuur om de </w:t>
      </w:r>
      <w:r w:rsidR="1F8122FA" w:rsidRPr="00547F0B">
        <w:t>studenten</w:t>
      </w:r>
      <w:r w:rsidR="18DC4582" w:rsidRPr="00547F0B">
        <w:t>- en ouder</w:t>
      </w:r>
      <w:r w:rsidR="2280AFAF" w:rsidRPr="00547F0B">
        <w:t>raad</w:t>
      </w:r>
      <w:r w:rsidRPr="00547F0B">
        <w:t xml:space="preserve"> een voorstel te doen voor (tijdelijke) aanpassing van het reglement. Belangrijk is wel dat alle voorwaarden die de </w:t>
      </w:r>
      <w:r w:rsidR="786DAFB1" w:rsidRPr="00547F0B">
        <w:t>W</w:t>
      </w:r>
      <w:r w:rsidR="608E8D6C" w:rsidRPr="00547F0B">
        <w:t>EB</w:t>
      </w:r>
      <w:r w:rsidRPr="00547F0B">
        <w:t xml:space="preserve"> hieromtrent stelt</w:t>
      </w:r>
      <w:r w:rsidR="008D7F3A" w:rsidRPr="00547F0B">
        <w:t>,</w:t>
      </w:r>
      <w:r w:rsidRPr="00547F0B">
        <w:t xml:space="preserve"> nageleefd worden (met name hoofdstuk 8a bevat de regels over medezeggenschap).</w:t>
      </w:r>
    </w:p>
    <w:p w14:paraId="45F6D613" w14:textId="77777777" w:rsidR="00A62430" w:rsidRPr="00547F0B" w:rsidRDefault="4F892E74" w:rsidP="00FC4B65">
      <w:pPr>
        <w:pStyle w:val="Lijstalinea"/>
        <w:numPr>
          <w:ilvl w:val="0"/>
          <w:numId w:val="5"/>
        </w:numPr>
        <w:spacing w:line="276" w:lineRule="auto"/>
        <w:ind w:left="426" w:hanging="426"/>
      </w:pPr>
      <w:r w:rsidRPr="00547F0B">
        <w:t>Studenten</w:t>
      </w:r>
      <w:r w:rsidR="786DAFB1" w:rsidRPr="00547F0B">
        <w:t>raden</w:t>
      </w:r>
      <w:r w:rsidR="6E8CD4EA" w:rsidRPr="00547F0B">
        <w:t xml:space="preserve"> hebben dus het recht om mee te praten over de </w:t>
      </w:r>
      <w:r w:rsidR="1C877E0E" w:rsidRPr="00547F0B">
        <w:t>c</w:t>
      </w:r>
      <w:r w:rsidR="786DAFB1" w:rsidRPr="00547F0B">
        <w:t>oronamaatregelen</w:t>
      </w:r>
      <w:r w:rsidR="6E8CD4EA" w:rsidRPr="00547F0B">
        <w:t xml:space="preserve"> die worden genomen door het bevoegd gezag. Volgens de W</w:t>
      </w:r>
      <w:r w:rsidR="608E8D6C" w:rsidRPr="00547F0B">
        <w:t>EB</w:t>
      </w:r>
      <w:r w:rsidR="6E8CD4EA" w:rsidRPr="00547F0B">
        <w:t xml:space="preserve"> hebben zij instemmingsrecht op regels op het gebied van veiligheid, gezondheid en welzijn voor studenten </w:t>
      </w:r>
      <w:r w:rsidR="01A41F71" w:rsidRPr="00547F0B">
        <w:t xml:space="preserve">en de wijze waarop de student informatie krijgt van de school over inhoud, planning en organisatie van het onderwijs en de examens </w:t>
      </w:r>
      <w:r w:rsidR="6E8CD4EA" w:rsidRPr="00547F0B">
        <w:t xml:space="preserve">en adviesrecht bij besluitvorming over de werkomstandigheden en voorzieningen voor studenten. </w:t>
      </w:r>
    </w:p>
    <w:p w14:paraId="0EFD6B21" w14:textId="77777777" w:rsidR="00BC773C" w:rsidRPr="00547F0B" w:rsidRDefault="6CD4A6D7" w:rsidP="00BC773C">
      <w:pPr>
        <w:pStyle w:val="Lijstalinea"/>
        <w:numPr>
          <w:ilvl w:val="0"/>
          <w:numId w:val="5"/>
        </w:numPr>
        <w:spacing w:line="276" w:lineRule="auto"/>
        <w:ind w:left="426" w:hanging="426"/>
      </w:pPr>
      <w:r w:rsidRPr="00547F0B">
        <w:t xml:space="preserve">Voor de ondernemingsraden gelden dezelfde principes: </w:t>
      </w:r>
      <w:r w:rsidR="7BED8264" w:rsidRPr="00547F0B">
        <w:t>a</w:t>
      </w:r>
      <w:r w:rsidRPr="00547F0B">
        <w:t xml:space="preserve">ls de Wet op ondernemingsraden of het </w:t>
      </w:r>
      <w:r w:rsidR="4E397321" w:rsidRPr="00547F0B">
        <w:t xml:space="preserve">OR-reglement </w:t>
      </w:r>
      <w:r w:rsidRPr="00547F0B">
        <w:t>geen obstakel</w:t>
      </w:r>
      <w:r w:rsidR="249A40CB" w:rsidRPr="00547F0B">
        <w:t>s</w:t>
      </w:r>
      <w:r w:rsidRPr="00547F0B">
        <w:t xml:space="preserve"> bevat, kan de besluitvorming worden versneld. </w:t>
      </w:r>
    </w:p>
    <w:p w14:paraId="1D2462D2" w14:textId="5788C449" w:rsidR="00BC773C" w:rsidRPr="00547F0B" w:rsidRDefault="00BC773C" w:rsidP="00BC773C">
      <w:pPr>
        <w:pStyle w:val="Lijstalinea"/>
        <w:numPr>
          <w:ilvl w:val="0"/>
          <w:numId w:val="5"/>
        </w:numPr>
        <w:spacing w:line="276" w:lineRule="auto"/>
        <w:ind w:left="426" w:hanging="426"/>
      </w:pPr>
      <w:r w:rsidRPr="00547F0B">
        <w:t xml:space="preserve">Studenten dienen door scholen te worden betrokken bij de uitwerking van het NPO. Voor besteding van middelen tijdens het lopende kalenderjaar bevelen we aan dit te doen door de inzet ervan te bespreken met de Studentenraad. De middelen voor het kalenderjaar 2022 worden toegevoegd aan de lumpsum van de instelling, en deze vallen daarmee onder </w:t>
      </w:r>
      <w:r w:rsidRPr="00547F0B">
        <w:lastRenderedPageBreak/>
        <w:t>reguliere regels rond instemmingsrecht van de medezeggenschap op de hoofdlijnen van de begroting.</w:t>
      </w:r>
    </w:p>
    <w:p w14:paraId="5DB356AD" w14:textId="77777777" w:rsidR="00E801A8" w:rsidRPr="00547F0B" w:rsidRDefault="00E801A8" w:rsidP="00E801A8">
      <w:pPr>
        <w:spacing w:line="276" w:lineRule="auto"/>
        <w:rPr>
          <w:i/>
        </w:rPr>
      </w:pPr>
    </w:p>
    <w:p w14:paraId="18404445" w14:textId="6157963B" w:rsidR="00E0554F" w:rsidRPr="00547F0B" w:rsidRDefault="28B7F326" w:rsidP="00E801A8">
      <w:pPr>
        <w:spacing w:line="276" w:lineRule="auto"/>
        <w:rPr>
          <w:i/>
        </w:rPr>
      </w:pPr>
      <w:r w:rsidRPr="00547F0B">
        <w:rPr>
          <w:i/>
        </w:rPr>
        <w:t>8</w:t>
      </w:r>
      <w:r w:rsidR="2EB3E1FA" w:rsidRPr="00547F0B">
        <w:rPr>
          <w:i/>
        </w:rPr>
        <w:t>.</w:t>
      </w:r>
      <w:r w:rsidR="5891BAC8" w:rsidRPr="00547F0B">
        <w:rPr>
          <w:i/>
        </w:rPr>
        <w:t>2</w:t>
      </w:r>
      <w:r w:rsidR="2EB3E1FA" w:rsidRPr="00547F0B">
        <w:rPr>
          <w:i/>
        </w:rPr>
        <w:t xml:space="preserve"> </w:t>
      </w:r>
      <w:r w:rsidR="001A3E35" w:rsidRPr="00547F0B">
        <w:rPr>
          <w:i/>
        </w:rPr>
        <w:t xml:space="preserve"> </w:t>
      </w:r>
      <w:r w:rsidR="3D99CDE0" w:rsidRPr="00547F0B">
        <w:rPr>
          <w:i/>
        </w:rPr>
        <w:t xml:space="preserve">Extern </w:t>
      </w:r>
      <w:r w:rsidR="6C136528" w:rsidRPr="00547F0B">
        <w:rPr>
          <w:i/>
        </w:rPr>
        <w:t>t</w:t>
      </w:r>
      <w:r w:rsidR="3D99CDE0" w:rsidRPr="00547F0B">
        <w:rPr>
          <w:i/>
        </w:rPr>
        <w:t>oezicht</w:t>
      </w:r>
    </w:p>
    <w:p w14:paraId="49F28882" w14:textId="5A0A3480" w:rsidR="008E4E8F" w:rsidRPr="00547F0B" w:rsidRDefault="008E4E8F" w:rsidP="008E4E8F">
      <w:pPr>
        <w:pStyle w:val="Lijstalinea"/>
        <w:numPr>
          <w:ilvl w:val="0"/>
          <w:numId w:val="4"/>
        </w:numPr>
        <w:spacing w:line="276" w:lineRule="auto"/>
        <w:ind w:left="426" w:hanging="426"/>
        <w:rPr>
          <w:rFonts w:eastAsia="Verdana" w:cs="Verdana"/>
        </w:rPr>
      </w:pPr>
      <w:r w:rsidRPr="00547F0B">
        <w:rPr>
          <w:rFonts w:eastAsia="Verdana" w:cs="Verdana"/>
        </w:rPr>
        <w:t xml:space="preserve">De inspectiebezoeken vinden met ingang van het studiejaar 2021-2022 waar nodig weer op locatie van de school plaats, met inachtneming van de maatregelen ter bestrijding van het coronavirus. Op de </w:t>
      </w:r>
      <w:hyperlink r:id="rId33">
        <w:r w:rsidRPr="00547F0B">
          <w:rPr>
            <w:rStyle w:val="Hyperlink"/>
            <w:rFonts w:eastAsia="Verdana" w:cs="Verdana"/>
          </w:rPr>
          <w:t>website van de inspectie</w:t>
        </w:r>
      </w:hyperlink>
      <w:r w:rsidRPr="00547F0B">
        <w:rPr>
          <w:rFonts w:eastAsia="Verdana" w:cs="Verdana"/>
        </w:rPr>
        <w:t xml:space="preserve"> treft u hierover de meest actuele informatie aan. </w:t>
      </w:r>
    </w:p>
    <w:p w14:paraId="42307A14" w14:textId="77777777" w:rsidR="00E801A8" w:rsidRPr="00547F0B" w:rsidRDefault="00050441" w:rsidP="00E801A8">
      <w:pPr>
        <w:pStyle w:val="Lijstalinea"/>
        <w:numPr>
          <w:ilvl w:val="0"/>
          <w:numId w:val="4"/>
        </w:numPr>
        <w:spacing w:line="276" w:lineRule="auto"/>
        <w:ind w:left="426" w:hanging="426"/>
        <w:rPr>
          <w:rFonts w:asciiTheme="minorHAnsi" w:eastAsiaTheme="minorEastAsia" w:hAnsiTheme="minorHAnsi" w:cstheme="minorBidi"/>
        </w:rPr>
      </w:pPr>
      <w:r w:rsidRPr="00547F0B">
        <w:rPr>
          <w:rFonts w:eastAsia="Verdana" w:cs="Verdana"/>
        </w:rPr>
        <w:t>De I</w:t>
      </w:r>
      <w:r w:rsidR="40B1104F" w:rsidRPr="00547F0B">
        <w:rPr>
          <w:rFonts w:eastAsia="Verdana" w:cs="Verdana"/>
        </w:rPr>
        <w:t xml:space="preserve">nspectie </w:t>
      </w:r>
      <w:r w:rsidR="0B089F2F" w:rsidRPr="00547F0B">
        <w:rPr>
          <w:rFonts w:eastAsia="Verdana" w:cs="Verdana"/>
        </w:rPr>
        <w:t xml:space="preserve">houdt bij haar toezicht rekening met de richtlijnen </w:t>
      </w:r>
      <w:r w:rsidR="2083732E" w:rsidRPr="00547F0B">
        <w:rPr>
          <w:rFonts w:eastAsia="Verdana" w:cs="Verdana"/>
        </w:rPr>
        <w:t>in</w:t>
      </w:r>
      <w:r w:rsidR="0B089F2F" w:rsidRPr="00547F0B">
        <w:rPr>
          <w:rFonts w:eastAsia="Verdana" w:cs="Verdana"/>
        </w:rPr>
        <w:t xml:space="preserve"> dit servicedocument.</w:t>
      </w:r>
    </w:p>
    <w:p w14:paraId="0599BA25" w14:textId="6965C3B3" w:rsidR="001E2F19" w:rsidRPr="00547F0B" w:rsidRDefault="001E2F19" w:rsidP="00E801A8">
      <w:pPr>
        <w:pStyle w:val="Lijstalinea"/>
        <w:numPr>
          <w:ilvl w:val="0"/>
          <w:numId w:val="4"/>
        </w:numPr>
        <w:spacing w:line="276" w:lineRule="auto"/>
        <w:ind w:left="426" w:hanging="426"/>
        <w:rPr>
          <w:rFonts w:asciiTheme="minorHAnsi" w:eastAsiaTheme="minorEastAsia" w:hAnsiTheme="minorHAnsi" w:cstheme="minorBidi"/>
        </w:rPr>
      </w:pPr>
      <w:r w:rsidRPr="00547F0B">
        <w:rPr>
          <w:rFonts w:eastAsia="Verdana" w:cs="Verdana"/>
        </w:rPr>
        <w:t xml:space="preserve">De inrichting van het toezicht op het </w:t>
      </w:r>
      <w:proofErr w:type="spellStart"/>
      <w:r w:rsidRPr="00547F0B">
        <w:rPr>
          <w:rFonts w:eastAsia="Verdana" w:cs="Verdana"/>
        </w:rPr>
        <w:t>vavo</w:t>
      </w:r>
      <w:proofErr w:type="spellEnd"/>
      <w:r w:rsidRPr="00547F0B">
        <w:rPr>
          <w:rFonts w:eastAsia="Verdana" w:cs="Verdana"/>
        </w:rPr>
        <w:t xml:space="preserve"> als gevolg van corona is te vinden op </w:t>
      </w:r>
      <w:hyperlink r:id="rId34" w:history="1">
        <w:r w:rsidRPr="00547F0B">
          <w:rPr>
            <w:rStyle w:val="Hyperlink"/>
          </w:rPr>
          <w:t>https://www.onderwijsinspectie.nl/onderwijssectoren/middelbaar-beroepsonderwijs/onderzoeken-mbo/kwaliteitsgebied-onderwijsresultaten-mbo</w:t>
        </w:r>
      </w:hyperlink>
      <w:r w:rsidRPr="00547F0B">
        <w:t xml:space="preserve">. </w:t>
      </w:r>
    </w:p>
    <w:p w14:paraId="1BB25D7E" w14:textId="77777777" w:rsidR="00E801A8" w:rsidRPr="00547F0B" w:rsidRDefault="00E801A8" w:rsidP="00E801A8">
      <w:pPr>
        <w:spacing w:line="276" w:lineRule="auto"/>
        <w:rPr>
          <w:i/>
        </w:rPr>
      </w:pPr>
    </w:p>
    <w:p w14:paraId="0822B328" w14:textId="77777777" w:rsidR="00887A89" w:rsidRPr="00547F0B" w:rsidRDefault="5CD91C7D" w:rsidP="006C09F7">
      <w:pPr>
        <w:pStyle w:val="Kop2"/>
        <w:spacing w:line="276" w:lineRule="auto"/>
      </w:pPr>
      <w:r w:rsidRPr="00547F0B">
        <w:t>8.</w:t>
      </w:r>
      <w:r w:rsidR="06CF2B00" w:rsidRPr="00547F0B">
        <w:t>3</w:t>
      </w:r>
      <w:r w:rsidRPr="00547F0B">
        <w:t xml:space="preserve"> </w:t>
      </w:r>
      <w:r w:rsidR="001A3E35" w:rsidRPr="00547F0B">
        <w:t xml:space="preserve"> </w:t>
      </w:r>
      <w:r w:rsidR="1BA03B99" w:rsidRPr="00547F0B">
        <w:t xml:space="preserve">Kwantitatieve monitor gevolgen </w:t>
      </w:r>
      <w:r w:rsidR="00584212" w:rsidRPr="00547F0B">
        <w:t>c</w:t>
      </w:r>
      <w:r w:rsidR="1BA03B99" w:rsidRPr="00547F0B">
        <w:t>orona</w:t>
      </w:r>
      <w:r w:rsidR="6F4FA52F" w:rsidRPr="00547F0B">
        <w:t>crisis</w:t>
      </w:r>
    </w:p>
    <w:p w14:paraId="363FB317" w14:textId="6423ED28" w:rsidR="00887A89" w:rsidRPr="00547F0B" w:rsidRDefault="41E1586D" w:rsidP="006C09F7">
      <w:pPr>
        <w:pStyle w:val="Lijstalinea"/>
        <w:numPr>
          <w:ilvl w:val="0"/>
          <w:numId w:val="4"/>
        </w:numPr>
        <w:spacing w:line="276" w:lineRule="auto"/>
        <w:ind w:left="426" w:hanging="426"/>
        <w:rPr>
          <w:rFonts w:eastAsia="Verdana" w:cs="Verdana"/>
        </w:rPr>
      </w:pPr>
      <w:r w:rsidRPr="00547F0B">
        <w:rPr>
          <w:rFonts w:eastAsia="Verdana" w:cs="Verdana"/>
        </w:rPr>
        <w:t>Om zicht te krijgen op de gevolgen van de coronamaatregelen in het mbo</w:t>
      </w:r>
      <w:r w:rsidR="001E6B3C" w:rsidRPr="00547F0B">
        <w:rPr>
          <w:rFonts w:eastAsia="Verdana" w:cs="Verdana"/>
        </w:rPr>
        <w:t xml:space="preserve"> is</w:t>
      </w:r>
      <w:r w:rsidRPr="00547F0B">
        <w:rPr>
          <w:rFonts w:eastAsia="Verdana" w:cs="Verdana"/>
        </w:rPr>
        <w:t xml:space="preserve"> een monitor ingericht die de gevolgen kwantitatief in beeld brengt. </w:t>
      </w:r>
      <w:r w:rsidR="00544FFF" w:rsidRPr="00547F0B">
        <w:rPr>
          <w:rFonts w:eastAsia="Verdana" w:cs="Verdana"/>
        </w:rPr>
        <w:t xml:space="preserve">Het ministerie van </w:t>
      </w:r>
      <w:r w:rsidRPr="00547F0B">
        <w:rPr>
          <w:rFonts w:eastAsia="Verdana" w:cs="Verdana"/>
        </w:rPr>
        <w:t xml:space="preserve">OCW, de MBO Raad, SBB en DUO brengen de gegevens vanuit verschillende bestaande bronnen samen om zo een cijfermatig inzicht te geven voor zowel het mbo-stelsel als geheel als </w:t>
      </w:r>
      <w:r w:rsidR="001E6B3C" w:rsidRPr="00547F0B">
        <w:rPr>
          <w:rFonts w:eastAsia="Verdana" w:cs="Verdana"/>
        </w:rPr>
        <w:t xml:space="preserve">waar nodig voor afzonderlijke mbo-scholen en regio’s. </w:t>
      </w:r>
    </w:p>
    <w:p w14:paraId="30E884EA" w14:textId="77777777" w:rsidR="0045774E" w:rsidRPr="00547F0B" w:rsidRDefault="41E1586D" w:rsidP="0045774E">
      <w:pPr>
        <w:pStyle w:val="Lijstalinea"/>
        <w:numPr>
          <w:ilvl w:val="0"/>
          <w:numId w:val="4"/>
        </w:numPr>
        <w:spacing w:line="276" w:lineRule="auto"/>
        <w:ind w:left="426" w:hanging="426"/>
        <w:rPr>
          <w:rFonts w:eastAsia="Verdana" w:cs="Verdana"/>
        </w:rPr>
      </w:pPr>
      <w:r w:rsidRPr="00547F0B">
        <w:rPr>
          <w:rFonts w:eastAsia="Verdana" w:cs="Verdana"/>
        </w:rPr>
        <w:t xml:space="preserve">Er wordt hierbij ingezoomd op de verschillende doelgroepen die het mbo kent: </w:t>
      </w:r>
      <w:r w:rsidR="3782DB64" w:rsidRPr="00547F0B">
        <w:rPr>
          <w:rFonts w:eastAsia="Verdana" w:cs="Verdana"/>
        </w:rPr>
        <w:t>d</w:t>
      </w:r>
      <w:r w:rsidRPr="00547F0B">
        <w:rPr>
          <w:rFonts w:eastAsia="Verdana" w:cs="Verdana"/>
        </w:rPr>
        <w:t xml:space="preserve">e instroom vanuit het voortgezet onderwijs, de mbo-studenten in het laatste jaar, </w:t>
      </w:r>
      <w:r w:rsidR="64F0DFCE" w:rsidRPr="00547F0B">
        <w:rPr>
          <w:rFonts w:eastAsia="Verdana" w:cs="Verdana"/>
        </w:rPr>
        <w:t xml:space="preserve">de </w:t>
      </w:r>
      <w:proofErr w:type="spellStart"/>
      <w:r w:rsidRPr="00547F0B">
        <w:rPr>
          <w:rFonts w:eastAsia="Verdana" w:cs="Verdana"/>
        </w:rPr>
        <w:t>vavo</w:t>
      </w:r>
      <w:proofErr w:type="spellEnd"/>
      <w:r w:rsidRPr="00547F0B">
        <w:rPr>
          <w:rFonts w:eastAsia="Verdana" w:cs="Verdana"/>
        </w:rPr>
        <w:t xml:space="preserve">, de doorstroom naar een hoger </w:t>
      </w:r>
      <w:r w:rsidR="6F5A1D4F" w:rsidRPr="00547F0B">
        <w:rPr>
          <w:rFonts w:eastAsia="Verdana" w:cs="Verdana"/>
        </w:rPr>
        <w:t>mbo-</w:t>
      </w:r>
      <w:r w:rsidRPr="00547F0B">
        <w:rPr>
          <w:rFonts w:eastAsia="Verdana" w:cs="Verdana"/>
        </w:rPr>
        <w:t>niveau en naar het hbo, jongeren in een kwetsbare positie, de instroom in het post-initiële onderwijs en op het onderwijspersoneel.</w:t>
      </w:r>
    </w:p>
    <w:p w14:paraId="5F080B3C" w14:textId="77777777" w:rsidR="00AA04E1" w:rsidRPr="00547F0B" w:rsidRDefault="0045774E" w:rsidP="0045774E">
      <w:pPr>
        <w:pStyle w:val="Lijstalinea"/>
        <w:numPr>
          <w:ilvl w:val="0"/>
          <w:numId w:val="4"/>
        </w:numPr>
        <w:spacing w:line="276" w:lineRule="auto"/>
        <w:ind w:left="426" w:hanging="426"/>
        <w:rPr>
          <w:rStyle w:val="Verwijzingopmerking"/>
          <w:rFonts w:eastAsia="Verdana" w:cs="Verdana"/>
          <w:sz w:val="18"/>
          <w:szCs w:val="24"/>
        </w:rPr>
      </w:pPr>
      <w:r w:rsidRPr="00547F0B">
        <w:t xml:space="preserve">Door JOB en in samenwerking met de vakbonden, de beroepsvereniging en de leraren-community is en wordt aanvullend onderzoek uitgezet om zicht te krijgen op het welzijn en de ervaringen van de mbo-studenten en –docenten. </w:t>
      </w:r>
      <w:r w:rsidRPr="00547F0B">
        <w:rPr>
          <w:rStyle w:val="Verwijzingopmerking"/>
        </w:rPr>
        <w:t> </w:t>
      </w:r>
      <w:r w:rsidRPr="00547F0B">
        <w:rPr>
          <w:rStyle w:val="Verwijzingopmerking"/>
          <w:szCs w:val="20"/>
        </w:rPr>
        <w:t> </w:t>
      </w:r>
      <w:r w:rsidRPr="00547F0B">
        <w:rPr>
          <w:rStyle w:val="Verwijzingopmerking"/>
        </w:rPr>
        <w:t> </w:t>
      </w:r>
    </w:p>
    <w:p w14:paraId="3C840096" w14:textId="7439E831" w:rsidR="0045774E" w:rsidRPr="00547F0B" w:rsidRDefault="00AA04E1" w:rsidP="0045774E">
      <w:pPr>
        <w:pStyle w:val="Lijstalinea"/>
        <w:numPr>
          <w:ilvl w:val="0"/>
          <w:numId w:val="4"/>
        </w:numPr>
        <w:spacing w:line="276" w:lineRule="auto"/>
        <w:ind w:left="426" w:hanging="426"/>
      </w:pPr>
      <w:r w:rsidRPr="00547F0B">
        <w:t xml:space="preserve">Ook voor de uitvoering van het NPO zal sprake zijn van monitoring. Hoe deze monitoring er uit komt te zien, zal op een later moment bekend worden gemaakt. Het beperken van administratieve lasten is daarbij een aandachtspunt. </w:t>
      </w:r>
      <w:r w:rsidR="0045774E" w:rsidRPr="00547F0B">
        <w:t>   </w:t>
      </w:r>
    </w:p>
    <w:p w14:paraId="04369C16" w14:textId="77777777" w:rsidR="0037192C" w:rsidRPr="00547F0B" w:rsidRDefault="0037192C" w:rsidP="0037192C">
      <w:pPr>
        <w:spacing w:line="276" w:lineRule="auto"/>
        <w:rPr>
          <w:rFonts w:eastAsia="Verdana" w:cs="Verdana"/>
        </w:rPr>
      </w:pPr>
    </w:p>
    <w:p w14:paraId="3E0EA89F" w14:textId="77777777" w:rsidR="00887A89" w:rsidRPr="00547F0B" w:rsidRDefault="345B23E4" w:rsidP="001A3E35">
      <w:pPr>
        <w:spacing w:line="276" w:lineRule="auto"/>
        <w:rPr>
          <w:rFonts w:eastAsia="Verdana"/>
        </w:rPr>
      </w:pPr>
      <w:r w:rsidRPr="00547F0B">
        <w:rPr>
          <w:rFonts w:eastAsia="Verdana"/>
        </w:rPr>
        <w:t xml:space="preserve">Nadere duiding van het bovenstaande </w:t>
      </w:r>
      <w:r w:rsidR="1CF81155" w:rsidRPr="00547F0B">
        <w:rPr>
          <w:rFonts w:eastAsia="Verdana"/>
        </w:rPr>
        <w:t xml:space="preserve">is </w:t>
      </w:r>
      <w:r w:rsidRPr="00547F0B">
        <w:rPr>
          <w:rFonts w:eastAsia="Verdana"/>
        </w:rPr>
        <w:t>te vinden op de websites van de MBO Raad</w:t>
      </w:r>
      <w:r w:rsidR="001E26ED" w:rsidRPr="00547F0B">
        <w:rPr>
          <w:rFonts w:eastAsia="Verdana"/>
        </w:rPr>
        <w:t>, de NRTO</w:t>
      </w:r>
      <w:r w:rsidRPr="00547F0B">
        <w:rPr>
          <w:rFonts w:eastAsia="Verdana"/>
        </w:rPr>
        <w:t xml:space="preserve"> en het Kennispunt MBO Onderwijs &amp; Examinering: </w:t>
      </w:r>
      <w:hyperlink r:id="rId35">
        <w:r w:rsidR="0037192C" w:rsidRPr="00547F0B">
          <w:rPr>
            <w:rStyle w:val="Hyperlink"/>
            <w:rFonts w:eastAsia="Verdana"/>
          </w:rPr>
          <w:t>https://onderwijsenexaminering.nl/</w:t>
        </w:r>
      </w:hyperlink>
      <w:r w:rsidR="0037192C" w:rsidRPr="00547F0B">
        <w:rPr>
          <w:rFonts w:eastAsia="Verdana"/>
        </w:rPr>
        <w:t xml:space="preserve"> .</w:t>
      </w:r>
      <w:r w:rsidR="0B859D1E" w:rsidRPr="00547F0B">
        <w:rPr>
          <w:rFonts w:eastAsia="Verdana"/>
        </w:rPr>
        <w:t xml:space="preserve"> </w:t>
      </w:r>
      <w:r w:rsidR="45456330" w:rsidRPr="00547F0B">
        <w:rPr>
          <w:rFonts w:eastAsia="Verdana"/>
        </w:rPr>
        <w:t xml:space="preserve">Vragen die betrekking hebben op de arbeidsrelatie tussen onderwijspersoneel en de mbo-school zijn in kaart gebracht en uitgewerkt in een FAQ-overzicht op de website van werkgevers (MBO Raad) en werknemersorganisaties (AOb, CNV Onderwijs, FNV Overheid, </w:t>
      </w:r>
      <w:proofErr w:type="spellStart"/>
      <w:r w:rsidR="45456330" w:rsidRPr="00547F0B">
        <w:rPr>
          <w:rFonts w:eastAsia="Verdana"/>
        </w:rPr>
        <w:t>UnieNFTO</w:t>
      </w:r>
      <w:proofErr w:type="spellEnd"/>
      <w:r w:rsidR="45456330" w:rsidRPr="00547F0B">
        <w:rPr>
          <w:rFonts w:eastAsia="Verdana"/>
        </w:rPr>
        <w:t>).</w:t>
      </w:r>
    </w:p>
    <w:p w14:paraId="4C050E3F" w14:textId="77777777" w:rsidR="006C09F7" w:rsidRPr="00547F0B" w:rsidRDefault="006C09F7" w:rsidP="001A3E35">
      <w:pPr>
        <w:spacing w:line="276" w:lineRule="auto"/>
        <w:rPr>
          <w:rFonts w:eastAsia="Verdana"/>
        </w:rPr>
      </w:pPr>
    </w:p>
    <w:p w14:paraId="79006D3C" w14:textId="77777777" w:rsidR="00887A89" w:rsidRPr="00547F0B" w:rsidRDefault="3926B823" w:rsidP="006C09F7">
      <w:pPr>
        <w:pStyle w:val="Kop3"/>
        <w:spacing w:before="0" w:after="0"/>
        <w:rPr>
          <w:rFonts w:cstheme="minorBidi"/>
          <w:sz w:val="18"/>
          <w:szCs w:val="18"/>
        </w:rPr>
      </w:pPr>
      <w:r w:rsidRPr="00547F0B">
        <w:rPr>
          <w:rFonts w:cstheme="minorBidi"/>
          <w:sz w:val="18"/>
          <w:szCs w:val="18"/>
        </w:rPr>
        <w:t>R</w:t>
      </w:r>
      <w:r w:rsidR="4144D138" w:rsidRPr="00547F0B">
        <w:rPr>
          <w:rFonts w:cstheme="minorBidi"/>
          <w:sz w:val="18"/>
          <w:szCs w:val="18"/>
        </w:rPr>
        <w:t xml:space="preserve">elevante </w:t>
      </w:r>
      <w:r w:rsidR="29650C4F" w:rsidRPr="00547F0B">
        <w:rPr>
          <w:rFonts w:cstheme="minorBidi"/>
          <w:sz w:val="18"/>
          <w:szCs w:val="18"/>
        </w:rPr>
        <w:t>informatie:</w:t>
      </w:r>
    </w:p>
    <w:p w14:paraId="206B9BA6" w14:textId="77777777" w:rsidR="00645EE8" w:rsidRPr="00547F0B" w:rsidRDefault="00645EE8" w:rsidP="00645EE8"/>
    <w:p w14:paraId="5B3EE4BA" w14:textId="77777777" w:rsidR="3EB71812" w:rsidRPr="00547F0B" w:rsidRDefault="3CE6FA5D" w:rsidP="00FC4B65">
      <w:pPr>
        <w:pStyle w:val="Lijstalinea"/>
        <w:numPr>
          <w:ilvl w:val="0"/>
          <w:numId w:val="7"/>
        </w:numPr>
        <w:spacing w:after="200" w:line="276" w:lineRule="auto"/>
        <w:rPr>
          <w:rFonts w:eastAsia="Verdana" w:cs="Verdana"/>
        </w:rPr>
      </w:pPr>
      <w:r w:rsidRPr="00547F0B">
        <w:rPr>
          <w:rFonts w:eastAsia="Verdana" w:cs="Verdana"/>
        </w:rPr>
        <w:t xml:space="preserve">Informatie algemeen: </w:t>
      </w:r>
      <w:hyperlink r:id="rId36">
        <w:r w:rsidRPr="00547F0B">
          <w:rPr>
            <w:rStyle w:val="Hyperlink"/>
            <w:rFonts w:eastAsia="Verdana" w:cs="Verdana"/>
          </w:rPr>
          <w:t>https://www.rijksoverheid.nl/onderwerpen/coronavirus-covid-19/veelgestelde-vragen-over-coronavirus-en-het-onderwijs</w:t>
        </w:r>
      </w:hyperlink>
    </w:p>
    <w:p w14:paraId="16D9A0F8" w14:textId="77777777" w:rsidR="34668B7E" w:rsidRPr="00547F0B" w:rsidRDefault="6790B239" w:rsidP="00FC4B65">
      <w:pPr>
        <w:pStyle w:val="Lijstalinea"/>
        <w:numPr>
          <w:ilvl w:val="0"/>
          <w:numId w:val="7"/>
        </w:numPr>
        <w:spacing w:after="200" w:line="276" w:lineRule="auto"/>
        <w:rPr>
          <w:rFonts w:eastAsia="Verdana" w:cs="Verdana"/>
        </w:rPr>
      </w:pPr>
      <w:r w:rsidRPr="00547F0B">
        <w:rPr>
          <w:rFonts w:eastAsia="Verdana" w:cs="Verdana"/>
        </w:rPr>
        <w:t>Servicedocument praktijkovereenkomst</w:t>
      </w:r>
      <w:r w:rsidR="32BC4B61" w:rsidRPr="00547F0B">
        <w:rPr>
          <w:rFonts w:eastAsia="Verdana" w:cs="Verdana"/>
        </w:rPr>
        <w:t xml:space="preserve">: </w:t>
      </w:r>
      <w:hyperlink r:id="rId37">
        <w:r w:rsidR="32BC4B61" w:rsidRPr="00547F0B">
          <w:rPr>
            <w:rStyle w:val="Hyperlink"/>
            <w:rFonts w:eastAsia="Verdana" w:cs="Verdana"/>
          </w:rPr>
          <w:t>https://www.mboraad.nl/publicaties/servicedocument-praktijkovereenkomst-2019-2020</w:t>
        </w:r>
      </w:hyperlink>
    </w:p>
    <w:p w14:paraId="36010510" w14:textId="77777777" w:rsidR="2BA5DDEC" w:rsidRPr="00547F0B" w:rsidRDefault="765AB57C" w:rsidP="00FC4B65">
      <w:pPr>
        <w:pStyle w:val="Lijstalinea"/>
        <w:numPr>
          <w:ilvl w:val="0"/>
          <w:numId w:val="7"/>
        </w:numPr>
        <w:spacing w:after="200" w:line="276" w:lineRule="auto"/>
        <w:rPr>
          <w:rFonts w:eastAsia="Verdana" w:cs="Verdana"/>
        </w:rPr>
      </w:pPr>
      <w:r w:rsidRPr="00547F0B">
        <w:rPr>
          <w:rFonts w:eastAsia="Verdana" w:cs="Verdana"/>
        </w:rPr>
        <w:t xml:space="preserve">Mogelijkheden voor leren op afstand in het mbo: </w:t>
      </w:r>
      <w:hyperlink r:id="rId38">
        <w:r w:rsidR="7867ABDF" w:rsidRPr="00547F0B">
          <w:rPr>
            <w:rStyle w:val="Hyperlink"/>
            <w:rFonts w:eastAsia="Verdana" w:cs="Verdana"/>
          </w:rPr>
          <w:t>https://mbo.lesopafstand.nl</w:t>
        </w:r>
      </w:hyperlink>
      <w:r w:rsidRPr="00547F0B">
        <w:rPr>
          <w:rFonts w:eastAsia="Verdana" w:cs="Verdana"/>
        </w:rPr>
        <w:t>.</w:t>
      </w:r>
    </w:p>
    <w:p w14:paraId="602C0EC7" w14:textId="77777777" w:rsidR="16651860" w:rsidRPr="00547F0B" w:rsidRDefault="1297AED4" w:rsidP="00FC4B65">
      <w:pPr>
        <w:pStyle w:val="Lijstalinea"/>
        <w:numPr>
          <w:ilvl w:val="0"/>
          <w:numId w:val="7"/>
        </w:numPr>
        <w:rPr>
          <w:rFonts w:eastAsia="Verdana" w:cs="Verdana"/>
          <w:color w:val="0000FF"/>
        </w:rPr>
      </w:pPr>
      <w:r w:rsidRPr="00547F0B">
        <w:rPr>
          <w:rFonts w:eastAsia="Verdana" w:cs="Verdana"/>
        </w:rPr>
        <w:t xml:space="preserve">Informatie over studiefinanciering: </w:t>
      </w:r>
      <w:hyperlink r:id="rId39">
        <w:r w:rsidRPr="00547F0B">
          <w:rPr>
            <w:rStyle w:val="Hyperlink"/>
            <w:rFonts w:eastAsia="Verdana" w:cs="Verdana"/>
          </w:rPr>
          <w:t>https://www.rijksoverheid.nl/onderwerpen/middelbaar-beroepsonderwijs/vraag-en-antwoord</w:t>
        </w:r>
      </w:hyperlink>
    </w:p>
    <w:p w14:paraId="153FCB93" w14:textId="77777777" w:rsidR="0FB0D46D" w:rsidRPr="00547F0B" w:rsidRDefault="7FA796CF" w:rsidP="00FC4B65">
      <w:pPr>
        <w:pStyle w:val="Lijstalinea"/>
        <w:numPr>
          <w:ilvl w:val="0"/>
          <w:numId w:val="7"/>
        </w:numPr>
        <w:rPr>
          <w:rStyle w:val="Hyperlink"/>
          <w:rFonts w:eastAsia="Verdana" w:cs="Verdana"/>
          <w:color w:val="auto"/>
          <w:u w:val="none"/>
        </w:rPr>
      </w:pPr>
      <w:r w:rsidRPr="00547F0B">
        <w:rPr>
          <w:rFonts w:eastAsia="Verdana" w:cs="Verdana"/>
        </w:rPr>
        <w:t xml:space="preserve">Aanvullende vragen zijn uitgewerkt in </w:t>
      </w:r>
      <w:r w:rsidR="79260A00" w:rsidRPr="00547F0B">
        <w:rPr>
          <w:rFonts w:eastAsia="Verdana" w:cs="Verdana"/>
        </w:rPr>
        <w:t>diverse</w:t>
      </w:r>
      <w:r w:rsidRPr="00547F0B">
        <w:rPr>
          <w:rFonts w:eastAsia="Verdana" w:cs="Verdana"/>
        </w:rPr>
        <w:t xml:space="preserve"> FAQ op de website van de MBO Raad: </w:t>
      </w:r>
      <w:hyperlink r:id="rId40">
        <w:r w:rsidR="6DE37BA4" w:rsidRPr="00547F0B">
          <w:rPr>
            <w:rStyle w:val="Hyperlink"/>
            <w:rFonts w:eastAsia="Verdana" w:cs="Verdana"/>
          </w:rPr>
          <w:t>https://www.mboraad.nl/corona-faq</w:t>
        </w:r>
      </w:hyperlink>
      <w:r w:rsidR="05E080DA" w:rsidRPr="00547F0B">
        <w:rPr>
          <w:rStyle w:val="Hyperlink"/>
          <w:rFonts w:eastAsia="Verdana" w:cs="Verdana"/>
          <w:color w:val="000000" w:themeColor="text1"/>
        </w:rPr>
        <w:t xml:space="preserve"> </w:t>
      </w:r>
    </w:p>
    <w:p w14:paraId="4B7193BA" w14:textId="77777777" w:rsidR="00AF17E9" w:rsidRPr="00547F0B" w:rsidRDefault="2E3D5288" w:rsidP="00FC4B65">
      <w:pPr>
        <w:pStyle w:val="Lijstalinea"/>
        <w:numPr>
          <w:ilvl w:val="0"/>
          <w:numId w:val="7"/>
        </w:numPr>
        <w:rPr>
          <w:rFonts w:eastAsia="Verdana" w:cs="Verdana"/>
        </w:rPr>
      </w:pPr>
      <w:r w:rsidRPr="00547F0B">
        <w:rPr>
          <w:rFonts w:eastAsia="Verdana" w:cs="Verdana"/>
        </w:rPr>
        <w:t xml:space="preserve">Op de website van de kennispunt MBO Onderwijs en Examinering staat aanvullende informatie over de uitwerking van afspraken in dit servicedocument: </w:t>
      </w:r>
      <w:hyperlink r:id="rId41" w:history="1">
        <w:r w:rsidR="00BC2CB9" w:rsidRPr="00547F0B">
          <w:rPr>
            <w:rStyle w:val="Hyperlink"/>
            <w:rFonts w:eastAsia="Verdana" w:cs="Verdana"/>
          </w:rPr>
          <w:t>https://onderwijsenexaminering.nl/</w:t>
        </w:r>
      </w:hyperlink>
    </w:p>
    <w:p w14:paraId="5F3D31CB" w14:textId="16DF51AB" w:rsidR="00525B9B" w:rsidRPr="00547F0B" w:rsidRDefault="3407CF29" w:rsidP="3CEC4082">
      <w:pPr>
        <w:pStyle w:val="Lijstalinea"/>
        <w:numPr>
          <w:ilvl w:val="0"/>
          <w:numId w:val="7"/>
        </w:numPr>
        <w:rPr>
          <w:rStyle w:val="Hyperlink"/>
          <w:rFonts w:asciiTheme="minorHAnsi" w:eastAsiaTheme="minorEastAsia" w:hAnsiTheme="minorHAnsi" w:cstheme="minorBidi"/>
          <w:color w:val="000000" w:themeColor="text1"/>
          <w:szCs w:val="18"/>
        </w:rPr>
      </w:pPr>
      <w:r w:rsidRPr="00547F0B">
        <w:rPr>
          <w:rFonts w:eastAsia="Verdana" w:cs="Verdana"/>
          <w:color w:val="000000" w:themeColor="text1"/>
        </w:rPr>
        <w:t xml:space="preserve">Aanvullende vragen </w:t>
      </w:r>
      <w:r w:rsidR="3A0B26C4" w:rsidRPr="00547F0B">
        <w:rPr>
          <w:rFonts w:eastAsia="Verdana" w:cs="Verdana"/>
          <w:color w:val="000000" w:themeColor="text1"/>
        </w:rPr>
        <w:t>over</w:t>
      </w:r>
      <w:r w:rsidRPr="00547F0B">
        <w:rPr>
          <w:rFonts w:eastAsia="Verdana" w:cs="Verdana"/>
          <w:color w:val="000000" w:themeColor="text1"/>
        </w:rPr>
        <w:t xml:space="preserve"> arbeidsrechtelijke zaken voor personeel zijn te vinden op de website</w:t>
      </w:r>
      <w:r w:rsidR="03245C66" w:rsidRPr="00547F0B">
        <w:rPr>
          <w:rFonts w:eastAsia="Verdana" w:cs="Verdana"/>
          <w:color w:val="000000" w:themeColor="text1"/>
        </w:rPr>
        <w:t xml:space="preserve"> van AOb</w:t>
      </w:r>
      <w:r w:rsidRPr="00547F0B">
        <w:rPr>
          <w:rFonts w:eastAsia="Verdana" w:cs="Verdana"/>
          <w:color w:val="000000" w:themeColor="text1"/>
        </w:rPr>
        <w:t xml:space="preserve">: </w:t>
      </w:r>
      <w:hyperlink r:id="rId42">
        <w:r w:rsidR="2A7F12E1" w:rsidRPr="00547F0B">
          <w:rPr>
            <w:rStyle w:val="Hyperlink"/>
            <w:rFonts w:eastAsia="Verdana" w:cs="Verdana"/>
          </w:rPr>
          <w:t>https://www.aob.nl/nieuws/veelgestelde-vragen-van-onderwijspersoneel-over-het-coronavirus/</w:t>
        </w:r>
      </w:hyperlink>
      <w:r w:rsidR="2A7F12E1" w:rsidRPr="00547F0B">
        <w:rPr>
          <w:rFonts w:eastAsia="Verdana" w:cs="Verdana"/>
          <w:color w:val="000000" w:themeColor="text1"/>
        </w:rPr>
        <w:t xml:space="preserve"> </w:t>
      </w:r>
      <w:r w:rsidR="009607AE" w:rsidRPr="00547F0B">
        <w:rPr>
          <w:rFonts w:eastAsia="Verdana" w:cs="Verdana"/>
          <w:color w:val="000000" w:themeColor="text1"/>
        </w:rPr>
        <w:t>en CNV:</w:t>
      </w:r>
      <w:r w:rsidR="3B65992D" w:rsidRPr="00547F0B">
        <w:rPr>
          <w:rFonts w:eastAsia="Verdana" w:cs="Verdana"/>
          <w:color w:val="000000" w:themeColor="text1"/>
        </w:rPr>
        <w:t xml:space="preserve"> </w:t>
      </w:r>
      <w:hyperlink r:id="rId43">
        <w:r w:rsidR="550B3BB1" w:rsidRPr="00547F0B">
          <w:rPr>
            <w:rStyle w:val="Hyperlink"/>
            <w:rFonts w:eastAsia="Calibri" w:cs="Calibri"/>
            <w:color w:val="0000FF"/>
          </w:rPr>
          <w:t>https://onderwijs.cnvconnectief.nl/corona-werk/</w:t>
        </w:r>
      </w:hyperlink>
    </w:p>
    <w:p w14:paraId="49AC0FD0" w14:textId="77777777" w:rsidR="6D3E326E" w:rsidRPr="00547F0B" w:rsidRDefault="093CE2BF" w:rsidP="00FC4B65">
      <w:pPr>
        <w:pStyle w:val="Lijstalinea"/>
        <w:numPr>
          <w:ilvl w:val="0"/>
          <w:numId w:val="7"/>
        </w:numPr>
        <w:rPr>
          <w:rStyle w:val="Hyperlink"/>
          <w:rFonts w:eastAsia="Verdana" w:cs="Verdana"/>
          <w:color w:val="000000" w:themeColor="text1"/>
        </w:rPr>
      </w:pPr>
      <w:r w:rsidRPr="00547F0B">
        <w:rPr>
          <w:rFonts w:eastAsia="Verdana" w:cs="Verdana"/>
        </w:rPr>
        <w:t xml:space="preserve">Inspectie van het Onderwijs: </w:t>
      </w:r>
      <w:hyperlink r:id="rId44">
        <w:r w:rsidR="2C78D913" w:rsidRPr="00547F0B">
          <w:rPr>
            <w:rStyle w:val="Hyperlink"/>
            <w:rFonts w:eastAsia="Verdana" w:cs="Verdana"/>
          </w:rPr>
          <w:t>https://www.onderwijsinspectie.nl/documenten/vragen-en-antwoorden/informatie-over-coronavirus-en-het-onderwijs</w:t>
        </w:r>
      </w:hyperlink>
      <w:r w:rsidR="2C78D913" w:rsidRPr="00547F0B">
        <w:rPr>
          <w:rFonts w:eastAsia="Verdana" w:cs="Verdana"/>
        </w:rPr>
        <w:t xml:space="preserve"> </w:t>
      </w:r>
    </w:p>
    <w:p w14:paraId="68E77AF2" w14:textId="77777777" w:rsidR="00EC02F5" w:rsidRPr="00547F0B" w:rsidRDefault="44667919" w:rsidP="00FC4B65">
      <w:pPr>
        <w:pStyle w:val="Lijstalinea"/>
        <w:numPr>
          <w:ilvl w:val="0"/>
          <w:numId w:val="7"/>
        </w:numPr>
        <w:rPr>
          <w:rFonts w:eastAsia="Verdana" w:cs="Verdana"/>
        </w:rPr>
      </w:pPr>
      <w:r w:rsidRPr="00547F0B">
        <w:rPr>
          <w:rStyle w:val="Hyperlink"/>
          <w:rFonts w:eastAsia="Verdana" w:cs="Verdana"/>
          <w:color w:val="000000" w:themeColor="text1"/>
          <w:u w:val="none"/>
        </w:rPr>
        <w:t>Handreiking</w:t>
      </w:r>
      <w:r w:rsidR="5FA07C02" w:rsidRPr="00547F0B">
        <w:rPr>
          <w:rStyle w:val="Hyperlink"/>
          <w:rFonts w:eastAsia="Verdana" w:cs="Verdana"/>
          <w:color w:val="000000" w:themeColor="text1"/>
          <w:u w:val="none"/>
        </w:rPr>
        <w:t xml:space="preserve"> </w:t>
      </w:r>
      <w:r w:rsidRPr="00547F0B">
        <w:rPr>
          <w:rStyle w:val="Hyperlink"/>
          <w:rFonts w:eastAsia="Verdana" w:cs="Verdana"/>
          <w:color w:val="000000" w:themeColor="text1"/>
          <w:u w:val="none"/>
        </w:rPr>
        <w:t xml:space="preserve">intake toelating en plaatsing nieuwkomers zonder geldig Nederlands diploma in het MBO: </w:t>
      </w:r>
      <w:hyperlink r:id="rId45">
        <w:r w:rsidRPr="00547F0B">
          <w:rPr>
            <w:rFonts w:eastAsia="Verdana" w:cs="Verdana"/>
            <w:color w:val="0000FF"/>
            <w:u w:val="single"/>
          </w:rPr>
          <w:t>https://onderwijsenexaminering.nl/publicaties/handreiking-intake-toelating-en-plaatsing-nieuwkomers-zonder-geldig-nederlands-diploma-in-het-mbo/</w:t>
        </w:r>
      </w:hyperlink>
    </w:p>
    <w:p w14:paraId="136494B2" w14:textId="77777777" w:rsidR="005E0788" w:rsidRPr="00547F0B" w:rsidRDefault="20DF5C18" w:rsidP="00FC4B65">
      <w:pPr>
        <w:pStyle w:val="Lijstalinea"/>
        <w:numPr>
          <w:ilvl w:val="0"/>
          <w:numId w:val="7"/>
        </w:numPr>
        <w:rPr>
          <w:rStyle w:val="Hyperlink"/>
          <w:rFonts w:eastAsia="Verdana" w:cs="Verdana"/>
          <w:color w:val="auto"/>
          <w:u w:val="none"/>
        </w:rPr>
      </w:pPr>
      <w:r w:rsidRPr="00547F0B">
        <w:rPr>
          <w:rFonts w:eastAsia="Verdana" w:cs="Verdana"/>
        </w:rPr>
        <w:lastRenderedPageBreak/>
        <w:t xml:space="preserve">De activiteitenplanning op www.examenbladmbo.nl voor de verlengde afnameperiodes: </w:t>
      </w:r>
      <w:hyperlink r:id="rId46">
        <w:r w:rsidRPr="00547F0B">
          <w:rPr>
            <w:rStyle w:val="Hyperlink"/>
            <w:rFonts w:eastAsia="Verdana" w:cs="Verdana"/>
          </w:rPr>
          <w:t>https://www.examenbladmbo.nl/afnameperiode/afnameperiode-2019-2020-5/2019-2020</w:t>
        </w:r>
      </w:hyperlink>
    </w:p>
    <w:p w14:paraId="14A93108" w14:textId="77777777" w:rsidR="009A69BB" w:rsidRPr="00547F0B" w:rsidRDefault="740A6440" w:rsidP="00FC4B65">
      <w:pPr>
        <w:pStyle w:val="Lijstalinea"/>
        <w:numPr>
          <w:ilvl w:val="0"/>
          <w:numId w:val="7"/>
        </w:numPr>
        <w:rPr>
          <w:rFonts w:eastAsia="Verdana" w:cs="Verdana"/>
        </w:rPr>
      </w:pPr>
      <w:r w:rsidRPr="00547F0B">
        <w:rPr>
          <w:rFonts w:eastAsia="Verdana" w:cs="Verdana"/>
        </w:rPr>
        <w:t xml:space="preserve">De site van de </w:t>
      </w:r>
      <w:r w:rsidR="00050441" w:rsidRPr="00547F0B">
        <w:rPr>
          <w:rFonts w:eastAsia="Verdana" w:cs="Verdana"/>
        </w:rPr>
        <w:t>I</w:t>
      </w:r>
      <w:r w:rsidRPr="00547F0B">
        <w:rPr>
          <w:rFonts w:eastAsia="Verdana" w:cs="Verdana"/>
        </w:rPr>
        <w:t xml:space="preserve">nspectie: </w:t>
      </w:r>
      <w:hyperlink r:id="rId47">
        <w:r w:rsidRPr="00547F0B">
          <w:rPr>
            <w:rStyle w:val="Hyperlink"/>
            <w:rFonts w:eastAsia="Verdana" w:cs="Verdana"/>
          </w:rPr>
          <w:t>https://www.onderwijsinspectie.nl/</w:t>
        </w:r>
      </w:hyperlink>
    </w:p>
    <w:p w14:paraId="39CAB482" w14:textId="77777777" w:rsidR="009A69BB" w:rsidRDefault="009A69BB" w:rsidP="009A69BB">
      <w:pPr>
        <w:pStyle w:val="Lijstalinea"/>
        <w:ind w:left="360"/>
        <w:rPr>
          <w:rFonts w:eastAsiaTheme="minorEastAsia" w:cstheme="minorBidi"/>
        </w:rPr>
      </w:pPr>
    </w:p>
    <w:p w14:paraId="307BA656" w14:textId="77777777" w:rsidR="001C0C4D" w:rsidRDefault="001C0C4D" w:rsidP="009A69BB">
      <w:pPr>
        <w:pStyle w:val="Lijstalinea"/>
        <w:ind w:left="360"/>
        <w:rPr>
          <w:rFonts w:eastAsiaTheme="minorEastAsia" w:cstheme="minorBidi"/>
        </w:rPr>
      </w:pPr>
    </w:p>
    <w:p w14:paraId="12A8F32F" w14:textId="77777777" w:rsidR="001C0C4D" w:rsidRPr="00770D84" w:rsidRDefault="001C0C4D" w:rsidP="009A69BB">
      <w:pPr>
        <w:pStyle w:val="Lijstalinea"/>
        <w:ind w:left="360"/>
        <w:rPr>
          <w:rFonts w:eastAsiaTheme="minorEastAsia" w:cstheme="minorBidi"/>
        </w:rPr>
      </w:pPr>
    </w:p>
    <w:sectPr w:rsidR="001C0C4D" w:rsidRPr="00770D84">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Verheij, Wouter" w:date="2021-09-15T18:13:00Z" w:initials="VW">
    <w:p w14:paraId="37134F8D" w14:textId="5EE1BE16" w:rsidR="004C5451" w:rsidRDefault="004C5451">
      <w:pPr>
        <w:pStyle w:val="Tekstopmerking"/>
      </w:pPr>
      <w:r>
        <w:rPr>
          <w:rStyle w:val="Verwijzingopmerking"/>
        </w:rPr>
        <w:annotationRef/>
      </w:r>
      <w:r w:rsidR="00CA2799">
        <w:t>L</w:t>
      </w:r>
      <w:r>
        <w:t>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134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B630" w16cex:dateUtc="2021-09-15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34F8D" w16cid:durableId="24ECB6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BCAC" w14:textId="77777777" w:rsidR="00EC05DE" w:rsidRDefault="00EC05DE" w:rsidP="00723EAC">
      <w:pPr>
        <w:spacing w:line="240" w:lineRule="auto"/>
      </w:pPr>
      <w:r>
        <w:separator/>
      </w:r>
    </w:p>
  </w:endnote>
  <w:endnote w:type="continuationSeparator" w:id="0">
    <w:p w14:paraId="5E2F54C9" w14:textId="77777777" w:rsidR="00EC05DE" w:rsidRDefault="00EC05DE" w:rsidP="00723EAC">
      <w:pPr>
        <w:spacing w:line="240" w:lineRule="auto"/>
      </w:pPr>
      <w:r>
        <w:continuationSeparator/>
      </w:r>
    </w:p>
  </w:endnote>
  <w:endnote w:type="continuationNotice" w:id="1">
    <w:p w14:paraId="6E788B0B" w14:textId="77777777" w:rsidR="00EC05DE" w:rsidRDefault="00EC0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67E7" w14:textId="77777777" w:rsidR="00EC05DE" w:rsidRDefault="00EC05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20633"/>
      <w:docPartObj>
        <w:docPartGallery w:val="Page Numbers (Bottom of Page)"/>
        <w:docPartUnique/>
      </w:docPartObj>
    </w:sdtPr>
    <w:sdtEndPr/>
    <w:sdtContent>
      <w:p w14:paraId="67505EED" w14:textId="77777777" w:rsidR="00EC05DE" w:rsidRDefault="00EC05DE">
        <w:pPr>
          <w:pStyle w:val="Voettekst"/>
          <w:jc w:val="center"/>
        </w:pPr>
        <w:r>
          <w:fldChar w:fldCharType="begin"/>
        </w:r>
        <w:r>
          <w:instrText>PAGE   \* MERGEFORMAT</w:instrText>
        </w:r>
        <w:r>
          <w:fldChar w:fldCharType="separate"/>
        </w:r>
        <w:r>
          <w:rPr>
            <w:noProof/>
          </w:rPr>
          <w:t>14</w:t>
        </w:r>
        <w:r>
          <w:fldChar w:fldCharType="end"/>
        </w:r>
      </w:p>
    </w:sdtContent>
  </w:sdt>
  <w:p w14:paraId="115689A2" w14:textId="77777777" w:rsidR="00EC05DE" w:rsidRDefault="00EC05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4F70" w14:textId="77777777" w:rsidR="00EC05DE" w:rsidRDefault="00EC05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0B9D" w14:textId="77777777" w:rsidR="00EC05DE" w:rsidRDefault="00EC05DE" w:rsidP="00723EAC">
      <w:pPr>
        <w:spacing w:line="240" w:lineRule="auto"/>
      </w:pPr>
      <w:r>
        <w:separator/>
      </w:r>
    </w:p>
  </w:footnote>
  <w:footnote w:type="continuationSeparator" w:id="0">
    <w:p w14:paraId="2D12479A" w14:textId="77777777" w:rsidR="00EC05DE" w:rsidRDefault="00EC05DE" w:rsidP="00723EAC">
      <w:pPr>
        <w:spacing w:line="240" w:lineRule="auto"/>
      </w:pPr>
      <w:r>
        <w:continuationSeparator/>
      </w:r>
    </w:p>
  </w:footnote>
  <w:footnote w:type="continuationNotice" w:id="1">
    <w:p w14:paraId="261F74B8" w14:textId="77777777" w:rsidR="00EC05DE" w:rsidRDefault="00EC05DE">
      <w:pPr>
        <w:spacing w:line="240" w:lineRule="auto"/>
      </w:pPr>
    </w:p>
  </w:footnote>
  <w:footnote w:id="2">
    <w:p w14:paraId="3D691EB3" w14:textId="77777777" w:rsidR="00EC05DE" w:rsidRPr="00482F6E" w:rsidRDefault="00EC05DE" w:rsidP="00CD5D4A">
      <w:pPr>
        <w:pStyle w:val="Voetnoottekst"/>
        <w:rPr>
          <w:sz w:val="16"/>
          <w:szCs w:val="16"/>
        </w:rPr>
      </w:pPr>
      <w:r w:rsidRPr="00687C73">
        <w:rPr>
          <w:rStyle w:val="Voetnootmarkering"/>
          <w:sz w:val="16"/>
          <w:szCs w:val="16"/>
        </w:rPr>
        <w:footnoteRef/>
      </w:r>
      <w:r w:rsidRPr="00687C73">
        <w:rPr>
          <w:sz w:val="16"/>
          <w:szCs w:val="16"/>
        </w:rPr>
        <w:t xml:space="preserve"> Dit document geldt voor </w:t>
      </w:r>
      <w:r>
        <w:rPr>
          <w:sz w:val="16"/>
          <w:szCs w:val="16"/>
        </w:rPr>
        <w:t>niet bekostigd</w:t>
      </w:r>
      <w:r w:rsidRPr="00687C73">
        <w:rPr>
          <w:sz w:val="16"/>
          <w:szCs w:val="16"/>
        </w:rPr>
        <w:t xml:space="preserve"> onderwijs voor zover de Wet educatie en beroepsonderwijs en daarop gebaseerde regelgeving aldaar ook van toepassing is.</w:t>
      </w:r>
    </w:p>
  </w:footnote>
  <w:footnote w:id="3">
    <w:p w14:paraId="5CEBA1C7" w14:textId="0FF58E65" w:rsidR="009F3A6A" w:rsidRDefault="009F3A6A">
      <w:pPr>
        <w:pStyle w:val="Voetnoottekst"/>
      </w:pPr>
      <w:r>
        <w:rPr>
          <w:rStyle w:val="Voetnootmarkering"/>
        </w:rPr>
        <w:footnoteRef/>
      </w:r>
      <w:r>
        <w:t xml:space="preserve"> </w:t>
      </w:r>
      <w:r w:rsidR="00FD35FE">
        <w:rPr>
          <w:sz w:val="16"/>
          <w:szCs w:val="16"/>
        </w:rPr>
        <w:t xml:space="preserve">Passages uit document 5.1 die met de nieuwe maatregelen overduidelijk achterhaald zijn, zijn wel verwijderd. Afspraken die betrekking hadden over het jaar 2020/2021 zijn wel blijven staan, zodat een volledig overzicht behouden blijft. In november 2021 volgt een </w:t>
      </w:r>
      <w:r w:rsidR="00D318F3">
        <w:rPr>
          <w:sz w:val="16"/>
          <w:szCs w:val="16"/>
        </w:rPr>
        <w:t xml:space="preserve">herziening </w:t>
      </w:r>
      <w:r w:rsidR="00FD35FE">
        <w:rPr>
          <w:sz w:val="16"/>
          <w:szCs w:val="16"/>
        </w:rPr>
        <w:t>van het gehele servicedocument.</w:t>
      </w:r>
    </w:p>
  </w:footnote>
  <w:footnote w:id="4">
    <w:p w14:paraId="7E51F66B" w14:textId="77777777" w:rsidR="00EC05DE" w:rsidRDefault="00EC05DE">
      <w:pPr>
        <w:pStyle w:val="Voetnoottekst"/>
      </w:pPr>
      <w:r w:rsidRPr="004A4D24">
        <w:rPr>
          <w:rStyle w:val="Voetnootmarkering"/>
          <w:sz w:val="16"/>
          <w:szCs w:val="16"/>
        </w:rPr>
        <w:footnoteRef/>
      </w:r>
      <w:r w:rsidRPr="004A4D24">
        <w:rPr>
          <w:sz w:val="16"/>
          <w:szCs w:val="16"/>
        </w:rPr>
        <w:t xml:space="preserve"> </w:t>
      </w:r>
      <w:r w:rsidRPr="004A2042">
        <w:rPr>
          <w:rFonts w:eastAsia="Verdana" w:cs="Verdana"/>
          <w:sz w:val="16"/>
          <w:szCs w:val="16"/>
        </w:rPr>
        <w:t>Zie voor deze verhouding artikel 7.2.7, derde lid, W</w:t>
      </w:r>
      <w:r>
        <w:rPr>
          <w:rFonts w:eastAsia="Verdana" w:cs="Verdana"/>
          <w:sz w:val="16"/>
          <w:szCs w:val="16"/>
        </w:rPr>
        <w:t>EB</w:t>
      </w:r>
      <w:r w:rsidRPr="004A2042">
        <w:rPr>
          <w:rFonts w:eastAsia="Verdana" w:cs="Verdana"/>
          <w:sz w:val="16"/>
          <w:szCs w:val="16"/>
        </w:rPr>
        <w:t xml:space="preserve"> voor </w:t>
      </w:r>
      <w:r>
        <w:rPr>
          <w:rFonts w:eastAsia="Verdana" w:cs="Verdana"/>
          <w:sz w:val="16"/>
          <w:szCs w:val="16"/>
        </w:rPr>
        <w:t>bol</w:t>
      </w:r>
      <w:r w:rsidRPr="004A2042">
        <w:rPr>
          <w:rFonts w:eastAsia="Verdana" w:cs="Verdana"/>
          <w:sz w:val="16"/>
          <w:szCs w:val="16"/>
        </w:rPr>
        <w:t xml:space="preserve"> en vierde lid voor </w:t>
      </w:r>
      <w:proofErr w:type="spellStart"/>
      <w:r>
        <w:rPr>
          <w:rFonts w:eastAsia="Verdana" w:cs="Verdana"/>
          <w:sz w:val="16"/>
          <w:szCs w:val="16"/>
        </w:rPr>
        <w:t>bbl</w:t>
      </w:r>
      <w:proofErr w:type="spellEnd"/>
      <w:r w:rsidRPr="004A2042">
        <w:rPr>
          <w:rFonts w:eastAsia="Verdana" w:cs="Verdana"/>
          <w:sz w:val="16"/>
          <w:szCs w:val="16"/>
        </w:rPr>
        <w:t>.</w:t>
      </w:r>
      <w:r w:rsidRPr="004A2042">
        <w:rPr>
          <w:sz w:val="16"/>
          <w:szCs w:val="16"/>
        </w:rPr>
        <w:t xml:space="preserve"> M</w:t>
      </w:r>
      <w:r w:rsidRPr="004A2042">
        <w:rPr>
          <w:rFonts w:eastAsia="Verdana" w:cs="Verdana"/>
          <w:sz w:val="16"/>
          <w:szCs w:val="16"/>
        </w:rPr>
        <w:t>its de opleiding aantoonbaar van voldoende kwaliteit is en de studenten met dit programma aantoonbaar voldoende worden voorbereid op het examen en het bevoegd gezag hierover verantwoording aflegt op een transparante wijze.</w:t>
      </w:r>
    </w:p>
  </w:footnote>
  <w:footnote w:id="5">
    <w:p w14:paraId="7ECA76FE" w14:textId="037B7130" w:rsidR="00EC05DE" w:rsidRDefault="00EC05DE">
      <w:pPr>
        <w:pStyle w:val="Voetnoottekst"/>
      </w:pPr>
      <w:r w:rsidRPr="004A4D24">
        <w:rPr>
          <w:rStyle w:val="Voetnootmarkering"/>
          <w:sz w:val="16"/>
          <w:szCs w:val="16"/>
        </w:rPr>
        <w:footnoteRef/>
      </w:r>
      <w:r w:rsidRPr="004A4D24">
        <w:rPr>
          <w:sz w:val="16"/>
          <w:szCs w:val="16"/>
        </w:rPr>
        <w:t xml:space="preserve"> </w:t>
      </w:r>
      <w:hyperlink r:id="rId1" w:history="1">
        <w:r w:rsidRPr="00C309AD">
          <w:rPr>
            <w:sz w:val="16"/>
            <w:szCs w:val="16"/>
          </w:rPr>
          <w:t>https://www.mboraad.nl/sites/default/files/publications/handreikingberoepspraktijkvormingcorona-v2.pdf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E45B" w14:textId="77777777" w:rsidR="00EC05DE" w:rsidRDefault="00EC05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EC05DE" w14:paraId="49D3BEF0" w14:textId="77777777" w:rsidTr="253A3E8F">
      <w:tc>
        <w:tcPr>
          <w:tcW w:w="3009" w:type="dxa"/>
        </w:tcPr>
        <w:p w14:paraId="4D15681B" w14:textId="007EC9B3" w:rsidR="00EC05DE" w:rsidRDefault="00EC05DE" w:rsidP="253A3E8F">
          <w:pPr>
            <w:pStyle w:val="Koptekst"/>
            <w:ind w:left="-115"/>
          </w:pPr>
        </w:p>
      </w:tc>
      <w:tc>
        <w:tcPr>
          <w:tcW w:w="3009" w:type="dxa"/>
        </w:tcPr>
        <w:p w14:paraId="4947C314" w14:textId="77777777" w:rsidR="00EC05DE" w:rsidRDefault="00EC05DE" w:rsidP="253A3E8F">
          <w:pPr>
            <w:pStyle w:val="Koptekst"/>
            <w:jc w:val="center"/>
          </w:pPr>
        </w:p>
      </w:tc>
      <w:tc>
        <w:tcPr>
          <w:tcW w:w="3009" w:type="dxa"/>
        </w:tcPr>
        <w:p w14:paraId="6113A5FD" w14:textId="77777777" w:rsidR="00EC05DE" w:rsidRDefault="00EC05DE" w:rsidP="253A3E8F">
          <w:pPr>
            <w:pStyle w:val="Koptekst"/>
            <w:ind w:right="-115"/>
            <w:jc w:val="right"/>
          </w:pPr>
        </w:p>
      </w:tc>
    </w:tr>
  </w:tbl>
  <w:p w14:paraId="5B50E9D5" w14:textId="77777777" w:rsidR="00EC05DE" w:rsidRDefault="00EC05DE" w:rsidP="253A3E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771" w14:textId="77777777" w:rsidR="00EC05DE" w:rsidRDefault="00EC05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F71"/>
    <w:multiLevelType w:val="hybridMultilevel"/>
    <w:tmpl w:val="22104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816158"/>
    <w:multiLevelType w:val="hybridMultilevel"/>
    <w:tmpl w:val="FFFFFFFF"/>
    <w:lvl w:ilvl="0" w:tplc="625A806E">
      <w:start w:val="1"/>
      <w:numFmt w:val="bullet"/>
      <w:lvlText w:val=""/>
      <w:lvlJc w:val="left"/>
      <w:pPr>
        <w:ind w:left="720" w:hanging="360"/>
      </w:pPr>
      <w:rPr>
        <w:rFonts w:ascii="Symbol" w:hAnsi="Symbol" w:hint="default"/>
      </w:rPr>
    </w:lvl>
    <w:lvl w:ilvl="1" w:tplc="6136F04C">
      <w:start w:val="1"/>
      <w:numFmt w:val="bullet"/>
      <w:lvlText w:val="o"/>
      <w:lvlJc w:val="left"/>
      <w:pPr>
        <w:ind w:left="1440" w:hanging="360"/>
      </w:pPr>
      <w:rPr>
        <w:rFonts w:ascii="Courier New" w:hAnsi="Courier New" w:hint="default"/>
      </w:rPr>
    </w:lvl>
    <w:lvl w:ilvl="2" w:tplc="124AE766">
      <w:start w:val="1"/>
      <w:numFmt w:val="bullet"/>
      <w:lvlText w:val=""/>
      <w:lvlJc w:val="left"/>
      <w:pPr>
        <w:ind w:left="2160" w:hanging="360"/>
      </w:pPr>
      <w:rPr>
        <w:rFonts w:ascii="Wingdings" w:hAnsi="Wingdings" w:hint="default"/>
      </w:rPr>
    </w:lvl>
    <w:lvl w:ilvl="3" w:tplc="DD06AF20">
      <w:start w:val="1"/>
      <w:numFmt w:val="bullet"/>
      <w:lvlText w:val=""/>
      <w:lvlJc w:val="left"/>
      <w:pPr>
        <w:ind w:left="2880" w:hanging="360"/>
      </w:pPr>
      <w:rPr>
        <w:rFonts w:ascii="Symbol" w:hAnsi="Symbol" w:hint="default"/>
      </w:rPr>
    </w:lvl>
    <w:lvl w:ilvl="4" w:tplc="09242432">
      <w:start w:val="1"/>
      <w:numFmt w:val="bullet"/>
      <w:lvlText w:val="o"/>
      <w:lvlJc w:val="left"/>
      <w:pPr>
        <w:ind w:left="3600" w:hanging="360"/>
      </w:pPr>
      <w:rPr>
        <w:rFonts w:ascii="Courier New" w:hAnsi="Courier New" w:hint="default"/>
      </w:rPr>
    </w:lvl>
    <w:lvl w:ilvl="5" w:tplc="F0A8F7EE">
      <w:start w:val="1"/>
      <w:numFmt w:val="bullet"/>
      <w:lvlText w:val=""/>
      <w:lvlJc w:val="left"/>
      <w:pPr>
        <w:ind w:left="4320" w:hanging="360"/>
      </w:pPr>
      <w:rPr>
        <w:rFonts w:ascii="Wingdings" w:hAnsi="Wingdings" w:hint="default"/>
      </w:rPr>
    </w:lvl>
    <w:lvl w:ilvl="6" w:tplc="F7949BA0">
      <w:start w:val="1"/>
      <w:numFmt w:val="bullet"/>
      <w:lvlText w:val=""/>
      <w:lvlJc w:val="left"/>
      <w:pPr>
        <w:ind w:left="5040" w:hanging="360"/>
      </w:pPr>
      <w:rPr>
        <w:rFonts w:ascii="Symbol" w:hAnsi="Symbol" w:hint="default"/>
      </w:rPr>
    </w:lvl>
    <w:lvl w:ilvl="7" w:tplc="CE88B34E">
      <w:start w:val="1"/>
      <w:numFmt w:val="bullet"/>
      <w:lvlText w:val="o"/>
      <w:lvlJc w:val="left"/>
      <w:pPr>
        <w:ind w:left="5760" w:hanging="360"/>
      </w:pPr>
      <w:rPr>
        <w:rFonts w:ascii="Courier New" w:hAnsi="Courier New" w:hint="default"/>
      </w:rPr>
    </w:lvl>
    <w:lvl w:ilvl="8" w:tplc="5DC4919C">
      <w:start w:val="1"/>
      <w:numFmt w:val="bullet"/>
      <w:lvlText w:val=""/>
      <w:lvlJc w:val="left"/>
      <w:pPr>
        <w:ind w:left="6480" w:hanging="360"/>
      </w:pPr>
      <w:rPr>
        <w:rFonts w:ascii="Wingdings" w:hAnsi="Wingdings" w:hint="default"/>
      </w:rPr>
    </w:lvl>
  </w:abstractNum>
  <w:abstractNum w:abstractNumId="2" w15:restartNumberingAfterBreak="0">
    <w:nsid w:val="0B032B34"/>
    <w:multiLevelType w:val="hybridMultilevel"/>
    <w:tmpl w:val="18F03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1213E0"/>
    <w:multiLevelType w:val="hybridMultilevel"/>
    <w:tmpl w:val="5A50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DA47B64"/>
    <w:multiLevelType w:val="hybridMultilevel"/>
    <w:tmpl w:val="FFFFFFFF"/>
    <w:lvl w:ilvl="0" w:tplc="212E61BE">
      <w:start w:val="1"/>
      <w:numFmt w:val="bullet"/>
      <w:lvlText w:val=""/>
      <w:lvlJc w:val="left"/>
      <w:pPr>
        <w:ind w:left="720" w:hanging="360"/>
      </w:pPr>
      <w:rPr>
        <w:rFonts w:ascii="Symbol" w:hAnsi="Symbol" w:hint="default"/>
      </w:rPr>
    </w:lvl>
    <w:lvl w:ilvl="1" w:tplc="1B68BDD2">
      <w:start w:val="1"/>
      <w:numFmt w:val="bullet"/>
      <w:lvlText w:val="o"/>
      <w:lvlJc w:val="left"/>
      <w:pPr>
        <w:ind w:left="1440" w:hanging="360"/>
      </w:pPr>
      <w:rPr>
        <w:rFonts w:ascii="Courier New" w:hAnsi="Courier New" w:hint="default"/>
      </w:rPr>
    </w:lvl>
    <w:lvl w:ilvl="2" w:tplc="DBF62726">
      <w:start w:val="1"/>
      <w:numFmt w:val="bullet"/>
      <w:lvlText w:val=""/>
      <w:lvlJc w:val="left"/>
      <w:pPr>
        <w:ind w:left="2160" w:hanging="360"/>
      </w:pPr>
      <w:rPr>
        <w:rFonts w:ascii="Wingdings" w:hAnsi="Wingdings" w:hint="default"/>
      </w:rPr>
    </w:lvl>
    <w:lvl w:ilvl="3" w:tplc="401003B8">
      <w:start w:val="1"/>
      <w:numFmt w:val="bullet"/>
      <w:lvlText w:val=""/>
      <w:lvlJc w:val="left"/>
      <w:pPr>
        <w:ind w:left="2880" w:hanging="360"/>
      </w:pPr>
      <w:rPr>
        <w:rFonts w:ascii="Symbol" w:hAnsi="Symbol" w:hint="default"/>
      </w:rPr>
    </w:lvl>
    <w:lvl w:ilvl="4" w:tplc="0394A076">
      <w:start w:val="1"/>
      <w:numFmt w:val="bullet"/>
      <w:lvlText w:val="o"/>
      <w:lvlJc w:val="left"/>
      <w:pPr>
        <w:ind w:left="3600" w:hanging="360"/>
      </w:pPr>
      <w:rPr>
        <w:rFonts w:ascii="Courier New" w:hAnsi="Courier New" w:hint="default"/>
      </w:rPr>
    </w:lvl>
    <w:lvl w:ilvl="5" w:tplc="650E20EC">
      <w:start w:val="1"/>
      <w:numFmt w:val="bullet"/>
      <w:lvlText w:val=""/>
      <w:lvlJc w:val="left"/>
      <w:pPr>
        <w:ind w:left="4320" w:hanging="360"/>
      </w:pPr>
      <w:rPr>
        <w:rFonts w:ascii="Wingdings" w:hAnsi="Wingdings" w:hint="default"/>
      </w:rPr>
    </w:lvl>
    <w:lvl w:ilvl="6" w:tplc="719C07B8">
      <w:start w:val="1"/>
      <w:numFmt w:val="bullet"/>
      <w:lvlText w:val=""/>
      <w:lvlJc w:val="left"/>
      <w:pPr>
        <w:ind w:left="5040" w:hanging="360"/>
      </w:pPr>
      <w:rPr>
        <w:rFonts w:ascii="Symbol" w:hAnsi="Symbol" w:hint="default"/>
      </w:rPr>
    </w:lvl>
    <w:lvl w:ilvl="7" w:tplc="7DB86CA2">
      <w:start w:val="1"/>
      <w:numFmt w:val="bullet"/>
      <w:lvlText w:val="o"/>
      <w:lvlJc w:val="left"/>
      <w:pPr>
        <w:ind w:left="5760" w:hanging="360"/>
      </w:pPr>
      <w:rPr>
        <w:rFonts w:ascii="Courier New" w:hAnsi="Courier New" w:hint="default"/>
      </w:rPr>
    </w:lvl>
    <w:lvl w:ilvl="8" w:tplc="F412E17E">
      <w:start w:val="1"/>
      <w:numFmt w:val="bullet"/>
      <w:lvlText w:val=""/>
      <w:lvlJc w:val="left"/>
      <w:pPr>
        <w:ind w:left="6480" w:hanging="360"/>
      </w:pPr>
      <w:rPr>
        <w:rFonts w:ascii="Wingdings" w:hAnsi="Wingdings" w:hint="default"/>
      </w:rPr>
    </w:lvl>
  </w:abstractNum>
  <w:abstractNum w:abstractNumId="5" w15:restartNumberingAfterBreak="0">
    <w:nsid w:val="0EF570F6"/>
    <w:multiLevelType w:val="hybridMultilevel"/>
    <w:tmpl w:val="99BE96DA"/>
    <w:lvl w:ilvl="0" w:tplc="0413000F">
      <w:start w:val="1"/>
      <w:numFmt w:val="decimal"/>
      <w:lvlText w:val="%1."/>
      <w:lvlJc w:val="left"/>
      <w:pPr>
        <w:ind w:left="1146" w:hanging="360"/>
      </w:pPr>
    </w:lvl>
    <w:lvl w:ilvl="1" w:tplc="0413000F">
      <w:start w:val="1"/>
      <w:numFmt w:val="decimal"/>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6" w15:restartNumberingAfterBreak="0">
    <w:nsid w:val="10677FB4"/>
    <w:multiLevelType w:val="hybridMultilevel"/>
    <w:tmpl w:val="FC9A4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C33E7F"/>
    <w:multiLevelType w:val="hybridMultilevel"/>
    <w:tmpl w:val="A60E04DA"/>
    <w:lvl w:ilvl="0" w:tplc="86C6FAE2">
      <w:start w:val="4"/>
      <w:numFmt w:val="decimal"/>
      <w:lvlText w:val="%1."/>
      <w:lvlJc w:val="left"/>
      <w:pPr>
        <w:ind w:left="720" w:hanging="360"/>
      </w:pPr>
    </w:lvl>
    <w:lvl w:ilvl="1" w:tplc="6AFA875E">
      <w:start w:val="1"/>
      <w:numFmt w:val="lowerLetter"/>
      <w:lvlText w:val="%2."/>
      <w:lvlJc w:val="left"/>
      <w:pPr>
        <w:ind w:left="1440" w:hanging="360"/>
      </w:pPr>
    </w:lvl>
    <w:lvl w:ilvl="2" w:tplc="A0C425C6">
      <w:start w:val="1"/>
      <w:numFmt w:val="lowerRoman"/>
      <w:lvlText w:val="%3."/>
      <w:lvlJc w:val="right"/>
      <w:pPr>
        <w:ind w:left="2160" w:hanging="180"/>
      </w:pPr>
    </w:lvl>
    <w:lvl w:ilvl="3" w:tplc="806E9E74">
      <w:start w:val="1"/>
      <w:numFmt w:val="decimal"/>
      <w:lvlText w:val="%4."/>
      <w:lvlJc w:val="left"/>
      <w:pPr>
        <w:ind w:left="2880" w:hanging="360"/>
      </w:pPr>
    </w:lvl>
    <w:lvl w:ilvl="4" w:tplc="61429E24">
      <w:start w:val="1"/>
      <w:numFmt w:val="lowerLetter"/>
      <w:lvlText w:val="%5."/>
      <w:lvlJc w:val="left"/>
      <w:pPr>
        <w:ind w:left="3600" w:hanging="360"/>
      </w:pPr>
    </w:lvl>
    <w:lvl w:ilvl="5" w:tplc="6AA018D2">
      <w:start w:val="1"/>
      <w:numFmt w:val="lowerRoman"/>
      <w:lvlText w:val="%6."/>
      <w:lvlJc w:val="right"/>
      <w:pPr>
        <w:ind w:left="4320" w:hanging="180"/>
      </w:pPr>
    </w:lvl>
    <w:lvl w:ilvl="6" w:tplc="AD0E61EE">
      <w:start w:val="1"/>
      <w:numFmt w:val="decimal"/>
      <w:lvlText w:val="%7."/>
      <w:lvlJc w:val="left"/>
      <w:pPr>
        <w:ind w:left="5040" w:hanging="360"/>
      </w:pPr>
    </w:lvl>
    <w:lvl w:ilvl="7" w:tplc="5BCC07A8">
      <w:start w:val="1"/>
      <w:numFmt w:val="lowerLetter"/>
      <w:lvlText w:val="%8."/>
      <w:lvlJc w:val="left"/>
      <w:pPr>
        <w:ind w:left="5760" w:hanging="360"/>
      </w:pPr>
    </w:lvl>
    <w:lvl w:ilvl="8" w:tplc="F7482F1A">
      <w:start w:val="1"/>
      <w:numFmt w:val="lowerRoman"/>
      <w:lvlText w:val="%9."/>
      <w:lvlJc w:val="right"/>
      <w:pPr>
        <w:ind w:left="6480" w:hanging="180"/>
      </w:pPr>
    </w:lvl>
  </w:abstractNum>
  <w:abstractNum w:abstractNumId="8" w15:restartNumberingAfterBreak="0">
    <w:nsid w:val="126B4AD5"/>
    <w:multiLevelType w:val="hybridMultilevel"/>
    <w:tmpl w:val="04DA96A6"/>
    <w:lvl w:ilvl="0" w:tplc="CF629250">
      <w:start w:val="1"/>
      <w:numFmt w:val="bullet"/>
      <w:lvlText w:val=""/>
      <w:lvlJc w:val="left"/>
      <w:pPr>
        <w:ind w:left="720" w:hanging="360"/>
      </w:pPr>
      <w:rPr>
        <w:rFonts w:ascii="Symbol" w:hAnsi="Symbol" w:hint="default"/>
      </w:rPr>
    </w:lvl>
    <w:lvl w:ilvl="1" w:tplc="A126BCC8">
      <w:start w:val="1"/>
      <w:numFmt w:val="bullet"/>
      <w:lvlText w:val="o"/>
      <w:lvlJc w:val="left"/>
      <w:pPr>
        <w:ind w:left="1440" w:hanging="360"/>
      </w:pPr>
      <w:rPr>
        <w:rFonts w:ascii="Courier New" w:hAnsi="Courier New" w:hint="default"/>
      </w:rPr>
    </w:lvl>
    <w:lvl w:ilvl="2" w:tplc="CEFC23DE">
      <w:start w:val="1"/>
      <w:numFmt w:val="bullet"/>
      <w:lvlText w:val=""/>
      <w:lvlJc w:val="left"/>
      <w:pPr>
        <w:ind w:left="2160" w:hanging="360"/>
      </w:pPr>
      <w:rPr>
        <w:rFonts w:ascii="Wingdings" w:hAnsi="Wingdings" w:hint="default"/>
      </w:rPr>
    </w:lvl>
    <w:lvl w:ilvl="3" w:tplc="45E85C4E">
      <w:start w:val="1"/>
      <w:numFmt w:val="bullet"/>
      <w:lvlText w:val=""/>
      <w:lvlJc w:val="left"/>
      <w:pPr>
        <w:ind w:left="2880" w:hanging="360"/>
      </w:pPr>
      <w:rPr>
        <w:rFonts w:ascii="Symbol" w:hAnsi="Symbol" w:hint="default"/>
      </w:rPr>
    </w:lvl>
    <w:lvl w:ilvl="4" w:tplc="9D3205E2">
      <w:start w:val="1"/>
      <w:numFmt w:val="bullet"/>
      <w:lvlText w:val="o"/>
      <w:lvlJc w:val="left"/>
      <w:pPr>
        <w:ind w:left="3600" w:hanging="360"/>
      </w:pPr>
      <w:rPr>
        <w:rFonts w:ascii="Courier New" w:hAnsi="Courier New" w:hint="default"/>
      </w:rPr>
    </w:lvl>
    <w:lvl w:ilvl="5" w:tplc="2C8EA086">
      <w:start w:val="1"/>
      <w:numFmt w:val="bullet"/>
      <w:lvlText w:val=""/>
      <w:lvlJc w:val="left"/>
      <w:pPr>
        <w:ind w:left="4320" w:hanging="360"/>
      </w:pPr>
      <w:rPr>
        <w:rFonts w:ascii="Wingdings" w:hAnsi="Wingdings" w:hint="default"/>
      </w:rPr>
    </w:lvl>
    <w:lvl w:ilvl="6" w:tplc="B57E49FA">
      <w:start w:val="1"/>
      <w:numFmt w:val="bullet"/>
      <w:lvlText w:val=""/>
      <w:lvlJc w:val="left"/>
      <w:pPr>
        <w:ind w:left="5040" w:hanging="360"/>
      </w:pPr>
      <w:rPr>
        <w:rFonts w:ascii="Symbol" w:hAnsi="Symbol" w:hint="default"/>
      </w:rPr>
    </w:lvl>
    <w:lvl w:ilvl="7" w:tplc="584E1924">
      <w:start w:val="1"/>
      <w:numFmt w:val="bullet"/>
      <w:lvlText w:val="o"/>
      <w:lvlJc w:val="left"/>
      <w:pPr>
        <w:ind w:left="5760" w:hanging="360"/>
      </w:pPr>
      <w:rPr>
        <w:rFonts w:ascii="Courier New" w:hAnsi="Courier New" w:hint="default"/>
      </w:rPr>
    </w:lvl>
    <w:lvl w:ilvl="8" w:tplc="CB340334">
      <w:start w:val="1"/>
      <w:numFmt w:val="bullet"/>
      <w:lvlText w:val=""/>
      <w:lvlJc w:val="left"/>
      <w:pPr>
        <w:ind w:left="6480" w:hanging="360"/>
      </w:pPr>
      <w:rPr>
        <w:rFonts w:ascii="Wingdings" w:hAnsi="Wingdings" w:hint="default"/>
      </w:rPr>
    </w:lvl>
  </w:abstractNum>
  <w:abstractNum w:abstractNumId="9" w15:restartNumberingAfterBreak="0">
    <w:nsid w:val="140D6741"/>
    <w:multiLevelType w:val="hybridMultilevel"/>
    <w:tmpl w:val="5B5C4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2E2394"/>
    <w:multiLevelType w:val="hybridMultilevel"/>
    <w:tmpl w:val="2E165B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6B55884"/>
    <w:multiLevelType w:val="hybridMultilevel"/>
    <w:tmpl w:val="AF249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8216DF"/>
    <w:multiLevelType w:val="hybridMultilevel"/>
    <w:tmpl w:val="54F21D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1F0A0886"/>
    <w:multiLevelType w:val="hybridMultilevel"/>
    <w:tmpl w:val="FFFFFFFF"/>
    <w:lvl w:ilvl="0" w:tplc="72FA4536">
      <w:start w:val="1"/>
      <w:numFmt w:val="bullet"/>
      <w:lvlText w:val=""/>
      <w:lvlJc w:val="left"/>
      <w:pPr>
        <w:ind w:left="720" w:hanging="360"/>
      </w:pPr>
      <w:rPr>
        <w:rFonts w:ascii="Symbol" w:hAnsi="Symbol" w:hint="default"/>
      </w:rPr>
    </w:lvl>
    <w:lvl w:ilvl="1" w:tplc="90326270">
      <w:start w:val="1"/>
      <w:numFmt w:val="bullet"/>
      <w:lvlText w:val="o"/>
      <w:lvlJc w:val="left"/>
      <w:pPr>
        <w:ind w:left="1440" w:hanging="360"/>
      </w:pPr>
      <w:rPr>
        <w:rFonts w:ascii="Courier New" w:hAnsi="Courier New" w:hint="default"/>
      </w:rPr>
    </w:lvl>
    <w:lvl w:ilvl="2" w:tplc="C9F680BA">
      <w:start w:val="1"/>
      <w:numFmt w:val="bullet"/>
      <w:lvlText w:val=""/>
      <w:lvlJc w:val="left"/>
      <w:pPr>
        <w:ind w:left="2160" w:hanging="360"/>
      </w:pPr>
      <w:rPr>
        <w:rFonts w:ascii="Wingdings" w:hAnsi="Wingdings" w:hint="default"/>
      </w:rPr>
    </w:lvl>
    <w:lvl w:ilvl="3" w:tplc="070EF93A">
      <w:start w:val="1"/>
      <w:numFmt w:val="bullet"/>
      <w:lvlText w:val=""/>
      <w:lvlJc w:val="left"/>
      <w:pPr>
        <w:ind w:left="2880" w:hanging="360"/>
      </w:pPr>
      <w:rPr>
        <w:rFonts w:ascii="Symbol" w:hAnsi="Symbol" w:hint="default"/>
      </w:rPr>
    </w:lvl>
    <w:lvl w:ilvl="4" w:tplc="EF6CA558">
      <w:start w:val="1"/>
      <w:numFmt w:val="bullet"/>
      <w:lvlText w:val="o"/>
      <w:lvlJc w:val="left"/>
      <w:pPr>
        <w:ind w:left="3600" w:hanging="360"/>
      </w:pPr>
      <w:rPr>
        <w:rFonts w:ascii="Courier New" w:hAnsi="Courier New" w:hint="default"/>
      </w:rPr>
    </w:lvl>
    <w:lvl w:ilvl="5" w:tplc="8ECCD4E0">
      <w:start w:val="1"/>
      <w:numFmt w:val="bullet"/>
      <w:lvlText w:val=""/>
      <w:lvlJc w:val="left"/>
      <w:pPr>
        <w:ind w:left="4320" w:hanging="360"/>
      </w:pPr>
      <w:rPr>
        <w:rFonts w:ascii="Wingdings" w:hAnsi="Wingdings" w:hint="default"/>
      </w:rPr>
    </w:lvl>
    <w:lvl w:ilvl="6" w:tplc="11F68DE6">
      <w:start w:val="1"/>
      <w:numFmt w:val="bullet"/>
      <w:lvlText w:val=""/>
      <w:lvlJc w:val="left"/>
      <w:pPr>
        <w:ind w:left="5040" w:hanging="360"/>
      </w:pPr>
      <w:rPr>
        <w:rFonts w:ascii="Symbol" w:hAnsi="Symbol" w:hint="default"/>
      </w:rPr>
    </w:lvl>
    <w:lvl w:ilvl="7" w:tplc="420A038C">
      <w:start w:val="1"/>
      <w:numFmt w:val="bullet"/>
      <w:lvlText w:val="o"/>
      <w:lvlJc w:val="left"/>
      <w:pPr>
        <w:ind w:left="5760" w:hanging="360"/>
      </w:pPr>
      <w:rPr>
        <w:rFonts w:ascii="Courier New" w:hAnsi="Courier New" w:hint="default"/>
      </w:rPr>
    </w:lvl>
    <w:lvl w:ilvl="8" w:tplc="82465CA2">
      <w:start w:val="1"/>
      <w:numFmt w:val="bullet"/>
      <w:lvlText w:val=""/>
      <w:lvlJc w:val="left"/>
      <w:pPr>
        <w:ind w:left="6480" w:hanging="360"/>
      </w:pPr>
      <w:rPr>
        <w:rFonts w:ascii="Wingdings" w:hAnsi="Wingdings" w:hint="default"/>
      </w:rPr>
    </w:lvl>
  </w:abstractNum>
  <w:abstractNum w:abstractNumId="14" w15:restartNumberingAfterBreak="0">
    <w:nsid w:val="1FC03077"/>
    <w:multiLevelType w:val="hybridMultilevel"/>
    <w:tmpl w:val="06D8C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0021890"/>
    <w:multiLevelType w:val="hybridMultilevel"/>
    <w:tmpl w:val="09148E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46599C"/>
    <w:multiLevelType w:val="hybridMultilevel"/>
    <w:tmpl w:val="EB860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7716534"/>
    <w:multiLevelType w:val="hybridMultilevel"/>
    <w:tmpl w:val="8BDCE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7C32A77"/>
    <w:multiLevelType w:val="hybridMultilevel"/>
    <w:tmpl w:val="B5925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EC4285"/>
    <w:multiLevelType w:val="hybridMultilevel"/>
    <w:tmpl w:val="FBEE9A68"/>
    <w:lvl w:ilvl="0" w:tplc="FFFFFFFF">
      <w:start w:val="1"/>
      <w:numFmt w:val="bullet"/>
      <w:lvlText w:val="-"/>
      <w:lvlJc w:val="left"/>
      <w:pPr>
        <w:ind w:left="720" w:hanging="360"/>
      </w:pPr>
      <w:rPr>
        <w:rFonts w:ascii="Verdana" w:hAnsi="Verdana" w:hint="default"/>
      </w:rPr>
    </w:lvl>
    <w:lvl w:ilvl="1" w:tplc="B3EE31CA">
      <w:start w:val="1"/>
      <w:numFmt w:val="lowerLetter"/>
      <w:lvlText w:val="%2."/>
      <w:lvlJc w:val="left"/>
      <w:pPr>
        <w:ind w:left="1440" w:hanging="360"/>
      </w:pPr>
    </w:lvl>
    <w:lvl w:ilvl="2" w:tplc="89E45C64">
      <w:start w:val="1"/>
      <w:numFmt w:val="lowerRoman"/>
      <w:lvlText w:val="%3."/>
      <w:lvlJc w:val="right"/>
      <w:pPr>
        <w:ind w:left="2160" w:hanging="180"/>
      </w:pPr>
    </w:lvl>
    <w:lvl w:ilvl="3" w:tplc="FCC6E704">
      <w:start w:val="1"/>
      <w:numFmt w:val="decimal"/>
      <w:lvlText w:val="%4."/>
      <w:lvlJc w:val="left"/>
      <w:pPr>
        <w:ind w:left="2880" w:hanging="360"/>
      </w:pPr>
    </w:lvl>
    <w:lvl w:ilvl="4" w:tplc="25B6FBB8">
      <w:start w:val="1"/>
      <w:numFmt w:val="lowerLetter"/>
      <w:lvlText w:val="%5."/>
      <w:lvlJc w:val="left"/>
      <w:pPr>
        <w:ind w:left="3600" w:hanging="360"/>
      </w:pPr>
    </w:lvl>
    <w:lvl w:ilvl="5" w:tplc="80E420FA">
      <w:start w:val="1"/>
      <w:numFmt w:val="lowerRoman"/>
      <w:lvlText w:val="%6."/>
      <w:lvlJc w:val="right"/>
      <w:pPr>
        <w:ind w:left="4320" w:hanging="180"/>
      </w:pPr>
    </w:lvl>
    <w:lvl w:ilvl="6" w:tplc="790A16F6">
      <w:start w:val="1"/>
      <w:numFmt w:val="decimal"/>
      <w:lvlText w:val="%7."/>
      <w:lvlJc w:val="left"/>
      <w:pPr>
        <w:ind w:left="5040" w:hanging="360"/>
      </w:pPr>
    </w:lvl>
    <w:lvl w:ilvl="7" w:tplc="4016F032">
      <w:start w:val="1"/>
      <w:numFmt w:val="lowerLetter"/>
      <w:lvlText w:val="%8."/>
      <w:lvlJc w:val="left"/>
      <w:pPr>
        <w:ind w:left="5760" w:hanging="360"/>
      </w:pPr>
    </w:lvl>
    <w:lvl w:ilvl="8" w:tplc="527A97D6">
      <w:start w:val="1"/>
      <w:numFmt w:val="lowerRoman"/>
      <w:lvlText w:val="%9."/>
      <w:lvlJc w:val="right"/>
      <w:pPr>
        <w:ind w:left="6480" w:hanging="180"/>
      </w:pPr>
    </w:lvl>
  </w:abstractNum>
  <w:abstractNum w:abstractNumId="20" w15:restartNumberingAfterBreak="0">
    <w:nsid w:val="28091561"/>
    <w:multiLevelType w:val="hybridMultilevel"/>
    <w:tmpl w:val="B180E964"/>
    <w:lvl w:ilvl="0" w:tplc="3D02F82C">
      <w:start w:val="1"/>
      <w:numFmt w:val="bullet"/>
      <w:lvlText w:val=""/>
      <w:lvlJc w:val="left"/>
      <w:pPr>
        <w:ind w:left="720" w:hanging="360"/>
      </w:pPr>
      <w:rPr>
        <w:rFonts w:ascii="Symbol" w:hAnsi="Symbol" w:hint="default"/>
      </w:rPr>
    </w:lvl>
    <w:lvl w:ilvl="1" w:tplc="3CC499D0">
      <w:start w:val="1"/>
      <w:numFmt w:val="bullet"/>
      <w:lvlText w:val="o"/>
      <w:lvlJc w:val="left"/>
      <w:pPr>
        <w:ind w:left="1440" w:hanging="360"/>
      </w:pPr>
      <w:rPr>
        <w:rFonts w:ascii="Courier New" w:hAnsi="Courier New" w:hint="default"/>
      </w:rPr>
    </w:lvl>
    <w:lvl w:ilvl="2" w:tplc="6D8288DE">
      <w:start w:val="1"/>
      <w:numFmt w:val="bullet"/>
      <w:lvlText w:val=""/>
      <w:lvlJc w:val="left"/>
      <w:pPr>
        <w:ind w:left="2160" w:hanging="360"/>
      </w:pPr>
      <w:rPr>
        <w:rFonts w:ascii="Wingdings" w:hAnsi="Wingdings" w:hint="default"/>
      </w:rPr>
    </w:lvl>
    <w:lvl w:ilvl="3" w:tplc="2EB683A6">
      <w:start w:val="1"/>
      <w:numFmt w:val="bullet"/>
      <w:lvlText w:val=""/>
      <w:lvlJc w:val="left"/>
      <w:pPr>
        <w:ind w:left="2880" w:hanging="360"/>
      </w:pPr>
      <w:rPr>
        <w:rFonts w:ascii="Symbol" w:hAnsi="Symbol" w:hint="default"/>
      </w:rPr>
    </w:lvl>
    <w:lvl w:ilvl="4" w:tplc="11683756">
      <w:start w:val="1"/>
      <w:numFmt w:val="bullet"/>
      <w:lvlText w:val="o"/>
      <w:lvlJc w:val="left"/>
      <w:pPr>
        <w:ind w:left="3600" w:hanging="360"/>
      </w:pPr>
      <w:rPr>
        <w:rFonts w:ascii="Courier New" w:hAnsi="Courier New" w:hint="default"/>
      </w:rPr>
    </w:lvl>
    <w:lvl w:ilvl="5" w:tplc="41D2A9FE">
      <w:start w:val="1"/>
      <w:numFmt w:val="bullet"/>
      <w:lvlText w:val=""/>
      <w:lvlJc w:val="left"/>
      <w:pPr>
        <w:ind w:left="4320" w:hanging="360"/>
      </w:pPr>
      <w:rPr>
        <w:rFonts w:ascii="Wingdings" w:hAnsi="Wingdings" w:hint="default"/>
      </w:rPr>
    </w:lvl>
    <w:lvl w:ilvl="6" w:tplc="12406854">
      <w:start w:val="1"/>
      <w:numFmt w:val="bullet"/>
      <w:lvlText w:val=""/>
      <w:lvlJc w:val="left"/>
      <w:pPr>
        <w:ind w:left="5040" w:hanging="360"/>
      </w:pPr>
      <w:rPr>
        <w:rFonts w:ascii="Symbol" w:hAnsi="Symbol" w:hint="default"/>
      </w:rPr>
    </w:lvl>
    <w:lvl w:ilvl="7" w:tplc="DD768524">
      <w:start w:val="1"/>
      <w:numFmt w:val="bullet"/>
      <w:lvlText w:val="o"/>
      <w:lvlJc w:val="left"/>
      <w:pPr>
        <w:ind w:left="5760" w:hanging="360"/>
      </w:pPr>
      <w:rPr>
        <w:rFonts w:ascii="Courier New" w:hAnsi="Courier New" w:hint="default"/>
      </w:rPr>
    </w:lvl>
    <w:lvl w:ilvl="8" w:tplc="2D1E5A74">
      <w:start w:val="1"/>
      <w:numFmt w:val="bullet"/>
      <w:lvlText w:val=""/>
      <w:lvlJc w:val="left"/>
      <w:pPr>
        <w:ind w:left="6480" w:hanging="360"/>
      </w:pPr>
      <w:rPr>
        <w:rFonts w:ascii="Wingdings" w:hAnsi="Wingdings" w:hint="default"/>
      </w:rPr>
    </w:lvl>
  </w:abstractNum>
  <w:abstractNum w:abstractNumId="21" w15:restartNumberingAfterBreak="0">
    <w:nsid w:val="297B0BDA"/>
    <w:multiLevelType w:val="hybridMultilevel"/>
    <w:tmpl w:val="A8BA6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325AD5"/>
    <w:multiLevelType w:val="hybridMultilevel"/>
    <w:tmpl w:val="FFFFFFFF"/>
    <w:lvl w:ilvl="0" w:tplc="B4BAB83C">
      <w:start w:val="1"/>
      <w:numFmt w:val="bullet"/>
      <w:lvlText w:val=""/>
      <w:lvlJc w:val="left"/>
      <w:pPr>
        <w:ind w:left="720" w:hanging="360"/>
      </w:pPr>
      <w:rPr>
        <w:rFonts w:ascii="Symbol" w:hAnsi="Symbol" w:hint="default"/>
      </w:rPr>
    </w:lvl>
    <w:lvl w:ilvl="1" w:tplc="87568942">
      <w:start w:val="1"/>
      <w:numFmt w:val="bullet"/>
      <w:lvlText w:val="o"/>
      <w:lvlJc w:val="left"/>
      <w:pPr>
        <w:ind w:left="1440" w:hanging="360"/>
      </w:pPr>
      <w:rPr>
        <w:rFonts w:ascii="Courier New" w:hAnsi="Courier New" w:hint="default"/>
      </w:rPr>
    </w:lvl>
    <w:lvl w:ilvl="2" w:tplc="51848670">
      <w:start w:val="1"/>
      <w:numFmt w:val="bullet"/>
      <w:lvlText w:val=""/>
      <w:lvlJc w:val="left"/>
      <w:pPr>
        <w:ind w:left="2160" w:hanging="360"/>
      </w:pPr>
      <w:rPr>
        <w:rFonts w:ascii="Wingdings" w:hAnsi="Wingdings" w:hint="default"/>
      </w:rPr>
    </w:lvl>
    <w:lvl w:ilvl="3" w:tplc="0C1AA5F8">
      <w:start w:val="1"/>
      <w:numFmt w:val="bullet"/>
      <w:lvlText w:val=""/>
      <w:lvlJc w:val="left"/>
      <w:pPr>
        <w:ind w:left="2880" w:hanging="360"/>
      </w:pPr>
      <w:rPr>
        <w:rFonts w:ascii="Symbol" w:hAnsi="Symbol" w:hint="default"/>
      </w:rPr>
    </w:lvl>
    <w:lvl w:ilvl="4" w:tplc="8E9EBC00">
      <w:start w:val="1"/>
      <w:numFmt w:val="bullet"/>
      <w:lvlText w:val="o"/>
      <w:lvlJc w:val="left"/>
      <w:pPr>
        <w:ind w:left="3600" w:hanging="360"/>
      </w:pPr>
      <w:rPr>
        <w:rFonts w:ascii="Courier New" w:hAnsi="Courier New" w:hint="default"/>
      </w:rPr>
    </w:lvl>
    <w:lvl w:ilvl="5" w:tplc="F29C001A">
      <w:start w:val="1"/>
      <w:numFmt w:val="bullet"/>
      <w:lvlText w:val=""/>
      <w:lvlJc w:val="left"/>
      <w:pPr>
        <w:ind w:left="4320" w:hanging="360"/>
      </w:pPr>
      <w:rPr>
        <w:rFonts w:ascii="Wingdings" w:hAnsi="Wingdings" w:hint="default"/>
      </w:rPr>
    </w:lvl>
    <w:lvl w:ilvl="6" w:tplc="46E4EB08">
      <w:start w:val="1"/>
      <w:numFmt w:val="bullet"/>
      <w:lvlText w:val=""/>
      <w:lvlJc w:val="left"/>
      <w:pPr>
        <w:ind w:left="5040" w:hanging="360"/>
      </w:pPr>
      <w:rPr>
        <w:rFonts w:ascii="Symbol" w:hAnsi="Symbol" w:hint="default"/>
      </w:rPr>
    </w:lvl>
    <w:lvl w:ilvl="7" w:tplc="4740C084">
      <w:start w:val="1"/>
      <w:numFmt w:val="bullet"/>
      <w:lvlText w:val="o"/>
      <w:lvlJc w:val="left"/>
      <w:pPr>
        <w:ind w:left="5760" w:hanging="360"/>
      </w:pPr>
      <w:rPr>
        <w:rFonts w:ascii="Courier New" w:hAnsi="Courier New" w:hint="default"/>
      </w:rPr>
    </w:lvl>
    <w:lvl w:ilvl="8" w:tplc="04EE8876">
      <w:start w:val="1"/>
      <w:numFmt w:val="bullet"/>
      <w:lvlText w:val=""/>
      <w:lvlJc w:val="left"/>
      <w:pPr>
        <w:ind w:left="6480" w:hanging="360"/>
      </w:pPr>
      <w:rPr>
        <w:rFonts w:ascii="Wingdings" w:hAnsi="Wingdings" w:hint="default"/>
      </w:rPr>
    </w:lvl>
  </w:abstractNum>
  <w:abstractNum w:abstractNumId="23" w15:restartNumberingAfterBreak="0">
    <w:nsid w:val="2CD76016"/>
    <w:multiLevelType w:val="hybridMultilevel"/>
    <w:tmpl w:val="1578FE0A"/>
    <w:lvl w:ilvl="0" w:tplc="04130019">
      <w:start w:val="1"/>
      <w:numFmt w:val="lowerLetter"/>
      <w:lvlText w:val="%1."/>
      <w:lvlJc w:val="left"/>
      <w:pPr>
        <w:ind w:left="3276" w:hanging="360"/>
      </w:pPr>
      <w:rPr>
        <w:rFonts w:hint="default"/>
      </w:rPr>
    </w:lvl>
    <w:lvl w:ilvl="1" w:tplc="04130019" w:tentative="1">
      <w:start w:val="1"/>
      <w:numFmt w:val="lowerLetter"/>
      <w:lvlText w:val="%2."/>
      <w:lvlJc w:val="left"/>
      <w:pPr>
        <w:ind w:left="3996" w:hanging="360"/>
      </w:pPr>
    </w:lvl>
    <w:lvl w:ilvl="2" w:tplc="0413001B" w:tentative="1">
      <w:start w:val="1"/>
      <w:numFmt w:val="lowerRoman"/>
      <w:lvlText w:val="%3."/>
      <w:lvlJc w:val="right"/>
      <w:pPr>
        <w:ind w:left="4716" w:hanging="180"/>
      </w:pPr>
    </w:lvl>
    <w:lvl w:ilvl="3" w:tplc="0413000F" w:tentative="1">
      <w:start w:val="1"/>
      <w:numFmt w:val="decimal"/>
      <w:lvlText w:val="%4."/>
      <w:lvlJc w:val="left"/>
      <w:pPr>
        <w:ind w:left="5436" w:hanging="360"/>
      </w:pPr>
    </w:lvl>
    <w:lvl w:ilvl="4" w:tplc="04130019" w:tentative="1">
      <w:start w:val="1"/>
      <w:numFmt w:val="lowerLetter"/>
      <w:lvlText w:val="%5."/>
      <w:lvlJc w:val="left"/>
      <w:pPr>
        <w:ind w:left="6156" w:hanging="360"/>
      </w:pPr>
    </w:lvl>
    <w:lvl w:ilvl="5" w:tplc="0413001B" w:tentative="1">
      <w:start w:val="1"/>
      <w:numFmt w:val="lowerRoman"/>
      <w:lvlText w:val="%6."/>
      <w:lvlJc w:val="right"/>
      <w:pPr>
        <w:ind w:left="6876" w:hanging="180"/>
      </w:pPr>
    </w:lvl>
    <w:lvl w:ilvl="6" w:tplc="0413000F" w:tentative="1">
      <w:start w:val="1"/>
      <w:numFmt w:val="decimal"/>
      <w:lvlText w:val="%7."/>
      <w:lvlJc w:val="left"/>
      <w:pPr>
        <w:ind w:left="7596" w:hanging="360"/>
      </w:pPr>
    </w:lvl>
    <w:lvl w:ilvl="7" w:tplc="04130019" w:tentative="1">
      <w:start w:val="1"/>
      <w:numFmt w:val="lowerLetter"/>
      <w:lvlText w:val="%8."/>
      <w:lvlJc w:val="left"/>
      <w:pPr>
        <w:ind w:left="8316" w:hanging="360"/>
      </w:pPr>
    </w:lvl>
    <w:lvl w:ilvl="8" w:tplc="0413001B" w:tentative="1">
      <w:start w:val="1"/>
      <w:numFmt w:val="lowerRoman"/>
      <w:lvlText w:val="%9."/>
      <w:lvlJc w:val="right"/>
      <w:pPr>
        <w:ind w:left="9036" w:hanging="180"/>
      </w:pPr>
    </w:lvl>
  </w:abstractNum>
  <w:abstractNum w:abstractNumId="24" w15:restartNumberingAfterBreak="0">
    <w:nsid w:val="34A264FD"/>
    <w:multiLevelType w:val="hybridMultilevel"/>
    <w:tmpl w:val="25C0B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6C906B7"/>
    <w:multiLevelType w:val="hybridMultilevel"/>
    <w:tmpl w:val="8ED4D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70C0DA7"/>
    <w:multiLevelType w:val="hybridMultilevel"/>
    <w:tmpl w:val="2152C72E"/>
    <w:lvl w:ilvl="0" w:tplc="04130001">
      <w:start w:val="1"/>
      <w:numFmt w:val="bullet"/>
      <w:lvlText w:val=""/>
      <w:lvlJc w:val="left"/>
      <w:pPr>
        <w:ind w:left="360" w:hanging="360"/>
      </w:pPr>
      <w:rPr>
        <w:rFonts w:ascii="Symbol" w:hAnsi="Symbol" w:hint="default"/>
      </w:rPr>
    </w:lvl>
    <w:lvl w:ilvl="1" w:tplc="B2B8C47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BC7746A"/>
    <w:multiLevelType w:val="hybridMultilevel"/>
    <w:tmpl w:val="C6044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01010A"/>
    <w:multiLevelType w:val="hybridMultilevel"/>
    <w:tmpl w:val="0F8834A8"/>
    <w:lvl w:ilvl="0" w:tplc="E29ADF88">
      <w:start w:val="1"/>
      <w:numFmt w:val="bullet"/>
      <w:lvlText w:val=""/>
      <w:lvlJc w:val="left"/>
      <w:pPr>
        <w:tabs>
          <w:tab w:val="num" w:pos="720"/>
        </w:tabs>
        <w:ind w:left="720" w:hanging="360"/>
      </w:pPr>
      <w:rPr>
        <w:rFonts w:ascii="Symbol" w:hAnsi="Symbol" w:hint="default"/>
        <w:sz w:val="20"/>
      </w:rPr>
    </w:lvl>
    <w:lvl w:ilvl="1" w:tplc="14E293E8" w:tentative="1">
      <w:start w:val="1"/>
      <w:numFmt w:val="bullet"/>
      <w:lvlText w:val="o"/>
      <w:lvlJc w:val="left"/>
      <w:pPr>
        <w:tabs>
          <w:tab w:val="num" w:pos="1440"/>
        </w:tabs>
        <w:ind w:left="1440" w:hanging="360"/>
      </w:pPr>
      <w:rPr>
        <w:rFonts w:ascii="Courier New" w:hAnsi="Courier New" w:hint="default"/>
        <w:sz w:val="20"/>
      </w:rPr>
    </w:lvl>
    <w:lvl w:ilvl="2" w:tplc="9D2C3408" w:tentative="1">
      <w:start w:val="1"/>
      <w:numFmt w:val="bullet"/>
      <w:lvlText w:val=""/>
      <w:lvlJc w:val="left"/>
      <w:pPr>
        <w:tabs>
          <w:tab w:val="num" w:pos="2160"/>
        </w:tabs>
        <w:ind w:left="2160" w:hanging="360"/>
      </w:pPr>
      <w:rPr>
        <w:rFonts w:ascii="Wingdings" w:hAnsi="Wingdings" w:hint="default"/>
        <w:sz w:val="20"/>
      </w:rPr>
    </w:lvl>
    <w:lvl w:ilvl="3" w:tplc="A1C2288C" w:tentative="1">
      <w:start w:val="1"/>
      <w:numFmt w:val="bullet"/>
      <w:lvlText w:val=""/>
      <w:lvlJc w:val="left"/>
      <w:pPr>
        <w:tabs>
          <w:tab w:val="num" w:pos="2880"/>
        </w:tabs>
        <w:ind w:left="2880" w:hanging="360"/>
      </w:pPr>
      <w:rPr>
        <w:rFonts w:ascii="Wingdings" w:hAnsi="Wingdings" w:hint="default"/>
        <w:sz w:val="20"/>
      </w:rPr>
    </w:lvl>
    <w:lvl w:ilvl="4" w:tplc="C590A20A" w:tentative="1">
      <w:start w:val="1"/>
      <w:numFmt w:val="bullet"/>
      <w:lvlText w:val=""/>
      <w:lvlJc w:val="left"/>
      <w:pPr>
        <w:tabs>
          <w:tab w:val="num" w:pos="3600"/>
        </w:tabs>
        <w:ind w:left="3600" w:hanging="360"/>
      </w:pPr>
      <w:rPr>
        <w:rFonts w:ascii="Wingdings" w:hAnsi="Wingdings" w:hint="default"/>
        <w:sz w:val="20"/>
      </w:rPr>
    </w:lvl>
    <w:lvl w:ilvl="5" w:tplc="E58CA9AA" w:tentative="1">
      <w:start w:val="1"/>
      <w:numFmt w:val="bullet"/>
      <w:lvlText w:val=""/>
      <w:lvlJc w:val="left"/>
      <w:pPr>
        <w:tabs>
          <w:tab w:val="num" w:pos="4320"/>
        </w:tabs>
        <w:ind w:left="4320" w:hanging="360"/>
      </w:pPr>
      <w:rPr>
        <w:rFonts w:ascii="Wingdings" w:hAnsi="Wingdings" w:hint="default"/>
        <w:sz w:val="20"/>
      </w:rPr>
    </w:lvl>
    <w:lvl w:ilvl="6" w:tplc="8B2C87E4" w:tentative="1">
      <w:start w:val="1"/>
      <w:numFmt w:val="bullet"/>
      <w:lvlText w:val=""/>
      <w:lvlJc w:val="left"/>
      <w:pPr>
        <w:tabs>
          <w:tab w:val="num" w:pos="5040"/>
        </w:tabs>
        <w:ind w:left="5040" w:hanging="360"/>
      </w:pPr>
      <w:rPr>
        <w:rFonts w:ascii="Wingdings" w:hAnsi="Wingdings" w:hint="default"/>
        <w:sz w:val="20"/>
      </w:rPr>
    </w:lvl>
    <w:lvl w:ilvl="7" w:tplc="D0F49BAA" w:tentative="1">
      <w:start w:val="1"/>
      <w:numFmt w:val="bullet"/>
      <w:lvlText w:val=""/>
      <w:lvlJc w:val="left"/>
      <w:pPr>
        <w:tabs>
          <w:tab w:val="num" w:pos="5760"/>
        </w:tabs>
        <w:ind w:left="5760" w:hanging="360"/>
      </w:pPr>
      <w:rPr>
        <w:rFonts w:ascii="Wingdings" w:hAnsi="Wingdings" w:hint="default"/>
        <w:sz w:val="20"/>
      </w:rPr>
    </w:lvl>
    <w:lvl w:ilvl="8" w:tplc="6F64E37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471A52"/>
    <w:multiLevelType w:val="hybridMultilevel"/>
    <w:tmpl w:val="F05ED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26A1A95"/>
    <w:multiLevelType w:val="hybridMultilevel"/>
    <w:tmpl w:val="FFFFFFFF"/>
    <w:lvl w:ilvl="0" w:tplc="1C6EFFA2">
      <w:start w:val="1"/>
      <w:numFmt w:val="bullet"/>
      <w:lvlText w:val="-"/>
      <w:lvlJc w:val="left"/>
      <w:pPr>
        <w:ind w:left="720" w:hanging="360"/>
      </w:pPr>
      <w:rPr>
        <w:rFonts w:ascii="Verdana" w:hAnsi="Verdana" w:hint="default"/>
      </w:rPr>
    </w:lvl>
    <w:lvl w:ilvl="1" w:tplc="74EC0298">
      <w:start w:val="1"/>
      <w:numFmt w:val="bullet"/>
      <w:lvlText w:val="o"/>
      <w:lvlJc w:val="left"/>
      <w:pPr>
        <w:ind w:left="1440" w:hanging="360"/>
      </w:pPr>
      <w:rPr>
        <w:rFonts w:ascii="Courier New" w:hAnsi="Courier New" w:hint="default"/>
      </w:rPr>
    </w:lvl>
    <w:lvl w:ilvl="2" w:tplc="0486D7DC">
      <w:start w:val="1"/>
      <w:numFmt w:val="bullet"/>
      <w:lvlText w:val=""/>
      <w:lvlJc w:val="left"/>
      <w:pPr>
        <w:ind w:left="2160" w:hanging="360"/>
      </w:pPr>
      <w:rPr>
        <w:rFonts w:ascii="Wingdings" w:hAnsi="Wingdings" w:hint="default"/>
      </w:rPr>
    </w:lvl>
    <w:lvl w:ilvl="3" w:tplc="8D241B90">
      <w:start w:val="1"/>
      <w:numFmt w:val="bullet"/>
      <w:lvlText w:val=""/>
      <w:lvlJc w:val="left"/>
      <w:pPr>
        <w:ind w:left="2880" w:hanging="360"/>
      </w:pPr>
      <w:rPr>
        <w:rFonts w:ascii="Symbol" w:hAnsi="Symbol" w:hint="default"/>
      </w:rPr>
    </w:lvl>
    <w:lvl w:ilvl="4" w:tplc="A5120DEA">
      <w:start w:val="1"/>
      <w:numFmt w:val="bullet"/>
      <w:lvlText w:val="o"/>
      <w:lvlJc w:val="left"/>
      <w:pPr>
        <w:ind w:left="3600" w:hanging="360"/>
      </w:pPr>
      <w:rPr>
        <w:rFonts w:ascii="Courier New" w:hAnsi="Courier New" w:hint="default"/>
      </w:rPr>
    </w:lvl>
    <w:lvl w:ilvl="5" w:tplc="30348F64">
      <w:start w:val="1"/>
      <w:numFmt w:val="bullet"/>
      <w:lvlText w:val=""/>
      <w:lvlJc w:val="left"/>
      <w:pPr>
        <w:ind w:left="4320" w:hanging="360"/>
      </w:pPr>
      <w:rPr>
        <w:rFonts w:ascii="Wingdings" w:hAnsi="Wingdings" w:hint="default"/>
      </w:rPr>
    </w:lvl>
    <w:lvl w:ilvl="6" w:tplc="64DCAF24">
      <w:start w:val="1"/>
      <w:numFmt w:val="bullet"/>
      <w:lvlText w:val=""/>
      <w:lvlJc w:val="left"/>
      <w:pPr>
        <w:ind w:left="5040" w:hanging="360"/>
      </w:pPr>
      <w:rPr>
        <w:rFonts w:ascii="Symbol" w:hAnsi="Symbol" w:hint="default"/>
      </w:rPr>
    </w:lvl>
    <w:lvl w:ilvl="7" w:tplc="83DC1688">
      <w:start w:val="1"/>
      <w:numFmt w:val="bullet"/>
      <w:lvlText w:val="o"/>
      <w:lvlJc w:val="left"/>
      <w:pPr>
        <w:ind w:left="5760" w:hanging="360"/>
      </w:pPr>
      <w:rPr>
        <w:rFonts w:ascii="Courier New" w:hAnsi="Courier New" w:hint="default"/>
      </w:rPr>
    </w:lvl>
    <w:lvl w:ilvl="8" w:tplc="B53C5BB2">
      <w:start w:val="1"/>
      <w:numFmt w:val="bullet"/>
      <w:lvlText w:val=""/>
      <w:lvlJc w:val="left"/>
      <w:pPr>
        <w:ind w:left="6480" w:hanging="360"/>
      </w:pPr>
      <w:rPr>
        <w:rFonts w:ascii="Wingdings" w:hAnsi="Wingdings" w:hint="default"/>
      </w:rPr>
    </w:lvl>
  </w:abstractNum>
  <w:abstractNum w:abstractNumId="31" w15:restartNumberingAfterBreak="0">
    <w:nsid w:val="442C7BC1"/>
    <w:multiLevelType w:val="hybridMultilevel"/>
    <w:tmpl w:val="FFFFFFFF"/>
    <w:lvl w:ilvl="0" w:tplc="E786B54C">
      <w:start w:val="1"/>
      <w:numFmt w:val="bullet"/>
      <w:lvlText w:val=""/>
      <w:lvlJc w:val="left"/>
      <w:pPr>
        <w:ind w:left="720" w:hanging="360"/>
      </w:pPr>
      <w:rPr>
        <w:rFonts w:ascii="Symbol" w:hAnsi="Symbol" w:hint="default"/>
      </w:rPr>
    </w:lvl>
    <w:lvl w:ilvl="1" w:tplc="D9448DF0">
      <w:start w:val="1"/>
      <w:numFmt w:val="bullet"/>
      <w:lvlText w:val="o"/>
      <w:lvlJc w:val="left"/>
      <w:pPr>
        <w:ind w:left="1440" w:hanging="360"/>
      </w:pPr>
      <w:rPr>
        <w:rFonts w:ascii="Courier New" w:hAnsi="Courier New" w:hint="default"/>
      </w:rPr>
    </w:lvl>
    <w:lvl w:ilvl="2" w:tplc="A8CE5E66">
      <w:start w:val="1"/>
      <w:numFmt w:val="bullet"/>
      <w:lvlText w:val=""/>
      <w:lvlJc w:val="left"/>
      <w:pPr>
        <w:ind w:left="2160" w:hanging="360"/>
      </w:pPr>
      <w:rPr>
        <w:rFonts w:ascii="Wingdings" w:hAnsi="Wingdings" w:hint="default"/>
      </w:rPr>
    </w:lvl>
    <w:lvl w:ilvl="3" w:tplc="F31ACB9C">
      <w:start w:val="1"/>
      <w:numFmt w:val="bullet"/>
      <w:lvlText w:val=""/>
      <w:lvlJc w:val="left"/>
      <w:pPr>
        <w:ind w:left="2880" w:hanging="360"/>
      </w:pPr>
      <w:rPr>
        <w:rFonts w:ascii="Symbol" w:hAnsi="Symbol" w:hint="default"/>
      </w:rPr>
    </w:lvl>
    <w:lvl w:ilvl="4" w:tplc="DB90E2F8">
      <w:start w:val="1"/>
      <w:numFmt w:val="bullet"/>
      <w:lvlText w:val="o"/>
      <w:lvlJc w:val="left"/>
      <w:pPr>
        <w:ind w:left="3600" w:hanging="360"/>
      </w:pPr>
      <w:rPr>
        <w:rFonts w:ascii="Courier New" w:hAnsi="Courier New" w:hint="default"/>
      </w:rPr>
    </w:lvl>
    <w:lvl w:ilvl="5" w:tplc="E1A65E62">
      <w:start w:val="1"/>
      <w:numFmt w:val="bullet"/>
      <w:lvlText w:val=""/>
      <w:lvlJc w:val="left"/>
      <w:pPr>
        <w:ind w:left="4320" w:hanging="360"/>
      </w:pPr>
      <w:rPr>
        <w:rFonts w:ascii="Wingdings" w:hAnsi="Wingdings" w:hint="default"/>
      </w:rPr>
    </w:lvl>
    <w:lvl w:ilvl="6" w:tplc="4D6EF066">
      <w:start w:val="1"/>
      <w:numFmt w:val="bullet"/>
      <w:lvlText w:val=""/>
      <w:lvlJc w:val="left"/>
      <w:pPr>
        <w:ind w:left="5040" w:hanging="360"/>
      </w:pPr>
      <w:rPr>
        <w:rFonts w:ascii="Symbol" w:hAnsi="Symbol" w:hint="default"/>
      </w:rPr>
    </w:lvl>
    <w:lvl w:ilvl="7" w:tplc="0F64E7C0">
      <w:start w:val="1"/>
      <w:numFmt w:val="bullet"/>
      <w:lvlText w:val="o"/>
      <w:lvlJc w:val="left"/>
      <w:pPr>
        <w:ind w:left="5760" w:hanging="360"/>
      </w:pPr>
      <w:rPr>
        <w:rFonts w:ascii="Courier New" w:hAnsi="Courier New" w:hint="default"/>
      </w:rPr>
    </w:lvl>
    <w:lvl w:ilvl="8" w:tplc="383CDD0C">
      <w:start w:val="1"/>
      <w:numFmt w:val="bullet"/>
      <w:lvlText w:val=""/>
      <w:lvlJc w:val="left"/>
      <w:pPr>
        <w:ind w:left="6480" w:hanging="360"/>
      </w:pPr>
      <w:rPr>
        <w:rFonts w:ascii="Wingdings" w:hAnsi="Wingdings" w:hint="default"/>
      </w:rPr>
    </w:lvl>
  </w:abstractNum>
  <w:abstractNum w:abstractNumId="32" w15:restartNumberingAfterBreak="0">
    <w:nsid w:val="44D261BA"/>
    <w:multiLevelType w:val="hybridMultilevel"/>
    <w:tmpl w:val="EE14F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AE6F26"/>
    <w:multiLevelType w:val="hybridMultilevel"/>
    <w:tmpl w:val="BEAA3444"/>
    <w:lvl w:ilvl="0" w:tplc="E1BA3482">
      <w:start w:val="1"/>
      <w:numFmt w:val="decimal"/>
      <w:lvlText w:val="%1."/>
      <w:lvlJc w:val="left"/>
      <w:pPr>
        <w:ind w:left="786" w:hanging="360"/>
      </w:pPr>
      <w:rPr>
        <w:rFonts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4" w15:restartNumberingAfterBreak="0">
    <w:nsid w:val="4AE903E6"/>
    <w:multiLevelType w:val="hybridMultilevel"/>
    <w:tmpl w:val="140EA4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4BA2580D"/>
    <w:multiLevelType w:val="hybridMultilevel"/>
    <w:tmpl w:val="CF184A9C"/>
    <w:lvl w:ilvl="0" w:tplc="04130019">
      <w:start w:val="1"/>
      <w:numFmt w:val="lowerLetter"/>
      <w:lvlText w:val="%1."/>
      <w:lvlJc w:val="left"/>
      <w:pPr>
        <w:ind w:left="1284" w:hanging="360"/>
      </w:pPr>
      <w:rPr>
        <w:rFonts w:hint="default"/>
      </w:rPr>
    </w:lvl>
    <w:lvl w:ilvl="1" w:tplc="04130019" w:tentative="1">
      <w:start w:val="1"/>
      <w:numFmt w:val="lowerLetter"/>
      <w:lvlText w:val="%2."/>
      <w:lvlJc w:val="left"/>
      <w:pPr>
        <w:ind w:left="2004" w:hanging="360"/>
      </w:pPr>
    </w:lvl>
    <w:lvl w:ilvl="2" w:tplc="0413001B" w:tentative="1">
      <w:start w:val="1"/>
      <w:numFmt w:val="lowerRoman"/>
      <w:lvlText w:val="%3."/>
      <w:lvlJc w:val="right"/>
      <w:pPr>
        <w:ind w:left="2724" w:hanging="180"/>
      </w:pPr>
    </w:lvl>
    <w:lvl w:ilvl="3" w:tplc="0413000F" w:tentative="1">
      <w:start w:val="1"/>
      <w:numFmt w:val="decimal"/>
      <w:lvlText w:val="%4."/>
      <w:lvlJc w:val="left"/>
      <w:pPr>
        <w:ind w:left="3444" w:hanging="360"/>
      </w:pPr>
    </w:lvl>
    <w:lvl w:ilvl="4" w:tplc="04130019" w:tentative="1">
      <w:start w:val="1"/>
      <w:numFmt w:val="lowerLetter"/>
      <w:lvlText w:val="%5."/>
      <w:lvlJc w:val="left"/>
      <w:pPr>
        <w:ind w:left="4164" w:hanging="360"/>
      </w:pPr>
    </w:lvl>
    <w:lvl w:ilvl="5" w:tplc="0413001B" w:tentative="1">
      <w:start w:val="1"/>
      <w:numFmt w:val="lowerRoman"/>
      <w:lvlText w:val="%6."/>
      <w:lvlJc w:val="right"/>
      <w:pPr>
        <w:ind w:left="4884" w:hanging="180"/>
      </w:pPr>
    </w:lvl>
    <w:lvl w:ilvl="6" w:tplc="0413000F" w:tentative="1">
      <w:start w:val="1"/>
      <w:numFmt w:val="decimal"/>
      <w:lvlText w:val="%7."/>
      <w:lvlJc w:val="left"/>
      <w:pPr>
        <w:ind w:left="5604" w:hanging="360"/>
      </w:pPr>
    </w:lvl>
    <w:lvl w:ilvl="7" w:tplc="04130019" w:tentative="1">
      <w:start w:val="1"/>
      <w:numFmt w:val="lowerLetter"/>
      <w:lvlText w:val="%8."/>
      <w:lvlJc w:val="left"/>
      <w:pPr>
        <w:ind w:left="6324" w:hanging="360"/>
      </w:pPr>
    </w:lvl>
    <w:lvl w:ilvl="8" w:tplc="0413001B" w:tentative="1">
      <w:start w:val="1"/>
      <w:numFmt w:val="lowerRoman"/>
      <w:lvlText w:val="%9."/>
      <w:lvlJc w:val="right"/>
      <w:pPr>
        <w:ind w:left="7044" w:hanging="180"/>
      </w:pPr>
    </w:lvl>
  </w:abstractNum>
  <w:abstractNum w:abstractNumId="36" w15:restartNumberingAfterBreak="0">
    <w:nsid w:val="53D43398"/>
    <w:multiLevelType w:val="hybridMultilevel"/>
    <w:tmpl w:val="06BC9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EE6FEE"/>
    <w:multiLevelType w:val="hybridMultilevel"/>
    <w:tmpl w:val="7A4A0B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A832F89"/>
    <w:multiLevelType w:val="hybridMultilevel"/>
    <w:tmpl w:val="AB6CEFE6"/>
    <w:lvl w:ilvl="0" w:tplc="FFFFFFFF">
      <w:start w:val="1"/>
      <w:numFmt w:val="bullet"/>
      <w:lvlText w:val=""/>
      <w:lvlJc w:val="left"/>
      <w:pPr>
        <w:ind w:left="928"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892AF7"/>
    <w:multiLevelType w:val="hybridMultilevel"/>
    <w:tmpl w:val="FC7E2CD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Verdana" w:hAnsi="Verdana"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31701B"/>
    <w:multiLevelType w:val="hybridMultilevel"/>
    <w:tmpl w:val="27CAB7EE"/>
    <w:lvl w:ilvl="0" w:tplc="B540D70C">
      <w:start w:val="4"/>
      <w:numFmt w:val="decimal"/>
      <w:lvlText w:val="%1."/>
      <w:lvlJc w:val="left"/>
      <w:pPr>
        <w:ind w:left="360" w:hanging="360"/>
      </w:pPr>
    </w:lvl>
    <w:lvl w:ilvl="1" w:tplc="9E0CE1F4">
      <w:start w:val="1"/>
      <w:numFmt w:val="lowerLetter"/>
      <w:lvlText w:val="%2."/>
      <w:lvlJc w:val="left"/>
      <w:pPr>
        <w:ind w:left="1080" w:hanging="360"/>
      </w:pPr>
    </w:lvl>
    <w:lvl w:ilvl="2" w:tplc="FE500B1A">
      <w:start w:val="1"/>
      <w:numFmt w:val="lowerRoman"/>
      <w:lvlText w:val="%3."/>
      <w:lvlJc w:val="right"/>
      <w:pPr>
        <w:ind w:left="1800" w:hanging="180"/>
      </w:pPr>
    </w:lvl>
    <w:lvl w:ilvl="3" w:tplc="59104666">
      <w:start w:val="1"/>
      <w:numFmt w:val="decimal"/>
      <w:lvlText w:val="%4."/>
      <w:lvlJc w:val="left"/>
      <w:pPr>
        <w:ind w:left="2520" w:hanging="360"/>
      </w:pPr>
    </w:lvl>
    <w:lvl w:ilvl="4" w:tplc="0246B442">
      <w:start w:val="1"/>
      <w:numFmt w:val="lowerLetter"/>
      <w:lvlText w:val="%5."/>
      <w:lvlJc w:val="left"/>
      <w:pPr>
        <w:ind w:left="3240" w:hanging="360"/>
      </w:pPr>
    </w:lvl>
    <w:lvl w:ilvl="5" w:tplc="E9F85B82">
      <w:start w:val="1"/>
      <w:numFmt w:val="lowerRoman"/>
      <w:lvlText w:val="%6."/>
      <w:lvlJc w:val="right"/>
      <w:pPr>
        <w:ind w:left="3960" w:hanging="180"/>
      </w:pPr>
    </w:lvl>
    <w:lvl w:ilvl="6" w:tplc="1DF81FB0">
      <w:start w:val="1"/>
      <w:numFmt w:val="decimal"/>
      <w:lvlText w:val="%7."/>
      <w:lvlJc w:val="left"/>
      <w:pPr>
        <w:ind w:left="4680" w:hanging="360"/>
      </w:pPr>
    </w:lvl>
    <w:lvl w:ilvl="7" w:tplc="2DF806AC">
      <w:start w:val="1"/>
      <w:numFmt w:val="lowerLetter"/>
      <w:lvlText w:val="%8."/>
      <w:lvlJc w:val="left"/>
      <w:pPr>
        <w:ind w:left="5400" w:hanging="360"/>
      </w:pPr>
    </w:lvl>
    <w:lvl w:ilvl="8" w:tplc="69DCBC08">
      <w:start w:val="1"/>
      <w:numFmt w:val="lowerRoman"/>
      <w:lvlText w:val="%9."/>
      <w:lvlJc w:val="right"/>
      <w:pPr>
        <w:ind w:left="6120" w:hanging="180"/>
      </w:pPr>
    </w:lvl>
  </w:abstractNum>
  <w:abstractNum w:abstractNumId="41" w15:restartNumberingAfterBreak="0">
    <w:nsid w:val="62163444"/>
    <w:multiLevelType w:val="hybridMultilevel"/>
    <w:tmpl w:val="52FCF66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6B4A11"/>
    <w:multiLevelType w:val="multilevel"/>
    <w:tmpl w:val="4AE80FD8"/>
    <w:lvl w:ilvl="0">
      <w:start w:val="1"/>
      <w:numFmt w:val="decimal"/>
      <w:lvlText w:val="%1."/>
      <w:lvlJc w:val="left"/>
      <w:pPr>
        <w:ind w:left="5747" w:hanging="360"/>
      </w:pPr>
    </w:lvl>
    <w:lvl w:ilvl="1">
      <w:start w:val="3"/>
      <w:numFmt w:val="decimal"/>
      <w:isLgl/>
      <w:lvlText w:val="%1.%2"/>
      <w:lvlJc w:val="left"/>
      <w:pPr>
        <w:ind w:left="5857" w:hanging="470"/>
      </w:pPr>
      <w:rPr>
        <w:rFonts w:eastAsia="Times New Roman" w:hint="default"/>
      </w:rPr>
    </w:lvl>
    <w:lvl w:ilvl="2">
      <w:start w:val="1"/>
      <w:numFmt w:val="bullet"/>
      <w:lvlText w:val=""/>
      <w:lvlJc w:val="left"/>
      <w:pPr>
        <w:ind w:left="6107" w:hanging="720"/>
      </w:pPr>
      <w:rPr>
        <w:rFonts w:ascii="Symbol" w:hAnsi="Symbol" w:hint="default"/>
        <w:b/>
      </w:rPr>
    </w:lvl>
    <w:lvl w:ilvl="3">
      <w:start w:val="1"/>
      <w:numFmt w:val="decimal"/>
      <w:isLgl/>
      <w:lvlText w:val="%1.%2.%3.%4"/>
      <w:lvlJc w:val="left"/>
      <w:pPr>
        <w:ind w:left="6467" w:hanging="1080"/>
      </w:pPr>
      <w:rPr>
        <w:rFonts w:eastAsia="Times New Roman" w:hint="default"/>
      </w:rPr>
    </w:lvl>
    <w:lvl w:ilvl="4">
      <w:start w:val="1"/>
      <w:numFmt w:val="decimal"/>
      <w:isLgl/>
      <w:lvlText w:val="%1.%2.%3.%4.%5"/>
      <w:lvlJc w:val="left"/>
      <w:pPr>
        <w:ind w:left="6467" w:hanging="1080"/>
      </w:pPr>
      <w:rPr>
        <w:rFonts w:eastAsia="Times New Roman" w:hint="default"/>
      </w:rPr>
    </w:lvl>
    <w:lvl w:ilvl="5">
      <w:start w:val="1"/>
      <w:numFmt w:val="decimal"/>
      <w:isLgl/>
      <w:lvlText w:val="%1.%2.%3.%4.%5.%6"/>
      <w:lvlJc w:val="left"/>
      <w:pPr>
        <w:ind w:left="6827" w:hanging="1440"/>
      </w:pPr>
      <w:rPr>
        <w:rFonts w:eastAsia="Times New Roman" w:hint="default"/>
      </w:rPr>
    </w:lvl>
    <w:lvl w:ilvl="6">
      <w:start w:val="1"/>
      <w:numFmt w:val="decimal"/>
      <w:isLgl/>
      <w:lvlText w:val="%1.%2.%3.%4.%5.%6.%7"/>
      <w:lvlJc w:val="left"/>
      <w:pPr>
        <w:ind w:left="6827" w:hanging="1440"/>
      </w:pPr>
      <w:rPr>
        <w:rFonts w:eastAsia="Times New Roman" w:hint="default"/>
      </w:rPr>
    </w:lvl>
    <w:lvl w:ilvl="7">
      <w:start w:val="1"/>
      <w:numFmt w:val="decimal"/>
      <w:isLgl/>
      <w:lvlText w:val="%1.%2.%3.%4.%5.%6.%7.%8"/>
      <w:lvlJc w:val="left"/>
      <w:pPr>
        <w:ind w:left="7187" w:hanging="1800"/>
      </w:pPr>
      <w:rPr>
        <w:rFonts w:eastAsia="Times New Roman" w:hint="default"/>
      </w:rPr>
    </w:lvl>
    <w:lvl w:ilvl="8">
      <w:start w:val="1"/>
      <w:numFmt w:val="decimal"/>
      <w:isLgl/>
      <w:lvlText w:val="%1.%2.%3.%4.%5.%6.%7.%8.%9"/>
      <w:lvlJc w:val="left"/>
      <w:pPr>
        <w:ind w:left="7547" w:hanging="2160"/>
      </w:pPr>
      <w:rPr>
        <w:rFonts w:eastAsia="Times New Roman" w:hint="default"/>
      </w:rPr>
    </w:lvl>
  </w:abstractNum>
  <w:abstractNum w:abstractNumId="43" w15:restartNumberingAfterBreak="0">
    <w:nsid w:val="707C0ACC"/>
    <w:multiLevelType w:val="hybridMultilevel"/>
    <w:tmpl w:val="AFFE250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0"/>
  </w:num>
  <w:num w:numId="2">
    <w:abstractNumId w:val="7"/>
  </w:num>
  <w:num w:numId="3">
    <w:abstractNumId w:val="22"/>
  </w:num>
  <w:num w:numId="4">
    <w:abstractNumId w:val="20"/>
  </w:num>
  <w:num w:numId="5">
    <w:abstractNumId w:val="38"/>
  </w:num>
  <w:num w:numId="6">
    <w:abstractNumId w:val="41"/>
  </w:num>
  <w:num w:numId="7">
    <w:abstractNumId w:val="43"/>
  </w:num>
  <w:num w:numId="8">
    <w:abstractNumId w:val="39"/>
  </w:num>
  <w:num w:numId="9">
    <w:abstractNumId w:val="33"/>
  </w:num>
  <w:num w:numId="10">
    <w:abstractNumId w:val="15"/>
  </w:num>
  <w:num w:numId="11">
    <w:abstractNumId w:val="23"/>
  </w:num>
  <w:num w:numId="12">
    <w:abstractNumId w:val="35"/>
  </w:num>
  <w:num w:numId="13">
    <w:abstractNumId w:val="26"/>
  </w:num>
  <w:num w:numId="14">
    <w:abstractNumId w:val="31"/>
  </w:num>
  <w:num w:numId="15">
    <w:abstractNumId w:val="1"/>
  </w:num>
  <w:num w:numId="16">
    <w:abstractNumId w:val="30"/>
  </w:num>
  <w:num w:numId="17">
    <w:abstractNumId w:val="19"/>
  </w:num>
  <w:num w:numId="18">
    <w:abstractNumId w:val="12"/>
  </w:num>
  <w:num w:numId="19">
    <w:abstractNumId w:val="9"/>
  </w:num>
  <w:num w:numId="20">
    <w:abstractNumId w:val="42"/>
  </w:num>
  <w:num w:numId="21">
    <w:abstractNumId w:val="5"/>
  </w:num>
  <w:num w:numId="22">
    <w:abstractNumId w:val="4"/>
  </w:num>
  <w:num w:numId="23">
    <w:abstractNumId w:val="13"/>
  </w:num>
  <w:num w:numId="24">
    <w:abstractNumId w:val="8"/>
  </w:num>
  <w:num w:numId="25">
    <w:abstractNumId w:val="0"/>
  </w:num>
  <w:num w:numId="26">
    <w:abstractNumId w:val="11"/>
  </w:num>
  <w:num w:numId="27">
    <w:abstractNumId w:val="17"/>
  </w:num>
  <w:num w:numId="28">
    <w:abstractNumId w:val="17"/>
  </w:num>
  <w:num w:numId="29">
    <w:abstractNumId w:val="27"/>
  </w:num>
  <w:num w:numId="30">
    <w:abstractNumId w:val="31"/>
  </w:num>
  <w:num w:numId="31">
    <w:abstractNumId w:val="38"/>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16"/>
  </w:num>
  <w:num w:numId="35">
    <w:abstractNumId w:val="3"/>
  </w:num>
  <w:num w:numId="36">
    <w:abstractNumId w:val="31"/>
  </w:num>
  <w:num w:numId="37">
    <w:abstractNumId w:val="21"/>
  </w:num>
  <w:num w:numId="38">
    <w:abstractNumId w:val="18"/>
  </w:num>
  <w:num w:numId="39">
    <w:abstractNumId w:val="34"/>
  </w:num>
  <w:num w:numId="40">
    <w:abstractNumId w:val="20"/>
  </w:num>
  <w:num w:numId="41">
    <w:abstractNumId w:val="28"/>
  </w:num>
  <w:num w:numId="42">
    <w:abstractNumId w:val="32"/>
  </w:num>
  <w:num w:numId="43">
    <w:abstractNumId w:val="24"/>
  </w:num>
  <w:num w:numId="44">
    <w:abstractNumId w:val="2"/>
  </w:num>
  <w:num w:numId="45">
    <w:abstractNumId w:val="36"/>
  </w:num>
  <w:num w:numId="46">
    <w:abstractNumId w:val="29"/>
  </w:num>
  <w:num w:numId="47">
    <w:abstractNumId w:val="14"/>
  </w:num>
  <w:num w:numId="48">
    <w:abstractNumId w:val="25"/>
  </w:num>
  <w:num w:numId="49">
    <w:abstractNumId w:val="37"/>
  </w:num>
  <w:num w:numId="50">
    <w:abstractNumId w:val="10"/>
  </w:num>
  <w:num w:numId="51">
    <w:abstractNumId w:val="6"/>
  </w:num>
  <w:num w:numId="52">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heij, Wouter">
    <w15:presenceInfo w15:providerId="AD" w15:userId="S::w.d.verheij@minocw.nl::74e23a99-7411-4812-9d89-1bfda6870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16"/>
    <w:rsid w:val="00001655"/>
    <w:rsid w:val="00001E73"/>
    <w:rsid w:val="00002B1C"/>
    <w:rsid w:val="00002B58"/>
    <w:rsid w:val="00003571"/>
    <w:rsid w:val="0000373D"/>
    <w:rsid w:val="00003B29"/>
    <w:rsid w:val="000041C3"/>
    <w:rsid w:val="0000731F"/>
    <w:rsid w:val="00007D6A"/>
    <w:rsid w:val="00007DDB"/>
    <w:rsid w:val="00010013"/>
    <w:rsid w:val="0001006A"/>
    <w:rsid w:val="00010208"/>
    <w:rsid w:val="000104C7"/>
    <w:rsid w:val="00010762"/>
    <w:rsid w:val="000111CF"/>
    <w:rsid w:val="00011AB6"/>
    <w:rsid w:val="00011F03"/>
    <w:rsid w:val="00011FB4"/>
    <w:rsid w:val="000121E6"/>
    <w:rsid w:val="000128D4"/>
    <w:rsid w:val="00012F55"/>
    <w:rsid w:val="00012FFA"/>
    <w:rsid w:val="000131E2"/>
    <w:rsid w:val="000142A8"/>
    <w:rsid w:val="00014973"/>
    <w:rsid w:val="000149DA"/>
    <w:rsid w:val="00014E68"/>
    <w:rsid w:val="000154C1"/>
    <w:rsid w:val="00015592"/>
    <w:rsid w:val="00015EAD"/>
    <w:rsid w:val="00015F98"/>
    <w:rsid w:val="000160DD"/>
    <w:rsid w:val="00016208"/>
    <w:rsid w:val="00016A59"/>
    <w:rsid w:val="00016D6A"/>
    <w:rsid w:val="00016FFC"/>
    <w:rsid w:val="000176D6"/>
    <w:rsid w:val="00017D0F"/>
    <w:rsid w:val="00020A6F"/>
    <w:rsid w:val="00020E96"/>
    <w:rsid w:val="00020F73"/>
    <w:rsid w:val="00021F14"/>
    <w:rsid w:val="000226AD"/>
    <w:rsid w:val="00022C12"/>
    <w:rsid w:val="000231B7"/>
    <w:rsid w:val="000233C6"/>
    <w:rsid w:val="00023600"/>
    <w:rsid w:val="00024709"/>
    <w:rsid w:val="00024EAB"/>
    <w:rsid w:val="00025769"/>
    <w:rsid w:val="000260B7"/>
    <w:rsid w:val="000260D4"/>
    <w:rsid w:val="00026DDC"/>
    <w:rsid w:val="000302B8"/>
    <w:rsid w:val="000305BD"/>
    <w:rsid w:val="00030D26"/>
    <w:rsid w:val="00030EBA"/>
    <w:rsid w:val="00031AFC"/>
    <w:rsid w:val="00033602"/>
    <w:rsid w:val="00033725"/>
    <w:rsid w:val="000337B9"/>
    <w:rsid w:val="000337FA"/>
    <w:rsid w:val="00033B60"/>
    <w:rsid w:val="00033E4A"/>
    <w:rsid w:val="00034935"/>
    <w:rsid w:val="000349DF"/>
    <w:rsid w:val="00034A7A"/>
    <w:rsid w:val="00034BEF"/>
    <w:rsid w:val="0003508C"/>
    <w:rsid w:val="000354BC"/>
    <w:rsid w:val="00035501"/>
    <w:rsid w:val="00035595"/>
    <w:rsid w:val="00035885"/>
    <w:rsid w:val="000360A6"/>
    <w:rsid w:val="00036228"/>
    <w:rsid w:val="00036253"/>
    <w:rsid w:val="00036733"/>
    <w:rsid w:val="00036DEB"/>
    <w:rsid w:val="00036EB4"/>
    <w:rsid w:val="00037149"/>
    <w:rsid w:val="00037230"/>
    <w:rsid w:val="0003726E"/>
    <w:rsid w:val="000373ED"/>
    <w:rsid w:val="00037990"/>
    <w:rsid w:val="00037BAE"/>
    <w:rsid w:val="00037F74"/>
    <w:rsid w:val="00037FED"/>
    <w:rsid w:val="00040811"/>
    <w:rsid w:val="00040837"/>
    <w:rsid w:val="00040C5F"/>
    <w:rsid w:val="00041280"/>
    <w:rsid w:val="00041437"/>
    <w:rsid w:val="00041537"/>
    <w:rsid w:val="00041981"/>
    <w:rsid w:val="00041AB5"/>
    <w:rsid w:val="00041AF5"/>
    <w:rsid w:val="000423DB"/>
    <w:rsid w:val="0004247E"/>
    <w:rsid w:val="00042C7E"/>
    <w:rsid w:val="00043DA0"/>
    <w:rsid w:val="00044821"/>
    <w:rsid w:val="0004495C"/>
    <w:rsid w:val="00044A66"/>
    <w:rsid w:val="00044B35"/>
    <w:rsid w:val="00045C17"/>
    <w:rsid w:val="00046185"/>
    <w:rsid w:val="00047380"/>
    <w:rsid w:val="00047FB4"/>
    <w:rsid w:val="00050077"/>
    <w:rsid w:val="0005041A"/>
    <w:rsid w:val="0005042C"/>
    <w:rsid w:val="00050441"/>
    <w:rsid w:val="00050618"/>
    <w:rsid w:val="0005083E"/>
    <w:rsid w:val="00050940"/>
    <w:rsid w:val="00051144"/>
    <w:rsid w:val="000511D3"/>
    <w:rsid w:val="0005137F"/>
    <w:rsid w:val="00051C0A"/>
    <w:rsid w:val="00051FD4"/>
    <w:rsid w:val="000528E2"/>
    <w:rsid w:val="00052A04"/>
    <w:rsid w:val="00052CAC"/>
    <w:rsid w:val="000536F8"/>
    <w:rsid w:val="00053B0C"/>
    <w:rsid w:val="00053C0F"/>
    <w:rsid w:val="00053FFA"/>
    <w:rsid w:val="00054A83"/>
    <w:rsid w:val="00054D4D"/>
    <w:rsid w:val="00055889"/>
    <w:rsid w:val="000559BE"/>
    <w:rsid w:val="00056363"/>
    <w:rsid w:val="00056E2E"/>
    <w:rsid w:val="00056E9A"/>
    <w:rsid w:val="000571FC"/>
    <w:rsid w:val="0005723D"/>
    <w:rsid w:val="00057506"/>
    <w:rsid w:val="00057D9F"/>
    <w:rsid w:val="000611B5"/>
    <w:rsid w:val="000618FC"/>
    <w:rsid w:val="00061B0E"/>
    <w:rsid w:val="00062775"/>
    <w:rsid w:val="00063267"/>
    <w:rsid w:val="00063422"/>
    <w:rsid w:val="00063C89"/>
    <w:rsid w:val="00063CC3"/>
    <w:rsid w:val="00064099"/>
    <w:rsid w:val="0006533E"/>
    <w:rsid w:val="000655FC"/>
    <w:rsid w:val="00065B3C"/>
    <w:rsid w:val="00066591"/>
    <w:rsid w:val="0006672F"/>
    <w:rsid w:val="00066AD5"/>
    <w:rsid w:val="00066E36"/>
    <w:rsid w:val="000672B1"/>
    <w:rsid w:val="000679DA"/>
    <w:rsid w:val="00067B61"/>
    <w:rsid w:val="000700AF"/>
    <w:rsid w:val="00070298"/>
    <w:rsid w:val="000707F3"/>
    <w:rsid w:val="00071580"/>
    <w:rsid w:val="00072376"/>
    <w:rsid w:val="0007258B"/>
    <w:rsid w:val="00072A05"/>
    <w:rsid w:val="000734FD"/>
    <w:rsid w:val="00074028"/>
    <w:rsid w:val="00074211"/>
    <w:rsid w:val="00075B00"/>
    <w:rsid w:val="00075B34"/>
    <w:rsid w:val="00076103"/>
    <w:rsid w:val="0007679C"/>
    <w:rsid w:val="00076A4C"/>
    <w:rsid w:val="000805AF"/>
    <w:rsid w:val="0008160D"/>
    <w:rsid w:val="00081794"/>
    <w:rsid w:val="00081CF5"/>
    <w:rsid w:val="000820B9"/>
    <w:rsid w:val="000836EA"/>
    <w:rsid w:val="00083725"/>
    <w:rsid w:val="00083931"/>
    <w:rsid w:val="00083F69"/>
    <w:rsid w:val="0008426C"/>
    <w:rsid w:val="0008432D"/>
    <w:rsid w:val="000845AF"/>
    <w:rsid w:val="00085995"/>
    <w:rsid w:val="000859C7"/>
    <w:rsid w:val="00085AC2"/>
    <w:rsid w:val="00086622"/>
    <w:rsid w:val="00086772"/>
    <w:rsid w:val="00087273"/>
    <w:rsid w:val="00087ACA"/>
    <w:rsid w:val="00087E38"/>
    <w:rsid w:val="00087EED"/>
    <w:rsid w:val="00090113"/>
    <w:rsid w:val="000902FD"/>
    <w:rsid w:val="00091BFE"/>
    <w:rsid w:val="00091D27"/>
    <w:rsid w:val="00091D61"/>
    <w:rsid w:val="00091EE2"/>
    <w:rsid w:val="00092046"/>
    <w:rsid w:val="000920D3"/>
    <w:rsid w:val="000927B8"/>
    <w:rsid w:val="00092C43"/>
    <w:rsid w:val="00093ACD"/>
    <w:rsid w:val="00094C52"/>
    <w:rsid w:val="000952A9"/>
    <w:rsid w:val="00095372"/>
    <w:rsid w:val="00095691"/>
    <w:rsid w:val="00095CD4"/>
    <w:rsid w:val="00096803"/>
    <w:rsid w:val="00096A91"/>
    <w:rsid w:val="00096E9B"/>
    <w:rsid w:val="000971D2"/>
    <w:rsid w:val="00097F20"/>
    <w:rsid w:val="0009A937"/>
    <w:rsid w:val="000A05F0"/>
    <w:rsid w:val="000A0848"/>
    <w:rsid w:val="000A0B57"/>
    <w:rsid w:val="000A132E"/>
    <w:rsid w:val="000A13F8"/>
    <w:rsid w:val="000A1C75"/>
    <w:rsid w:val="000A29EE"/>
    <w:rsid w:val="000A2A17"/>
    <w:rsid w:val="000A2E17"/>
    <w:rsid w:val="000A2E7D"/>
    <w:rsid w:val="000A3651"/>
    <w:rsid w:val="000A3943"/>
    <w:rsid w:val="000A39F7"/>
    <w:rsid w:val="000A44A8"/>
    <w:rsid w:val="000A475F"/>
    <w:rsid w:val="000A54DF"/>
    <w:rsid w:val="000A567B"/>
    <w:rsid w:val="000A6581"/>
    <w:rsid w:val="000A697B"/>
    <w:rsid w:val="000A6D28"/>
    <w:rsid w:val="000A7082"/>
    <w:rsid w:val="000A71FE"/>
    <w:rsid w:val="000A721F"/>
    <w:rsid w:val="000A751E"/>
    <w:rsid w:val="000A7880"/>
    <w:rsid w:val="000B02D9"/>
    <w:rsid w:val="000B0329"/>
    <w:rsid w:val="000B0475"/>
    <w:rsid w:val="000B0CE7"/>
    <w:rsid w:val="000B1B71"/>
    <w:rsid w:val="000B1D55"/>
    <w:rsid w:val="000B1FE2"/>
    <w:rsid w:val="000B21D2"/>
    <w:rsid w:val="000B3509"/>
    <w:rsid w:val="000B3574"/>
    <w:rsid w:val="000B38FF"/>
    <w:rsid w:val="000B396D"/>
    <w:rsid w:val="000B47CA"/>
    <w:rsid w:val="000B485A"/>
    <w:rsid w:val="000B4E85"/>
    <w:rsid w:val="000B5FB8"/>
    <w:rsid w:val="000B628B"/>
    <w:rsid w:val="000B7689"/>
    <w:rsid w:val="000B7B96"/>
    <w:rsid w:val="000B7DB3"/>
    <w:rsid w:val="000B7E31"/>
    <w:rsid w:val="000C03A3"/>
    <w:rsid w:val="000C053E"/>
    <w:rsid w:val="000C0DAA"/>
    <w:rsid w:val="000C11C2"/>
    <w:rsid w:val="000C1DF5"/>
    <w:rsid w:val="000C1F7A"/>
    <w:rsid w:val="000C254F"/>
    <w:rsid w:val="000C37CC"/>
    <w:rsid w:val="000C42A6"/>
    <w:rsid w:val="000C465E"/>
    <w:rsid w:val="000C5B7B"/>
    <w:rsid w:val="000C601B"/>
    <w:rsid w:val="000C6046"/>
    <w:rsid w:val="000C677E"/>
    <w:rsid w:val="000C6853"/>
    <w:rsid w:val="000C6E67"/>
    <w:rsid w:val="000C7A01"/>
    <w:rsid w:val="000C7C1F"/>
    <w:rsid w:val="000D031C"/>
    <w:rsid w:val="000D06A0"/>
    <w:rsid w:val="000D095A"/>
    <w:rsid w:val="000D1876"/>
    <w:rsid w:val="000D20D1"/>
    <w:rsid w:val="000D2100"/>
    <w:rsid w:val="000D2362"/>
    <w:rsid w:val="000D258D"/>
    <w:rsid w:val="000D28D6"/>
    <w:rsid w:val="000D2ACD"/>
    <w:rsid w:val="000D394E"/>
    <w:rsid w:val="000D4032"/>
    <w:rsid w:val="000D4804"/>
    <w:rsid w:val="000D59A3"/>
    <w:rsid w:val="000D604E"/>
    <w:rsid w:val="000D6679"/>
    <w:rsid w:val="000D6A6A"/>
    <w:rsid w:val="000D7170"/>
    <w:rsid w:val="000D74A0"/>
    <w:rsid w:val="000D77BC"/>
    <w:rsid w:val="000E1068"/>
    <w:rsid w:val="000E1382"/>
    <w:rsid w:val="000E1A3B"/>
    <w:rsid w:val="000E1E1C"/>
    <w:rsid w:val="000E2232"/>
    <w:rsid w:val="000E24C8"/>
    <w:rsid w:val="000E3838"/>
    <w:rsid w:val="000E3A5F"/>
    <w:rsid w:val="000E432D"/>
    <w:rsid w:val="000E4973"/>
    <w:rsid w:val="000E4B1E"/>
    <w:rsid w:val="000E617D"/>
    <w:rsid w:val="000E746E"/>
    <w:rsid w:val="000E7560"/>
    <w:rsid w:val="000E79BF"/>
    <w:rsid w:val="000F00CD"/>
    <w:rsid w:val="000F0177"/>
    <w:rsid w:val="000F0423"/>
    <w:rsid w:val="000F0BAD"/>
    <w:rsid w:val="000F1249"/>
    <w:rsid w:val="000F131C"/>
    <w:rsid w:val="000F1A30"/>
    <w:rsid w:val="000F1E00"/>
    <w:rsid w:val="000F23E1"/>
    <w:rsid w:val="000F2B52"/>
    <w:rsid w:val="000F2C7B"/>
    <w:rsid w:val="000F3601"/>
    <w:rsid w:val="000F478D"/>
    <w:rsid w:val="000F486B"/>
    <w:rsid w:val="000F4C36"/>
    <w:rsid w:val="000F4E3E"/>
    <w:rsid w:val="000F5077"/>
    <w:rsid w:val="000F5A7B"/>
    <w:rsid w:val="000F6011"/>
    <w:rsid w:val="000F60EF"/>
    <w:rsid w:val="000F63BF"/>
    <w:rsid w:val="000F6F02"/>
    <w:rsid w:val="000F743F"/>
    <w:rsid w:val="000F75B2"/>
    <w:rsid w:val="000F77FA"/>
    <w:rsid w:val="000F7E93"/>
    <w:rsid w:val="000F7F37"/>
    <w:rsid w:val="00100006"/>
    <w:rsid w:val="001009AA"/>
    <w:rsid w:val="00100A54"/>
    <w:rsid w:val="001011B1"/>
    <w:rsid w:val="00101BB3"/>
    <w:rsid w:val="00102614"/>
    <w:rsid w:val="0010268F"/>
    <w:rsid w:val="00102F07"/>
    <w:rsid w:val="00104191"/>
    <w:rsid w:val="00104827"/>
    <w:rsid w:val="00104E41"/>
    <w:rsid w:val="001055EA"/>
    <w:rsid w:val="0010575B"/>
    <w:rsid w:val="00105929"/>
    <w:rsid w:val="00106530"/>
    <w:rsid w:val="001067E0"/>
    <w:rsid w:val="00107856"/>
    <w:rsid w:val="0010798D"/>
    <w:rsid w:val="00107AA6"/>
    <w:rsid w:val="0011046C"/>
    <w:rsid w:val="00110C1E"/>
    <w:rsid w:val="001113A5"/>
    <w:rsid w:val="001117FD"/>
    <w:rsid w:val="001122D3"/>
    <w:rsid w:val="001124D9"/>
    <w:rsid w:val="0011294D"/>
    <w:rsid w:val="00112BCF"/>
    <w:rsid w:val="00113360"/>
    <w:rsid w:val="00113396"/>
    <w:rsid w:val="00113A84"/>
    <w:rsid w:val="00114400"/>
    <w:rsid w:val="00115369"/>
    <w:rsid w:val="00115CA0"/>
    <w:rsid w:val="00115E82"/>
    <w:rsid w:val="0011616C"/>
    <w:rsid w:val="001172FD"/>
    <w:rsid w:val="00117662"/>
    <w:rsid w:val="00117F1B"/>
    <w:rsid w:val="001182EF"/>
    <w:rsid w:val="0011ADFA"/>
    <w:rsid w:val="00120899"/>
    <w:rsid w:val="00120E48"/>
    <w:rsid w:val="001219D2"/>
    <w:rsid w:val="00122734"/>
    <w:rsid w:val="0012285F"/>
    <w:rsid w:val="00123025"/>
    <w:rsid w:val="0012330D"/>
    <w:rsid w:val="00123BBA"/>
    <w:rsid w:val="00123D5D"/>
    <w:rsid w:val="00124FFE"/>
    <w:rsid w:val="00125170"/>
    <w:rsid w:val="0012527F"/>
    <w:rsid w:val="0012653E"/>
    <w:rsid w:val="00126E22"/>
    <w:rsid w:val="00127BCB"/>
    <w:rsid w:val="00127DC2"/>
    <w:rsid w:val="001302DA"/>
    <w:rsid w:val="00130E5F"/>
    <w:rsid w:val="00131A95"/>
    <w:rsid w:val="001334D5"/>
    <w:rsid w:val="001338B9"/>
    <w:rsid w:val="001339E3"/>
    <w:rsid w:val="00133CAB"/>
    <w:rsid w:val="00134114"/>
    <w:rsid w:val="00134A8B"/>
    <w:rsid w:val="00135DE9"/>
    <w:rsid w:val="00135EC5"/>
    <w:rsid w:val="001361DF"/>
    <w:rsid w:val="00136AC7"/>
    <w:rsid w:val="00136E8B"/>
    <w:rsid w:val="001378C9"/>
    <w:rsid w:val="00137964"/>
    <w:rsid w:val="0013FB50"/>
    <w:rsid w:val="00140285"/>
    <w:rsid w:val="0014040B"/>
    <w:rsid w:val="00140974"/>
    <w:rsid w:val="00140A85"/>
    <w:rsid w:val="00140C78"/>
    <w:rsid w:val="00140EBE"/>
    <w:rsid w:val="00141921"/>
    <w:rsid w:val="00141BA0"/>
    <w:rsid w:val="00141E10"/>
    <w:rsid w:val="001427B9"/>
    <w:rsid w:val="00142A16"/>
    <w:rsid w:val="00143B06"/>
    <w:rsid w:val="00143FB8"/>
    <w:rsid w:val="00144275"/>
    <w:rsid w:val="00144396"/>
    <w:rsid w:val="00144C36"/>
    <w:rsid w:val="00145251"/>
    <w:rsid w:val="001455B8"/>
    <w:rsid w:val="00145837"/>
    <w:rsid w:val="00145BF4"/>
    <w:rsid w:val="001460E3"/>
    <w:rsid w:val="00146C70"/>
    <w:rsid w:val="00146D7B"/>
    <w:rsid w:val="00146E9F"/>
    <w:rsid w:val="001479C3"/>
    <w:rsid w:val="00147DFE"/>
    <w:rsid w:val="0014908C"/>
    <w:rsid w:val="00150585"/>
    <w:rsid w:val="00150605"/>
    <w:rsid w:val="00150AEE"/>
    <w:rsid w:val="001517A2"/>
    <w:rsid w:val="001525A3"/>
    <w:rsid w:val="001526D0"/>
    <w:rsid w:val="00152C8F"/>
    <w:rsid w:val="00152EB6"/>
    <w:rsid w:val="0015332A"/>
    <w:rsid w:val="001543F0"/>
    <w:rsid w:val="0015587A"/>
    <w:rsid w:val="00155C7C"/>
    <w:rsid w:val="00156443"/>
    <w:rsid w:val="00156916"/>
    <w:rsid w:val="0015729A"/>
    <w:rsid w:val="00160204"/>
    <w:rsid w:val="001619CB"/>
    <w:rsid w:val="00162025"/>
    <w:rsid w:val="0016207E"/>
    <w:rsid w:val="0016208C"/>
    <w:rsid w:val="001622EE"/>
    <w:rsid w:val="00162390"/>
    <w:rsid w:val="00162571"/>
    <w:rsid w:val="001634B3"/>
    <w:rsid w:val="00163E72"/>
    <w:rsid w:val="00164790"/>
    <w:rsid w:val="00164FE5"/>
    <w:rsid w:val="00165475"/>
    <w:rsid w:val="001656C3"/>
    <w:rsid w:val="0016594E"/>
    <w:rsid w:val="00165E92"/>
    <w:rsid w:val="001666CB"/>
    <w:rsid w:val="001668D9"/>
    <w:rsid w:val="0016719B"/>
    <w:rsid w:val="00167596"/>
    <w:rsid w:val="0017058B"/>
    <w:rsid w:val="001708F8"/>
    <w:rsid w:val="00171404"/>
    <w:rsid w:val="00171529"/>
    <w:rsid w:val="001726FC"/>
    <w:rsid w:val="001727E0"/>
    <w:rsid w:val="00172B58"/>
    <w:rsid w:val="001732DF"/>
    <w:rsid w:val="001737E0"/>
    <w:rsid w:val="001739FB"/>
    <w:rsid w:val="00173D98"/>
    <w:rsid w:val="00174331"/>
    <w:rsid w:val="00174F6E"/>
    <w:rsid w:val="00174FE3"/>
    <w:rsid w:val="001759F4"/>
    <w:rsid w:val="00175B83"/>
    <w:rsid w:val="0017633F"/>
    <w:rsid w:val="00176974"/>
    <w:rsid w:val="00177085"/>
    <w:rsid w:val="001770E1"/>
    <w:rsid w:val="00177220"/>
    <w:rsid w:val="00177B5D"/>
    <w:rsid w:val="00180B91"/>
    <w:rsid w:val="00180C9C"/>
    <w:rsid w:val="001819FF"/>
    <w:rsid w:val="00181CC6"/>
    <w:rsid w:val="00181CE3"/>
    <w:rsid w:val="00182BD9"/>
    <w:rsid w:val="00182C2E"/>
    <w:rsid w:val="00182D6A"/>
    <w:rsid w:val="00183226"/>
    <w:rsid w:val="001836BC"/>
    <w:rsid w:val="001839EC"/>
    <w:rsid w:val="00184750"/>
    <w:rsid w:val="00185075"/>
    <w:rsid w:val="00185E4F"/>
    <w:rsid w:val="00185E7E"/>
    <w:rsid w:val="001871CD"/>
    <w:rsid w:val="00187518"/>
    <w:rsid w:val="00187A71"/>
    <w:rsid w:val="00187C70"/>
    <w:rsid w:val="001904BA"/>
    <w:rsid w:val="00190966"/>
    <w:rsid w:val="00190C41"/>
    <w:rsid w:val="0019125D"/>
    <w:rsid w:val="00191734"/>
    <w:rsid w:val="001921F5"/>
    <w:rsid w:val="00192CDA"/>
    <w:rsid w:val="0019310B"/>
    <w:rsid w:val="0019389B"/>
    <w:rsid w:val="0019391B"/>
    <w:rsid w:val="00193A7C"/>
    <w:rsid w:val="00194F9C"/>
    <w:rsid w:val="001957D6"/>
    <w:rsid w:val="0019595D"/>
    <w:rsid w:val="00195DAD"/>
    <w:rsid w:val="0019605E"/>
    <w:rsid w:val="00196519"/>
    <w:rsid w:val="001968CF"/>
    <w:rsid w:val="00196A27"/>
    <w:rsid w:val="00196A52"/>
    <w:rsid w:val="00196BC6"/>
    <w:rsid w:val="0019704B"/>
    <w:rsid w:val="001970E7"/>
    <w:rsid w:val="00197A4B"/>
    <w:rsid w:val="00197ADD"/>
    <w:rsid w:val="001A004A"/>
    <w:rsid w:val="001A0989"/>
    <w:rsid w:val="001A0AC0"/>
    <w:rsid w:val="001A298A"/>
    <w:rsid w:val="001A29F2"/>
    <w:rsid w:val="001A2D00"/>
    <w:rsid w:val="001A3242"/>
    <w:rsid w:val="001A328C"/>
    <w:rsid w:val="001A3610"/>
    <w:rsid w:val="001A3AE2"/>
    <w:rsid w:val="001A3E35"/>
    <w:rsid w:val="001A40FF"/>
    <w:rsid w:val="001A50CD"/>
    <w:rsid w:val="001A59AD"/>
    <w:rsid w:val="001A7327"/>
    <w:rsid w:val="001A7AC5"/>
    <w:rsid w:val="001AB436"/>
    <w:rsid w:val="001B031A"/>
    <w:rsid w:val="001B1540"/>
    <w:rsid w:val="001B173C"/>
    <w:rsid w:val="001B1CE5"/>
    <w:rsid w:val="001B3665"/>
    <w:rsid w:val="001B385D"/>
    <w:rsid w:val="001B3B50"/>
    <w:rsid w:val="001B3CC6"/>
    <w:rsid w:val="001B48D6"/>
    <w:rsid w:val="001B4BAA"/>
    <w:rsid w:val="001B4D92"/>
    <w:rsid w:val="001B4E64"/>
    <w:rsid w:val="001B52CD"/>
    <w:rsid w:val="001B59B3"/>
    <w:rsid w:val="001B63DB"/>
    <w:rsid w:val="001B67C6"/>
    <w:rsid w:val="001B69EA"/>
    <w:rsid w:val="001B7072"/>
    <w:rsid w:val="001B7237"/>
    <w:rsid w:val="001C0264"/>
    <w:rsid w:val="001C02B8"/>
    <w:rsid w:val="001C06FB"/>
    <w:rsid w:val="001C0C4D"/>
    <w:rsid w:val="001C0D33"/>
    <w:rsid w:val="001C2738"/>
    <w:rsid w:val="001C29B6"/>
    <w:rsid w:val="001C2A41"/>
    <w:rsid w:val="001C307A"/>
    <w:rsid w:val="001C3F30"/>
    <w:rsid w:val="001C40F5"/>
    <w:rsid w:val="001C4C48"/>
    <w:rsid w:val="001C5195"/>
    <w:rsid w:val="001C56B2"/>
    <w:rsid w:val="001C57E7"/>
    <w:rsid w:val="001C5DA4"/>
    <w:rsid w:val="001C7ABC"/>
    <w:rsid w:val="001C7FF0"/>
    <w:rsid w:val="001CE8A6"/>
    <w:rsid w:val="001D0722"/>
    <w:rsid w:val="001D07FD"/>
    <w:rsid w:val="001D09FD"/>
    <w:rsid w:val="001D1551"/>
    <w:rsid w:val="001D19C5"/>
    <w:rsid w:val="001D1D8A"/>
    <w:rsid w:val="001D1E26"/>
    <w:rsid w:val="001D248C"/>
    <w:rsid w:val="001D3CD1"/>
    <w:rsid w:val="001D3D7B"/>
    <w:rsid w:val="001D3E81"/>
    <w:rsid w:val="001D4516"/>
    <w:rsid w:val="001D4CF3"/>
    <w:rsid w:val="001D4DC0"/>
    <w:rsid w:val="001D53FE"/>
    <w:rsid w:val="001D5447"/>
    <w:rsid w:val="001D57E4"/>
    <w:rsid w:val="001D5E1D"/>
    <w:rsid w:val="001D64C0"/>
    <w:rsid w:val="001D76B4"/>
    <w:rsid w:val="001D7E47"/>
    <w:rsid w:val="001DB20E"/>
    <w:rsid w:val="001E026E"/>
    <w:rsid w:val="001E07D4"/>
    <w:rsid w:val="001E0A73"/>
    <w:rsid w:val="001E0C4B"/>
    <w:rsid w:val="001E0C7D"/>
    <w:rsid w:val="001E1726"/>
    <w:rsid w:val="001E26ED"/>
    <w:rsid w:val="001E2849"/>
    <w:rsid w:val="001E2B60"/>
    <w:rsid w:val="001E2F19"/>
    <w:rsid w:val="001E3205"/>
    <w:rsid w:val="001E3988"/>
    <w:rsid w:val="001E399A"/>
    <w:rsid w:val="001E4392"/>
    <w:rsid w:val="001E4B29"/>
    <w:rsid w:val="001E4C84"/>
    <w:rsid w:val="001E56E1"/>
    <w:rsid w:val="001E5828"/>
    <w:rsid w:val="001E584B"/>
    <w:rsid w:val="001E5AA5"/>
    <w:rsid w:val="001E63F0"/>
    <w:rsid w:val="001E66ED"/>
    <w:rsid w:val="001E6B3C"/>
    <w:rsid w:val="001E7BE9"/>
    <w:rsid w:val="001E7DFF"/>
    <w:rsid w:val="001F0072"/>
    <w:rsid w:val="001F0234"/>
    <w:rsid w:val="001F0479"/>
    <w:rsid w:val="001F145A"/>
    <w:rsid w:val="001F32C7"/>
    <w:rsid w:val="001F332A"/>
    <w:rsid w:val="001F3827"/>
    <w:rsid w:val="001F3D38"/>
    <w:rsid w:val="001F4530"/>
    <w:rsid w:val="001F5087"/>
    <w:rsid w:val="001F539B"/>
    <w:rsid w:val="001F5849"/>
    <w:rsid w:val="001F6375"/>
    <w:rsid w:val="001F6622"/>
    <w:rsid w:val="001F66B5"/>
    <w:rsid w:val="001F70A2"/>
    <w:rsid w:val="001F755F"/>
    <w:rsid w:val="001F7995"/>
    <w:rsid w:val="001F7DD0"/>
    <w:rsid w:val="001F7F25"/>
    <w:rsid w:val="001FE1EC"/>
    <w:rsid w:val="00201210"/>
    <w:rsid w:val="00201D02"/>
    <w:rsid w:val="00201E90"/>
    <w:rsid w:val="00202787"/>
    <w:rsid w:val="002029D6"/>
    <w:rsid w:val="00203185"/>
    <w:rsid w:val="00203EBC"/>
    <w:rsid w:val="00203EFA"/>
    <w:rsid w:val="002042A9"/>
    <w:rsid w:val="002048FD"/>
    <w:rsid w:val="00204CA1"/>
    <w:rsid w:val="002051F2"/>
    <w:rsid w:val="002055EA"/>
    <w:rsid w:val="00205878"/>
    <w:rsid w:val="00205930"/>
    <w:rsid w:val="00205982"/>
    <w:rsid w:val="002059D6"/>
    <w:rsid w:val="002060BD"/>
    <w:rsid w:val="0020627B"/>
    <w:rsid w:val="002062B3"/>
    <w:rsid w:val="0020688D"/>
    <w:rsid w:val="00206E1F"/>
    <w:rsid w:val="0020730F"/>
    <w:rsid w:val="002077F0"/>
    <w:rsid w:val="00207E8B"/>
    <w:rsid w:val="002103FD"/>
    <w:rsid w:val="002112C2"/>
    <w:rsid w:val="002118A2"/>
    <w:rsid w:val="00211922"/>
    <w:rsid w:val="00211CD7"/>
    <w:rsid w:val="00212575"/>
    <w:rsid w:val="002138CB"/>
    <w:rsid w:val="00215099"/>
    <w:rsid w:val="002157CD"/>
    <w:rsid w:val="002169B9"/>
    <w:rsid w:val="00216BC5"/>
    <w:rsid w:val="00220F30"/>
    <w:rsid w:val="00220FBA"/>
    <w:rsid w:val="00221047"/>
    <w:rsid w:val="00221694"/>
    <w:rsid w:val="00221D3A"/>
    <w:rsid w:val="00221F36"/>
    <w:rsid w:val="00222C50"/>
    <w:rsid w:val="00222DFC"/>
    <w:rsid w:val="00222EA8"/>
    <w:rsid w:val="0022356C"/>
    <w:rsid w:val="00224000"/>
    <w:rsid w:val="0022406F"/>
    <w:rsid w:val="0022481E"/>
    <w:rsid w:val="00224826"/>
    <w:rsid w:val="00224CCE"/>
    <w:rsid w:val="00224E48"/>
    <w:rsid w:val="002250F9"/>
    <w:rsid w:val="0022578F"/>
    <w:rsid w:val="00225AAE"/>
    <w:rsid w:val="00225B97"/>
    <w:rsid w:val="0022794E"/>
    <w:rsid w:val="002279EB"/>
    <w:rsid w:val="00227A6B"/>
    <w:rsid w:val="002306C5"/>
    <w:rsid w:val="00230E0C"/>
    <w:rsid w:val="00230FCA"/>
    <w:rsid w:val="00231613"/>
    <w:rsid w:val="00231AF5"/>
    <w:rsid w:val="00231E86"/>
    <w:rsid w:val="00232344"/>
    <w:rsid w:val="00232573"/>
    <w:rsid w:val="0023271C"/>
    <w:rsid w:val="00232D9F"/>
    <w:rsid w:val="002331C2"/>
    <w:rsid w:val="0023350E"/>
    <w:rsid w:val="00233D80"/>
    <w:rsid w:val="00234446"/>
    <w:rsid w:val="00234870"/>
    <w:rsid w:val="002351C6"/>
    <w:rsid w:val="002354A9"/>
    <w:rsid w:val="00236654"/>
    <w:rsid w:val="00236C12"/>
    <w:rsid w:val="002379F7"/>
    <w:rsid w:val="00237A46"/>
    <w:rsid w:val="00237C0E"/>
    <w:rsid w:val="002401D5"/>
    <w:rsid w:val="002401E1"/>
    <w:rsid w:val="00241AF8"/>
    <w:rsid w:val="00241B56"/>
    <w:rsid w:val="002423D4"/>
    <w:rsid w:val="002425DD"/>
    <w:rsid w:val="00242CE4"/>
    <w:rsid w:val="002437DC"/>
    <w:rsid w:val="002439F5"/>
    <w:rsid w:val="00243D40"/>
    <w:rsid w:val="00243E35"/>
    <w:rsid w:val="002451DD"/>
    <w:rsid w:val="002452CB"/>
    <w:rsid w:val="002454DF"/>
    <w:rsid w:val="00245C07"/>
    <w:rsid w:val="00245D02"/>
    <w:rsid w:val="002461CE"/>
    <w:rsid w:val="00246D46"/>
    <w:rsid w:val="00247290"/>
    <w:rsid w:val="002476E4"/>
    <w:rsid w:val="00247B20"/>
    <w:rsid w:val="00247BAB"/>
    <w:rsid w:val="00247BEB"/>
    <w:rsid w:val="0025001C"/>
    <w:rsid w:val="002502DA"/>
    <w:rsid w:val="00250524"/>
    <w:rsid w:val="002508BF"/>
    <w:rsid w:val="0025208E"/>
    <w:rsid w:val="0025251B"/>
    <w:rsid w:val="0025265C"/>
    <w:rsid w:val="00252E7B"/>
    <w:rsid w:val="00253988"/>
    <w:rsid w:val="00253BEC"/>
    <w:rsid w:val="002541D0"/>
    <w:rsid w:val="002544A8"/>
    <w:rsid w:val="00254DE1"/>
    <w:rsid w:val="0025605B"/>
    <w:rsid w:val="002561D9"/>
    <w:rsid w:val="0025653D"/>
    <w:rsid w:val="002569AC"/>
    <w:rsid w:val="00256B26"/>
    <w:rsid w:val="00257734"/>
    <w:rsid w:val="002607DC"/>
    <w:rsid w:val="0026086C"/>
    <w:rsid w:val="002608F6"/>
    <w:rsid w:val="00260947"/>
    <w:rsid w:val="002609AF"/>
    <w:rsid w:val="00260C07"/>
    <w:rsid w:val="00260E00"/>
    <w:rsid w:val="00261221"/>
    <w:rsid w:val="00261AFD"/>
    <w:rsid w:val="00262357"/>
    <w:rsid w:val="00262678"/>
    <w:rsid w:val="0026280E"/>
    <w:rsid w:val="00262B06"/>
    <w:rsid w:val="00262C78"/>
    <w:rsid w:val="002636FD"/>
    <w:rsid w:val="002643BF"/>
    <w:rsid w:val="0026456D"/>
    <w:rsid w:val="00264819"/>
    <w:rsid w:val="00264B73"/>
    <w:rsid w:val="00264D58"/>
    <w:rsid w:val="00265294"/>
    <w:rsid w:val="00265C7D"/>
    <w:rsid w:val="00265DD7"/>
    <w:rsid w:val="00267475"/>
    <w:rsid w:val="002678FB"/>
    <w:rsid w:val="00267F3B"/>
    <w:rsid w:val="00270210"/>
    <w:rsid w:val="00270A16"/>
    <w:rsid w:val="00270C49"/>
    <w:rsid w:val="0027130E"/>
    <w:rsid w:val="002714A3"/>
    <w:rsid w:val="002717E7"/>
    <w:rsid w:val="00271981"/>
    <w:rsid w:val="00271A78"/>
    <w:rsid w:val="00271F63"/>
    <w:rsid w:val="00272B86"/>
    <w:rsid w:val="00272D80"/>
    <w:rsid w:val="00272ECA"/>
    <w:rsid w:val="002730A6"/>
    <w:rsid w:val="002734E7"/>
    <w:rsid w:val="002749EC"/>
    <w:rsid w:val="00275161"/>
    <w:rsid w:val="002756B7"/>
    <w:rsid w:val="002756DC"/>
    <w:rsid w:val="00276038"/>
    <w:rsid w:val="0027604B"/>
    <w:rsid w:val="00276323"/>
    <w:rsid w:val="002767DC"/>
    <w:rsid w:val="0027706B"/>
    <w:rsid w:val="00277ABD"/>
    <w:rsid w:val="00277BA4"/>
    <w:rsid w:val="00277D92"/>
    <w:rsid w:val="0027802D"/>
    <w:rsid w:val="00280D7E"/>
    <w:rsid w:val="00281AF7"/>
    <w:rsid w:val="002828BD"/>
    <w:rsid w:val="00282B9E"/>
    <w:rsid w:val="002830B0"/>
    <w:rsid w:val="00283E15"/>
    <w:rsid w:val="00284237"/>
    <w:rsid w:val="0028437F"/>
    <w:rsid w:val="00284944"/>
    <w:rsid w:val="002850F1"/>
    <w:rsid w:val="0028561D"/>
    <w:rsid w:val="00286168"/>
    <w:rsid w:val="00286197"/>
    <w:rsid w:val="00286726"/>
    <w:rsid w:val="00286BD4"/>
    <w:rsid w:val="00287106"/>
    <w:rsid w:val="002872F2"/>
    <w:rsid w:val="00287E71"/>
    <w:rsid w:val="00290369"/>
    <w:rsid w:val="00290EBB"/>
    <w:rsid w:val="00291E30"/>
    <w:rsid w:val="00291E75"/>
    <w:rsid w:val="00291F37"/>
    <w:rsid w:val="0029202C"/>
    <w:rsid w:val="00292308"/>
    <w:rsid w:val="00292321"/>
    <w:rsid w:val="00292ECF"/>
    <w:rsid w:val="002930FC"/>
    <w:rsid w:val="00293166"/>
    <w:rsid w:val="00293306"/>
    <w:rsid w:val="002937FD"/>
    <w:rsid w:val="00293F3F"/>
    <w:rsid w:val="002940C8"/>
    <w:rsid w:val="00294DC8"/>
    <w:rsid w:val="002950E9"/>
    <w:rsid w:val="002955A9"/>
    <w:rsid w:val="002958CF"/>
    <w:rsid w:val="00295C4B"/>
    <w:rsid w:val="00296556"/>
    <w:rsid w:val="00296561"/>
    <w:rsid w:val="00296D1A"/>
    <w:rsid w:val="00297260"/>
    <w:rsid w:val="002972EA"/>
    <w:rsid w:val="00297FA4"/>
    <w:rsid w:val="00297FE0"/>
    <w:rsid w:val="0029B411"/>
    <w:rsid w:val="002A032F"/>
    <w:rsid w:val="002A0634"/>
    <w:rsid w:val="002A0653"/>
    <w:rsid w:val="002A0E04"/>
    <w:rsid w:val="002A1211"/>
    <w:rsid w:val="002A1491"/>
    <w:rsid w:val="002A1CD3"/>
    <w:rsid w:val="002A1F04"/>
    <w:rsid w:val="002A256B"/>
    <w:rsid w:val="002A29DA"/>
    <w:rsid w:val="002A2ED5"/>
    <w:rsid w:val="002A394F"/>
    <w:rsid w:val="002A3C40"/>
    <w:rsid w:val="002A3C44"/>
    <w:rsid w:val="002A4692"/>
    <w:rsid w:val="002A4992"/>
    <w:rsid w:val="002A4A94"/>
    <w:rsid w:val="002A5048"/>
    <w:rsid w:val="002A50FE"/>
    <w:rsid w:val="002A54EF"/>
    <w:rsid w:val="002A5880"/>
    <w:rsid w:val="002A5C21"/>
    <w:rsid w:val="002A6112"/>
    <w:rsid w:val="002A61EA"/>
    <w:rsid w:val="002A6400"/>
    <w:rsid w:val="002A6EBE"/>
    <w:rsid w:val="002A7289"/>
    <w:rsid w:val="002A7D83"/>
    <w:rsid w:val="002B098A"/>
    <w:rsid w:val="002B1252"/>
    <w:rsid w:val="002B1439"/>
    <w:rsid w:val="002B156F"/>
    <w:rsid w:val="002B2069"/>
    <w:rsid w:val="002B20AD"/>
    <w:rsid w:val="002B21D1"/>
    <w:rsid w:val="002B2E1C"/>
    <w:rsid w:val="002B361A"/>
    <w:rsid w:val="002B3913"/>
    <w:rsid w:val="002B5202"/>
    <w:rsid w:val="002B5E01"/>
    <w:rsid w:val="002B6B2B"/>
    <w:rsid w:val="002B6B63"/>
    <w:rsid w:val="002B705F"/>
    <w:rsid w:val="002B72B3"/>
    <w:rsid w:val="002B7839"/>
    <w:rsid w:val="002C0EAD"/>
    <w:rsid w:val="002C1147"/>
    <w:rsid w:val="002C24D8"/>
    <w:rsid w:val="002C3108"/>
    <w:rsid w:val="002C3615"/>
    <w:rsid w:val="002C4254"/>
    <w:rsid w:val="002C4445"/>
    <w:rsid w:val="002C48A3"/>
    <w:rsid w:val="002C4FF5"/>
    <w:rsid w:val="002C6058"/>
    <w:rsid w:val="002C6633"/>
    <w:rsid w:val="002C6BEF"/>
    <w:rsid w:val="002C753C"/>
    <w:rsid w:val="002C7547"/>
    <w:rsid w:val="002C7C1B"/>
    <w:rsid w:val="002C7E3C"/>
    <w:rsid w:val="002C7F53"/>
    <w:rsid w:val="002D1069"/>
    <w:rsid w:val="002D120F"/>
    <w:rsid w:val="002D1418"/>
    <w:rsid w:val="002D1967"/>
    <w:rsid w:val="002D1AF9"/>
    <w:rsid w:val="002D1CD6"/>
    <w:rsid w:val="002D271A"/>
    <w:rsid w:val="002D29E8"/>
    <w:rsid w:val="002D2B61"/>
    <w:rsid w:val="002D2B73"/>
    <w:rsid w:val="002D319B"/>
    <w:rsid w:val="002D3543"/>
    <w:rsid w:val="002D3660"/>
    <w:rsid w:val="002D36E8"/>
    <w:rsid w:val="002D4C09"/>
    <w:rsid w:val="002D5186"/>
    <w:rsid w:val="002D55BA"/>
    <w:rsid w:val="002D5AB4"/>
    <w:rsid w:val="002D5B4E"/>
    <w:rsid w:val="002D6221"/>
    <w:rsid w:val="002D6909"/>
    <w:rsid w:val="002D7520"/>
    <w:rsid w:val="002D799B"/>
    <w:rsid w:val="002D7BE7"/>
    <w:rsid w:val="002E0368"/>
    <w:rsid w:val="002E1756"/>
    <w:rsid w:val="002E1E82"/>
    <w:rsid w:val="002E208D"/>
    <w:rsid w:val="002E2216"/>
    <w:rsid w:val="002E2638"/>
    <w:rsid w:val="002E264F"/>
    <w:rsid w:val="002E2C75"/>
    <w:rsid w:val="002E3D07"/>
    <w:rsid w:val="002E3F23"/>
    <w:rsid w:val="002E401D"/>
    <w:rsid w:val="002E4041"/>
    <w:rsid w:val="002E4123"/>
    <w:rsid w:val="002E5A3E"/>
    <w:rsid w:val="002E5F42"/>
    <w:rsid w:val="002E6D8E"/>
    <w:rsid w:val="002E6DC4"/>
    <w:rsid w:val="002E733E"/>
    <w:rsid w:val="002E7A42"/>
    <w:rsid w:val="002F1B7C"/>
    <w:rsid w:val="002F1C42"/>
    <w:rsid w:val="002F1D2D"/>
    <w:rsid w:val="002F24C1"/>
    <w:rsid w:val="002F2D8F"/>
    <w:rsid w:val="002F35FD"/>
    <w:rsid w:val="002F3789"/>
    <w:rsid w:val="002F39CC"/>
    <w:rsid w:val="002F42FA"/>
    <w:rsid w:val="002F4A1B"/>
    <w:rsid w:val="002F5597"/>
    <w:rsid w:val="002F5C34"/>
    <w:rsid w:val="002F60D5"/>
    <w:rsid w:val="002F6B49"/>
    <w:rsid w:val="002F705F"/>
    <w:rsid w:val="002F732A"/>
    <w:rsid w:val="002F73B4"/>
    <w:rsid w:val="002F7C01"/>
    <w:rsid w:val="0030027D"/>
    <w:rsid w:val="00300311"/>
    <w:rsid w:val="00300CB4"/>
    <w:rsid w:val="00301138"/>
    <w:rsid w:val="003013AA"/>
    <w:rsid w:val="003015AB"/>
    <w:rsid w:val="00301C26"/>
    <w:rsid w:val="00301CC3"/>
    <w:rsid w:val="00302128"/>
    <w:rsid w:val="0030231D"/>
    <w:rsid w:val="00302323"/>
    <w:rsid w:val="00302558"/>
    <w:rsid w:val="00302E8B"/>
    <w:rsid w:val="0030349E"/>
    <w:rsid w:val="00303843"/>
    <w:rsid w:val="00303974"/>
    <w:rsid w:val="003040E3"/>
    <w:rsid w:val="00304139"/>
    <w:rsid w:val="0030455A"/>
    <w:rsid w:val="00304581"/>
    <w:rsid w:val="00304E8A"/>
    <w:rsid w:val="0030535D"/>
    <w:rsid w:val="0030538F"/>
    <w:rsid w:val="00305A0F"/>
    <w:rsid w:val="00305F20"/>
    <w:rsid w:val="003062A6"/>
    <w:rsid w:val="00306404"/>
    <w:rsid w:val="003069C6"/>
    <w:rsid w:val="00306AA1"/>
    <w:rsid w:val="00307419"/>
    <w:rsid w:val="00307B31"/>
    <w:rsid w:val="00310461"/>
    <w:rsid w:val="003104A6"/>
    <w:rsid w:val="00310D18"/>
    <w:rsid w:val="00311565"/>
    <w:rsid w:val="00311F0D"/>
    <w:rsid w:val="00312E78"/>
    <w:rsid w:val="00312FAC"/>
    <w:rsid w:val="0031302E"/>
    <w:rsid w:val="00313D93"/>
    <w:rsid w:val="0031450A"/>
    <w:rsid w:val="00314591"/>
    <w:rsid w:val="00314EE1"/>
    <w:rsid w:val="00314F81"/>
    <w:rsid w:val="0031502C"/>
    <w:rsid w:val="003159AA"/>
    <w:rsid w:val="00316D1D"/>
    <w:rsid w:val="00316E48"/>
    <w:rsid w:val="0032033F"/>
    <w:rsid w:val="00320C99"/>
    <w:rsid w:val="00320F21"/>
    <w:rsid w:val="0032156D"/>
    <w:rsid w:val="00322CFD"/>
    <w:rsid w:val="003234C2"/>
    <w:rsid w:val="00323667"/>
    <w:rsid w:val="00324326"/>
    <w:rsid w:val="00325106"/>
    <w:rsid w:val="0032539F"/>
    <w:rsid w:val="003254DB"/>
    <w:rsid w:val="00325BEE"/>
    <w:rsid w:val="00325E56"/>
    <w:rsid w:val="0032620B"/>
    <w:rsid w:val="00326454"/>
    <w:rsid w:val="00326E65"/>
    <w:rsid w:val="003271EA"/>
    <w:rsid w:val="003274F5"/>
    <w:rsid w:val="00327A90"/>
    <w:rsid w:val="00327AE6"/>
    <w:rsid w:val="003300C2"/>
    <w:rsid w:val="003307A9"/>
    <w:rsid w:val="00330E3F"/>
    <w:rsid w:val="00331105"/>
    <w:rsid w:val="0033132E"/>
    <w:rsid w:val="00331CB9"/>
    <w:rsid w:val="00331FD2"/>
    <w:rsid w:val="003327DB"/>
    <w:rsid w:val="00332D3E"/>
    <w:rsid w:val="003337F6"/>
    <w:rsid w:val="0033384C"/>
    <w:rsid w:val="00334D2A"/>
    <w:rsid w:val="00334D35"/>
    <w:rsid w:val="00334EFF"/>
    <w:rsid w:val="003358A8"/>
    <w:rsid w:val="003371F3"/>
    <w:rsid w:val="00337E74"/>
    <w:rsid w:val="00340486"/>
    <w:rsid w:val="00340741"/>
    <w:rsid w:val="00340991"/>
    <w:rsid w:val="00341296"/>
    <w:rsid w:val="003419E2"/>
    <w:rsid w:val="00341D5D"/>
    <w:rsid w:val="00341D9C"/>
    <w:rsid w:val="00341EAD"/>
    <w:rsid w:val="00342DA2"/>
    <w:rsid w:val="003438D8"/>
    <w:rsid w:val="00344196"/>
    <w:rsid w:val="003456CC"/>
    <w:rsid w:val="00345B2D"/>
    <w:rsid w:val="00345B9C"/>
    <w:rsid w:val="00346CF0"/>
    <w:rsid w:val="0034731A"/>
    <w:rsid w:val="0034732B"/>
    <w:rsid w:val="00347A40"/>
    <w:rsid w:val="00350CAF"/>
    <w:rsid w:val="003515C2"/>
    <w:rsid w:val="00351F40"/>
    <w:rsid w:val="003527DD"/>
    <w:rsid w:val="00352F80"/>
    <w:rsid w:val="0035300D"/>
    <w:rsid w:val="0035347C"/>
    <w:rsid w:val="003536EB"/>
    <w:rsid w:val="0035391E"/>
    <w:rsid w:val="00353BCB"/>
    <w:rsid w:val="00353F9B"/>
    <w:rsid w:val="00353FFA"/>
    <w:rsid w:val="00354048"/>
    <w:rsid w:val="003543F2"/>
    <w:rsid w:val="003552AF"/>
    <w:rsid w:val="003553F8"/>
    <w:rsid w:val="00355CDE"/>
    <w:rsid w:val="00355FAE"/>
    <w:rsid w:val="0035621D"/>
    <w:rsid w:val="00356466"/>
    <w:rsid w:val="00356A16"/>
    <w:rsid w:val="00356E74"/>
    <w:rsid w:val="00357052"/>
    <w:rsid w:val="0035711C"/>
    <w:rsid w:val="003573F6"/>
    <w:rsid w:val="003600B4"/>
    <w:rsid w:val="003614BF"/>
    <w:rsid w:val="00361830"/>
    <w:rsid w:val="00361A3B"/>
    <w:rsid w:val="00361DBC"/>
    <w:rsid w:val="00362160"/>
    <w:rsid w:val="00362677"/>
    <w:rsid w:val="00362C54"/>
    <w:rsid w:val="00363024"/>
    <w:rsid w:val="0036380D"/>
    <w:rsid w:val="00363A8B"/>
    <w:rsid w:val="00363B55"/>
    <w:rsid w:val="00364446"/>
    <w:rsid w:val="0036489D"/>
    <w:rsid w:val="00364A62"/>
    <w:rsid w:val="00364FA9"/>
    <w:rsid w:val="003651D3"/>
    <w:rsid w:val="00365427"/>
    <w:rsid w:val="00366996"/>
    <w:rsid w:val="00366A70"/>
    <w:rsid w:val="00366CB5"/>
    <w:rsid w:val="003672AB"/>
    <w:rsid w:val="00370115"/>
    <w:rsid w:val="00370249"/>
    <w:rsid w:val="003710B3"/>
    <w:rsid w:val="0037192C"/>
    <w:rsid w:val="00371C78"/>
    <w:rsid w:val="00371E04"/>
    <w:rsid w:val="0037279F"/>
    <w:rsid w:val="003729A9"/>
    <w:rsid w:val="003729DD"/>
    <w:rsid w:val="0037311D"/>
    <w:rsid w:val="00373395"/>
    <w:rsid w:val="003739D2"/>
    <w:rsid w:val="00373E9F"/>
    <w:rsid w:val="003756B8"/>
    <w:rsid w:val="00375F26"/>
    <w:rsid w:val="00377274"/>
    <w:rsid w:val="003773C7"/>
    <w:rsid w:val="003775E3"/>
    <w:rsid w:val="00377E46"/>
    <w:rsid w:val="00380701"/>
    <w:rsid w:val="00380D44"/>
    <w:rsid w:val="00380FEB"/>
    <w:rsid w:val="00381179"/>
    <w:rsid w:val="00381AB9"/>
    <w:rsid w:val="00382A8C"/>
    <w:rsid w:val="00383CE1"/>
    <w:rsid w:val="00384538"/>
    <w:rsid w:val="003851B9"/>
    <w:rsid w:val="003855A2"/>
    <w:rsid w:val="00385877"/>
    <w:rsid w:val="00385A8C"/>
    <w:rsid w:val="00385B0E"/>
    <w:rsid w:val="00386473"/>
    <w:rsid w:val="003866B4"/>
    <w:rsid w:val="0038687D"/>
    <w:rsid w:val="00386D55"/>
    <w:rsid w:val="00387BA7"/>
    <w:rsid w:val="00390787"/>
    <w:rsid w:val="00391205"/>
    <w:rsid w:val="00391C6A"/>
    <w:rsid w:val="00392215"/>
    <w:rsid w:val="00392424"/>
    <w:rsid w:val="00392C9B"/>
    <w:rsid w:val="00392D70"/>
    <w:rsid w:val="003930CD"/>
    <w:rsid w:val="003938C4"/>
    <w:rsid w:val="00394A12"/>
    <w:rsid w:val="00394E0D"/>
    <w:rsid w:val="00394E88"/>
    <w:rsid w:val="00394FFE"/>
    <w:rsid w:val="00397E77"/>
    <w:rsid w:val="003A04FF"/>
    <w:rsid w:val="003A0730"/>
    <w:rsid w:val="003A0E3C"/>
    <w:rsid w:val="003A1451"/>
    <w:rsid w:val="003A1988"/>
    <w:rsid w:val="003A24D9"/>
    <w:rsid w:val="003A26EE"/>
    <w:rsid w:val="003A2B2A"/>
    <w:rsid w:val="003A36E2"/>
    <w:rsid w:val="003A43D1"/>
    <w:rsid w:val="003A43DA"/>
    <w:rsid w:val="003A4483"/>
    <w:rsid w:val="003A4A58"/>
    <w:rsid w:val="003A54DB"/>
    <w:rsid w:val="003A5604"/>
    <w:rsid w:val="003A5B6D"/>
    <w:rsid w:val="003A6534"/>
    <w:rsid w:val="003A656F"/>
    <w:rsid w:val="003A68F8"/>
    <w:rsid w:val="003A6BC0"/>
    <w:rsid w:val="003A768D"/>
    <w:rsid w:val="003A787B"/>
    <w:rsid w:val="003A7DF7"/>
    <w:rsid w:val="003A7F5F"/>
    <w:rsid w:val="003B0065"/>
    <w:rsid w:val="003B009F"/>
    <w:rsid w:val="003B00C8"/>
    <w:rsid w:val="003B0615"/>
    <w:rsid w:val="003B0AC5"/>
    <w:rsid w:val="003B1FAD"/>
    <w:rsid w:val="003B30B4"/>
    <w:rsid w:val="003B43B7"/>
    <w:rsid w:val="003B4BC0"/>
    <w:rsid w:val="003B5052"/>
    <w:rsid w:val="003B51F9"/>
    <w:rsid w:val="003B5AA1"/>
    <w:rsid w:val="003B5F1B"/>
    <w:rsid w:val="003B61B2"/>
    <w:rsid w:val="003B659E"/>
    <w:rsid w:val="003B7F51"/>
    <w:rsid w:val="003C02E4"/>
    <w:rsid w:val="003C02F3"/>
    <w:rsid w:val="003C11C2"/>
    <w:rsid w:val="003C1A8C"/>
    <w:rsid w:val="003C1B8D"/>
    <w:rsid w:val="003C1C11"/>
    <w:rsid w:val="003C20EE"/>
    <w:rsid w:val="003C2170"/>
    <w:rsid w:val="003C2C5C"/>
    <w:rsid w:val="003C2F60"/>
    <w:rsid w:val="003C3708"/>
    <w:rsid w:val="003C4016"/>
    <w:rsid w:val="003C4B9E"/>
    <w:rsid w:val="003C4CDD"/>
    <w:rsid w:val="003C539F"/>
    <w:rsid w:val="003C5553"/>
    <w:rsid w:val="003C5558"/>
    <w:rsid w:val="003C6C75"/>
    <w:rsid w:val="003C70A8"/>
    <w:rsid w:val="003C752C"/>
    <w:rsid w:val="003C7567"/>
    <w:rsid w:val="003C773F"/>
    <w:rsid w:val="003D060C"/>
    <w:rsid w:val="003D093A"/>
    <w:rsid w:val="003D0C4C"/>
    <w:rsid w:val="003D0CA7"/>
    <w:rsid w:val="003D10B1"/>
    <w:rsid w:val="003D15F9"/>
    <w:rsid w:val="003D16CA"/>
    <w:rsid w:val="003D1848"/>
    <w:rsid w:val="003D1FCB"/>
    <w:rsid w:val="003D1FF5"/>
    <w:rsid w:val="003D291D"/>
    <w:rsid w:val="003D2E00"/>
    <w:rsid w:val="003D3B56"/>
    <w:rsid w:val="003D3E43"/>
    <w:rsid w:val="003D4400"/>
    <w:rsid w:val="003D48DB"/>
    <w:rsid w:val="003D4AA7"/>
    <w:rsid w:val="003D4C71"/>
    <w:rsid w:val="003D4F62"/>
    <w:rsid w:val="003D5483"/>
    <w:rsid w:val="003D5857"/>
    <w:rsid w:val="003D5D35"/>
    <w:rsid w:val="003D64B4"/>
    <w:rsid w:val="003D6FD3"/>
    <w:rsid w:val="003D7533"/>
    <w:rsid w:val="003D7E2E"/>
    <w:rsid w:val="003D7EE8"/>
    <w:rsid w:val="003E0267"/>
    <w:rsid w:val="003E0839"/>
    <w:rsid w:val="003E08AA"/>
    <w:rsid w:val="003E0F19"/>
    <w:rsid w:val="003E0F41"/>
    <w:rsid w:val="003E0FB0"/>
    <w:rsid w:val="003E1293"/>
    <w:rsid w:val="003E2092"/>
    <w:rsid w:val="003E2310"/>
    <w:rsid w:val="003E25D3"/>
    <w:rsid w:val="003E2876"/>
    <w:rsid w:val="003E2977"/>
    <w:rsid w:val="003E3E6D"/>
    <w:rsid w:val="003E3F64"/>
    <w:rsid w:val="003E41DD"/>
    <w:rsid w:val="003E4492"/>
    <w:rsid w:val="003E4B5D"/>
    <w:rsid w:val="003E59FB"/>
    <w:rsid w:val="003E5DF2"/>
    <w:rsid w:val="003E6E9B"/>
    <w:rsid w:val="003E752F"/>
    <w:rsid w:val="003E769D"/>
    <w:rsid w:val="003E7DB7"/>
    <w:rsid w:val="003F0408"/>
    <w:rsid w:val="003F1065"/>
    <w:rsid w:val="003F1216"/>
    <w:rsid w:val="003F13DA"/>
    <w:rsid w:val="003F22EB"/>
    <w:rsid w:val="003F2E1C"/>
    <w:rsid w:val="003F3872"/>
    <w:rsid w:val="003F3B98"/>
    <w:rsid w:val="003F3D84"/>
    <w:rsid w:val="003F3F46"/>
    <w:rsid w:val="003F4814"/>
    <w:rsid w:val="003F4DF3"/>
    <w:rsid w:val="003F53AF"/>
    <w:rsid w:val="003F5AB3"/>
    <w:rsid w:val="003F5CCB"/>
    <w:rsid w:val="003F5F4A"/>
    <w:rsid w:val="003F68E6"/>
    <w:rsid w:val="003F6E68"/>
    <w:rsid w:val="003F76CB"/>
    <w:rsid w:val="003F7AC4"/>
    <w:rsid w:val="003F7BCA"/>
    <w:rsid w:val="003F7C53"/>
    <w:rsid w:val="003F7E9F"/>
    <w:rsid w:val="0040004F"/>
    <w:rsid w:val="00401A3D"/>
    <w:rsid w:val="00402212"/>
    <w:rsid w:val="004023C3"/>
    <w:rsid w:val="004030A8"/>
    <w:rsid w:val="004031F1"/>
    <w:rsid w:val="00403484"/>
    <w:rsid w:val="00404569"/>
    <w:rsid w:val="0040481F"/>
    <w:rsid w:val="004049FF"/>
    <w:rsid w:val="00404D67"/>
    <w:rsid w:val="00404F57"/>
    <w:rsid w:val="0040500F"/>
    <w:rsid w:val="004056A9"/>
    <w:rsid w:val="00405C21"/>
    <w:rsid w:val="00405EBC"/>
    <w:rsid w:val="00406227"/>
    <w:rsid w:val="0040722C"/>
    <w:rsid w:val="00407272"/>
    <w:rsid w:val="0040727A"/>
    <w:rsid w:val="00407500"/>
    <w:rsid w:val="00407557"/>
    <w:rsid w:val="00407E4C"/>
    <w:rsid w:val="0040CDC1"/>
    <w:rsid w:val="00410289"/>
    <w:rsid w:val="004102CB"/>
    <w:rsid w:val="00410671"/>
    <w:rsid w:val="0041102C"/>
    <w:rsid w:val="0041177D"/>
    <w:rsid w:val="00411852"/>
    <w:rsid w:val="00411AB6"/>
    <w:rsid w:val="00411F79"/>
    <w:rsid w:val="00412112"/>
    <w:rsid w:val="0041219E"/>
    <w:rsid w:val="00413103"/>
    <w:rsid w:val="00413688"/>
    <w:rsid w:val="00413CB7"/>
    <w:rsid w:val="00414875"/>
    <w:rsid w:val="00415A71"/>
    <w:rsid w:val="00415FDD"/>
    <w:rsid w:val="004171E7"/>
    <w:rsid w:val="00420C0A"/>
    <w:rsid w:val="004210C2"/>
    <w:rsid w:val="00421728"/>
    <w:rsid w:val="004217DC"/>
    <w:rsid w:val="00421850"/>
    <w:rsid w:val="00421B3D"/>
    <w:rsid w:val="00421B94"/>
    <w:rsid w:val="00421BFB"/>
    <w:rsid w:val="004230EA"/>
    <w:rsid w:val="004230F1"/>
    <w:rsid w:val="00423482"/>
    <w:rsid w:val="00424213"/>
    <w:rsid w:val="004249A3"/>
    <w:rsid w:val="0042565C"/>
    <w:rsid w:val="004256CB"/>
    <w:rsid w:val="00425F0A"/>
    <w:rsid w:val="00426A25"/>
    <w:rsid w:val="00426BB2"/>
    <w:rsid w:val="004271F2"/>
    <w:rsid w:val="00429979"/>
    <w:rsid w:val="004308E9"/>
    <w:rsid w:val="00431594"/>
    <w:rsid w:val="004316EB"/>
    <w:rsid w:val="004318A2"/>
    <w:rsid w:val="00431D2E"/>
    <w:rsid w:val="004325F3"/>
    <w:rsid w:val="004328D3"/>
    <w:rsid w:val="00432F43"/>
    <w:rsid w:val="004331E0"/>
    <w:rsid w:val="00433432"/>
    <w:rsid w:val="00433779"/>
    <w:rsid w:val="00433CC0"/>
    <w:rsid w:val="00433FF7"/>
    <w:rsid w:val="004345AC"/>
    <w:rsid w:val="00434677"/>
    <w:rsid w:val="004346BB"/>
    <w:rsid w:val="0043507B"/>
    <w:rsid w:val="00437662"/>
    <w:rsid w:val="0043775C"/>
    <w:rsid w:val="00437D85"/>
    <w:rsid w:val="00437E2A"/>
    <w:rsid w:val="00440716"/>
    <w:rsid w:val="0044072E"/>
    <w:rsid w:val="00440765"/>
    <w:rsid w:val="004414E9"/>
    <w:rsid w:val="00441694"/>
    <w:rsid w:val="00441E31"/>
    <w:rsid w:val="00442200"/>
    <w:rsid w:val="004427FA"/>
    <w:rsid w:val="00443A42"/>
    <w:rsid w:val="00443F9E"/>
    <w:rsid w:val="00444A1C"/>
    <w:rsid w:val="00445829"/>
    <w:rsid w:val="0044589E"/>
    <w:rsid w:val="00445DDD"/>
    <w:rsid w:val="004460E9"/>
    <w:rsid w:val="004470E2"/>
    <w:rsid w:val="004473FB"/>
    <w:rsid w:val="00447599"/>
    <w:rsid w:val="00447693"/>
    <w:rsid w:val="004500EC"/>
    <w:rsid w:val="00450404"/>
    <w:rsid w:val="00450540"/>
    <w:rsid w:val="00450836"/>
    <w:rsid w:val="0045086C"/>
    <w:rsid w:val="00450B2F"/>
    <w:rsid w:val="0045179D"/>
    <w:rsid w:val="00451B2A"/>
    <w:rsid w:val="00451D01"/>
    <w:rsid w:val="00451E42"/>
    <w:rsid w:val="00452180"/>
    <w:rsid w:val="00452343"/>
    <w:rsid w:val="0045275C"/>
    <w:rsid w:val="004527CD"/>
    <w:rsid w:val="00452E85"/>
    <w:rsid w:val="00453085"/>
    <w:rsid w:val="00453733"/>
    <w:rsid w:val="0045376A"/>
    <w:rsid w:val="00454D56"/>
    <w:rsid w:val="00455022"/>
    <w:rsid w:val="00455353"/>
    <w:rsid w:val="004559F3"/>
    <w:rsid w:val="00455D71"/>
    <w:rsid w:val="004566C6"/>
    <w:rsid w:val="00457611"/>
    <w:rsid w:val="0045774E"/>
    <w:rsid w:val="004579E1"/>
    <w:rsid w:val="0046047F"/>
    <w:rsid w:val="0046093C"/>
    <w:rsid w:val="0046149D"/>
    <w:rsid w:val="00461BD2"/>
    <w:rsid w:val="00461C1D"/>
    <w:rsid w:val="00461D5B"/>
    <w:rsid w:val="00462296"/>
    <w:rsid w:val="004625C7"/>
    <w:rsid w:val="0046273D"/>
    <w:rsid w:val="00462A2F"/>
    <w:rsid w:val="00463AF4"/>
    <w:rsid w:val="00464540"/>
    <w:rsid w:val="00464C2E"/>
    <w:rsid w:val="00464C9D"/>
    <w:rsid w:val="004654DA"/>
    <w:rsid w:val="004657AC"/>
    <w:rsid w:val="004658BC"/>
    <w:rsid w:val="00466971"/>
    <w:rsid w:val="00466FA2"/>
    <w:rsid w:val="0046779E"/>
    <w:rsid w:val="0046D21D"/>
    <w:rsid w:val="0047010D"/>
    <w:rsid w:val="00470403"/>
    <w:rsid w:val="004704BE"/>
    <w:rsid w:val="004707A6"/>
    <w:rsid w:val="00470B52"/>
    <w:rsid w:val="00471EC9"/>
    <w:rsid w:val="0047203C"/>
    <w:rsid w:val="0047221E"/>
    <w:rsid w:val="00472321"/>
    <w:rsid w:val="0047285B"/>
    <w:rsid w:val="00472DF5"/>
    <w:rsid w:val="004730BC"/>
    <w:rsid w:val="004734ED"/>
    <w:rsid w:val="00473710"/>
    <w:rsid w:val="004739A2"/>
    <w:rsid w:val="00476547"/>
    <w:rsid w:val="004769D3"/>
    <w:rsid w:val="00476E24"/>
    <w:rsid w:val="00476EA8"/>
    <w:rsid w:val="00476FFE"/>
    <w:rsid w:val="0047713A"/>
    <w:rsid w:val="0047714D"/>
    <w:rsid w:val="00477221"/>
    <w:rsid w:val="004803C3"/>
    <w:rsid w:val="00480789"/>
    <w:rsid w:val="00480B37"/>
    <w:rsid w:val="00480C5F"/>
    <w:rsid w:val="00480E4D"/>
    <w:rsid w:val="004813B7"/>
    <w:rsid w:val="004813E0"/>
    <w:rsid w:val="00481795"/>
    <w:rsid w:val="0048266B"/>
    <w:rsid w:val="00482913"/>
    <w:rsid w:val="00482A2C"/>
    <w:rsid w:val="00483120"/>
    <w:rsid w:val="004835E7"/>
    <w:rsid w:val="004839F2"/>
    <w:rsid w:val="00483C1B"/>
    <w:rsid w:val="00483E7B"/>
    <w:rsid w:val="0048440D"/>
    <w:rsid w:val="004848B8"/>
    <w:rsid w:val="00484FDF"/>
    <w:rsid w:val="00486DAB"/>
    <w:rsid w:val="00487F77"/>
    <w:rsid w:val="0048C627"/>
    <w:rsid w:val="00490079"/>
    <w:rsid w:val="004902D6"/>
    <w:rsid w:val="00490442"/>
    <w:rsid w:val="00490CE5"/>
    <w:rsid w:val="00491547"/>
    <w:rsid w:val="00491B32"/>
    <w:rsid w:val="00491C97"/>
    <w:rsid w:val="0049233E"/>
    <w:rsid w:val="004924DD"/>
    <w:rsid w:val="004936C1"/>
    <w:rsid w:val="004937D0"/>
    <w:rsid w:val="00493EA8"/>
    <w:rsid w:val="00494532"/>
    <w:rsid w:val="004946A2"/>
    <w:rsid w:val="004946C9"/>
    <w:rsid w:val="0049501D"/>
    <w:rsid w:val="00495296"/>
    <w:rsid w:val="00495381"/>
    <w:rsid w:val="00495DF6"/>
    <w:rsid w:val="00495E25"/>
    <w:rsid w:val="00495FC0"/>
    <w:rsid w:val="0049787E"/>
    <w:rsid w:val="00497B30"/>
    <w:rsid w:val="00497BAB"/>
    <w:rsid w:val="0049ED79"/>
    <w:rsid w:val="004A0D47"/>
    <w:rsid w:val="004A1615"/>
    <w:rsid w:val="004A1E54"/>
    <w:rsid w:val="004A2042"/>
    <w:rsid w:val="004A232C"/>
    <w:rsid w:val="004A26A1"/>
    <w:rsid w:val="004A2A65"/>
    <w:rsid w:val="004A3010"/>
    <w:rsid w:val="004A30E0"/>
    <w:rsid w:val="004A3328"/>
    <w:rsid w:val="004A383C"/>
    <w:rsid w:val="004A3B60"/>
    <w:rsid w:val="004A43F0"/>
    <w:rsid w:val="004A44E8"/>
    <w:rsid w:val="004A4D24"/>
    <w:rsid w:val="004A4D83"/>
    <w:rsid w:val="004A513F"/>
    <w:rsid w:val="004A5144"/>
    <w:rsid w:val="004A5725"/>
    <w:rsid w:val="004A6A5E"/>
    <w:rsid w:val="004A6D6D"/>
    <w:rsid w:val="004A72FD"/>
    <w:rsid w:val="004A7D94"/>
    <w:rsid w:val="004AC471"/>
    <w:rsid w:val="004AF92D"/>
    <w:rsid w:val="004B085C"/>
    <w:rsid w:val="004B0AD1"/>
    <w:rsid w:val="004B0E2F"/>
    <w:rsid w:val="004B1486"/>
    <w:rsid w:val="004B186F"/>
    <w:rsid w:val="004B18D1"/>
    <w:rsid w:val="004B18D6"/>
    <w:rsid w:val="004B2A21"/>
    <w:rsid w:val="004B30FB"/>
    <w:rsid w:val="004B378A"/>
    <w:rsid w:val="004B3EA2"/>
    <w:rsid w:val="004B462C"/>
    <w:rsid w:val="004B4C58"/>
    <w:rsid w:val="004B4CBD"/>
    <w:rsid w:val="004B4DBE"/>
    <w:rsid w:val="004B511B"/>
    <w:rsid w:val="004B5538"/>
    <w:rsid w:val="004B5608"/>
    <w:rsid w:val="004B70BB"/>
    <w:rsid w:val="004B756F"/>
    <w:rsid w:val="004B79DD"/>
    <w:rsid w:val="004B7C1A"/>
    <w:rsid w:val="004C0958"/>
    <w:rsid w:val="004C0C94"/>
    <w:rsid w:val="004C0D1E"/>
    <w:rsid w:val="004C103F"/>
    <w:rsid w:val="004C128B"/>
    <w:rsid w:val="004C154C"/>
    <w:rsid w:val="004C1578"/>
    <w:rsid w:val="004C159F"/>
    <w:rsid w:val="004C2A1B"/>
    <w:rsid w:val="004C30AA"/>
    <w:rsid w:val="004C39B8"/>
    <w:rsid w:val="004C44F4"/>
    <w:rsid w:val="004C4554"/>
    <w:rsid w:val="004C4C72"/>
    <w:rsid w:val="004C542F"/>
    <w:rsid w:val="004C5451"/>
    <w:rsid w:val="004C5A8A"/>
    <w:rsid w:val="004C5B45"/>
    <w:rsid w:val="004C6170"/>
    <w:rsid w:val="004C659B"/>
    <w:rsid w:val="004C749B"/>
    <w:rsid w:val="004C77CB"/>
    <w:rsid w:val="004D0419"/>
    <w:rsid w:val="004D0EF8"/>
    <w:rsid w:val="004D110D"/>
    <w:rsid w:val="004D12D7"/>
    <w:rsid w:val="004D14AE"/>
    <w:rsid w:val="004D17E7"/>
    <w:rsid w:val="004D1B61"/>
    <w:rsid w:val="004D20DB"/>
    <w:rsid w:val="004D257D"/>
    <w:rsid w:val="004D2D92"/>
    <w:rsid w:val="004D343D"/>
    <w:rsid w:val="004D37B8"/>
    <w:rsid w:val="004D4929"/>
    <w:rsid w:val="004D49A1"/>
    <w:rsid w:val="004D4B4A"/>
    <w:rsid w:val="004D4B99"/>
    <w:rsid w:val="004D4D76"/>
    <w:rsid w:val="004D587B"/>
    <w:rsid w:val="004D601C"/>
    <w:rsid w:val="004D6D7B"/>
    <w:rsid w:val="004D78C6"/>
    <w:rsid w:val="004D7C8F"/>
    <w:rsid w:val="004D7F10"/>
    <w:rsid w:val="004E0148"/>
    <w:rsid w:val="004E02D0"/>
    <w:rsid w:val="004E0D3E"/>
    <w:rsid w:val="004E0D5E"/>
    <w:rsid w:val="004E19B1"/>
    <w:rsid w:val="004E1E96"/>
    <w:rsid w:val="004E264D"/>
    <w:rsid w:val="004E2655"/>
    <w:rsid w:val="004E284C"/>
    <w:rsid w:val="004E29F3"/>
    <w:rsid w:val="004E3101"/>
    <w:rsid w:val="004E3583"/>
    <w:rsid w:val="004E3876"/>
    <w:rsid w:val="004E38D7"/>
    <w:rsid w:val="004E44A0"/>
    <w:rsid w:val="004E4D3B"/>
    <w:rsid w:val="004E4F89"/>
    <w:rsid w:val="004E5619"/>
    <w:rsid w:val="004E57A1"/>
    <w:rsid w:val="004E57BD"/>
    <w:rsid w:val="004E59A9"/>
    <w:rsid w:val="004E5A71"/>
    <w:rsid w:val="004E708A"/>
    <w:rsid w:val="004E73E7"/>
    <w:rsid w:val="004E74F0"/>
    <w:rsid w:val="004E9AB9"/>
    <w:rsid w:val="004F01CF"/>
    <w:rsid w:val="004F04EC"/>
    <w:rsid w:val="004F0618"/>
    <w:rsid w:val="004F1A6E"/>
    <w:rsid w:val="004F1C32"/>
    <w:rsid w:val="004F2DC5"/>
    <w:rsid w:val="004F40D0"/>
    <w:rsid w:val="004F4BB8"/>
    <w:rsid w:val="004F5673"/>
    <w:rsid w:val="004F640B"/>
    <w:rsid w:val="004F649F"/>
    <w:rsid w:val="004F676B"/>
    <w:rsid w:val="004F724E"/>
    <w:rsid w:val="004F72E2"/>
    <w:rsid w:val="004F7354"/>
    <w:rsid w:val="004F795C"/>
    <w:rsid w:val="004FD7FA"/>
    <w:rsid w:val="00500221"/>
    <w:rsid w:val="00500240"/>
    <w:rsid w:val="00500285"/>
    <w:rsid w:val="005009B2"/>
    <w:rsid w:val="00500C1D"/>
    <w:rsid w:val="00501162"/>
    <w:rsid w:val="0050164C"/>
    <w:rsid w:val="0050186D"/>
    <w:rsid w:val="0050278F"/>
    <w:rsid w:val="00502CCA"/>
    <w:rsid w:val="00502F3E"/>
    <w:rsid w:val="005032B9"/>
    <w:rsid w:val="005034A7"/>
    <w:rsid w:val="0050386D"/>
    <w:rsid w:val="00503D64"/>
    <w:rsid w:val="005040A2"/>
    <w:rsid w:val="005057DA"/>
    <w:rsid w:val="00505AB4"/>
    <w:rsid w:val="00505B7D"/>
    <w:rsid w:val="00507399"/>
    <w:rsid w:val="005074C0"/>
    <w:rsid w:val="00507A28"/>
    <w:rsid w:val="005103B0"/>
    <w:rsid w:val="00510A98"/>
    <w:rsid w:val="00510C71"/>
    <w:rsid w:val="00511849"/>
    <w:rsid w:val="005119AC"/>
    <w:rsid w:val="00511D3B"/>
    <w:rsid w:val="00512E6B"/>
    <w:rsid w:val="00516165"/>
    <w:rsid w:val="00516315"/>
    <w:rsid w:val="005165BF"/>
    <w:rsid w:val="0051684C"/>
    <w:rsid w:val="00516B21"/>
    <w:rsid w:val="00516C1D"/>
    <w:rsid w:val="00517000"/>
    <w:rsid w:val="00517A8D"/>
    <w:rsid w:val="00517AA3"/>
    <w:rsid w:val="0051877B"/>
    <w:rsid w:val="00520AA3"/>
    <w:rsid w:val="00522116"/>
    <w:rsid w:val="005221F9"/>
    <w:rsid w:val="00522C5A"/>
    <w:rsid w:val="0052327B"/>
    <w:rsid w:val="005237EF"/>
    <w:rsid w:val="0052480E"/>
    <w:rsid w:val="0052485F"/>
    <w:rsid w:val="00524B1E"/>
    <w:rsid w:val="00525433"/>
    <w:rsid w:val="00525B5F"/>
    <w:rsid w:val="00525B9B"/>
    <w:rsid w:val="00525F1C"/>
    <w:rsid w:val="00525F50"/>
    <w:rsid w:val="00526289"/>
    <w:rsid w:val="0052698B"/>
    <w:rsid w:val="00527591"/>
    <w:rsid w:val="00527C83"/>
    <w:rsid w:val="00531A11"/>
    <w:rsid w:val="0053246A"/>
    <w:rsid w:val="00532546"/>
    <w:rsid w:val="00532568"/>
    <w:rsid w:val="00532B4F"/>
    <w:rsid w:val="00533AFD"/>
    <w:rsid w:val="00533BD2"/>
    <w:rsid w:val="00535E58"/>
    <w:rsid w:val="0053631B"/>
    <w:rsid w:val="00536393"/>
    <w:rsid w:val="005363E9"/>
    <w:rsid w:val="00536884"/>
    <w:rsid w:val="00536885"/>
    <w:rsid w:val="00536B6F"/>
    <w:rsid w:val="00537076"/>
    <w:rsid w:val="00537DEB"/>
    <w:rsid w:val="0054075D"/>
    <w:rsid w:val="00540815"/>
    <w:rsid w:val="00540ABE"/>
    <w:rsid w:val="0054145A"/>
    <w:rsid w:val="00541475"/>
    <w:rsid w:val="00542094"/>
    <w:rsid w:val="00542F39"/>
    <w:rsid w:val="005434B5"/>
    <w:rsid w:val="00544F22"/>
    <w:rsid w:val="00544F5F"/>
    <w:rsid w:val="00544FFF"/>
    <w:rsid w:val="005463F1"/>
    <w:rsid w:val="00546628"/>
    <w:rsid w:val="00546A8F"/>
    <w:rsid w:val="00546C3D"/>
    <w:rsid w:val="00547D2A"/>
    <w:rsid w:val="00547F0B"/>
    <w:rsid w:val="0054ED88"/>
    <w:rsid w:val="0055040C"/>
    <w:rsid w:val="005507F2"/>
    <w:rsid w:val="005521D8"/>
    <w:rsid w:val="00552541"/>
    <w:rsid w:val="00553595"/>
    <w:rsid w:val="005541CF"/>
    <w:rsid w:val="005549BF"/>
    <w:rsid w:val="00555108"/>
    <w:rsid w:val="00555403"/>
    <w:rsid w:val="00555B05"/>
    <w:rsid w:val="00555D58"/>
    <w:rsid w:val="005569AD"/>
    <w:rsid w:val="00557E59"/>
    <w:rsid w:val="005607FE"/>
    <w:rsid w:val="005609B7"/>
    <w:rsid w:val="00560A57"/>
    <w:rsid w:val="00560F45"/>
    <w:rsid w:val="0056159F"/>
    <w:rsid w:val="005618EB"/>
    <w:rsid w:val="00561A8E"/>
    <w:rsid w:val="00561B93"/>
    <w:rsid w:val="00561F37"/>
    <w:rsid w:val="005620C7"/>
    <w:rsid w:val="00562BE9"/>
    <w:rsid w:val="0056301F"/>
    <w:rsid w:val="00563399"/>
    <w:rsid w:val="00563570"/>
    <w:rsid w:val="00563851"/>
    <w:rsid w:val="005638DB"/>
    <w:rsid w:val="00564478"/>
    <w:rsid w:val="00564485"/>
    <w:rsid w:val="00565204"/>
    <w:rsid w:val="0056521C"/>
    <w:rsid w:val="00567517"/>
    <w:rsid w:val="00567731"/>
    <w:rsid w:val="00567C01"/>
    <w:rsid w:val="00567FDF"/>
    <w:rsid w:val="00570D44"/>
    <w:rsid w:val="00570F96"/>
    <w:rsid w:val="005711DF"/>
    <w:rsid w:val="005713AC"/>
    <w:rsid w:val="00571425"/>
    <w:rsid w:val="005724C1"/>
    <w:rsid w:val="00572FF3"/>
    <w:rsid w:val="0057385D"/>
    <w:rsid w:val="00575E99"/>
    <w:rsid w:val="0057605E"/>
    <w:rsid w:val="005760E4"/>
    <w:rsid w:val="005777C3"/>
    <w:rsid w:val="00580B4E"/>
    <w:rsid w:val="0058106F"/>
    <w:rsid w:val="0058146A"/>
    <w:rsid w:val="005814F4"/>
    <w:rsid w:val="0058173C"/>
    <w:rsid w:val="00581B77"/>
    <w:rsid w:val="00582BAB"/>
    <w:rsid w:val="00583645"/>
    <w:rsid w:val="00584212"/>
    <w:rsid w:val="0058487B"/>
    <w:rsid w:val="00584D41"/>
    <w:rsid w:val="005852C8"/>
    <w:rsid w:val="00585D6E"/>
    <w:rsid w:val="005864B5"/>
    <w:rsid w:val="005864CA"/>
    <w:rsid w:val="0058768C"/>
    <w:rsid w:val="0058791E"/>
    <w:rsid w:val="0059049E"/>
    <w:rsid w:val="005904F4"/>
    <w:rsid w:val="00590A52"/>
    <w:rsid w:val="005913BD"/>
    <w:rsid w:val="0059168E"/>
    <w:rsid w:val="005919BB"/>
    <w:rsid w:val="005928E4"/>
    <w:rsid w:val="00592BB8"/>
    <w:rsid w:val="00593210"/>
    <w:rsid w:val="0059333B"/>
    <w:rsid w:val="00593935"/>
    <w:rsid w:val="00593C41"/>
    <w:rsid w:val="00594DE9"/>
    <w:rsid w:val="0059503B"/>
    <w:rsid w:val="00595408"/>
    <w:rsid w:val="00595ABF"/>
    <w:rsid w:val="00595B2E"/>
    <w:rsid w:val="005969E7"/>
    <w:rsid w:val="00596A60"/>
    <w:rsid w:val="00596FD6"/>
    <w:rsid w:val="005979AA"/>
    <w:rsid w:val="005A0118"/>
    <w:rsid w:val="005A03BE"/>
    <w:rsid w:val="005A0460"/>
    <w:rsid w:val="005A110B"/>
    <w:rsid w:val="005A20A7"/>
    <w:rsid w:val="005A2476"/>
    <w:rsid w:val="005A3589"/>
    <w:rsid w:val="005A44A0"/>
    <w:rsid w:val="005A4E5D"/>
    <w:rsid w:val="005A4FB8"/>
    <w:rsid w:val="005A5682"/>
    <w:rsid w:val="005A5942"/>
    <w:rsid w:val="005A63B2"/>
    <w:rsid w:val="005A6477"/>
    <w:rsid w:val="005A64C7"/>
    <w:rsid w:val="005A6A63"/>
    <w:rsid w:val="005A7520"/>
    <w:rsid w:val="005A782D"/>
    <w:rsid w:val="005A7B66"/>
    <w:rsid w:val="005A7DF5"/>
    <w:rsid w:val="005A7E6A"/>
    <w:rsid w:val="005B083E"/>
    <w:rsid w:val="005B0984"/>
    <w:rsid w:val="005B107E"/>
    <w:rsid w:val="005B12E0"/>
    <w:rsid w:val="005B1F74"/>
    <w:rsid w:val="005B2A10"/>
    <w:rsid w:val="005B2FE3"/>
    <w:rsid w:val="005B3048"/>
    <w:rsid w:val="005B3406"/>
    <w:rsid w:val="005B393C"/>
    <w:rsid w:val="005B439E"/>
    <w:rsid w:val="005B4D1D"/>
    <w:rsid w:val="005B5142"/>
    <w:rsid w:val="005B5459"/>
    <w:rsid w:val="005B5DE4"/>
    <w:rsid w:val="005B6692"/>
    <w:rsid w:val="005B73AD"/>
    <w:rsid w:val="005B7B01"/>
    <w:rsid w:val="005BDF87"/>
    <w:rsid w:val="005C0534"/>
    <w:rsid w:val="005C0D7C"/>
    <w:rsid w:val="005C0E31"/>
    <w:rsid w:val="005C1BEF"/>
    <w:rsid w:val="005C1E48"/>
    <w:rsid w:val="005C1FBF"/>
    <w:rsid w:val="005C2181"/>
    <w:rsid w:val="005C2936"/>
    <w:rsid w:val="005C2EB9"/>
    <w:rsid w:val="005C2F35"/>
    <w:rsid w:val="005C30C5"/>
    <w:rsid w:val="005C3610"/>
    <w:rsid w:val="005C3CE7"/>
    <w:rsid w:val="005C4408"/>
    <w:rsid w:val="005C448B"/>
    <w:rsid w:val="005C45A4"/>
    <w:rsid w:val="005C56E7"/>
    <w:rsid w:val="005C6176"/>
    <w:rsid w:val="005C677B"/>
    <w:rsid w:val="005C6B32"/>
    <w:rsid w:val="005C6DF2"/>
    <w:rsid w:val="005C732E"/>
    <w:rsid w:val="005C79B7"/>
    <w:rsid w:val="005D0355"/>
    <w:rsid w:val="005D039D"/>
    <w:rsid w:val="005D0844"/>
    <w:rsid w:val="005D0C86"/>
    <w:rsid w:val="005D11F3"/>
    <w:rsid w:val="005D182F"/>
    <w:rsid w:val="005D1C97"/>
    <w:rsid w:val="005D2528"/>
    <w:rsid w:val="005D2985"/>
    <w:rsid w:val="005D2D54"/>
    <w:rsid w:val="005D32D5"/>
    <w:rsid w:val="005D35AC"/>
    <w:rsid w:val="005D3F2F"/>
    <w:rsid w:val="005D4A81"/>
    <w:rsid w:val="005D4AA3"/>
    <w:rsid w:val="005D4F8F"/>
    <w:rsid w:val="005D507C"/>
    <w:rsid w:val="005D5205"/>
    <w:rsid w:val="005D5A37"/>
    <w:rsid w:val="005D5B26"/>
    <w:rsid w:val="005D60AD"/>
    <w:rsid w:val="005D6112"/>
    <w:rsid w:val="005D627D"/>
    <w:rsid w:val="005D6BFE"/>
    <w:rsid w:val="005D7122"/>
    <w:rsid w:val="005D71B6"/>
    <w:rsid w:val="005D7348"/>
    <w:rsid w:val="005D7517"/>
    <w:rsid w:val="005D76C2"/>
    <w:rsid w:val="005E0788"/>
    <w:rsid w:val="005E0BE1"/>
    <w:rsid w:val="005E133B"/>
    <w:rsid w:val="005E18B9"/>
    <w:rsid w:val="005E1939"/>
    <w:rsid w:val="005E1B37"/>
    <w:rsid w:val="005E20E1"/>
    <w:rsid w:val="005E21C8"/>
    <w:rsid w:val="005E2385"/>
    <w:rsid w:val="005E2405"/>
    <w:rsid w:val="005E2485"/>
    <w:rsid w:val="005E271B"/>
    <w:rsid w:val="005E277D"/>
    <w:rsid w:val="005E2805"/>
    <w:rsid w:val="005E2A8F"/>
    <w:rsid w:val="005E33DE"/>
    <w:rsid w:val="005E4249"/>
    <w:rsid w:val="005E444F"/>
    <w:rsid w:val="005E494D"/>
    <w:rsid w:val="005E5341"/>
    <w:rsid w:val="005E59DC"/>
    <w:rsid w:val="005E5A23"/>
    <w:rsid w:val="005E5D93"/>
    <w:rsid w:val="005E5F0C"/>
    <w:rsid w:val="005E6012"/>
    <w:rsid w:val="005E6373"/>
    <w:rsid w:val="005E6539"/>
    <w:rsid w:val="005E67CE"/>
    <w:rsid w:val="005E6B44"/>
    <w:rsid w:val="005E7224"/>
    <w:rsid w:val="005E7770"/>
    <w:rsid w:val="005F0715"/>
    <w:rsid w:val="005F1204"/>
    <w:rsid w:val="005F1777"/>
    <w:rsid w:val="005F1B05"/>
    <w:rsid w:val="005F266E"/>
    <w:rsid w:val="005F2AD8"/>
    <w:rsid w:val="005F2B2F"/>
    <w:rsid w:val="005F2D10"/>
    <w:rsid w:val="005F368A"/>
    <w:rsid w:val="005F3F03"/>
    <w:rsid w:val="005F4352"/>
    <w:rsid w:val="005F4BAD"/>
    <w:rsid w:val="005F5361"/>
    <w:rsid w:val="005F5979"/>
    <w:rsid w:val="005F6402"/>
    <w:rsid w:val="005F69DA"/>
    <w:rsid w:val="005F7240"/>
    <w:rsid w:val="005F794B"/>
    <w:rsid w:val="005F7AAC"/>
    <w:rsid w:val="00600C6D"/>
    <w:rsid w:val="0060178D"/>
    <w:rsid w:val="00601AD7"/>
    <w:rsid w:val="00601DF2"/>
    <w:rsid w:val="006030EE"/>
    <w:rsid w:val="00603859"/>
    <w:rsid w:val="00603C7A"/>
    <w:rsid w:val="00603E39"/>
    <w:rsid w:val="00603FA2"/>
    <w:rsid w:val="0060463F"/>
    <w:rsid w:val="006048D0"/>
    <w:rsid w:val="00604EE8"/>
    <w:rsid w:val="006053E7"/>
    <w:rsid w:val="006058B6"/>
    <w:rsid w:val="00605B0B"/>
    <w:rsid w:val="00605E97"/>
    <w:rsid w:val="006077A2"/>
    <w:rsid w:val="00610292"/>
    <w:rsid w:val="00610E03"/>
    <w:rsid w:val="006114C9"/>
    <w:rsid w:val="006118A6"/>
    <w:rsid w:val="00611917"/>
    <w:rsid w:val="00611CAE"/>
    <w:rsid w:val="00611D21"/>
    <w:rsid w:val="00611F91"/>
    <w:rsid w:val="0061218C"/>
    <w:rsid w:val="00612701"/>
    <w:rsid w:val="00612816"/>
    <w:rsid w:val="0061289B"/>
    <w:rsid w:val="00612B38"/>
    <w:rsid w:val="006132DA"/>
    <w:rsid w:val="00613622"/>
    <w:rsid w:val="00613A74"/>
    <w:rsid w:val="00613C01"/>
    <w:rsid w:val="00614946"/>
    <w:rsid w:val="00615781"/>
    <w:rsid w:val="00615B8D"/>
    <w:rsid w:val="00615F22"/>
    <w:rsid w:val="00616216"/>
    <w:rsid w:val="0061665C"/>
    <w:rsid w:val="006169A9"/>
    <w:rsid w:val="00616BD9"/>
    <w:rsid w:val="00616E83"/>
    <w:rsid w:val="00617500"/>
    <w:rsid w:val="0061BCC0"/>
    <w:rsid w:val="00620596"/>
    <w:rsid w:val="00620689"/>
    <w:rsid w:val="00620B62"/>
    <w:rsid w:val="00620C5B"/>
    <w:rsid w:val="00620DF6"/>
    <w:rsid w:val="0062106D"/>
    <w:rsid w:val="00621ADD"/>
    <w:rsid w:val="00621D10"/>
    <w:rsid w:val="006221FA"/>
    <w:rsid w:val="006224AB"/>
    <w:rsid w:val="00622684"/>
    <w:rsid w:val="0062281F"/>
    <w:rsid w:val="00623504"/>
    <w:rsid w:val="00623841"/>
    <w:rsid w:val="00623D46"/>
    <w:rsid w:val="006243A3"/>
    <w:rsid w:val="00624AD0"/>
    <w:rsid w:val="006250FE"/>
    <w:rsid w:val="006264D0"/>
    <w:rsid w:val="00626EDF"/>
    <w:rsid w:val="006279BC"/>
    <w:rsid w:val="00627E6A"/>
    <w:rsid w:val="00630503"/>
    <w:rsid w:val="00630694"/>
    <w:rsid w:val="00630728"/>
    <w:rsid w:val="00630AED"/>
    <w:rsid w:val="00631287"/>
    <w:rsid w:val="006320CE"/>
    <w:rsid w:val="00632267"/>
    <w:rsid w:val="00632294"/>
    <w:rsid w:val="00632B20"/>
    <w:rsid w:val="006331A7"/>
    <w:rsid w:val="00633347"/>
    <w:rsid w:val="00633394"/>
    <w:rsid w:val="00633B45"/>
    <w:rsid w:val="00633CDC"/>
    <w:rsid w:val="00635DE4"/>
    <w:rsid w:val="0063609D"/>
    <w:rsid w:val="006365A4"/>
    <w:rsid w:val="006367AD"/>
    <w:rsid w:val="006367E8"/>
    <w:rsid w:val="00636875"/>
    <w:rsid w:val="006368E3"/>
    <w:rsid w:val="00636A0E"/>
    <w:rsid w:val="00636A1C"/>
    <w:rsid w:val="006371FE"/>
    <w:rsid w:val="00637200"/>
    <w:rsid w:val="00637442"/>
    <w:rsid w:val="0063754A"/>
    <w:rsid w:val="00637B0F"/>
    <w:rsid w:val="00637B16"/>
    <w:rsid w:val="00640862"/>
    <w:rsid w:val="00641A9A"/>
    <w:rsid w:val="0064292D"/>
    <w:rsid w:val="0064298F"/>
    <w:rsid w:val="00642EFA"/>
    <w:rsid w:val="0064307F"/>
    <w:rsid w:val="0064330B"/>
    <w:rsid w:val="00643CC5"/>
    <w:rsid w:val="0064440A"/>
    <w:rsid w:val="00644429"/>
    <w:rsid w:val="0064452F"/>
    <w:rsid w:val="0064519A"/>
    <w:rsid w:val="00645335"/>
    <w:rsid w:val="00645DD2"/>
    <w:rsid w:val="00645ED2"/>
    <w:rsid w:val="00645EE8"/>
    <w:rsid w:val="00646C19"/>
    <w:rsid w:val="00646E5F"/>
    <w:rsid w:val="006470AF"/>
    <w:rsid w:val="0064748F"/>
    <w:rsid w:val="006475BC"/>
    <w:rsid w:val="0064765C"/>
    <w:rsid w:val="00647A1E"/>
    <w:rsid w:val="00647B81"/>
    <w:rsid w:val="00650179"/>
    <w:rsid w:val="00650DB3"/>
    <w:rsid w:val="00651178"/>
    <w:rsid w:val="00651262"/>
    <w:rsid w:val="00651676"/>
    <w:rsid w:val="006521AB"/>
    <w:rsid w:val="0065267B"/>
    <w:rsid w:val="00652E50"/>
    <w:rsid w:val="00652F37"/>
    <w:rsid w:val="0065345A"/>
    <w:rsid w:val="006534F5"/>
    <w:rsid w:val="0065512C"/>
    <w:rsid w:val="006555C5"/>
    <w:rsid w:val="00655973"/>
    <w:rsid w:val="00655D84"/>
    <w:rsid w:val="00656220"/>
    <w:rsid w:val="0065645C"/>
    <w:rsid w:val="00657A93"/>
    <w:rsid w:val="006601D4"/>
    <w:rsid w:val="006601EB"/>
    <w:rsid w:val="0066036F"/>
    <w:rsid w:val="006604E1"/>
    <w:rsid w:val="00660DED"/>
    <w:rsid w:val="006613B5"/>
    <w:rsid w:val="00662926"/>
    <w:rsid w:val="00662C37"/>
    <w:rsid w:val="00662F1F"/>
    <w:rsid w:val="00662F97"/>
    <w:rsid w:val="00663048"/>
    <w:rsid w:val="00663075"/>
    <w:rsid w:val="00663330"/>
    <w:rsid w:val="006638AE"/>
    <w:rsid w:val="00663C5D"/>
    <w:rsid w:val="00663D9D"/>
    <w:rsid w:val="00664097"/>
    <w:rsid w:val="00664318"/>
    <w:rsid w:val="006648A6"/>
    <w:rsid w:val="00664B81"/>
    <w:rsid w:val="0066514F"/>
    <w:rsid w:val="00665591"/>
    <w:rsid w:val="00665F6A"/>
    <w:rsid w:val="0066602F"/>
    <w:rsid w:val="00670172"/>
    <w:rsid w:val="00670BFE"/>
    <w:rsid w:val="00671045"/>
    <w:rsid w:val="006718AD"/>
    <w:rsid w:val="0067280E"/>
    <w:rsid w:val="00672913"/>
    <w:rsid w:val="00672AF2"/>
    <w:rsid w:val="006739D3"/>
    <w:rsid w:val="00673ACD"/>
    <w:rsid w:val="00674448"/>
    <w:rsid w:val="006744FF"/>
    <w:rsid w:val="006746E8"/>
    <w:rsid w:val="006757A5"/>
    <w:rsid w:val="00675FEF"/>
    <w:rsid w:val="006762FC"/>
    <w:rsid w:val="00676A41"/>
    <w:rsid w:val="00676AEF"/>
    <w:rsid w:val="006804F3"/>
    <w:rsid w:val="00680AEC"/>
    <w:rsid w:val="00681B85"/>
    <w:rsid w:val="00682375"/>
    <w:rsid w:val="00682C0E"/>
    <w:rsid w:val="00682C43"/>
    <w:rsid w:val="00684776"/>
    <w:rsid w:val="006850AC"/>
    <w:rsid w:val="006851F5"/>
    <w:rsid w:val="00685445"/>
    <w:rsid w:val="00685B1B"/>
    <w:rsid w:val="00685F10"/>
    <w:rsid w:val="006871CB"/>
    <w:rsid w:val="0068721B"/>
    <w:rsid w:val="00687460"/>
    <w:rsid w:val="00687990"/>
    <w:rsid w:val="00687C73"/>
    <w:rsid w:val="00690623"/>
    <w:rsid w:val="00690931"/>
    <w:rsid w:val="00690B6F"/>
    <w:rsid w:val="00690D64"/>
    <w:rsid w:val="00691153"/>
    <w:rsid w:val="006911B7"/>
    <w:rsid w:val="0069152A"/>
    <w:rsid w:val="006918C3"/>
    <w:rsid w:val="00692162"/>
    <w:rsid w:val="0069265F"/>
    <w:rsid w:val="00692DAE"/>
    <w:rsid w:val="00692EC6"/>
    <w:rsid w:val="00693403"/>
    <w:rsid w:val="006934B2"/>
    <w:rsid w:val="006936CF"/>
    <w:rsid w:val="00693A37"/>
    <w:rsid w:val="00693AEE"/>
    <w:rsid w:val="00693CAB"/>
    <w:rsid w:val="00693F8A"/>
    <w:rsid w:val="006946CF"/>
    <w:rsid w:val="00694EA1"/>
    <w:rsid w:val="00695807"/>
    <w:rsid w:val="00695B6B"/>
    <w:rsid w:val="00695F0F"/>
    <w:rsid w:val="00696012"/>
    <w:rsid w:val="00696387"/>
    <w:rsid w:val="0069647C"/>
    <w:rsid w:val="00696620"/>
    <w:rsid w:val="0069665E"/>
    <w:rsid w:val="006975AF"/>
    <w:rsid w:val="00697823"/>
    <w:rsid w:val="00697A67"/>
    <w:rsid w:val="00697B28"/>
    <w:rsid w:val="00697D42"/>
    <w:rsid w:val="00697FD8"/>
    <w:rsid w:val="006A02C4"/>
    <w:rsid w:val="006A0664"/>
    <w:rsid w:val="006A09D8"/>
    <w:rsid w:val="006A0A21"/>
    <w:rsid w:val="006A0B16"/>
    <w:rsid w:val="006A174C"/>
    <w:rsid w:val="006A2086"/>
    <w:rsid w:val="006A20FC"/>
    <w:rsid w:val="006A232F"/>
    <w:rsid w:val="006A2B0D"/>
    <w:rsid w:val="006A3736"/>
    <w:rsid w:val="006A3B19"/>
    <w:rsid w:val="006A4962"/>
    <w:rsid w:val="006A4CFD"/>
    <w:rsid w:val="006A4D1A"/>
    <w:rsid w:val="006A4F2F"/>
    <w:rsid w:val="006A5453"/>
    <w:rsid w:val="006A57D3"/>
    <w:rsid w:val="006A58CF"/>
    <w:rsid w:val="006A5A7C"/>
    <w:rsid w:val="006A64EE"/>
    <w:rsid w:val="006A6BC5"/>
    <w:rsid w:val="006A7B97"/>
    <w:rsid w:val="006B065C"/>
    <w:rsid w:val="006B07DF"/>
    <w:rsid w:val="006B0E85"/>
    <w:rsid w:val="006B11E2"/>
    <w:rsid w:val="006B11F2"/>
    <w:rsid w:val="006B142B"/>
    <w:rsid w:val="006B16DE"/>
    <w:rsid w:val="006B22FE"/>
    <w:rsid w:val="006B2684"/>
    <w:rsid w:val="006B294C"/>
    <w:rsid w:val="006B2C41"/>
    <w:rsid w:val="006B2CA3"/>
    <w:rsid w:val="006B2CD1"/>
    <w:rsid w:val="006B3617"/>
    <w:rsid w:val="006B36D0"/>
    <w:rsid w:val="006B3B51"/>
    <w:rsid w:val="006B4289"/>
    <w:rsid w:val="006B42FA"/>
    <w:rsid w:val="006B43B8"/>
    <w:rsid w:val="006B46FF"/>
    <w:rsid w:val="006B4833"/>
    <w:rsid w:val="006B4F33"/>
    <w:rsid w:val="006B5553"/>
    <w:rsid w:val="006B6489"/>
    <w:rsid w:val="006B6989"/>
    <w:rsid w:val="006B6BF6"/>
    <w:rsid w:val="006B6E12"/>
    <w:rsid w:val="006B7428"/>
    <w:rsid w:val="006C00F3"/>
    <w:rsid w:val="006C02B0"/>
    <w:rsid w:val="006C09F7"/>
    <w:rsid w:val="006C103D"/>
    <w:rsid w:val="006C12B5"/>
    <w:rsid w:val="006C12C0"/>
    <w:rsid w:val="006C1621"/>
    <w:rsid w:val="006C1811"/>
    <w:rsid w:val="006C23F1"/>
    <w:rsid w:val="006C2B1B"/>
    <w:rsid w:val="006C3096"/>
    <w:rsid w:val="006C38ED"/>
    <w:rsid w:val="006C3DB2"/>
    <w:rsid w:val="006C423D"/>
    <w:rsid w:val="006C4A3C"/>
    <w:rsid w:val="006C4DA6"/>
    <w:rsid w:val="006C5572"/>
    <w:rsid w:val="006C587F"/>
    <w:rsid w:val="006C59D5"/>
    <w:rsid w:val="006C5B3A"/>
    <w:rsid w:val="006C5B90"/>
    <w:rsid w:val="006C683A"/>
    <w:rsid w:val="006C71C1"/>
    <w:rsid w:val="006C754C"/>
    <w:rsid w:val="006D092F"/>
    <w:rsid w:val="006D0B58"/>
    <w:rsid w:val="006D14EF"/>
    <w:rsid w:val="006D16BA"/>
    <w:rsid w:val="006D1805"/>
    <w:rsid w:val="006D1DA6"/>
    <w:rsid w:val="006D1FC6"/>
    <w:rsid w:val="006D2124"/>
    <w:rsid w:val="006D325A"/>
    <w:rsid w:val="006D3A5A"/>
    <w:rsid w:val="006D3B8A"/>
    <w:rsid w:val="006D3D94"/>
    <w:rsid w:val="006D4DD8"/>
    <w:rsid w:val="006D5BE4"/>
    <w:rsid w:val="006D5C7A"/>
    <w:rsid w:val="006D5E25"/>
    <w:rsid w:val="006D64DE"/>
    <w:rsid w:val="006D6854"/>
    <w:rsid w:val="006D68BE"/>
    <w:rsid w:val="006D74C2"/>
    <w:rsid w:val="006D7B22"/>
    <w:rsid w:val="006DD482"/>
    <w:rsid w:val="006E08FD"/>
    <w:rsid w:val="006E09DB"/>
    <w:rsid w:val="006E0A59"/>
    <w:rsid w:val="006E0A6D"/>
    <w:rsid w:val="006E0B66"/>
    <w:rsid w:val="006E126B"/>
    <w:rsid w:val="006E20C8"/>
    <w:rsid w:val="006E20CE"/>
    <w:rsid w:val="006E21E9"/>
    <w:rsid w:val="006E2209"/>
    <w:rsid w:val="006E28FA"/>
    <w:rsid w:val="006E2BE2"/>
    <w:rsid w:val="006E3190"/>
    <w:rsid w:val="006E400A"/>
    <w:rsid w:val="006E40E8"/>
    <w:rsid w:val="006E4161"/>
    <w:rsid w:val="006E4C60"/>
    <w:rsid w:val="006E60DC"/>
    <w:rsid w:val="006E6435"/>
    <w:rsid w:val="006E648B"/>
    <w:rsid w:val="006E67DD"/>
    <w:rsid w:val="006E6BD6"/>
    <w:rsid w:val="006E6DE3"/>
    <w:rsid w:val="006E71FB"/>
    <w:rsid w:val="006E7C5C"/>
    <w:rsid w:val="006EC8A9"/>
    <w:rsid w:val="006F03C9"/>
    <w:rsid w:val="006F0B69"/>
    <w:rsid w:val="006F1632"/>
    <w:rsid w:val="006F1E71"/>
    <w:rsid w:val="006F1F18"/>
    <w:rsid w:val="006F2B95"/>
    <w:rsid w:val="006F326D"/>
    <w:rsid w:val="006F32EC"/>
    <w:rsid w:val="006F34F0"/>
    <w:rsid w:val="006F37AB"/>
    <w:rsid w:val="006F42A8"/>
    <w:rsid w:val="006F485B"/>
    <w:rsid w:val="006F4E6D"/>
    <w:rsid w:val="006F5FC6"/>
    <w:rsid w:val="006F6DAA"/>
    <w:rsid w:val="007010D6"/>
    <w:rsid w:val="00701412"/>
    <w:rsid w:val="00701834"/>
    <w:rsid w:val="0070259E"/>
    <w:rsid w:val="00703119"/>
    <w:rsid w:val="0070347F"/>
    <w:rsid w:val="0070357C"/>
    <w:rsid w:val="007040EC"/>
    <w:rsid w:val="00704472"/>
    <w:rsid w:val="007048A4"/>
    <w:rsid w:val="007051A5"/>
    <w:rsid w:val="00705EA9"/>
    <w:rsid w:val="00706725"/>
    <w:rsid w:val="00707837"/>
    <w:rsid w:val="00707A83"/>
    <w:rsid w:val="00710263"/>
    <w:rsid w:val="00710EE2"/>
    <w:rsid w:val="00710F17"/>
    <w:rsid w:val="00711538"/>
    <w:rsid w:val="00712209"/>
    <w:rsid w:val="0071309F"/>
    <w:rsid w:val="00714232"/>
    <w:rsid w:val="00714C83"/>
    <w:rsid w:val="007155DB"/>
    <w:rsid w:val="00716635"/>
    <w:rsid w:val="00716764"/>
    <w:rsid w:val="00716E8D"/>
    <w:rsid w:val="00717090"/>
    <w:rsid w:val="00717115"/>
    <w:rsid w:val="00717307"/>
    <w:rsid w:val="0071731A"/>
    <w:rsid w:val="0071782C"/>
    <w:rsid w:val="0071B9B9"/>
    <w:rsid w:val="007200AA"/>
    <w:rsid w:val="00720162"/>
    <w:rsid w:val="0072057F"/>
    <w:rsid w:val="00720786"/>
    <w:rsid w:val="00720E1E"/>
    <w:rsid w:val="0072115B"/>
    <w:rsid w:val="00721278"/>
    <w:rsid w:val="007212C7"/>
    <w:rsid w:val="00721300"/>
    <w:rsid w:val="00721658"/>
    <w:rsid w:val="00721715"/>
    <w:rsid w:val="007218F7"/>
    <w:rsid w:val="007223C0"/>
    <w:rsid w:val="00722D6A"/>
    <w:rsid w:val="00723C92"/>
    <w:rsid w:val="00723EAC"/>
    <w:rsid w:val="00723FED"/>
    <w:rsid w:val="0072494D"/>
    <w:rsid w:val="007253DE"/>
    <w:rsid w:val="0072552D"/>
    <w:rsid w:val="00725AFE"/>
    <w:rsid w:val="00727413"/>
    <w:rsid w:val="00727E4A"/>
    <w:rsid w:val="00727ED5"/>
    <w:rsid w:val="00730B1B"/>
    <w:rsid w:val="0073153E"/>
    <w:rsid w:val="00731590"/>
    <w:rsid w:val="0073164F"/>
    <w:rsid w:val="00732B62"/>
    <w:rsid w:val="0073342A"/>
    <w:rsid w:val="00733A67"/>
    <w:rsid w:val="00733F0D"/>
    <w:rsid w:val="0073456F"/>
    <w:rsid w:val="007363A9"/>
    <w:rsid w:val="00736678"/>
    <w:rsid w:val="00736F6A"/>
    <w:rsid w:val="00736FCB"/>
    <w:rsid w:val="00736FF2"/>
    <w:rsid w:val="007379F3"/>
    <w:rsid w:val="007384C3"/>
    <w:rsid w:val="00740448"/>
    <w:rsid w:val="00740A01"/>
    <w:rsid w:val="00740BD6"/>
    <w:rsid w:val="00740BDB"/>
    <w:rsid w:val="00740E7F"/>
    <w:rsid w:val="00740EA7"/>
    <w:rsid w:val="00741113"/>
    <w:rsid w:val="00741F63"/>
    <w:rsid w:val="00741FBF"/>
    <w:rsid w:val="00742401"/>
    <w:rsid w:val="00742F14"/>
    <w:rsid w:val="00743721"/>
    <w:rsid w:val="00743F75"/>
    <w:rsid w:val="00744016"/>
    <w:rsid w:val="0074486C"/>
    <w:rsid w:val="00745218"/>
    <w:rsid w:val="0074641E"/>
    <w:rsid w:val="00746611"/>
    <w:rsid w:val="007468F2"/>
    <w:rsid w:val="007469B4"/>
    <w:rsid w:val="00746DE6"/>
    <w:rsid w:val="00746F1E"/>
    <w:rsid w:val="0074723A"/>
    <w:rsid w:val="00747C4C"/>
    <w:rsid w:val="00750134"/>
    <w:rsid w:val="00750D5F"/>
    <w:rsid w:val="00751EA8"/>
    <w:rsid w:val="00752A86"/>
    <w:rsid w:val="00753822"/>
    <w:rsid w:val="00753C10"/>
    <w:rsid w:val="00754B16"/>
    <w:rsid w:val="00754E13"/>
    <w:rsid w:val="00755554"/>
    <w:rsid w:val="00755C96"/>
    <w:rsid w:val="00755E06"/>
    <w:rsid w:val="00755EC2"/>
    <w:rsid w:val="00755F43"/>
    <w:rsid w:val="0075719D"/>
    <w:rsid w:val="00757A47"/>
    <w:rsid w:val="00757C11"/>
    <w:rsid w:val="00757E02"/>
    <w:rsid w:val="0075CD6E"/>
    <w:rsid w:val="00761A8C"/>
    <w:rsid w:val="00762AD4"/>
    <w:rsid w:val="0076313C"/>
    <w:rsid w:val="00763654"/>
    <w:rsid w:val="007639F7"/>
    <w:rsid w:val="007643A2"/>
    <w:rsid w:val="00764B25"/>
    <w:rsid w:val="00764F3F"/>
    <w:rsid w:val="00765898"/>
    <w:rsid w:val="00766152"/>
    <w:rsid w:val="00766426"/>
    <w:rsid w:val="00766763"/>
    <w:rsid w:val="00766F37"/>
    <w:rsid w:val="0076702B"/>
    <w:rsid w:val="007670C6"/>
    <w:rsid w:val="00767B30"/>
    <w:rsid w:val="0076FD5A"/>
    <w:rsid w:val="0077018A"/>
    <w:rsid w:val="00770578"/>
    <w:rsid w:val="007707D5"/>
    <w:rsid w:val="00770D84"/>
    <w:rsid w:val="00770DDA"/>
    <w:rsid w:val="0077157D"/>
    <w:rsid w:val="00771EE7"/>
    <w:rsid w:val="00772546"/>
    <w:rsid w:val="0077272C"/>
    <w:rsid w:val="00772808"/>
    <w:rsid w:val="00772AB2"/>
    <w:rsid w:val="00773AF9"/>
    <w:rsid w:val="00774101"/>
    <w:rsid w:val="0077458A"/>
    <w:rsid w:val="007746FD"/>
    <w:rsid w:val="00774FD0"/>
    <w:rsid w:val="007767C5"/>
    <w:rsid w:val="00777971"/>
    <w:rsid w:val="00781088"/>
    <w:rsid w:val="0078108E"/>
    <w:rsid w:val="007818AC"/>
    <w:rsid w:val="00782285"/>
    <w:rsid w:val="00782E87"/>
    <w:rsid w:val="0078327D"/>
    <w:rsid w:val="00783A4B"/>
    <w:rsid w:val="00783B0D"/>
    <w:rsid w:val="007843A5"/>
    <w:rsid w:val="00784621"/>
    <w:rsid w:val="00785127"/>
    <w:rsid w:val="00785C57"/>
    <w:rsid w:val="00787455"/>
    <w:rsid w:val="00787BD8"/>
    <w:rsid w:val="00787CA5"/>
    <w:rsid w:val="00790093"/>
    <w:rsid w:val="0079038C"/>
    <w:rsid w:val="00790621"/>
    <w:rsid w:val="0079083B"/>
    <w:rsid w:val="00790BFE"/>
    <w:rsid w:val="00790EFA"/>
    <w:rsid w:val="00790F54"/>
    <w:rsid w:val="0079146F"/>
    <w:rsid w:val="0079192F"/>
    <w:rsid w:val="00791CC9"/>
    <w:rsid w:val="00791D82"/>
    <w:rsid w:val="00791F6F"/>
    <w:rsid w:val="00792CCE"/>
    <w:rsid w:val="007930F7"/>
    <w:rsid w:val="00793CB3"/>
    <w:rsid w:val="00793F81"/>
    <w:rsid w:val="007949B7"/>
    <w:rsid w:val="0079507B"/>
    <w:rsid w:val="00795299"/>
    <w:rsid w:val="007957C6"/>
    <w:rsid w:val="00795A58"/>
    <w:rsid w:val="0079645D"/>
    <w:rsid w:val="00796B38"/>
    <w:rsid w:val="00797DE1"/>
    <w:rsid w:val="00797FB2"/>
    <w:rsid w:val="007A0074"/>
    <w:rsid w:val="007A02E0"/>
    <w:rsid w:val="007A0C4E"/>
    <w:rsid w:val="007A1A76"/>
    <w:rsid w:val="007A1B0C"/>
    <w:rsid w:val="007A1D74"/>
    <w:rsid w:val="007A1F71"/>
    <w:rsid w:val="007A20D9"/>
    <w:rsid w:val="007A2295"/>
    <w:rsid w:val="007A2E3A"/>
    <w:rsid w:val="007A37E4"/>
    <w:rsid w:val="007A41D9"/>
    <w:rsid w:val="007A41FB"/>
    <w:rsid w:val="007A447D"/>
    <w:rsid w:val="007A512B"/>
    <w:rsid w:val="007A622A"/>
    <w:rsid w:val="007A6399"/>
    <w:rsid w:val="007A6622"/>
    <w:rsid w:val="007A6EAF"/>
    <w:rsid w:val="007A7085"/>
    <w:rsid w:val="007A73C4"/>
    <w:rsid w:val="007A766D"/>
    <w:rsid w:val="007A7AAC"/>
    <w:rsid w:val="007A7F11"/>
    <w:rsid w:val="007B04FA"/>
    <w:rsid w:val="007B0A78"/>
    <w:rsid w:val="007B0DA2"/>
    <w:rsid w:val="007B0E42"/>
    <w:rsid w:val="007B1413"/>
    <w:rsid w:val="007B2B24"/>
    <w:rsid w:val="007B2B76"/>
    <w:rsid w:val="007B3B15"/>
    <w:rsid w:val="007B3DDC"/>
    <w:rsid w:val="007B496A"/>
    <w:rsid w:val="007B50BB"/>
    <w:rsid w:val="007B52B8"/>
    <w:rsid w:val="007B53AC"/>
    <w:rsid w:val="007B5671"/>
    <w:rsid w:val="007B5AC3"/>
    <w:rsid w:val="007B5BEB"/>
    <w:rsid w:val="007B67EE"/>
    <w:rsid w:val="007B7286"/>
    <w:rsid w:val="007BEA34"/>
    <w:rsid w:val="007C0035"/>
    <w:rsid w:val="007C15C7"/>
    <w:rsid w:val="007C18A3"/>
    <w:rsid w:val="007C30C4"/>
    <w:rsid w:val="007C33E3"/>
    <w:rsid w:val="007C357B"/>
    <w:rsid w:val="007C3783"/>
    <w:rsid w:val="007C393B"/>
    <w:rsid w:val="007C3D8D"/>
    <w:rsid w:val="007C3F5B"/>
    <w:rsid w:val="007C4C57"/>
    <w:rsid w:val="007C5785"/>
    <w:rsid w:val="007C5B23"/>
    <w:rsid w:val="007C70B7"/>
    <w:rsid w:val="007C70EC"/>
    <w:rsid w:val="007C77A3"/>
    <w:rsid w:val="007C7992"/>
    <w:rsid w:val="007C79FB"/>
    <w:rsid w:val="007D1250"/>
    <w:rsid w:val="007D12A6"/>
    <w:rsid w:val="007D170E"/>
    <w:rsid w:val="007D1762"/>
    <w:rsid w:val="007D1E72"/>
    <w:rsid w:val="007D1E99"/>
    <w:rsid w:val="007D226E"/>
    <w:rsid w:val="007D2976"/>
    <w:rsid w:val="007D2B41"/>
    <w:rsid w:val="007D2C08"/>
    <w:rsid w:val="007D2CF5"/>
    <w:rsid w:val="007D3259"/>
    <w:rsid w:val="007D3740"/>
    <w:rsid w:val="007D4170"/>
    <w:rsid w:val="007D47B2"/>
    <w:rsid w:val="007D47BD"/>
    <w:rsid w:val="007D5086"/>
    <w:rsid w:val="007D516D"/>
    <w:rsid w:val="007D5C46"/>
    <w:rsid w:val="007D6117"/>
    <w:rsid w:val="007D68E0"/>
    <w:rsid w:val="007D71F6"/>
    <w:rsid w:val="007D762F"/>
    <w:rsid w:val="007E0F75"/>
    <w:rsid w:val="007E1168"/>
    <w:rsid w:val="007E189A"/>
    <w:rsid w:val="007E1EDF"/>
    <w:rsid w:val="007E304C"/>
    <w:rsid w:val="007E3F88"/>
    <w:rsid w:val="007E511F"/>
    <w:rsid w:val="007E55A1"/>
    <w:rsid w:val="007E6278"/>
    <w:rsid w:val="007E62F5"/>
    <w:rsid w:val="007E6C66"/>
    <w:rsid w:val="007E7019"/>
    <w:rsid w:val="007E708E"/>
    <w:rsid w:val="007E7E0A"/>
    <w:rsid w:val="007E7EF3"/>
    <w:rsid w:val="007F0796"/>
    <w:rsid w:val="007F0AC2"/>
    <w:rsid w:val="007F11EB"/>
    <w:rsid w:val="007F179C"/>
    <w:rsid w:val="007F1C02"/>
    <w:rsid w:val="007F1F38"/>
    <w:rsid w:val="007F2927"/>
    <w:rsid w:val="007F2ABA"/>
    <w:rsid w:val="007F35AB"/>
    <w:rsid w:val="007F4277"/>
    <w:rsid w:val="007F4666"/>
    <w:rsid w:val="007F5DAC"/>
    <w:rsid w:val="007F6505"/>
    <w:rsid w:val="007F661A"/>
    <w:rsid w:val="007F7529"/>
    <w:rsid w:val="007F75ED"/>
    <w:rsid w:val="007F7674"/>
    <w:rsid w:val="007F7C5B"/>
    <w:rsid w:val="007FE165"/>
    <w:rsid w:val="00801287"/>
    <w:rsid w:val="00801B33"/>
    <w:rsid w:val="00801EF9"/>
    <w:rsid w:val="0080206F"/>
    <w:rsid w:val="00802336"/>
    <w:rsid w:val="00803457"/>
    <w:rsid w:val="008037D9"/>
    <w:rsid w:val="0080410B"/>
    <w:rsid w:val="00804B74"/>
    <w:rsid w:val="00804FF7"/>
    <w:rsid w:val="0080503D"/>
    <w:rsid w:val="008053FF"/>
    <w:rsid w:val="00805985"/>
    <w:rsid w:val="00806020"/>
    <w:rsid w:val="008061DB"/>
    <w:rsid w:val="008063F6"/>
    <w:rsid w:val="00807E09"/>
    <w:rsid w:val="0081081F"/>
    <w:rsid w:val="0081180E"/>
    <w:rsid w:val="00811D16"/>
    <w:rsid w:val="00811DC8"/>
    <w:rsid w:val="00812B55"/>
    <w:rsid w:val="00812EFB"/>
    <w:rsid w:val="00813A94"/>
    <w:rsid w:val="00814146"/>
    <w:rsid w:val="00814CDC"/>
    <w:rsid w:val="0081539F"/>
    <w:rsid w:val="008155A8"/>
    <w:rsid w:val="00815A8E"/>
    <w:rsid w:val="00815F44"/>
    <w:rsid w:val="00817B09"/>
    <w:rsid w:val="0082049C"/>
    <w:rsid w:val="00821091"/>
    <w:rsid w:val="00821C5E"/>
    <w:rsid w:val="00821F33"/>
    <w:rsid w:val="008226BD"/>
    <w:rsid w:val="00822AC9"/>
    <w:rsid w:val="00822C28"/>
    <w:rsid w:val="00823C02"/>
    <w:rsid w:val="00823D00"/>
    <w:rsid w:val="00825207"/>
    <w:rsid w:val="00825C42"/>
    <w:rsid w:val="00825CB7"/>
    <w:rsid w:val="00825F6D"/>
    <w:rsid w:val="00826022"/>
    <w:rsid w:val="00826F12"/>
    <w:rsid w:val="008270AA"/>
    <w:rsid w:val="00827468"/>
    <w:rsid w:val="00827939"/>
    <w:rsid w:val="008302F9"/>
    <w:rsid w:val="00830838"/>
    <w:rsid w:val="00830F34"/>
    <w:rsid w:val="00830F73"/>
    <w:rsid w:val="008310F0"/>
    <w:rsid w:val="00831664"/>
    <w:rsid w:val="00831DCF"/>
    <w:rsid w:val="00833F38"/>
    <w:rsid w:val="008340BD"/>
    <w:rsid w:val="00834D88"/>
    <w:rsid w:val="00834DEA"/>
    <w:rsid w:val="00835BC4"/>
    <w:rsid w:val="008360A3"/>
    <w:rsid w:val="008360EB"/>
    <w:rsid w:val="00836919"/>
    <w:rsid w:val="00840B91"/>
    <w:rsid w:val="00840D34"/>
    <w:rsid w:val="008412B4"/>
    <w:rsid w:val="008416A5"/>
    <w:rsid w:val="00841707"/>
    <w:rsid w:val="00842038"/>
    <w:rsid w:val="008422B7"/>
    <w:rsid w:val="00842990"/>
    <w:rsid w:val="00842998"/>
    <w:rsid w:val="00842A4A"/>
    <w:rsid w:val="00842A75"/>
    <w:rsid w:val="008435C4"/>
    <w:rsid w:val="0084412E"/>
    <w:rsid w:val="00844519"/>
    <w:rsid w:val="00845146"/>
    <w:rsid w:val="008452EF"/>
    <w:rsid w:val="008457FC"/>
    <w:rsid w:val="0084593C"/>
    <w:rsid w:val="00845F64"/>
    <w:rsid w:val="008469D2"/>
    <w:rsid w:val="00846C3F"/>
    <w:rsid w:val="008474B5"/>
    <w:rsid w:val="00847913"/>
    <w:rsid w:val="00847C03"/>
    <w:rsid w:val="0084FA6B"/>
    <w:rsid w:val="00850822"/>
    <w:rsid w:val="00850C38"/>
    <w:rsid w:val="00850EFF"/>
    <w:rsid w:val="008513A1"/>
    <w:rsid w:val="00851E09"/>
    <w:rsid w:val="00851E0E"/>
    <w:rsid w:val="008529FE"/>
    <w:rsid w:val="00853057"/>
    <w:rsid w:val="008531F1"/>
    <w:rsid w:val="008536D1"/>
    <w:rsid w:val="008537A3"/>
    <w:rsid w:val="00853DFD"/>
    <w:rsid w:val="00853EA2"/>
    <w:rsid w:val="00854123"/>
    <w:rsid w:val="0085453E"/>
    <w:rsid w:val="00854989"/>
    <w:rsid w:val="00855128"/>
    <w:rsid w:val="00855770"/>
    <w:rsid w:val="00856A9E"/>
    <w:rsid w:val="00857941"/>
    <w:rsid w:val="00857C87"/>
    <w:rsid w:val="00857DB7"/>
    <w:rsid w:val="00860898"/>
    <w:rsid w:val="0086139C"/>
    <w:rsid w:val="008613F6"/>
    <w:rsid w:val="0086141B"/>
    <w:rsid w:val="00861664"/>
    <w:rsid w:val="008617C4"/>
    <w:rsid w:val="00861B37"/>
    <w:rsid w:val="0086210E"/>
    <w:rsid w:val="0086240F"/>
    <w:rsid w:val="00862D85"/>
    <w:rsid w:val="008630CF"/>
    <w:rsid w:val="00863558"/>
    <w:rsid w:val="00863BE9"/>
    <w:rsid w:val="00863DC3"/>
    <w:rsid w:val="008640AD"/>
    <w:rsid w:val="0086444F"/>
    <w:rsid w:val="008645A5"/>
    <w:rsid w:val="008649E0"/>
    <w:rsid w:val="00864D96"/>
    <w:rsid w:val="008651D0"/>
    <w:rsid w:val="008653F6"/>
    <w:rsid w:val="00865652"/>
    <w:rsid w:val="00866AE0"/>
    <w:rsid w:val="00866B65"/>
    <w:rsid w:val="008671B5"/>
    <w:rsid w:val="00867210"/>
    <w:rsid w:val="00867369"/>
    <w:rsid w:val="00867EE5"/>
    <w:rsid w:val="008703B2"/>
    <w:rsid w:val="00870E7C"/>
    <w:rsid w:val="00870FE6"/>
    <w:rsid w:val="008715E9"/>
    <w:rsid w:val="00871691"/>
    <w:rsid w:val="0087231D"/>
    <w:rsid w:val="00872515"/>
    <w:rsid w:val="0087334A"/>
    <w:rsid w:val="00873A18"/>
    <w:rsid w:val="008743F1"/>
    <w:rsid w:val="00874433"/>
    <w:rsid w:val="00874C96"/>
    <w:rsid w:val="00874CC8"/>
    <w:rsid w:val="0087535D"/>
    <w:rsid w:val="00875959"/>
    <w:rsid w:val="00875D3D"/>
    <w:rsid w:val="0087634E"/>
    <w:rsid w:val="00876AF0"/>
    <w:rsid w:val="008775EE"/>
    <w:rsid w:val="00880182"/>
    <w:rsid w:val="0088061C"/>
    <w:rsid w:val="00880813"/>
    <w:rsid w:val="00880FA7"/>
    <w:rsid w:val="0088113D"/>
    <w:rsid w:val="00881149"/>
    <w:rsid w:val="00881DDB"/>
    <w:rsid w:val="00882247"/>
    <w:rsid w:val="00882300"/>
    <w:rsid w:val="0088246E"/>
    <w:rsid w:val="00882623"/>
    <w:rsid w:val="008826A1"/>
    <w:rsid w:val="00883EFD"/>
    <w:rsid w:val="008843B4"/>
    <w:rsid w:val="00884B40"/>
    <w:rsid w:val="008850B1"/>
    <w:rsid w:val="008851B9"/>
    <w:rsid w:val="0088531B"/>
    <w:rsid w:val="008857CA"/>
    <w:rsid w:val="00886209"/>
    <w:rsid w:val="008864EA"/>
    <w:rsid w:val="00886CF7"/>
    <w:rsid w:val="00887083"/>
    <w:rsid w:val="008875F8"/>
    <w:rsid w:val="008877EC"/>
    <w:rsid w:val="00887A89"/>
    <w:rsid w:val="0088ABC8"/>
    <w:rsid w:val="0088E81F"/>
    <w:rsid w:val="00890488"/>
    <w:rsid w:val="00890BF7"/>
    <w:rsid w:val="00890D0D"/>
    <w:rsid w:val="0089125A"/>
    <w:rsid w:val="008918D6"/>
    <w:rsid w:val="00891BA6"/>
    <w:rsid w:val="0089276E"/>
    <w:rsid w:val="00892785"/>
    <w:rsid w:val="0089281F"/>
    <w:rsid w:val="00892AA4"/>
    <w:rsid w:val="00892E3F"/>
    <w:rsid w:val="00892EBE"/>
    <w:rsid w:val="008935DE"/>
    <w:rsid w:val="00893C87"/>
    <w:rsid w:val="00893F29"/>
    <w:rsid w:val="00894F81"/>
    <w:rsid w:val="008954DA"/>
    <w:rsid w:val="0089644E"/>
    <w:rsid w:val="00896CAC"/>
    <w:rsid w:val="008971EC"/>
    <w:rsid w:val="008978B3"/>
    <w:rsid w:val="00897B9D"/>
    <w:rsid w:val="00897FE7"/>
    <w:rsid w:val="008A0074"/>
    <w:rsid w:val="008A01C5"/>
    <w:rsid w:val="008A0539"/>
    <w:rsid w:val="008A06E3"/>
    <w:rsid w:val="008A09C0"/>
    <w:rsid w:val="008A0B22"/>
    <w:rsid w:val="008A0C29"/>
    <w:rsid w:val="008A1676"/>
    <w:rsid w:val="008A1BF9"/>
    <w:rsid w:val="008A2459"/>
    <w:rsid w:val="008A24BE"/>
    <w:rsid w:val="008A27A4"/>
    <w:rsid w:val="008A31E3"/>
    <w:rsid w:val="008A40E8"/>
    <w:rsid w:val="008A4236"/>
    <w:rsid w:val="008A567B"/>
    <w:rsid w:val="008A5C25"/>
    <w:rsid w:val="008A5DAD"/>
    <w:rsid w:val="008A66E9"/>
    <w:rsid w:val="008A7177"/>
    <w:rsid w:val="008A76BB"/>
    <w:rsid w:val="008A78FF"/>
    <w:rsid w:val="008B0069"/>
    <w:rsid w:val="008B0118"/>
    <w:rsid w:val="008B0BED"/>
    <w:rsid w:val="008B103D"/>
    <w:rsid w:val="008B1FCA"/>
    <w:rsid w:val="008B2805"/>
    <w:rsid w:val="008B2FB8"/>
    <w:rsid w:val="008B31FF"/>
    <w:rsid w:val="008B40BD"/>
    <w:rsid w:val="008B52EE"/>
    <w:rsid w:val="008B568B"/>
    <w:rsid w:val="008B5A56"/>
    <w:rsid w:val="008B5F74"/>
    <w:rsid w:val="008B648F"/>
    <w:rsid w:val="008B65E5"/>
    <w:rsid w:val="008B6D22"/>
    <w:rsid w:val="008B6FCE"/>
    <w:rsid w:val="008B7667"/>
    <w:rsid w:val="008B7921"/>
    <w:rsid w:val="008B7D1B"/>
    <w:rsid w:val="008C0436"/>
    <w:rsid w:val="008C05C9"/>
    <w:rsid w:val="008C0E7D"/>
    <w:rsid w:val="008C1094"/>
    <w:rsid w:val="008C12D0"/>
    <w:rsid w:val="008C19BB"/>
    <w:rsid w:val="008C1DCE"/>
    <w:rsid w:val="008C1EAB"/>
    <w:rsid w:val="008C2539"/>
    <w:rsid w:val="008C2A32"/>
    <w:rsid w:val="008C2A93"/>
    <w:rsid w:val="008C307E"/>
    <w:rsid w:val="008C3523"/>
    <w:rsid w:val="008C3E4F"/>
    <w:rsid w:val="008C3FE3"/>
    <w:rsid w:val="008C48F4"/>
    <w:rsid w:val="008C4F61"/>
    <w:rsid w:val="008C4FA9"/>
    <w:rsid w:val="008C53A8"/>
    <w:rsid w:val="008C5768"/>
    <w:rsid w:val="008C57EB"/>
    <w:rsid w:val="008C5C42"/>
    <w:rsid w:val="008C6175"/>
    <w:rsid w:val="008C7576"/>
    <w:rsid w:val="008C759D"/>
    <w:rsid w:val="008C7C33"/>
    <w:rsid w:val="008D061B"/>
    <w:rsid w:val="008D0C10"/>
    <w:rsid w:val="008D0DC8"/>
    <w:rsid w:val="008D0F93"/>
    <w:rsid w:val="008D115D"/>
    <w:rsid w:val="008D1958"/>
    <w:rsid w:val="008D1A06"/>
    <w:rsid w:val="008D1C00"/>
    <w:rsid w:val="008D2724"/>
    <w:rsid w:val="008D2954"/>
    <w:rsid w:val="008D3326"/>
    <w:rsid w:val="008D3585"/>
    <w:rsid w:val="008D3AA2"/>
    <w:rsid w:val="008D3C24"/>
    <w:rsid w:val="008D43E1"/>
    <w:rsid w:val="008D481D"/>
    <w:rsid w:val="008D4950"/>
    <w:rsid w:val="008D4E66"/>
    <w:rsid w:val="008D4E7D"/>
    <w:rsid w:val="008D5B5C"/>
    <w:rsid w:val="008D6033"/>
    <w:rsid w:val="008D69FC"/>
    <w:rsid w:val="008D6D0A"/>
    <w:rsid w:val="008D7262"/>
    <w:rsid w:val="008D741D"/>
    <w:rsid w:val="008D7449"/>
    <w:rsid w:val="008D7F3A"/>
    <w:rsid w:val="008E1024"/>
    <w:rsid w:val="008E154A"/>
    <w:rsid w:val="008E1B55"/>
    <w:rsid w:val="008E1DDD"/>
    <w:rsid w:val="008E2CF4"/>
    <w:rsid w:val="008E3028"/>
    <w:rsid w:val="008E3762"/>
    <w:rsid w:val="008E3C26"/>
    <w:rsid w:val="008E4522"/>
    <w:rsid w:val="008E4E8F"/>
    <w:rsid w:val="008E4E9B"/>
    <w:rsid w:val="008E5011"/>
    <w:rsid w:val="008E51F7"/>
    <w:rsid w:val="008E6177"/>
    <w:rsid w:val="008E63A1"/>
    <w:rsid w:val="008E6623"/>
    <w:rsid w:val="008E72F3"/>
    <w:rsid w:val="008E781C"/>
    <w:rsid w:val="008E7C96"/>
    <w:rsid w:val="008E7CA5"/>
    <w:rsid w:val="008E7DA1"/>
    <w:rsid w:val="008E7F00"/>
    <w:rsid w:val="008F0625"/>
    <w:rsid w:val="008F0733"/>
    <w:rsid w:val="008F14AC"/>
    <w:rsid w:val="008F16BE"/>
    <w:rsid w:val="008F1B17"/>
    <w:rsid w:val="008F2437"/>
    <w:rsid w:val="008F2613"/>
    <w:rsid w:val="008F28E1"/>
    <w:rsid w:val="008F30D1"/>
    <w:rsid w:val="008F3B4F"/>
    <w:rsid w:val="008F3B91"/>
    <w:rsid w:val="008F43C9"/>
    <w:rsid w:val="008F4A01"/>
    <w:rsid w:val="008F4B46"/>
    <w:rsid w:val="008F4BF9"/>
    <w:rsid w:val="008F4CF1"/>
    <w:rsid w:val="008F503E"/>
    <w:rsid w:val="008F553B"/>
    <w:rsid w:val="008F595B"/>
    <w:rsid w:val="008F6C7B"/>
    <w:rsid w:val="008F7E58"/>
    <w:rsid w:val="008F860A"/>
    <w:rsid w:val="00900034"/>
    <w:rsid w:val="00901156"/>
    <w:rsid w:val="00902170"/>
    <w:rsid w:val="009027BC"/>
    <w:rsid w:val="00902BDD"/>
    <w:rsid w:val="00902FBC"/>
    <w:rsid w:val="0090320E"/>
    <w:rsid w:val="00903408"/>
    <w:rsid w:val="009035D4"/>
    <w:rsid w:val="009040AD"/>
    <w:rsid w:val="0090495E"/>
    <w:rsid w:val="0090600D"/>
    <w:rsid w:val="009063C4"/>
    <w:rsid w:val="009064F2"/>
    <w:rsid w:val="00906888"/>
    <w:rsid w:val="00907617"/>
    <w:rsid w:val="00907A51"/>
    <w:rsid w:val="00910154"/>
    <w:rsid w:val="009108B1"/>
    <w:rsid w:val="00910A36"/>
    <w:rsid w:val="00910FD0"/>
    <w:rsid w:val="00911F82"/>
    <w:rsid w:val="00912848"/>
    <w:rsid w:val="00912E51"/>
    <w:rsid w:val="0091341D"/>
    <w:rsid w:val="009139A7"/>
    <w:rsid w:val="00915035"/>
    <w:rsid w:val="00915214"/>
    <w:rsid w:val="00915EB6"/>
    <w:rsid w:val="00916B01"/>
    <w:rsid w:val="009171E6"/>
    <w:rsid w:val="009208F8"/>
    <w:rsid w:val="00921449"/>
    <w:rsid w:val="00921A76"/>
    <w:rsid w:val="00921D94"/>
    <w:rsid w:val="00922050"/>
    <w:rsid w:val="00922588"/>
    <w:rsid w:val="00923027"/>
    <w:rsid w:val="009230D7"/>
    <w:rsid w:val="00923323"/>
    <w:rsid w:val="009236FF"/>
    <w:rsid w:val="00923827"/>
    <w:rsid w:val="00924109"/>
    <w:rsid w:val="00924130"/>
    <w:rsid w:val="00924377"/>
    <w:rsid w:val="00924F86"/>
    <w:rsid w:val="00925443"/>
    <w:rsid w:val="00925477"/>
    <w:rsid w:val="00925952"/>
    <w:rsid w:val="00925A75"/>
    <w:rsid w:val="0092628D"/>
    <w:rsid w:val="0092642C"/>
    <w:rsid w:val="00926AED"/>
    <w:rsid w:val="0092795B"/>
    <w:rsid w:val="009279C4"/>
    <w:rsid w:val="00927FDB"/>
    <w:rsid w:val="00930919"/>
    <w:rsid w:val="00931B1F"/>
    <w:rsid w:val="00931B37"/>
    <w:rsid w:val="00932300"/>
    <w:rsid w:val="009328DD"/>
    <w:rsid w:val="00932C16"/>
    <w:rsid w:val="00932E73"/>
    <w:rsid w:val="00933184"/>
    <w:rsid w:val="00933965"/>
    <w:rsid w:val="00933F7B"/>
    <w:rsid w:val="009342F2"/>
    <w:rsid w:val="009343B6"/>
    <w:rsid w:val="00934BF5"/>
    <w:rsid w:val="00935476"/>
    <w:rsid w:val="00935489"/>
    <w:rsid w:val="00935A73"/>
    <w:rsid w:val="00936727"/>
    <w:rsid w:val="00936888"/>
    <w:rsid w:val="009368D8"/>
    <w:rsid w:val="00937227"/>
    <w:rsid w:val="00937354"/>
    <w:rsid w:val="00937743"/>
    <w:rsid w:val="00937756"/>
    <w:rsid w:val="00937CE8"/>
    <w:rsid w:val="009402BC"/>
    <w:rsid w:val="0094066D"/>
    <w:rsid w:val="00940DAD"/>
    <w:rsid w:val="00940F0F"/>
    <w:rsid w:val="00940FFC"/>
    <w:rsid w:val="0094125F"/>
    <w:rsid w:val="00941D08"/>
    <w:rsid w:val="00942D17"/>
    <w:rsid w:val="00943438"/>
    <w:rsid w:val="00943875"/>
    <w:rsid w:val="00943C75"/>
    <w:rsid w:val="00945537"/>
    <w:rsid w:val="00945B19"/>
    <w:rsid w:val="00945EC0"/>
    <w:rsid w:val="009467D7"/>
    <w:rsid w:val="00946982"/>
    <w:rsid w:val="00946EAB"/>
    <w:rsid w:val="00947AEC"/>
    <w:rsid w:val="00947C0A"/>
    <w:rsid w:val="00947E41"/>
    <w:rsid w:val="00950083"/>
    <w:rsid w:val="00950141"/>
    <w:rsid w:val="00951584"/>
    <w:rsid w:val="0095175B"/>
    <w:rsid w:val="00951EB2"/>
    <w:rsid w:val="00952EDB"/>
    <w:rsid w:val="00953119"/>
    <w:rsid w:val="00953E9F"/>
    <w:rsid w:val="0095439A"/>
    <w:rsid w:val="00954687"/>
    <w:rsid w:val="00954748"/>
    <w:rsid w:val="00954928"/>
    <w:rsid w:val="00954B96"/>
    <w:rsid w:val="00954E15"/>
    <w:rsid w:val="00955DD1"/>
    <w:rsid w:val="0095613F"/>
    <w:rsid w:val="00956A94"/>
    <w:rsid w:val="0095710B"/>
    <w:rsid w:val="009574EA"/>
    <w:rsid w:val="00957F06"/>
    <w:rsid w:val="0095E5E8"/>
    <w:rsid w:val="0095FA23"/>
    <w:rsid w:val="009607AE"/>
    <w:rsid w:val="00961599"/>
    <w:rsid w:val="00961B4C"/>
    <w:rsid w:val="00961C74"/>
    <w:rsid w:val="00962A6D"/>
    <w:rsid w:val="0096362A"/>
    <w:rsid w:val="00963CE1"/>
    <w:rsid w:val="00963EE2"/>
    <w:rsid w:val="0096427F"/>
    <w:rsid w:val="00964A2A"/>
    <w:rsid w:val="00964FFC"/>
    <w:rsid w:val="009657F7"/>
    <w:rsid w:val="00966291"/>
    <w:rsid w:val="00967DD6"/>
    <w:rsid w:val="0096E642"/>
    <w:rsid w:val="009704D3"/>
    <w:rsid w:val="00970BDE"/>
    <w:rsid w:val="00970C0F"/>
    <w:rsid w:val="00970F6E"/>
    <w:rsid w:val="00971872"/>
    <w:rsid w:val="00972B21"/>
    <w:rsid w:val="00972E3B"/>
    <w:rsid w:val="0097308B"/>
    <w:rsid w:val="00973663"/>
    <w:rsid w:val="00974142"/>
    <w:rsid w:val="009745EF"/>
    <w:rsid w:val="009747AF"/>
    <w:rsid w:val="0097482E"/>
    <w:rsid w:val="00974B42"/>
    <w:rsid w:val="009751FB"/>
    <w:rsid w:val="00975863"/>
    <w:rsid w:val="00975CAB"/>
    <w:rsid w:val="009763F2"/>
    <w:rsid w:val="009768D5"/>
    <w:rsid w:val="00976C25"/>
    <w:rsid w:val="00976EAF"/>
    <w:rsid w:val="00977699"/>
    <w:rsid w:val="009779E9"/>
    <w:rsid w:val="009807F0"/>
    <w:rsid w:val="00980A81"/>
    <w:rsid w:val="00980EB2"/>
    <w:rsid w:val="0098111B"/>
    <w:rsid w:val="00982689"/>
    <w:rsid w:val="009827E4"/>
    <w:rsid w:val="00983302"/>
    <w:rsid w:val="00983317"/>
    <w:rsid w:val="00983E1A"/>
    <w:rsid w:val="0098490D"/>
    <w:rsid w:val="00984F90"/>
    <w:rsid w:val="0098557E"/>
    <w:rsid w:val="00985B84"/>
    <w:rsid w:val="0098607E"/>
    <w:rsid w:val="00987AEF"/>
    <w:rsid w:val="00987BB7"/>
    <w:rsid w:val="00987F9C"/>
    <w:rsid w:val="0098F5EF"/>
    <w:rsid w:val="009906AF"/>
    <w:rsid w:val="00990971"/>
    <w:rsid w:val="009913DF"/>
    <w:rsid w:val="00991535"/>
    <w:rsid w:val="009915C5"/>
    <w:rsid w:val="009917F8"/>
    <w:rsid w:val="00991D27"/>
    <w:rsid w:val="009922BA"/>
    <w:rsid w:val="00992AC2"/>
    <w:rsid w:val="009932F9"/>
    <w:rsid w:val="009933A8"/>
    <w:rsid w:val="00993EE6"/>
    <w:rsid w:val="009941DE"/>
    <w:rsid w:val="0099441E"/>
    <w:rsid w:val="009947C9"/>
    <w:rsid w:val="00995646"/>
    <w:rsid w:val="0099629E"/>
    <w:rsid w:val="00996E7A"/>
    <w:rsid w:val="0099743F"/>
    <w:rsid w:val="0099750A"/>
    <w:rsid w:val="00997568"/>
    <w:rsid w:val="00997A19"/>
    <w:rsid w:val="00997EE6"/>
    <w:rsid w:val="009A0201"/>
    <w:rsid w:val="009A0B9E"/>
    <w:rsid w:val="009A0C00"/>
    <w:rsid w:val="009A1356"/>
    <w:rsid w:val="009A1389"/>
    <w:rsid w:val="009A13DB"/>
    <w:rsid w:val="009A15C4"/>
    <w:rsid w:val="009A1622"/>
    <w:rsid w:val="009A1B96"/>
    <w:rsid w:val="009A1C50"/>
    <w:rsid w:val="009A276A"/>
    <w:rsid w:val="009A2ED8"/>
    <w:rsid w:val="009A344A"/>
    <w:rsid w:val="009A34CC"/>
    <w:rsid w:val="009A34D6"/>
    <w:rsid w:val="009A3641"/>
    <w:rsid w:val="009A390C"/>
    <w:rsid w:val="009A3C74"/>
    <w:rsid w:val="009A3F86"/>
    <w:rsid w:val="009A51C3"/>
    <w:rsid w:val="009A570F"/>
    <w:rsid w:val="009A5A09"/>
    <w:rsid w:val="009A69BB"/>
    <w:rsid w:val="009A7335"/>
    <w:rsid w:val="009A7769"/>
    <w:rsid w:val="009B008D"/>
    <w:rsid w:val="009B02F1"/>
    <w:rsid w:val="009B0626"/>
    <w:rsid w:val="009B089A"/>
    <w:rsid w:val="009B0A93"/>
    <w:rsid w:val="009B0B05"/>
    <w:rsid w:val="009B121D"/>
    <w:rsid w:val="009B1502"/>
    <w:rsid w:val="009B15CD"/>
    <w:rsid w:val="009B1613"/>
    <w:rsid w:val="009B1AA3"/>
    <w:rsid w:val="009B2187"/>
    <w:rsid w:val="009B26D4"/>
    <w:rsid w:val="009B272F"/>
    <w:rsid w:val="009B2810"/>
    <w:rsid w:val="009B361C"/>
    <w:rsid w:val="009B36CF"/>
    <w:rsid w:val="009B3755"/>
    <w:rsid w:val="009B3B64"/>
    <w:rsid w:val="009B3F8D"/>
    <w:rsid w:val="009B4399"/>
    <w:rsid w:val="009B4468"/>
    <w:rsid w:val="009B46EA"/>
    <w:rsid w:val="009B4864"/>
    <w:rsid w:val="009B51B2"/>
    <w:rsid w:val="009B569C"/>
    <w:rsid w:val="009B6F00"/>
    <w:rsid w:val="009B6F11"/>
    <w:rsid w:val="009B701A"/>
    <w:rsid w:val="009B76B5"/>
    <w:rsid w:val="009B76C5"/>
    <w:rsid w:val="009C02EF"/>
    <w:rsid w:val="009C0662"/>
    <w:rsid w:val="009C0A7A"/>
    <w:rsid w:val="009C0B1C"/>
    <w:rsid w:val="009C1516"/>
    <w:rsid w:val="009C192A"/>
    <w:rsid w:val="009C1E43"/>
    <w:rsid w:val="009C249C"/>
    <w:rsid w:val="009C2830"/>
    <w:rsid w:val="009C3484"/>
    <w:rsid w:val="009C38DF"/>
    <w:rsid w:val="009C3CBA"/>
    <w:rsid w:val="009C3EF2"/>
    <w:rsid w:val="009C4330"/>
    <w:rsid w:val="009C441A"/>
    <w:rsid w:val="009C45B2"/>
    <w:rsid w:val="009C495B"/>
    <w:rsid w:val="009C71E8"/>
    <w:rsid w:val="009C7BAF"/>
    <w:rsid w:val="009D051C"/>
    <w:rsid w:val="009D109F"/>
    <w:rsid w:val="009D19B3"/>
    <w:rsid w:val="009D21EE"/>
    <w:rsid w:val="009D2452"/>
    <w:rsid w:val="009D24D7"/>
    <w:rsid w:val="009D2581"/>
    <w:rsid w:val="009D2BB9"/>
    <w:rsid w:val="009D3A43"/>
    <w:rsid w:val="009D5390"/>
    <w:rsid w:val="009D6177"/>
    <w:rsid w:val="009D632C"/>
    <w:rsid w:val="009D6357"/>
    <w:rsid w:val="009D6896"/>
    <w:rsid w:val="009D6FB1"/>
    <w:rsid w:val="009D746E"/>
    <w:rsid w:val="009D75FA"/>
    <w:rsid w:val="009D77C0"/>
    <w:rsid w:val="009D7D72"/>
    <w:rsid w:val="009E105A"/>
    <w:rsid w:val="009E1D9E"/>
    <w:rsid w:val="009E21FA"/>
    <w:rsid w:val="009E2887"/>
    <w:rsid w:val="009E325F"/>
    <w:rsid w:val="009E3877"/>
    <w:rsid w:val="009E489A"/>
    <w:rsid w:val="009E4AF1"/>
    <w:rsid w:val="009E51BF"/>
    <w:rsid w:val="009E53DE"/>
    <w:rsid w:val="009E5464"/>
    <w:rsid w:val="009E65F2"/>
    <w:rsid w:val="009E6A7D"/>
    <w:rsid w:val="009E6DC2"/>
    <w:rsid w:val="009E72B6"/>
    <w:rsid w:val="009E72E9"/>
    <w:rsid w:val="009E7424"/>
    <w:rsid w:val="009E743B"/>
    <w:rsid w:val="009F061E"/>
    <w:rsid w:val="009F0E96"/>
    <w:rsid w:val="009F14BE"/>
    <w:rsid w:val="009F19DC"/>
    <w:rsid w:val="009F2223"/>
    <w:rsid w:val="009F2812"/>
    <w:rsid w:val="009F2CC1"/>
    <w:rsid w:val="009F3632"/>
    <w:rsid w:val="009F3A6A"/>
    <w:rsid w:val="009F3D19"/>
    <w:rsid w:val="009F42B4"/>
    <w:rsid w:val="009F4933"/>
    <w:rsid w:val="009F560D"/>
    <w:rsid w:val="009F5C40"/>
    <w:rsid w:val="009F60C0"/>
    <w:rsid w:val="009F62CB"/>
    <w:rsid w:val="009F6321"/>
    <w:rsid w:val="009F6784"/>
    <w:rsid w:val="009F681F"/>
    <w:rsid w:val="00A006F6"/>
    <w:rsid w:val="00A01204"/>
    <w:rsid w:val="00A01346"/>
    <w:rsid w:val="00A016A6"/>
    <w:rsid w:val="00A01BA2"/>
    <w:rsid w:val="00A01F08"/>
    <w:rsid w:val="00A01FD7"/>
    <w:rsid w:val="00A02C61"/>
    <w:rsid w:val="00A02EA1"/>
    <w:rsid w:val="00A0300D"/>
    <w:rsid w:val="00A0407D"/>
    <w:rsid w:val="00A043EA"/>
    <w:rsid w:val="00A04B71"/>
    <w:rsid w:val="00A05950"/>
    <w:rsid w:val="00A05CAD"/>
    <w:rsid w:val="00A064FB"/>
    <w:rsid w:val="00A06F4E"/>
    <w:rsid w:val="00A06FEC"/>
    <w:rsid w:val="00A072EE"/>
    <w:rsid w:val="00A0735F"/>
    <w:rsid w:val="00A0797A"/>
    <w:rsid w:val="00A07B4C"/>
    <w:rsid w:val="00A07C7C"/>
    <w:rsid w:val="00A07F75"/>
    <w:rsid w:val="00A113CB"/>
    <w:rsid w:val="00A11493"/>
    <w:rsid w:val="00A1283F"/>
    <w:rsid w:val="00A129E5"/>
    <w:rsid w:val="00A12C82"/>
    <w:rsid w:val="00A12E34"/>
    <w:rsid w:val="00A13497"/>
    <w:rsid w:val="00A13602"/>
    <w:rsid w:val="00A13D56"/>
    <w:rsid w:val="00A14174"/>
    <w:rsid w:val="00A14812"/>
    <w:rsid w:val="00A14B23"/>
    <w:rsid w:val="00A14CF8"/>
    <w:rsid w:val="00A152D2"/>
    <w:rsid w:val="00A156ED"/>
    <w:rsid w:val="00A15CE8"/>
    <w:rsid w:val="00A15FAA"/>
    <w:rsid w:val="00A1680B"/>
    <w:rsid w:val="00A16883"/>
    <w:rsid w:val="00A16A05"/>
    <w:rsid w:val="00A16EEC"/>
    <w:rsid w:val="00A2052E"/>
    <w:rsid w:val="00A205F4"/>
    <w:rsid w:val="00A209E1"/>
    <w:rsid w:val="00A20B00"/>
    <w:rsid w:val="00A20D5B"/>
    <w:rsid w:val="00A213C9"/>
    <w:rsid w:val="00A21999"/>
    <w:rsid w:val="00A21B1A"/>
    <w:rsid w:val="00A21CA2"/>
    <w:rsid w:val="00A2333F"/>
    <w:rsid w:val="00A23D58"/>
    <w:rsid w:val="00A2433C"/>
    <w:rsid w:val="00A24829"/>
    <w:rsid w:val="00A24A10"/>
    <w:rsid w:val="00A24C5B"/>
    <w:rsid w:val="00A262AD"/>
    <w:rsid w:val="00A26483"/>
    <w:rsid w:val="00A26905"/>
    <w:rsid w:val="00A269BD"/>
    <w:rsid w:val="00A270D6"/>
    <w:rsid w:val="00A27378"/>
    <w:rsid w:val="00A27731"/>
    <w:rsid w:val="00A27C9B"/>
    <w:rsid w:val="00A307BE"/>
    <w:rsid w:val="00A308AB"/>
    <w:rsid w:val="00A30A04"/>
    <w:rsid w:val="00A310EB"/>
    <w:rsid w:val="00A3123A"/>
    <w:rsid w:val="00A316A1"/>
    <w:rsid w:val="00A31AF2"/>
    <w:rsid w:val="00A3267B"/>
    <w:rsid w:val="00A33525"/>
    <w:rsid w:val="00A33D21"/>
    <w:rsid w:val="00A348ED"/>
    <w:rsid w:val="00A35EDF"/>
    <w:rsid w:val="00A36C1A"/>
    <w:rsid w:val="00A36D77"/>
    <w:rsid w:val="00A37A6E"/>
    <w:rsid w:val="00A37BB7"/>
    <w:rsid w:val="00A402FD"/>
    <w:rsid w:val="00A4035C"/>
    <w:rsid w:val="00A40DD6"/>
    <w:rsid w:val="00A4138A"/>
    <w:rsid w:val="00A4139E"/>
    <w:rsid w:val="00A4155A"/>
    <w:rsid w:val="00A41C27"/>
    <w:rsid w:val="00A42710"/>
    <w:rsid w:val="00A42B25"/>
    <w:rsid w:val="00A4332B"/>
    <w:rsid w:val="00A4349A"/>
    <w:rsid w:val="00A43C80"/>
    <w:rsid w:val="00A442AC"/>
    <w:rsid w:val="00A44632"/>
    <w:rsid w:val="00A44C1D"/>
    <w:rsid w:val="00A44D62"/>
    <w:rsid w:val="00A4583B"/>
    <w:rsid w:val="00A45BA5"/>
    <w:rsid w:val="00A45EFA"/>
    <w:rsid w:val="00A46427"/>
    <w:rsid w:val="00A4722E"/>
    <w:rsid w:val="00A47538"/>
    <w:rsid w:val="00A47950"/>
    <w:rsid w:val="00A47B3F"/>
    <w:rsid w:val="00A47B8B"/>
    <w:rsid w:val="00A47DBF"/>
    <w:rsid w:val="00A4C5BD"/>
    <w:rsid w:val="00A50674"/>
    <w:rsid w:val="00A509DA"/>
    <w:rsid w:val="00A50DA0"/>
    <w:rsid w:val="00A51A37"/>
    <w:rsid w:val="00A51EA7"/>
    <w:rsid w:val="00A5258E"/>
    <w:rsid w:val="00A526F0"/>
    <w:rsid w:val="00A52C15"/>
    <w:rsid w:val="00A53209"/>
    <w:rsid w:val="00A53C8F"/>
    <w:rsid w:val="00A53F48"/>
    <w:rsid w:val="00A54B74"/>
    <w:rsid w:val="00A55197"/>
    <w:rsid w:val="00A556AB"/>
    <w:rsid w:val="00A561C7"/>
    <w:rsid w:val="00A5640B"/>
    <w:rsid w:val="00A56C5C"/>
    <w:rsid w:val="00A57345"/>
    <w:rsid w:val="00A5738F"/>
    <w:rsid w:val="00A57B09"/>
    <w:rsid w:val="00A60D46"/>
    <w:rsid w:val="00A61179"/>
    <w:rsid w:val="00A6138B"/>
    <w:rsid w:val="00A61608"/>
    <w:rsid w:val="00A61826"/>
    <w:rsid w:val="00A6190C"/>
    <w:rsid w:val="00A6195C"/>
    <w:rsid w:val="00A61DAD"/>
    <w:rsid w:val="00A62430"/>
    <w:rsid w:val="00A63631"/>
    <w:rsid w:val="00A63A4D"/>
    <w:rsid w:val="00A652FE"/>
    <w:rsid w:val="00A65D11"/>
    <w:rsid w:val="00A66C10"/>
    <w:rsid w:val="00A67218"/>
    <w:rsid w:val="00A70100"/>
    <w:rsid w:val="00A7030E"/>
    <w:rsid w:val="00A707F1"/>
    <w:rsid w:val="00A70B90"/>
    <w:rsid w:val="00A70E0D"/>
    <w:rsid w:val="00A7120A"/>
    <w:rsid w:val="00A71A59"/>
    <w:rsid w:val="00A71B5C"/>
    <w:rsid w:val="00A71CF8"/>
    <w:rsid w:val="00A720C0"/>
    <w:rsid w:val="00A72239"/>
    <w:rsid w:val="00A72AB6"/>
    <w:rsid w:val="00A72B82"/>
    <w:rsid w:val="00A74965"/>
    <w:rsid w:val="00A7500F"/>
    <w:rsid w:val="00A7511B"/>
    <w:rsid w:val="00A7596D"/>
    <w:rsid w:val="00A759B3"/>
    <w:rsid w:val="00A7623D"/>
    <w:rsid w:val="00A76240"/>
    <w:rsid w:val="00A7629C"/>
    <w:rsid w:val="00A76952"/>
    <w:rsid w:val="00A769B6"/>
    <w:rsid w:val="00A801F2"/>
    <w:rsid w:val="00A80426"/>
    <w:rsid w:val="00A80AF6"/>
    <w:rsid w:val="00A80B36"/>
    <w:rsid w:val="00A80D61"/>
    <w:rsid w:val="00A80D62"/>
    <w:rsid w:val="00A81091"/>
    <w:rsid w:val="00A811F3"/>
    <w:rsid w:val="00A814A8"/>
    <w:rsid w:val="00A814D0"/>
    <w:rsid w:val="00A814DE"/>
    <w:rsid w:val="00A83279"/>
    <w:rsid w:val="00A8338A"/>
    <w:rsid w:val="00A8386D"/>
    <w:rsid w:val="00A83B83"/>
    <w:rsid w:val="00A85449"/>
    <w:rsid w:val="00A85535"/>
    <w:rsid w:val="00A855E0"/>
    <w:rsid w:val="00A85855"/>
    <w:rsid w:val="00A85AC5"/>
    <w:rsid w:val="00A85B39"/>
    <w:rsid w:val="00A85D84"/>
    <w:rsid w:val="00A8661A"/>
    <w:rsid w:val="00A86E2B"/>
    <w:rsid w:val="00A87349"/>
    <w:rsid w:val="00A913E8"/>
    <w:rsid w:val="00A919F2"/>
    <w:rsid w:val="00A925BD"/>
    <w:rsid w:val="00A92651"/>
    <w:rsid w:val="00A92798"/>
    <w:rsid w:val="00A92D79"/>
    <w:rsid w:val="00A94874"/>
    <w:rsid w:val="00A94F27"/>
    <w:rsid w:val="00A954BC"/>
    <w:rsid w:val="00A95C49"/>
    <w:rsid w:val="00A95D47"/>
    <w:rsid w:val="00A96EF0"/>
    <w:rsid w:val="00A97933"/>
    <w:rsid w:val="00A97E19"/>
    <w:rsid w:val="00A9C558"/>
    <w:rsid w:val="00AA04E1"/>
    <w:rsid w:val="00AA0503"/>
    <w:rsid w:val="00AA115E"/>
    <w:rsid w:val="00AA1218"/>
    <w:rsid w:val="00AA1408"/>
    <w:rsid w:val="00AA1875"/>
    <w:rsid w:val="00AA3116"/>
    <w:rsid w:val="00AA366A"/>
    <w:rsid w:val="00AA4968"/>
    <w:rsid w:val="00AA4D70"/>
    <w:rsid w:val="00AA5AF8"/>
    <w:rsid w:val="00AA5DBD"/>
    <w:rsid w:val="00AA5F83"/>
    <w:rsid w:val="00AA6046"/>
    <w:rsid w:val="00AA606A"/>
    <w:rsid w:val="00AA608A"/>
    <w:rsid w:val="00AA60FF"/>
    <w:rsid w:val="00AA63EB"/>
    <w:rsid w:val="00AA66FE"/>
    <w:rsid w:val="00AA677F"/>
    <w:rsid w:val="00AA778F"/>
    <w:rsid w:val="00AB15F3"/>
    <w:rsid w:val="00AB1904"/>
    <w:rsid w:val="00AB20F1"/>
    <w:rsid w:val="00AB22E6"/>
    <w:rsid w:val="00AB2CD7"/>
    <w:rsid w:val="00AB4655"/>
    <w:rsid w:val="00AB46DE"/>
    <w:rsid w:val="00AB4B3B"/>
    <w:rsid w:val="00AB587A"/>
    <w:rsid w:val="00AB5D45"/>
    <w:rsid w:val="00AB6682"/>
    <w:rsid w:val="00AB792C"/>
    <w:rsid w:val="00AB7AEB"/>
    <w:rsid w:val="00AC0ADF"/>
    <w:rsid w:val="00AC0D59"/>
    <w:rsid w:val="00AC0D5A"/>
    <w:rsid w:val="00AC130F"/>
    <w:rsid w:val="00AC1E72"/>
    <w:rsid w:val="00AC1EDA"/>
    <w:rsid w:val="00AC2360"/>
    <w:rsid w:val="00AC2AAF"/>
    <w:rsid w:val="00AC31B1"/>
    <w:rsid w:val="00AC3516"/>
    <w:rsid w:val="00AC5003"/>
    <w:rsid w:val="00AC53CF"/>
    <w:rsid w:val="00AC54A2"/>
    <w:rsid w:val="00AC556D"/>
    <w:rsid w:val="00AC55EC"/>
    <w:rsid w:val="00AC5666"/>
    <w:rsid w:val="00AC5692"/>
    <w:rsid w:val="00AC56B4"/>
    <w:rsid w:val="00AC588D"/>
    <w:rsid w:val="00AC61F4"/>
    <w:rsid w:val="00AC68C5"/>
    <w:rsid w:val="00AC725F"/>
    <w:rsid w:val="00AC72A4"/>
    <w:rsid w:val="00AC7439"/>
    <w:rsid w:val="00AC7C8A"/>
    <w:rsid w:val="00AD001D"/>
    <w:rsid w:val="00AD08B4"/>
    <w:rsid w:val="00AD0AE7"/>
    <w:rsid w:val="00AD1424"/>
    <w:rsid w:val="00AD1597"/>
    <w:rsid w:val="00AD1830"/>
    <w:rsid w:val="00AD1CB4"/>
    <w:rsid w:val="00AD1EAD"/>
    <w:rsid w:val="00AD20AF"/>
    <w:rsid w:val="00AD22DD"/>
    <w:rsid w:val="00AD2F48"/>
    <w:rsid w:val="00AD32CE"/>
    <w:rsid w:val="00AD3573"/>
    <w:rsid w:val="00AD3A25"/>
    <w:rsid w:val="00AD3A78"/>
    <w:rsid w:val="00AD3CD2"/>
    <w:rsid w:val="00AD435A"/>
    <w:rsid w:val="00AD4C29"/>
    <w:rsid w:val="00AD6ED5"/>
    <w:rsid w:val="00AD6F84"/>
    <w:rsid w:val="00AD70C8"/>
    <w:rsid w:val="00AD731D"/>
    <w:rsid w:val="00AD755A"/>
    <w:rsid w:val="00AD7CDA"/>
    <w:rsid w:val="00AD7DDE"/>
    <w:rsid w:val="00AE0E8B"/>
    <w:rsid w:val="00AE1890"/>
    <w:rsid w:val="00AE18AD"/>
    <w:rsid w:val="00AE2641"/>
    <w:rsid w:val="00AE3AB2"/>
    <w:rsid w:val="00AE42FB"/>
    <w:rsid w:val="00AE4744"/>
    <w:rsid w:val="00AE48E5"/>
    <w:rsid w:val="00AE4ECC"/>
    <w:rsid w:val="00AE550D"/>
    <w:rsid w:val="00AE6927"/>
    <w:rsid w:val="00AE6B6D"/>
    <w:rsid w:val="00AE6F09"/>
    <w:rsid w:val="00AE707F"/>
    <w:rsid w:val="00AE77D4"/>
    <w:rsid w:val="00AE7FEB"/>
    <w:rsid w:val="00AF03E9"/>
    <w:rsid w:val="00AF04ED"/>
    <w:rsid w:val="00AF054C"/>
    <w:rsid w:val="00AF0784"/>
    <w:rsid w:val="00AF0C74"/>
    <w:rsid w:val="00AF0DDA"/>
    <w:rsid w:val="00AF1026"/>
    <w:rsid w:val="00AF17E9"/>
    <w:rsid w:val="00AF1AB1"/>
    <w:rsid w:val="00AF21B2"/>
    <w:rsid w:val="00AF22B5"/>
    <w:rsid w:val="00AF250C"/>
    <w:rsid w:val="00AF2599"/>
    <w:rsid w:val="00AF4552"/>
    <w:rsid w:val="00AF4728"/>
    <w:rsid w:val="00AF48B2"/>
    <w:rsid w:val="00AF51A5"/>
    <w:rsid w:val="00AF5E6F"/>
    <w:rsid w:val="00AF6BAA"/>
    <w:rsid w:val="00AF72BF"/>
    <w:rsid w:val="00AF75A4"/>
    <w:rsid w:val="00AF793A"/>
    <w:rsid w:val="00B0025D"/>
    <w:rsid w:val="00B002FF"/>
    <w:rsid w:val="00B0060A"/>
    <w:rsid w:val="00B00A5F"/>
    <w:rsid w:val="00B014B3"/>
    <w:rsid w:val="00B01A14"/>
    <w:rsid w:val="00B01D2F"/>
    <w:rsid w:val="00B01D5C"/>
    <w:rsid w:val="00B02525"/>
    <w:rsid w:val="00B0285D"/>
    <w:rsid w:val="00B02A06"/>
    <w:rsid w:val="00B02C21"/>
    <w:rsid w:val="00B02D23"/>
    <w:rsid w:val="00B03C04"/>
    <w:rsid w:val="00B044D4"/>
    <w:rsid w:val="00B047A7"/>
    <w:rsid w:val="00B04C1D"/>
    <w:rsid w:val="00B05084"/>
    <w:rsid w:val="00B05BE6"/>
    <w:rsid w:val="00B067B7"/>
    <w:rsid w:val="00B06A5B"/>
    <w:rsid w:val="00B06FA2"/>
    <w:rsid w:val="00B07942"/>
    <w:rsid w:val="00B0795B"/>
    <w:rsid w:val="00B07978"/>
    <w:rsid w:val="00B108EE"/>
    <w:rsid w:val="00B10A05"/>
    <w:rsid w:val="00B10BE6"/>
    <w:rsid w:val="00B10F39"/>
    <w:rsid w:val="00B11563"/>
    <w:rsid w:val="00B1173D"/>
    <w:rsid w:val="00B11B26"/>
    <w:rsid w:val="00B12A7D"/>
    <w:rsid w:val="00B12E78"/>
    <w:rsid w:val="00B133B0"/>
    <w:rsid w:val="00B134F1"/>
    <w:rsid w:val="00B138E3"/>
    <w:rsid w:val="00B13C46"/>
    <w:rsid w:val="00B14999"/>
    <w:rsid w:val="00B14EC9"/>
    <w:rsid w:val="00B15065"/>
    <w:rsid w:val="00B150FA"/>
    <w:rsid w:val="00B15188"/>
    <w:rsid w:val="00B15273"/>
    <w:rsid w:val="00B15654"/>
    <w:rsid w:val="00B16C32"/>
    <w:rsid w:val="00B20765"/>
    <w:rsid w:val="00B20D44"/>
    <w:rsid w:val="00B210A5"/>
    <w:rsid w:val="00B21671"/>
    <w:rsid w:val="00B21A6A"/>
    <w:rsid w:val="00B22982"/>
    <w:rsid w:val="00B22E6B"/>
    <w:rsid w:val="00B238C5"/>
    <w:rsid w:val="00B241A7"/>
    <w:rsid w:val="00B243AF"/>
    <w:rsid w:val="00B249D8"/>
    <w:rsid w:val="00B24AD6"/>
    <w:rsid w:val="00B24FFA"/>
    <w:rsid w:val="00B25E44"/>
    <w:rsid w:val="00B2661B"/>
    <w:rsid w:val="00B26FEE"/>
    <w:rsid w:val="00B2706A"/>
    <w:rsid w:val="00B301C9"/>
    <w:rsid w:val="00B30422"/>
    <w:rsid w:val="00B305EF"/>
    <w:rsid w:val="00B30E10"/>
    <w:rsid w:val="00B312A2"/>
    <w:rsid w:val="00B31F8B"/>
    <w:rsid w:val="00B329AE"/>
    <w:rsid w:val="00B32D44"/>
    <w:rsid w:val="00B33308"/>
    <w:rsid w:val="00B3363B"/>
    <w:rsid w:val="00B33813"/>
    <w:rsid w:val="00B3386B"/>
    <w:rsid w:val="00B33C82"/>
    <w:rsid w:val="00B33D30"/>
    <w:rsid w:val="00B33F16"/>
    <w:rsid w:val="00B345D2"/>
    <w:rsid w:val="00B34E9B"/>
    <w:rsid w:val="00B35323"/>
    <w:rsid w:val="00B369CE"/>
    <w:rsid w:val="00B36EC0"/>
    <w:rsid w:val="00B36F7B"/>
    <w:rsid w:val="00B373BB"/>
    <w:rsid w:val="00B3769E"/>
    <w:rsid w:val="00B3796A"/>
    <w:rsid w:val="00B40649"/>
    <w:rsid w:val="00B413EB"/>
    <w:rsid w:val="00B41753"/>
    <w:rsid w:val="00B41C21"/>
    <w:rsid w:val="00B42415"/>
    <w:rsid w:val="00B42BDE"/>
    <w:rsid w:val="00B43585"/>
    <w:rsid w:val="00B4389A"/>
    <w:rsid w:val="00B4450D"/>
    <w:rsid w:val="00B4452F"/>
    <w:rsid w:val="00B44694"/>
    <w:rsid w:val="00B447F7"/>
    <w:rsid w:val="00B450AB"/>
    <w:rsid w:val="00B4530A"/>
    <w:rsid w:val="00B46020"/>
    <w:rsid w:val="00B461CC"/>
    <w:rsid w:val="00B46EFF"/>
    <w:rsid w:val="00B47C6C"/>
    <w:rsid w:val="00B50383"/>
    <w:rsid w:val="00B5053E"/>
    <w:rsid w:val="00B50905"/>
    <w:rsid w:val="00B50BF0"/>
    <w:rsid w:val="00B51917"/>
    <w:rsid w:val="00B52F9A"/>
    <w:rsid w:val="00B53088"/>
    <w:rsid w:val="00B531DF"/>
    <w:rsid w:val="00B53C3E"/>
    <w:rsid w:val="00B53C44"/>
    <w:rsid w:val="00B53F75"/>
    <w:rsid w:val="00B54360"/>
    <w:rsid w:val="00B544EF"/>
    <w:rsid w:val="00B54779"/>
    <w:rsid w:val="00B54B79"/>
    <w:rsid w:val="00B55456"/>
    <w:rsid w:val="00B5564B"/>
    <w:rsid w:val="00B55B19"/>
    <w:rsid w:val="00B55BB0"/>
    <w:rsid w:val="00B57019"/>
    <w:rsid w:val="00B57CE8"/>
    <w:rsid w:val="00B60363"/>
    <w:rsid w:val="00B60A6B"/>
    <w:rsid w:val="00B60FDD"/>
    <w:rsid w:val="00B612F8"/>
    <w:rsid w:val="00B62653"/>
    <w:rsid w:val="00B62C57"/>
    <w:rsid w:val="00B62C5D"/>
    <w:rsid w:val="00B63673"/>
    <w:rsid w:val="00B6372B"/>
    <w:rsid w:val="00B637E0"/>
    <w:rsid w:val="00B63995"/>
    <w:rsid w:val="00B64166"/>
    <w:rsid w:val="00B6531F"/>
    <w:rsid w:val="00B65F94"/>
    <w:rsid w:val="00B66256"/>
    <w:rsid w:val="00B66D00"/>
    <w:rsid w:val="00B671FB"/>
    <w:rsid w:val="00B70642"/>
    <w:rsid w:val="00B70C42"/>
    <w:rsid w:val="00B70E62"/>
    <w:rsid w:val="00B71916"/>
    <w:rsid w:val="00B72225"/>
    <w:rsid w:val="00B72C85"/>
    <w:rsid w:val="00B7311B"/>
    <w:rsid w:val="00B7313F"/>
    <w:rsid w:val="00B73481"/>
    <w:rsid w:val="00B737DD"/>
    <w:rsid w:val="00B74C60"/>
    <w:rsid w:val="00B752D2"/>
    <w:rsid w:val="00B757FB"/>
    <w:rsid w:val="00B7594F"/>
    <w:rsid w:val="00B75F87"/>
    <w:rsid w:val="00B76292"/>
    <w:rsid w:val="00B76535"/>
    <w:rsid w:val="00B767C8"/>
    <w:rsid w:val="00B76AAB"/>
    <w:rsid w:val="00B77062"/>
    <w:rsid w:val="00B7710D"/>
    <w:rsid w:val="00B77281"/>
    <w:rsid w:val="00B77B85"/>
    <w:rsid w:val="00B77D1A"/>
    <w:rsid w:val="00B800B1"/>
    <w:rsid w:val="00B801B7"/>
    <w:rsid w:val="00B8103B"/>
    <w:rsid w:val="00B81E2E"/>
    <w:rsid w:val="00B8202A"/>
    <w:rsid w:val="00B8396A"/>
    <w:rsid w:val="00B839C3"/>
    <w:rsid w:val="00B843A2"/>
    <w:rsid w:val="00B84441"/>
    <w:rsid w:val="00B84963"/>
    <w:rsid w:val="00B85225"/>
    <w:rsid w:val="00B85BF4"/>
    <w:rsid w:val="00B85CE6"/>
    <w:rsid w:val="00B86E7F"/>
    <w:rsid w:val="00B87713"/>
    <w:rsid w:val="00B9013B"/>
    <w:rsid w:val="00B902EA"/>
    <w:rsid w:val="00B90912"/>
    <w:rsid w:val="00B91739"/>
    <w:rsid w:val="00B9240B"/>
    <w:rsid w:val="00B92934"/>
    <w:rsid w:val="00B92BBC"/>
    <w:rsid w:val="00B93118"/>
    <w:rsid w:val="00B932D5"/>
    <w:rsid w:val="00B93315"/>
    <w:rsid w:val="00B93703"/>
    <w:rsid w:val="00B937EA"/>
    <w:rsid w:val="00B93875"/>
    <w:rsid w:val="00B93ACA"/>
    <w:rsid w:val="00B93DAD"/>
    <w:rsid w:val="00B94300"/>
    <w:rsid w:val="00B94483"/>
    <w:rsid w:val="00B95523"/>
    <w:rsid w:val="00B95C19"/>
    <w:rsid w:val="00B9642D"/>
    <w:rsid w:val="00B9665C"/>
    <w:rsid w:val="00BA00B9"/>
    <w:rsid w:val="00BA021E"/>
    <w:rsid w:val="00BA089B"/>
    <w:rsid w:val="00BA0986"/>
    <w:rsid w:val="00BA0CBC"/>
    <w:rsid w:val="00BA0CCB"/>
    <w:rsid w:val="00BA13E8"/>
    <w:rsid w:val="00BA1643"/>
    <w:rsid w:val="00BA1EAA"/>
    <w:rsid w:val="00BA1EE5"/>
    <w:rsid w:val="00BA2419"/>
    <w:rsid w:val="00BA3373"/>
    <w:rsid w:val="00BA3B71"/>
    <w:rsid w:val="00BA3C1F"/>
    <w:rsid w:val="00BA3FBF"/>
    <w:rsid w:val="00BA5054"/>
    <w:rsid w:val="00BA5141"/>
    <w:rsid w:val="00BA52F8"/>
    <w:rsid w:val="00BA5549"/>
    <w:rsid w:val="00BA5BB1"/>
    <w:rsid w:val="00BA5D16"/>
    <w:rsid w:val="00BA700D"/>
    <w:rsid w:val="00BA709D"/>
    <w:rsid w:val="00BA74F9"/>
    <w:rsid w:val="00BA7600"/>
    <w:rsid w:val="00BA76A6"/>
    <w:rsid w:val="00BA7C56"/>
    <w:rsid w:val="00BA7D72"/>
    <w:rsid w:val="00BB01A6"/>
    <w:rsid w:val="00BB04E9"/>
    <w:rsid w:val="00BB0937"/>
    <w:rsid w:val="00BB0B57"/>
    <w:rsid w:val="00BB0FD3"/>
    <w:rsid w:val="00BB15C8"/>
    <w:rsid w:val="00BB2AA9"/>
    <w:rsid w:val="00BB31A5"/>
    <w:rsid w:val="00BB3307"/>
    <w:rsid w:val="00BB3918"/>
    <w:rsid w:val="00BB3DA0"/>
    <w:rsid w:val="00BB40C5"/>
    <w:rsid w:val="00BB43FD"/>
    <w:rsid w:val="00BB4598"/>
    <w:rsid w:val="00BB469B"/>
    <w:rsid w:val="00BB46C6"/>
    <w:rsid w:val="00BB47CE"/>
    <w:rsid w:val="00BB4E29"/>
    <w:rsid w:val="00BB5992"/>
    <w:rsid w:val="00BB5D11"/>
    <w:rsid w:val="00BB61BB"/>
    <w:rsid w:val="00BB68B4"/>
    <w:rsid w:val="00BB6D5D"/>
    <w:rsid w:val="00BB6DFB"/>
    <w:rsid w:val="00BB7199"/>
    <w:rsid w:val="00BBC519"/>
    <w:rsid w:val="00BC0FF7"/>
    <w:rsid w:val="00BC17D2"/>
    <w:rsid w:val="00BC1CD6"/>
    <w:rsid w:val="00BC2ACF"/>
    <w:rsid w:val="00BC2CB9"/>
    <w:rsid w:val="00BC393B"/>
    <w:rsid w:val="00BC4222"/>
    <w:rsid w:val="00BC46DF"/>
    <w:rsid w:val="00BC491E"/>
    <w:rsid w:val="00BC5186"/>
    <w:rsid w:val="00BC5BA3"/>
    <w:rsid w:val="00BC5DAB"/>
    <w:rsid w:val="00BC6B3F"/>
    <w:rsid w:val="00BC731A"/>
    <w:rsid w:val="00BC773C"/>
    <w:rsid w:val="00BC7B28"/>
    <w:rsid w:val="00BC7B64"/>
    <w:rsid w:val="00BD046F"/>
    <w:rsid w:val="00BD0B9E"/>
    <w:rsid w:val="00BD0D41"/>
    <w:rsid w:val="00BD1515"/>
    <w:rsid w:val="00BD228C"/>
    <w:rsid w:val="00BD2543"/>
    <w:rsid w:val="00BD2BEB"/>
    <w:rsid w:val="00BD2D46"/>
    <w:rsid w:val="00BD2D7E"/>
    <w:rsid w:val="00BD37D7"/>
    <w:rsid w:val="00BD39F4"/>
    <w:rsid w:val="00BD3BDD"/>
    <w:rsid w:val="00BD5DBA"/>
    <w:rsid w:val="00BD5E04"/>
    <w:rsid w:val="00BD5F44"/>
    <w:rsid w:val="00BD61F2"/>
    <w:rsid w:val="00BD6341"/>
    <w:rsid w:val="00BD6694"/>
    <w:rsid w:val="00BD748E"/>
    <w:rsid w:val="00BD7ABD"/>
    <w:rsid w:val="00BD7BE8"/>
    <w:rsid w:val="00BDA37B"/>
    <w:rsid w:val="00BE01E6"/>
    <w:rsid w:val="00BE0A0E"/>
    <w:rsid w:val="00BE0C3B"/>
    <w:rsid w:val="00BE1CDC"/>
    <w:rsid w:val="00BE30E7"/>
    <w:rsid w:val="00BE31D9"/>
    <w:rsid w:val="00BE3328"/>
    <w:rsid w:val="00BE332A"/>
    <w:rsid w:val="00BE38A9"/>
    <w:rsid w:val="00BE4352"/>
    <w:rsid w:val="00BE45FE"/>
    <w:rsid w:val="00BE5717"/>
    <w:rsid w:val="00BE6474"/>
    <w:rsid w:val="00BE69D4"/>
    <w:rsid w:val="00BE790A"/>
    <w:rsid w:val="00BE9984"/>
    <w:rsid w:val="00BF0198"/>
    <w:rsid w:val="00BF0DA4"/>
    <w:rsid w:val="00BF123E"/>
    <w:rsid w:val="00BF1674"/>
    <w:rsid w:val="00BF19D6"/>
    <w:rsid w:val="00BF1FF4"/>
    <w:rsid w:val="00BF20C8"/>
    <w:rsid w:val="00BF21C5"/>
    <w:rsid w:val="00BF2769"/>
    <w:rsid w:val="00BF27DF"/>
    <w:rsid w:val="00BF34ED"/>
    <w:rsid w:val="00BF3753"/>
    <w:rsid w:val="00BF3B5A"/>
    <w:rsid w:val="00BF3CA8"/>
    <w:rsid w:val="00BF4E35"/>
    <w:rsid w:val="00BF4F78"/>
    <w:rsid w:val="00BF4F8E"/>
    <w:rsid w:val="00BF4FEA"/>
    <w:rsid w:val="00BF50AC"/>
    <w:rsid w:val="00BF583B"/>
    <w:rsid w:val="00BF5C65"/>
    <w:rsid w:val="00BF68B8"/>
    <w:rsid w:val="00BF723D"/>
    <w:rsid w:val="00BF752E"/>
    <w:rsid w:val="00BF787D"/>
    <w:rsid w:val="00BF7E13"/>
    <w:rsid w:val="00BF7F89"/>
    <w:rsid w:val="00BF7FD1"/>
    <w:rsid w:val="00C00043"/>
    <w:rsid w:val="00C01122"/>
    <w:rsid w:val="00C01B71"/>
    <w:rsid w:val="00C01DF1"/>
    <w:rsid w:val="00C0207A"/>
    <w:rsid w:val="00C021DE"/>
    <w:rsid w:val="00C0265F"/>
    <w:rsid w:val="00C02D74"/>
    <w:rsid w:val="00C039A9"/>
    <w:rsid w:val="00C04C3A"/>
    <w:rsid w:val="00C05034"/>
    <w:rsid w:val="00C05102"/>
    <w:rsid w:val="00C05913"/>
    <w:rsid w:val="00C059D7"/>
    <w:rsid w:val="00C06570"/>
    <w:rsid w:val="00C06A92"/>
    <w:rsid w:val="00C071FB"/>
    <w:rsid w:val="00C07724"/>
    <w:rsid w:val="00C1026C"/>
    <w:rsid w:val="00C106A5"/>
    <w:rsid w:val="00C10842"/>
    <w:rsid w:val="00C110CE"/>
    <w:rsid w:val="00C114C7"/>
    <w:rsid w:val="00C11E68"/>
    <w:rsid w:val="00C12A63"/>
    <w:rsid w:val="00C133A2"/>
    <w:rsid w:val="00C1342D"/>
    <w:rsid w:val="00C13D53"/>
    <w:rsid w:val="00C140E3"/>
    <w:rsid w:val="00C14492"/>
    <w:rsid w:val="00C157A5"/>
    <w:rsid w:val="00C158E1"/>
    <w:rsid w:val="00C15C4B"/>
    <w:rsid w:val="00C15E6D"/>
    <w:rsid w:val="00C1613D"/>
    <w:rsid w:val="00C164A1"/>
    <w:rsid w:val="00C1655D"/>
    <w:rsid w:val="00C165BB"/>
    <w:rsid w:val="00C16749"/>
    <w:rsid w:val="00C1678C"/>
    <w:rsid w:val="00C16E30"/>
    <w:rsid w:val="00C16FC2"/>
    <w:rsid w:val="00C17849"/>
    <w:rsid w:val="00C1EA1D"/>
    <w:rsid w:val="00C20303"/>
    <w:rsid w:val="00C20699"/>
    <w:rsid w:val="00C20738"/>
    <w:rsid w:val="00C20A1B"/>
    <w:rsid w:val="00C20C66"/>
    <w:rsid w:val="00C20FD5"/>
    <w:rsid w:val="00C21149"/>
    <w:rsid w:val="00C24FD6"/>
    <w:rsid w:val="00C26A04"/>
    <w:rsid w:val="00C26EBE"/>
    <w:rsid w:val="00C27084"/>
    <w:rsid w:val="00C2766A"/>
    <w:rsid w:val="00C300C3"/>
    <w:rsid w:val="00C300E0"/>
    <w:rsid w:val="00C3011A"/>
    <w:rsid w:val="00C31349"/>
    <w:rsid w:val="00C31F75"/>
    <w:rsid w:val="00C32344"/>
    <w:rsid w:val="00C32757"/>
    <w:rsid w:val="00C327B3"/>
    <w:rsid w:val="00C32B1F"/>
    <w:rsid w:val="00C335DC"/>
    <w:rsid w:val="00C33A46"/>
    <w:rsid w:val="00C33B9A"/>
    <w:rsid w:val="00C34149"/>
    <w:rsid w:val="00C35240"/>
    <w:rsid w:val="00C358CE"/>
    <w:rsid w:val="00C35AF4"/>
    <w:rsid w:val="00C35B7C"/>
    <w:rsid w:val="00C35C6E"/>
    <w:rsid w:val="00C3613D"/>
    <w:rsid w:val="00C36B3B"/>
    <w:rsid w:val="00C37673"/>
    <w:rsid w:val="00C37AB1"/>
    <w:rsid w:val="00C40547"/>
    <w:rsid w:val="00C40BEA"/>
    <w:rsid w:val="00C415B3"/>
    <w:rsid w:val="00C41AA6"/>
    <w:rsid w:val="00C41B6D"/>
    <w:rsid w:val="00C43060"/>
    <w:rsid w:val="00C437BD"/>
    <w:rsid w:val="00C4387D"/>
    <w:rsid w:val="00C43D70"/>
    <w:rsid w:val="00C4452D"/>
    <w:rsid w:val="00C4484E"/>
    <w:rsid w:val="00C448A5"/>
    <w:rsid w:val="00C44B06"/>
    <w:rsid w:val="00C44C84"/>
    <w:rsid w:val="00C45E0C"/>
    <w:rsid w:val="00C463F5"/>
    <w:rsid w:val="00C466D8"/>
    <w:rsid w:val="00C469DC"/>
    <w:rsid w:val="00C46B6E"/>
    <w:rsid w:val="00C47219"/>
    <w:rsid w:val="00C47694"/>
    <w:rsid w:val="00C478A4"/>
    <w:rsid w:val="00C47BDE"/>
    <w:rsid w:val="00C5068E"/>
    <w:rsid w:val="00C50780"/>
    <w:rsid w:val="00C50AC1"/>
    <w:rsid w:val="00C50C0A"/>
    <w:rsid w:val="00C50E93"/>
    <w:rsid w:val="00C513BD"/>
    <w:rsid w:val="00C5185C"/>
    <w:rsid w:val="00C518A2"/>
    <w:rsid w:val="00C51CB4"/>
    <w:rsid w:val="00C522E0"/>
    <w:rsid w:val="00C52772"/>
    <w:rsid w:val="00C52919"/>
    <w:rsid w:val="00C530AC"/>
    <w:rsid w:val="00C53C30"/>
    <w:rsid w:val="00C55363"/>
    <w:rsid w:val="00C55DBA"/>
    <w:rsid w:val="00C5697B"/>
    <w:rsid w:val="00C56CC0"/>
    <w:rsid w:val="00C57138"/>
    <w:rsid w:val="00C57210"/>
    <w:rsid w:val="00C5731D"/>
    <w:rsid w:val="00C578B0"/>
    <w:rsid w:val="00C57D7D"/>
    <w:rsid w:val="00C59A12"/>
    <w:rsid w:val="00C60053"/>
    <w:rsid w:val="00C60D08"/>
    <w:rsid w:val="00C614A5"/>
    <w:rsid w:val="00C61593"/>
    <w:rsid w:val="00C61876"/>
    <w:rsid w:val="00C6197F"/>
    <w:rsid w:val="00C61E83"/>
    <w:rsid w:val="00C61FB6"/>
    <w:rsid w:val="00C62572"/>
    <w:rsid w:val="00C628FB"/>
    <w:rsid w:val="00C62A2F"/>
    <w:rsid w:val="00C630D3"/>
    <w:rsid w:val="00C63450"/>
    <w:rsid w:val="00C634F5"/>
    <w:rsid w:val="00C64663"/>
    <w:rsid w:val="00C64C07"/>
    <w:rsid w:val="00C6555B"/>
    <w:rsid w:val="00C66109"/>
    <w:rsid w:val="00C67907"/>
    <w:rsid w:val="00C6B218"/>
    <w:rsid w:val="00C70223"/>
    <w:rsid w:val="00C70597"/>
    <w:rsid w:val="00C70870"/>
    <w:rsid w:val="00C70B06"/>
    <w:rsid w:val="00C70CD8"/>
    <w:rsid w:val="00C712B5"/>
    <w:rsid w:val="00C715A3"/>
    <w:rsid w:val="00C717DD"/>
    <w:rsid w:val="00C719FC"/>
    <w:rsid w:val="00C71D3A"/>
    <w:rsid w:val="00C7231E"/>
    <w:rsid w:val="00C726D9"/>
    <w:rsid w:val="00C732F7"/>
    <w:rsid w:val="00C73376"/>
    <w:rsid w:val="00C737FA"/>
    <w:rsid w:val="00C73867"/>
    <w:rsid w:val="00C738E3"/>
    <w:rsid w:val="00C73AB0"/>
    <w:rsid w:val="00C73EC1"/>
    <w:rsid w:val="00C74D4D"/>
    <w:rsid w:val="00C75CC0"/>
    <w:rsid w:val="00C75E02"/>
    <w:rsid w:val="00C7706E"/>
    <w:rsid w:val="00C77645"/>
    <w:rsid w:val="00C77AD8"/>
    <w:rsid w:val="00C77C5C"/>
    <w:rsid w:val="00C803DD"/>
    <w:rsid w:val="00C80541"/>
    <w:rsid w:val="00C809F5"/>
    <w:rsid w:val="00C80A15"/>
    <w:rsid w:val="00C81390"/>
    <w:rsid w:val="00C815EA"/>
    <w:rsid w:val="00C818FB"/>
    <w:rsid w:val="00C82726"/>
    <w:rsid w:val="00C827A7"/>
    <w:rsid w:val="00C82B42"/>
    <w:rsid w:val="00C82DE5"/>
    <w:rsid w:val="00C83203"/>
    <w:rsid w:val="00C83805"/>
    <w:rsid w:val="00C841D7"/>
    <w:rsid w:val="00C84852"/>
    <w:rsid w:val="00C849B9"/>
    <w:rsid w:val="00C849F6"/>
    <w:rsid w:val="00C84A78"/>
    <w:rsid w:val="00C84B39"/>
    <w:rsid w:val="00C852BD"/>
    <w:rsid w:val="00C854B2"/>
    <w:rsid w:val="00C859EC"/>
    <w:rsid w:val="00C85C4C"/>
    <w:rsid w:val="00C8646F"/>
    <w:rsid w:val="00C8657A"/>
    <w:rsid w:val="00C870E9"/>
    <w:rsid w:val="00C87B11"/>
    <w:rsid w:val="00C9003C"/>
    <w:rsid w:val="00C90F70"/>
    <w:rsid w:val="00C91B7F"/>
    <w:rsid w:val="00C925EC"/>
    <w:rsid w:val="00C92BCB"/>
    <w:rsid w:val="00C92DD2"/>
    <w:rsid w:val="00C93141"/>
    <w:rsid w:val="00C9326E"/>
    <w:rsid w:val="00C936B4"/>
    <w:rsid w:val="00C936D9"/>
    <w:rsid w:val="00C93E55"/>
    <w:rsid w:val="00C94057"/>
    <w:rsid w:val="00C94260"/>
    <w:rsid w:val="00C945F0"/>
    <w:rsid w:val="00C9577B"/>
    <w:rsid w:val="00C95792"/>
    <w:rsid w:val="00C95AA9"/>
    <w:rsid w:val="00C95CFF"/>
    <w:rsid w:val="00C96070"/>
    <w:rsid w:val="00C9618D"/>
    <w:rsid w:val="00C9650A"/>
    <w:rsid w:val="00C96625"/>
    <w:rsid w:val="00C968E6"/>
    <w:rsid w:val="00C96A79"/>
    <w:rsid w:val="00C96BD5"/>
    <w:rsid w:val="00C9761F"/>
    <w:rsid w:val="00C97671"/>
    <w:rsid w:val="00C9770E"/>
    <w:rsid w:val="00CA0290"/>
    <w:rsid w:val="00CA0499"/>
    <w:rsid w:val="00CA07E1"/>
    <w:rsid w:val="00CA0936"/>
    <w:rsid w:val="00CA09EE"/>
    <w:rsid w:val="00CA1894"/>
    <w:rsid w:val="00CA1CA5"/>
    <w:rsid w:val="00CA1EAD"/>
    <w:rsid w:val="00CA2799"/>
    <w:rsid w:val="00CA29BE"/>
    <w:rsid w:val="00CA2BB8"/>
    <w:rsid w:val="00CA313B"/>
    <w:rsid w:val="00CA3D7F"/>
    <w:rsid w:val="00CA3DB2"/>
    <w:rsid w:val="00CA487B"/>
    <w:rsid w:val="00CA4BA1"/>
    <w:rsid w:val="00CA4CDC"/>
    <w:rsid w:val="00CA52EE"/>
    <w:rsid w:val="00CA557E"/>
    <w:rsid w:val="00CA5DA7"/>
    <w:rsid w:val="00CA5F6A"/>
    <w:rsid w:val="00CA6127"/>
    <w:rsid w:val="00CA68C9"/>
    <w:rsid w:val="00CA70F0"/>
    <w:rsid w:val="00CA731E"/>
    <w:rsid w:val="00CA78D2"/>
    <w:rsid w:val="00CA792A"/>
    <w:rsid w:val="00CB0603"/>
    <w:rsid w:val="00CB0EAE"/>
    <w:rsid w:val="00CB178E"/>
    <w:rsid w:val="00CB2FEB"/>
    <w:rsid w:val="00CB3A16"/>
    <w:rsid w:val="00CB42B1"/>
    <w:rsid w:val="00CB45DC"/>
    <w:rsid w:val="00CB691B"/>
    <w:rsid w:val="00CB6D2E"/>
    <w:rsid w:val="00CB72B6"/>
    <w:rsid w:val="00CB7C93"/>
    <w:rsid w:val="00CBEEA4"/>
    <w:rsid w:val="00CC0266"/>
    <w:rsid w:val="00CC0581"/>
    <w:rsid w:val="00CC0AC0"/>
    <w:rsid w:val="00CC0C9D"/>
    <w:rsid w:val="00CC0D8F"/>
    <w:rsid w:val="00CC114D"/>
    <w:rsid w:val="00CC1333"/>
    <w:rsid w:val="00CC1C84"/>
    <w:rsid w:val="00CC224A"/>
    <w:rsid w:val="00CC2616"/>
    <w:rsid w:val="00CC339B"/>
    <w:rsid w:val="00CC3766"/>
    <w:rsid w:val="00CC3BD6"/>
    <w:rsid w:val="00CC4312"/>
    <w:rsid w:val="00CC4A91"/>
    <w:rsid w:val="00CC4EC0"/>
    <w:rsid w:val="00CC6AE0"/>
    <w:rsid w:val="00CC6D14"/>
    <w:rsid w:val="00CC75DD"/>
    <w:rsid w:val="00CD0267"/>
    <w:rsid w:val="00CD18E6"/>
    <w:rsid w:val="00CD2240"/>
    <w:rsid w:val="00CD27E3"/>
    <w:rsid w:val="00CD27E5"/>
    <w:rsid w:val="00CD2892"/>
    <w:rsid w:val="00CD2BD6"/>
    <w:rsid w:val="00CD2D52"/>
    <w:rsid w:val="00CD3675"/>
    <w:rsid w:val="00CD4008"/>
    <w:rsid w:val="00CD4C5A"/>
    <w:rsid w:val="00CD5D4A"/>
    <w:rsid w:val="00CD6429"/>
    <w:rsid w:val="00CD66F9"/>
    <w:rsid w:val="00CD6C59"/>
    <w:rsid w:val="00CD7073"/>
    <w:rsid w:val="00CD7ADB"/>
    <w:rsid w:val="00CD7BC7"/>
    <w:rsid w:val="00CDC420"/>
    <w:rsid w:val="00CE074D"/>
    <w:rsid w:val="00CE0CC2"/>
    <w:rsid w:val="00CE105E"/>
    <w:rsid w:val="00CE1295"/>
    <w:rsid w:val="00CE1483"/>
    <w:rsid w:val="00CE1C4B"/>
    <w:rsid w:val="00CE22D6"/>
    <w:rsid w:val="00CE249F"/>
    <w:rsid w:val="00CE2958"/>
    <w:rsid w:val="00CE2DA5"/>
    <w:rsid w:val="00CE316F"/>
    <w:rsid w:val="00CE3816"/>
    <w:rsid w:val="00CE435E"/>
    <w:rsid w:val="00CE44C7"/>
    <w:rsid w:val="00CE473F"/>
    <w:rsid w:val="00CE4CF6"/>
    <w:rsid w:val="00CE4E40"/>
    <w:rsid w:val="00CE667C"/>
    <w:rsid w:val="00CE73C2"/>
    <w:rsid w:val="00CE78C5"/>
    <w:rsid w:val="00CEE93D"/>
    <w:rsid w:val="00CF0308"/>
    <w:rsid w:val="00CF0398"/>
    <w:rsid w:val="00CF04A9"/>
    <w:rsid w:val="00CF0858"/>
    <w:rsid w:val="00CF0BBC"/>
    <w:rsid w:val="00CF14CA"/>
    <w:rsid w:val="00CF1C87"/>
    <w:rsid w:val="00CF1CED"/>
    <w:rsid w:val="00CF1D58"/>
    <w:rsid w:val="00CF230D"/>
    <w:rsid w:val="00CF23CE"/>
    <w:rsid w:val="00CF24C9"/>
    <w:rsid w:val="00CF28FF"/>
    <w:rsid w:val="00CF3A4D"/>
    <w:rsid w:val="00CF3EF3"/>
    <w:rsid w:val="00CF3F4F"/>
    <w:rsid w:val="00CF4421"/>
    <w:rsid w:val="00CF5775"/>
    <w:rsid w:val="00CF5CA0"/>
    <w:rsid w:val="00CF666E"/>
    <w:rsid w:val="00CF6C1A"/>
    <w:rsid w:val="00CF7A44"/>
    <w:rsid w:val="00CF98D0"/>
    <w:rsid w:val="00D0015C"/>
    <w:rsid w:val="00D01742"/>
    <w:rsid w:val="00D019F4"/>
    <w:rsid w:val="00D02C95"/>
    <w:rsid w:val="00D02DB1"/>
    <w:rsid w:val="00D02EB1"/>
    <w:rsid w:val="00D03340"/>
    <w:rsid w:val="00D03A74"/>
    <w:rsid w:val="00D03C52"/>
    <w:rsid w:val="00D03CBF"/>
    <w:rsid w:val="00D04322"/>
    <w:rsid w:val="00D044B5"/>
    <w:rsid w:val="00D04884"/>
    <w:rsid w:val="00D04962"/>
    <w:rsid w:val="00D05D16"/>
    <w:rsid w:val="00D069F6"/>
    <w:rsid w:val="00D06B11"/>
    <w:rsid w:val="00D07071"/>
    <w:rsid w:val="00D07307"/>
    <w:rsid w:val="00D0759C"/>
    <w:rsid w:val="00D076A1"/>
    <w:rsid w:val="00D07B18"/>
    <w:rsid w:val="00D07ED2"/>
    <w:rsid w:val="00D11548"/>
    <w:rsid w:val="00D115AD"/>
    <w:rsid w:val="00D12074"/>
    <w:rsid w:val="00D122EE"/>
    <w:rsid w:val="00D127A3"/>
    <w:rsid w:val="00D131D0"/>
    <w:rsid w:val="00D132B6"/>
    <w:rsid w:val="00D13A1E"/>
    <w:rsid w:val="00D13D94"/>
    <w:rsid w:val="00D141B2"/>
    <w:rsid w:val="00D1422B"/>
    <w:rsid w:val="00D1428F"/>
    <w:rsid w:val="00D14DD6"/>
    <w:rsid w:val="00D1589D"/>
    <w:rsid w:val="00D16707"/>
    <w:rsid w:val="00D169B2"/>
    <w:rsid w:val="00D17189"/>
    <w:rsid w:val="00D17552"/>
    <w:rsid w:val="00D178C2"/>
    <w:rsid w:val="00D17D66"/>
    <w:rsid w:val="00D2029F"/>
    <w:rsid w:val="00D20512"/>
    <w:rsid w:val="00D207DC"/>
    <w:rsid w:val="00D20859"/>
    <w:rsid w:val="00D21424"/>
    <w:rsid w:val="00D214F1"/>
    <w:rsid w:val="00D21A42"/>
    <w:rsid w:val="00D22016"/>
    <w:rsid w:val="00D228B3"/>
    <w:rsid w:val="00D22B75"/>
    <w:rsid w:val="00D22C50"/>
    <w:rsid w:val="00D22E23"/>
    <w:rsid w:val="00D233C6"/>
    <w:rsid w:val="00D23AD6"/>
    <w:rsid w:val="00D23B10"/>
    <w:rsid w:val="00D23BBF"/>
    <w:rsid w:val="00D24822"/>
    <w:rsid w:val="00D24C37"/>
    <w:rsid w:val="00D250D4"/>
    <w:rsid w:val="00D2590A"/>
    <w:rsid w:val="00D2687D"/>
    <w:rsid w:val="00D270B6"/>
    <w:rsid w:val="00D27B66"/>
    <w:rsid w:val="00D303D4"/>
    <w:rsid w:val="00D306B0"/>
    <w:rsid w:val="00D31713"/>
    <w:rsid w:val="00D318F3"/>
    <w:rsid w:val="00D319A5"/>
    <w:rsid w:val="00D31C4C"/>
    <w:rsid w:val="00D3232F"/>
    <w:rsid w:val="00D32634"/>
    <w:rsid w:val="00D33945"/>
    <w:rsid w:val="00D33D1F"/>
    <w:rsid w:val="00D34120"/>
    <w:rsid w:val="00D34AF2"/>
    <w:rsid w:val="00D352DD"/>
    <w:rsid w:val="00D35FFF"/>
    <w:rsid w:val="00D3647B"/>
    <w:rsid w:val="00D366DF"/>
    <w:rsid w:val="00D36738"/>
    <w:rsid w:val="00D36C3A"/>
    <w:rsid w:val="00D37F8E"/>
    <w:rsid w:val="00D405C3"/>
    <w:rsid w:val="00D40C3E"/>
    <w:rsid w:val="00D40E1D"/>
    <w:rsid w:val="00D42555"/>
    <w:rsid w:val="00D42C9F"/>
    <w:rsid w:val="00D43E4D"/>
    <w:rsid w:val="00D4482D"/>
    <w:rsid w:val="00D44EE9"/>
    <w:rsid w:val="00D459AB"/>
    <w:rsid w:val="00D45D61"/>
    <w:rsid w:val="00D465B8"/>
    <w:rsid w:val="00D46998"/>
    <w:rsid w:val="00D46E43"/>
    <w:rsid w:val="00D475FB"/>
    <w:rsid w:val="00D476F3"/>
    <w:rsid w:val="00D4A0FA"/>
    <w:rsid w:val="00D4D6B9"/>
    <w:rsid w:val="00D51714"/>
    <w:rsid w:val="00D52DE0"/>
    <w:rsid w:val="00D53177"/>
    <w:rsid w:val="00D538AB"/>
    <w:rsid w:val="00D53C1F"/>
    <w:rsid w:val="00D54013"/>
    <w:rsid w:val="00D54189"/>
    <w:rsid w:val="00D54B27"/>
    <w:rsid w:val="00D55A62"/>
    <w:rsid w:val="00D55E07"/>
    <w:rsid w:val="00D56504"/>
    <w:rsid w:val="00D56990"/>
    <w:rsid w:val="00D569A5"/>
    <w:rsid w:val="00D569F5"/>
    <w:rsid w:val="00D56AB5"/>
    <w:rsid w:val="00D56C67"/>
    <w:rsid w:val="00D57414"/>
    <w:rsid w:val="00D5784B"/>
    <w:rsid w:val="00D57AEA"/>
    <w:rsid w:val="00D599B7"/>
    <w:rsid w:val="00D60062"/>
    <w:rsid w:val="00D602D1"/>
    <w:rsid w:val="00D60B2E"/>
    <w:rsid w:val="00D60E52"/>
    <w:rsid w:val="00D60F8B"/>
    <w:rsid w:val="00D6145F"/>
    <w:rsid w:val="00D615B0"/>
    <w:rsid w:val="00D615C7"/>
    <w:rsid w:val="00D616E4"/>
    <w:rsid w:val="00D61E9C"/>
    <w:rsid w:val="00D61F3A"/>
    <w:rsid w:val="00D62163"/>
    <w:rsid w:val="00D626D1"/>
    <w:rsid w:val="00D627F0"/>
    <w:rsid w:val="00D62BBF"/>
    <w:rsid w:val="00D62D31"/>
    <w:rsid w:val="00D63492"/>
    <w:rsid w:val="00D635ED"/>
    <w:rsid w:val="00D638E2"/>
    <w:rsid w:val="00D64416"/>
    <w:rsid w:val="00D6475A"/>
    <w:rsid w:val="00D64AA9"/>
    <w:rsid w:val="00D65974"/>
    <w:rsid w:val="00D66049"/>
    <w:rsid w:val="00D669BB"/>
    <w:rsid w:val="00D67412"/>
    <w:rsid w:val="00D6752D"/>
    <w:rsid w:val="00D679ED"/>
    <w:rsid w:val="00D67ABD"/>
    <w:rsid w:val="00D6EEEF"/>
    <w:rsid w:val="00D706CD"/>
    <w:rsid w:val="00D707CE"/>
    <w:rsid w:val="00D70BD2"/>
    <w:rsid w:val="00D70D94"/>
    <w:rsid w:val="00D712F3"/>
    <w:rsid w:val="00D714AB"/>
    <w:rsid w:val="00D71F8A"/>
    <w:rsid w:val="00D72A89"/>
    <w:rsid w:val="00D72A8A"/>
    <w:rsid w:val="00D72D5A"/>
    <w:rsid w:val="00D73EA4"/>
    <w:rsid w:val="00D74CA9"/>
    <w:rsid w:val="00D74D3C"/>
    <w:rsid w:val="00D74DBF"/>
    <w:rsid w:val="00D76063"/>
    <w:rsid w:val="00D76686"/>
    <w:rsid w:val="00D80089"/>
    <w:rsid w:val="00D809C4"/>
    <w:rsid w:val="00D80A81"/>
    <w:rsid w:val="00D813D3"/>
    <w:rsid w:val="00D8152B"/>
    <w:rsid w:val="00D81CB3"/>
    <w:rsid w:val="00D81DA3"/>
    <w:rsid w:val="00D8244C"/>
    <w:rsid w:val="00D82941"/>
    <w:rsid w:val="00D82FDC"/>
    <w:rsid w:val="00D846E4"/>
    <w:rsid w:val="00D84ACA"/>
    <w:rsid w:val="00D84EBB"/>
    <w:rsid w:val="00D85101"/>
    <w:rsid w:val="00D858FE"/>
    <w:rsid w:val="00D86CCE"/>
    <w:rsid w:val="00D86D36"/>
    <w:rsid w:val="00D8764B"/>
    <w:rsid w:val="00D8FE4B"/>
    <w:rsid w:val="00D91075"/>
    <w:rsid w:val="00D914A7"/>
    <w:rsid w:val="00D9292D"/>
    <w:rsid w:val="00D9295A"/>
    <w:rsid w:val="00D92B45"/>
    <w:rsid w:val="00D92DBF"/>
    <w:rsid w:val="00D92E22"/>
    <w:rsid w:val="00D92EC7"/>
    <w:rsid w:val="00D9358D"/>
    <w:rsid w:val="00D93AF5"/>
    <w:rsid w:val="00D93CD5"/>
    <w:rsid w:val="00D94770"/>
    <w:rsid w:val="00D94A3C"/>
    <w:rsid w:val="00D94B0F"/>
    <w:rsid w:val="00D94FFC"/>
    <w:rsid w:val="00D950EF"/>
    <w:rsid w:val="00D95904"/>
    <w:rsid w:val="00D95BA0"/>
    <w:rsid w:val="00D9676D"/>
    <w:rsid w:val="00D9700F"/>
    <w:rsid w:val="00D97ADA"/>
    <w:rsid w:val="00D97B4E"/>
    <w:rsid w:val="00DA03DB"/>
    <w:rsid w:val="00DA0F87"/>
    <w:rsid w:val="00DA0FFF"/>
    <w:rsid w:val="00DA13C7"/>
    <w:rsid w:val="00DA1953"/>
    <w:rsid w:val="00DA2408"/>
    <w:rsid w:val="00DA391F"/>
    <w:rsid w:val="00DA3F45"/>
    <w:rsid w:val="00DA3F9C"/>
    <w:rsid w:val="00DA5097"/>
    <w:rsid w:val="00DA5288"/>
    <w:rsid w:val="00DA544C"/>
    <w:rsid w:val="00DA5714"/>
    <w:rsid w:val="00DA5987"/>
    <w:rsid w:val="00DA6440"/>
    <w:rsid w:val="00DA69DE"/>
    <w:rsid w:val="00DA69F0"/>
    <w:rsid w:val="00DA6E8F"/>
    <w:rsid w:val="00DA6F0D"/>
    <w:rsid w:val="00DA7B45"/>
    <w:rsid w:val="00DB01CE"/>
    <w:rsid w:val="00DB056D"/>
    <w:rsid w:val="00DB0AE9"/>
    <w:rsid w:val="00DB138F"/>
    <w:rsid w:val="00DB21F1"/>
    <w:rsid w:val="00DB2498"/>
    <w:rsid w:val="00DB2D50"/>
    <w:rsid w:val="00DB30BC"/>
    <w:rsid w:val="00DB31FD"/>
    <w:rsid w:val="00DB36FF"/>
    <w:rsid w:val="00DB3896"/>
    <w:rsid w:val="00DB420B"/>
    <w:rsid w:val="00DB45E9"/>
    <w:rsid w:val="00DB47E0"/>
    <w:rsid w:val="00DB4D75"/>
    <w:rsid w:val="00DB53C5"/>
    <w:rsid w:val="00DB5809"/>
    <w:rsid w:val="00DB60AE"/>
    <w:rsid w:val="00DB6538"/>
    <w:rsid w:val="00DB6951"/>
    <w:rsid w:val="00DB6F20"/>
    <w:rsid w:val="00DB7467"/>
    <w:rsid w:val="00DB79B1"/>
    <w:rsid w:val="00DB7B3A"/>
    <w:rsid w:val="00DB7FBF"/>
    <w:rsid w:val="00DC0663"/>
    <w:rsid w:val="00DC07FA"/>
    <w:rsid w:val="00DC09AB"/>
    <w:rsid w:val="00DC0EF3"/>
    <w:rsid w:val="00DC1142"/>
    <w:rsid w:val="00DC1152"/>
    <w:rsid w:val="00DC1CA7"/>
    <w:rsid w:val="00DC1ECD"/>
    <w:rsid w:val="00DC20B1"/>
    <w:rsid w:val="00DC2877"/>
    <w:rsid w:val="00DC2D51"/>
    <w:rsid w:val="00DC2DD7"/>
    <w:rsid w:val="00DC2E08"/>
    <w:rsid w:val="00DC3180"/>
    <w:rsid w:val="00DC3860"/>
    <w:rsid w:val="00DC4514"/>
    <w:rsid w:val="00DC4D60"/>
    <w:rsid w:val="00DC4F48"/>
    <w:rsid w:val="00DC70CD"/>
    <w:rsid w:val="00DC70DC"/>
    <w:rsid w:val="00DC76FF"/>
    <w:rsid w:val="00DC77E1"/>
    <w:rsid w:val="00DC7CFD"/>
    <w:rsid w:val="00DC7D41"/>
    <w:rsid w:val="00DD084E"/>
    <w:rsid w:val="00DD2F9E"/>
    <w:rsid w:val="00DD2FE3"/>
    <w:rsid w:val="00DD3DE8"/>
    <w:rsid w:val="00DD3FFF"/>
    <w:rsid w:val="00DD4292"/>
    <w:rsid w:val="00DD43B0"/>
    <w:rsid w:val="00DD4770"/>
    <w:rsid w:val="00DD4CE8"/>
    <w:rsid w:val="00DD4DDC"/>
    <w:rsid w:val="00DD5184"/>
    <w:rsid w:val="00DD5352"/>
    <w:rsid w:val="00DD559F"/>
    <w:rsid w:val="00DD58C9"/>
    <w:rsid w:val="00DD64AE"/>
    <w:rsid w:val="00DD67FB"/>
    <w:rsid w:val="00DD6A69"/>
    <w:rsid w:val="00DE0678"/>
    <w:rsid w:val="00DE0989"/>
    <w:rsid w:val="00DE0E3E"/>
    <w:rsid w:val="00DE1423"/>
    <w:rsid w:val="00DE1660"/>
    <w:rsid w:val="00DE18EE"/>
    <w:rsid w:val="00DE26A2"/>
    <w:rsid w:val="00DE26F4"/>
    <w:rsid w:val="00DE3F33"/>
    <w:rsid w:val="00DE4056"/>
    <w:rsid w:val="00DE43B8"/>
    <w:rsid w:val="00DE4849"/>
    <w:rsid w:val="00DE4CB4"/>
    <w:rsid w:val="00DE4FDA"/>
    <w:rsid w:val="00DE4FFB"/>
    <w:rsid w:val="00DE5E47"/>
    <w:rsid w:val="00DE6528"/>
    <w:rsid w:val="00DE67C3"/>
    <w:rsid w:val="00DE6B44"/>
    <w:rsid w:val="00DE723E"/>
    <w:rsid w:val="00DE7462"/>
    <w:rsid w:val="00DE7942"/>
    <w:rsid w:val="00DE7AE3"/>
    <w:rsid w:val="00DF09C5"/>
    <w:rsid w:val="00DF09E7"/>
    <w:rsid w:val="00DF0B8A"/>
    <w:rsid w:val="00DF0F15"/>
    <w:rsid w:val="00DF125F"/>
    <w:rsid w:val="00DF178F"/>
    <w:rsid w:val="00DF2707"/>
    <w:rsid w:val="00DF2BB2"/>
    <w:rsid w:val="00DF2E03"/>
    <w:rsid w:val="00DF2EFA"/>
    <w:rsid w:val="00DF3AA7"/>
    <w:rsid w:val="00DF4132"/>
    <w:rsid w:val="00DF4F3A"/>
    <w:rsid w:val="00DF5015"/>
    <w:rsid w:val="00DF63F2"/>
    <w:rsid w:val="00DF6518"/>
    <w:rsid w:val="00DF6FD8"/>
    <w:rsid w:val="00DF7244"/>
    <w:rsid w:val="00DF7268"/>
    <w:rsid w:val="00DF7927"/>
    <w:rsid w:val="00DF7F1E"/>
    <w:rsid w:val="00DFB15F"/>
    <w:rsid w:val="00DFFDBA"/>
    <w:rsid w:val="00E000DA"/>
    <w:rsid w:val="00E00EBF"/>
    <w:rsid w:val="00E01355"/>
    <w:rsid w:val="00E01883"/>
    <w:rsid w:val="00E023D4"/>
    <w:rsid w:val="00E02E68"/>
    <w:rsid w:val="00E03061"/>
    <w:rsid w:val="00E037CD"/>
    <w:rsid w:val="00E03FC4"/>
    <w:rsid w:val="00E03FF2"/>
    <w:rsid w:val="00E0554F"/>
    <w:rsid w:val="00E0673E"/>
    <w:rsid w:val="00E07125"/>
    <w:rsid w:val="00E0745E"/>
    <w:rsid w:val="00E0764E"/>
    <w:rsid w:val="00E1032C"/>
    <w:rsid w:val="00E118FB"/>
    <w:rsid w:val="00E146ED"/>
    <w:rsid w:val="00E1501F"/>
    <w:rsid w:val="00E159AC"/>
    <w:rsid w:val="00E16083"/>
    <w:rsid w:val="00E16227"/>
    <w:rsid w:val="00E16C52"/>
    <w:rsid w:val="00E16E49"/>
    <w:rsid w:val="00E173CD"/>
    <w:rsid w:val="00E174A0"/>
    <w:rsid w:val="00E1751B"/>
    <w:rsid w:val="00E17A64"/>
    <w:rsid w:val="00E2012D"/>
    <w:rsid w:val="00E209B6"/>
    <w:rsid w:val="00E20A4C"/>
    <w:rsid w:val="00E20BC1"/>
    <w:rsid w:val="00E20C26"/>
    <w:rsid w:val="00E20E28"/>
    <w:rsid w:val="00E21120"/>
    <w:rsid w:val="00E21159"/>
    <w:rsid w:val="00E21B06"/>
    <w:rsid w:val="00E220E6"/>
    <w:rsid w:val="00E22274"/>
    <w:rsid w:val="00E22C5E"/>
    <w:rsid w:val="00E23835"/>
    <w:rsid w:val="00E23C25"/>
    <w:rsid w:val="00E241BB"/>
    <w:rsid w:val="00E24B6C"/>
    <w:rsid w:val="00E24B78"/>
    <w:rsid w:val="00E24EB8"/>
    <w:rsid w:val="00E24F84"/>
    <w:rsid w:val="00E25893"/>
    <w:rsid w:val="00E26685"/>
    <w:rsid w:val="00E26B3A"/>
    <w:rsid w:val="00E27111"/>
    <w:rsid w:val="00E27191"/>
    <w:rsid w:val="00E30088"/>
    <w:rsid w:val="00E3017D"/>
    <w:rsid w:val="00E30299"/>
    <w:rsid w:val="00E302CC"/>
    <w:rsid w:val="00E30FA7"/>
    <w:rsid w:val="00E310F3"/>
    <w:rsid w:val="00E3199C"/>
    <w:rsid w:val="00E326F9"/>
    <w:rsid w:val="00E32A5B"/>
    <w:rsid w:val="00E32D6F"/>
    <w:rsid w:val="00E33997"/>
    <w:rsid w:val="00E33B34"/>
    <w:rsid w:val="00E33E2B"/>
    <w:rsid w:val="00E34133"/>
    <w:rsid w:val="00E34B25"/>
    <w:rsid w:val="00E34C48"/>
    <w:rsid w:val="00E36795"/>
    <w:rsid w:val="00E36B26"/>
    <w:rsid w:val="00E374E1"/>
    <w:rsid w:val="00E37D2C"/>
    <w:rsid w:val="00E37DBE"/>
    <w:rsid w:val="00E37E40"/>
    <w:rsid w:val="00E3E0F6"/>
    <w:rsid w:val="00E4004F"/>
    <w:rsid w:val="00E40684"/>
    <w:rsid w:val="00E40A2B"/>
    <w:rsid w:val="00E40C18"/>
    <w:rsid w:val="00E413BA"/>
    <w:rsid w:val="00E4155C"/>
    <w:rsid w:val="00E419FB"/>
    <w:rsid w:val="00E41EBB"/>
    <w:rsid w:val="00E4203E"/>
    <w:rsid w:val="00E4223A"/>
    <w:rsid w:val="00E4288D"/>
    <w:rsid w:val="00E42FAF"/>
    <w:rsid w:val="00E43E8C"/>
    <w:rsid w:val="00E443B7"/>
    <w:rsid w:val="00E44654"/>
    <w:rsid w:val="00E447C2"/>
    <w:rsid w:val="00E44EBA"/>
    <w:rsid w:val="00E44FBA"/>
    <w:rsid w:val="00E45181"/>
    <w:rsid w:val="00E45272"/>
    <w:rsid w:val="00E453FE"/>
    <w:rsid w:val="00E45453"/>
    <w:rsid w:val="00E458B6"/>
    <w:rsid w:val="00E465CC"/>
    <w:rsid w:val="00E47047"/>
    <w:rsid w:val="00E47BC7"/>
    <w:rsid w:val="00E47C37"/>
    <w:rsid w:val="00E4AD2C"/>
    <w:rsid w:val="00E506E3"/>
    <w:rsid w:val="00E51E26"/>
    <w:rsid w:val="00E52111"/>
    <w:rsid w:val="00E521DE"/>
    <w:rsid w:val="00E52442"/>
    <w:rsid w:val="00E5279B"/>
    <w:rsid w:val="00E528DF"/>
    <w:rsid w:val="00E53109"/>
    <w:rsid w:val="00E53248"/>
    <w:rsid w:val="00E5341C"/>
    <w:rsid w:val="00E53F57"/>
    <w:rsid w:val="00E54138"/>
    <w:rsid w:val="00E54EAD"/>
    <w:rsid w:val="00E55914"/>
    <w:rsid w:val="00E55BD3"/>
    <w:rsid w:val="00E55C37"/>
    <w:rsid w:val="00E55EA0"/>
    <w:rsid w:val="00E567C1"/>
    <w:rsid w:val="00E569C1"/>
    <w:rsid w:val="00E56E4C"/>
    <w:rsid w:val="00E56F63"/>
    <w:rsid w:val="00E574DF"/>
    <w:rsid w:val="00E57D68"/>
    <w:rsid w:val="00E5B590"/>
    <w:rsid w:val="00E60052"/>
    <w:rsid w:val="00E60518"/>
    <w:rsid w:val="00E60715"/>
    <w:rsid w:val="00E60A08"/>
    <w:rsid w:val="00E60F76"/>
    <w:rsid w:val="00E615F8"/>
    <w:rsid w:val="00E616F7"/>
    <w:rsid w:val="00E61D46"/>
    <w:rsid w:val="00E6286C"/>
    <w:rsid w:val="00E63334"/>
    <w:rsid w:val="00E641F5"/>
    <w:rsid w:val="00E64937"/>
    <w:rsid w:val="00E6517B"/>
    <w:rsid w:val="00E65183"/>
    <w:rsid w:val="00E658F1"/>
    <w:rsid w:val="00E6616B"/>
    <w:rsid w:val="00E66405"/>
    <w:rsid w:val="00E67456"/>
    <w:rsid w:val="00E706E3"/>
    <w:rsid w:val="00E710F2"/>
    <w:rsid w:val="00E713B3"/>
    <w:rsid w:val="00E71D83"/>
    <w:rsid w:val="00E7210B"/>
    <w:rsid w:val="00E7290C"/>
    <w:rsid w:val="00E72934"/>
    <w:rsid w:val="00E72F81"/>
    <w:rsid w:val="00E73126"/>
    <w:rsid w:val="00E73AB3"/>
    <w:rsid w:val="00E740E5"/>
    <w:rsid w:val="00E74622"/>
    <w:rsid w:val="00E749B7"/>
    <w:rsid w:val="00E74A4B"/>
    <w:rsid w:val="00E74AFC"/>
    <w:rsid w:val="00E75692"/>
    <w:rsid w:val="00E7597C"/>
    <w:rsid w:val="00E75AE5"/>
    <w:rsid w:val="00E761EF"/>
    <w:rsid w:val="00E772C4"/>
    <w:rsid w:val="00E776E7"/>
    <w:rsid w:val="00E77ABD"/>
    <w:rsid w:val="00E801A8"/>
    <w:rsid w:val="00E803F0"/>
    <w:rsid w:val="00E80865"/>
    <w:rsid w:val="00E812A1"/>
    <w:rsid w:val="00E81DD0"/>
    <w:rsid w:val="00E82EB7"/>
    <w:rsid w:val="00E833B2"/>
    <w:rsid w:val="00E83C0C"/>
    <w:rsid w:val="00E83CDD"/>
    <w:rsid w:val="00E84E05"/>
    <w:rsid w:val="00E84F60"/>
    <w:rsid w:val="00E84FDB"/>
    <w:rsid w:val="00E84FE5"/>
    <w:rsid w:val="00E856F4"/>
    <w:rsid w:val="00E85AA1"/>
    <w:rsid w:val="00E861E2"/>
    <w:rsid w:val="00E863C5"/>
    <w:rsid w:val="00E863F5"/>
    <w:rsid w:val="00E9007E"/>
    <w:rsid w:val="00E91561"/>
    <w:rsid w:val="00E91D6A"/>
    <w:rsid w:val="00E91E96"/>
    <w:rsid w:val="00E921C8"/>
    <w:rsid w:val="00E924F6"/>
    <w:rsid w:val="00E9261A"/>
    <w:rsid w:val="00E92635"/>
    <w:rsid w:val="00E9264D"/>
    <w:rsid w:val="00E927DA"/>
    <w:rsid w:val="00E93551"/>
    <w:rsid w:val="00E93562"/>
    <w:rsid w:val="00E943DB"/>
    <w:rsid w:val="00E94BFF"/>
    <w:rsid w:val="00E94C58"/>
    <w:rsid w:val="00E95CEA"/>
    <w:rsid w:val="00E9661C"/>
    <w:rsid w:val="00E9672B"/>
    <w:rsid w:val="00E96973"/>
    <w:rsid w:val="00E979A6"/>
    <w:rsid w:val="00E97D4A"/>
    <w:rsid w:val="00EA016A"/>
    <w:rsid w:val="00EA0174"/>
    <w:rsid w:val="00EA0D4D"/>
    <w:rsid w:val="00EA17BE"/>
    <w:rsid w:val="00EA1B1E"/>
    <w:rsid w:val="00EA1E74"/>
    <w:rsid w:val="00EA35C2"/>
    <w:rsid w:val="00EA4013"/>
    <w:rsid w:val="00EA40B7"/>
    <w:rsid w:val="00EA46D6"/>
    <w:rsid w:val="00EA48C9"/>
    <w:rsid w:val="00EA4A29"/>
    <w:rsid w:val="00EA4D8C"/>
    <w:rsid w:val="00EA585E"/>
    <w:rsid w:val="00EA6070"/>
    <w:rsid w:val="00EA6515"/>
    <w:rsid w:val="00EA6953"/>
    <w:rsid w:val="00EA6C16"/>
    <w:rsid w:val="00EA7C88"/>
    <w:rsid w:val="00EA8370"/>
    <w:rsid w:val="00EB01F7"/>
    <w:rsid w:val="00EB032C"/>
    <w:rsid w:val="00EB0DB2"/>
    <w:rsid w:val="00EB0F90"/>
    <w:rsid w:val="00EB10FA"/>
    <w:rsid w:val="00EB131B"/>
    <w:rsid w:val="00EB1CE2"/>
    <w:rsid w:val="00EB2153"/>
    <w:rsid w:val="00EB2987"/>
    <w:rsid w:val="00EB2F8D"/>
    <w:rsid w:val="00EB31D8"/>
    <w:rsid w:val="00EB3794"/>
    <w:rsid w:val="00EB3D99"/>
    <w:rsid w:val="00EB476D"/>
    <w:rsid w:val="00EB502A"/>
    <w:rsid w:val="00EB53BB"/>
    <w:rsid w:val="00EB5857"/>
    <w:rsid w:val="00EB5B13"/>
    <w:rsid w:val="00EB5B4C"/>
    <w:rsid w:val="00EB5F24"/>
    <w:rsid w:val="00EB5FE8"/>
    <w:rsid w:val="00EB61A3"/>
    <w:rsid w:val="00EB648B"/>
    <w:rsid w:val="00EB6B73"/>
    <w:rsid w:val="00EB705E"/>
    <w:rsid w:val="00EB70C6"/>
    <w:rsid w:val="00EB786C"/>
    <w:rsid w:val="00EB798A"/>
    <w:rsid w:val="00EC02F5"/>
    <w:rsid w:val="00EC05DE"/>
    <w:rsid w:val="00EC0A7B"/>
    <w:rsid w:val="00EC0B37"/>
    <w:rsid w:val="00EC0CA1"/>
    <w:rsid w:val="00EC1A76"/>
    <w:rsid w:val="00EC1C81"/>
    <w:rsid w:val="00EC2292"/>
    <w:rsid w:val="00EC229F"/>
    <w:rsid w:val="00EC35D3"/>
    <w:rsid w:val="00EC3ED3"/>
    <w:rsid w:val="00EC3EEB"/>
    <w:rsid w:val="00EC4F60"/>
    <w:rsid w:val="00EC4FB2"/>
    <w:rsid w:val="00EC508E"/>
    <w:rsid w:val="00EC56A1"/>
    <w:rsid w:val="00EC5A81"/>
    <w:rsid w:val="00EC5E8C"/>
    <w:rsid w:val="00EC6092"/>
    <w:rsid w:val="00EC6555"/>
    <w:rsid w:val="00EC68D7"/>
    <w:rsid w:val="00EC6E1B"/>
    <w:rsid w:val="00EC7CC7"/>
    <w:rsid w:val="00ED0053"/>
    <w:rsid w:val="00ED0340"/>
    <w:rsid w:val="00ED095C"/>
    <w:rsid w:val="00ED0CAF"/>
    <w:rsid w:val="00ED1558"/>
    <w:rsid w:val="00ED18D8"/>
    <w:rsid w:val="00ED1AA8"/>
    <w:rsid w:val="00ED1D99"/>
    <w:rsid w:val="00ED21C4"/>
    <w:rsid w:val="00ED2802"/>
    <w:rsid w:val="00ED29E9"/>
    <w:rsid w:val="00ED2D1D"/>
    <w:rsid w:val="00ED3273"/>
    <w:rsid w:val="00ED3721"/>
    <w:rsid w:val="00ED4514"/>
    <w:rsid w:val="00ED4C79"/>
    <w:rsid w:val="00ED54E5"/>
    <w:rsid w:val="00ED593B"/>
    <w:rsid w:val="00ED5B99"/>
    <w:rsid w:val="00ED651A"/>
    <w:rsid w:val="00ED6C0E"/>
    <w:rsid w:val="00ED6EBA"/>
    <w:rsid w:val="00ED723C"/>
    <w:rsid w:val="00ED7799"/>
    <w:rsid w:val="00ED77C2"/>
    <w:rsid w:val="00EE0303"/>
    <w:rsid w:val="00EE0597"/>
    <w:rsid w:val="00EE06C6"/>
    <w:rsid w:val="00EE089F"/>
    <w:rsid w:val="00EE18AF"/>
    <w:rsid w:val="00EE1A8F"/>
    <w:rsid w:val="00EE20E8"/>
    <w:rsid w:val="00EE2280"/>
    <w:rsid w:val="00EE2601"/>
    <w:rsid w:val="00EE2FA5"/>
    <w:rsid w:val="00EE34D7"/>
    <w:rsid w:val="00EE35D7"/>
    <w:rsid w:val="00EE3945"/>
    <w:rsid w:val="00EE3EB7"/>
    <w:rsid w:val="00EE44CB"/>
    <w:rsid w:val="00EE4C6C"/>
    <w:rsid w:val="00EE4FB9"/>
    <w:rsid w:val="00EE503F"/>
    <w:rsid w:val="00EE545C"/>
    <w:rsid w:val="00EE54C0"/>
    <w:rsid w:val="00EE6165"/>
    <w:rsid w:val="00EE73D7"/>
    <w:rsid w:val="00EE786D"/>
    <w:rsid w:val="00EE7E9B"/>
    <w:rsid w:val="00EF0A2D"/>
    <w:rsid w:val="00EF108D"/>
    <w:rsid w:val="00EF1486"/>
    <w:rsid w:val="00EF1609"/>
    <w:rsid w:val="00EF2580"/>
    <w:rsid w:val="00EF2880"/>
    <w:rsid w:val="00EF2FC4"/>
    <w:rsid w:val="00EF3715"/>
    <w:rsid w:val="00EF3CB2"/>
    <w:rsid w:val="00EF47C0"/>
    <w:rsid w:val="00EF492F"/>
    <w:rsid w:val="00EF4970"/>
    <w:rsid w:val="00EF504B"/>
    <w:rsid w:val="00EF5491"/>
    <w:rsid w:val="00EF61D5"/>
    <w:rsid w:val="00EF61F4"/>
    <w:rsid w:val="00EF6210"/>
    <w:rsid w:val="00EF6AB8"/>
    <w:rsid w:val="00EF6C5B"/>
    <w:rsid w:val="00EF733F"/>
    <w:rsid w:val="00EF7627"/>
    <w:rsid w:val="00EF762F"/>
    <w:rsid w:val="00EF79AE"/>
    <w:rsid w:val="00EF7CEB"/>
    <w:rsid w:val="00EF7E22"/>
    <w:rsid w:val="00F00462"/>
    <w:rsid w:val="00F0063A"/>
    <w:rsid w:val="00F009B6"/>
    <w:rsid w:val="00F00AE0"/>
    <w:rsid w:val="00F00FEB"/>
    <w:rsid w:val="00F01B77"/>
    <w:rsid w:val="00F02317"/>
    <w:rsid w:val="00F024E4"/>
    <w:rsid w:val="00F02F10"/>
    <w:rsid w:val="00F04237"/>
    <w:rsid w:val="00F042BC"/>
    <w:rsid w:val="00F04480"/>
    <w:rsid w:val="00F04507"/>
    <w:rsid w:val="00F053DD"/>
    <w:rsid w:val="00F05BA9"/>
    <w:rsid w:val="00F05D8C"/>
    <w:rsid w:val="00F06202"/>
    <w:rsid w:val="00F065DA"/>
    <w:rsid w:val="00F06C6A"/>
    <w:rsid w:val="00F06E1A"/>
    <w:rsid w:val="00F075F3"/>
    <w:rsid w:val="00F07CC6"/>
    <w:rsid w:val="00F07F56"/>
    <w:rsid w:val="00F1018B"/>
    <w:rsid w:val="00F10E42"/>
    <w:rsid w:val="00F10E9C"/>
    <w:rsid w:val="00F111AB"/>
    <w:rsid w:val="00F117F1"/>
    <w:rsid w:val="00F11940"/>
    <w:rsid w:val="00F11AE6"/>
    <w:rsid w:val="00F11DCD"/>
    <w:rsid w:val="00F120B2"/>
    <w:rsid w:val="00F137E0"/>
    <w:rsid w:val="00F147F1"/>
    <w:rsid w:val="00F14B8C"/>
    <w:rsid w:val="00F15049"/>
    <w:rsid w:val="00F153A5"/>
    <w:rsid w:val="00F15A1B"/>
    <w:rsid w:val="00F15BAB"/>
    <w:rsid w:val="00F162E3"/>
    <w:rsid w:val="00F16412"/>
    <w:rsid w:val="00F165CF"/>
    <w:rsid w:val="00F16A47"/>
    <w:rsid w:val="00F16AD7"/>
    <w:rsid w:val="00F17240"/>
    <w:rsid w:val="00F17731"/>
    <w:rsid w:val="00F17D8F"/>
    <w:rsid w:val="00F17DFE"/>
    <w:rsid w:val="00F17F46"/>
    <w:rsid w:val="00F200FE"/>
    <w:rsid w:val="00F2126B"/>
    <w:rsid w:val="00F21929"/>
    <w:rsid w:val="00F22C68"/>
    <w:rsid w:val="00F2372B"/>
    <w:rsid w:val="00F23921"/>
    <w:rsid w:val="00F23C9D"/>
    <w:rsid w:val="00F23FBA"/>
    <w:rsid w:val="00F25427"/>
    <w:rsid w:val="00F256D2"/>
    <w:rsid w:val="00F25DFB"/>
    <w:rsid w:val="00F27032"/>
    <w:rsid w:val="00F270C2"/>
    <w:rsid w:val="00F2719D"/>
    <w:rsid w:val="00F273BC"/>
    <w:rsid w:val="00F274C0"/>
    <w:rsid w:val="00F27AE0"/>
    <w:rsid w:val="00F27EC0"/>
    <w:rsid w:val="00F30D89"/>
    <w:rsid w:val="00F313E4"/>
    <w:rsid w:val="00F315A3"/>
    <w:rsid w:val="00F315F9"/>
    <w:rsid w:val="00F31873"/>
    <w:rsid w:val="00F31A1B"/>
    <w:rsid w:val="00F32E0B"/>
    <w:rsid w:val="00F330A4"/>
    <w:rsid w:val="00F331CB"/>
    <w:rsid w:val="00F332B4"/>
    <w:rsid w:val="00F33DF4"/>
    <w:rsid w:val="00F33F1D"/>
    <w:rsid w:val="00F34B96"/>
    <w:rsid w:val="00F359BF"/>
    <w:rsid w:val="00F35D76"/>
    <w:rsid w:val="00F36113"/>
    <w:rsid w:val="00F363C7"/>
    <w:rsid w:val="00F36E70"/>
    <w:rsid w:val="00F3715F"/>
    <w:rsid w:val="00F372F9"/>
    <w:rsid w:val="00F402D0"/>
    <w:rsid w:val="00F40432"/>
    <w:rsid w:val="00F4121C"/>
    <w:rsid w:val="00F41652"/>
    <w:rsid w:val="00F418B7"/>
    <w:rsid w:val="00F418C2"/>
    <w:rsid w:val="00F41C73"/>
    <w:rsid w:val="00F41EAF"/>
    <w:rsid w:val="00F41FE8"/>
    <w:rsid w:val="00F42733"/>
    <w:rsid w:val="00F4281E"/>
    <w:rsid w:val="00F43203"/>
    <w:rsid w:val="00F43891"/>
    <w:rsid w:val="00F43E92"/>
    <w:rsid w:val="00F45463"/>
    <w:rsid w:val="00F45C62"/>
    <w:rsid w:val="00F45EA7"/>
    <w:rsid w:val="00F4630B"/>
    <w:rsid w:val="00F46AB6"/>
    <w:rsid w:val="00F46C6B"/>
    <w:rsid w:val="00F474F7"/>
    <w:rsid w:val="00F47B27"/>
    <w:rsid w:val="00F50538"/>
    <w:rsid w:val="00F5138D"/>
    <w:rsid w:val="00F51C91"/>
    <w:rsid w:val="00F523AB"/>
    <w:rsid w:val="00F524EC"/>
    <w:rsid w:val="00F53093"/>
    <w:rsid w:val="00F530E0"/>
    <w:rsid w:val="00F535D2"/>
    <w:rsid w:val="00F53D84"/>
    <w:rsid w:val="00F54315"/>
    <w:rsid w:val="00F55537"/>
    <w:rsid w:val="00F55C41"/>
    <w:rsid w:val="00F55F69"/>
    <w:rsid w:val="00F56095"/>
    <w:rsid w:val="00F57C5F"/>
    <w:rsid w:val="00F602D8"/>
    <w:rsid w:val="00F60652"/>
    <w:rsid w:val="00F608AA"/>
    <w:rsid w:val="00F609D8"/>
    <w:rsid w:val="00F61487"/>
    <w:rsid w:val="00F618B5"/>
    <w:rsid w:val="00F61F5C"/>
    <w:rsid w:val="00F62090"/>
    <w:rsid w:val="00F625CA"/>
    <w:rsid w:val="00F62AED"/>
    <w:rsid w:val="00F62B6C"/>
    <w:rsid w:val="00F62ED0"/>
    <w:rsid w:val="00F630F5"/>
    <w:rsid w:val="00F63208"/>
    <w:rsid w:val="00F63C64"/>
    <w:rsid w:val="00F63D6B"/>
    <w:rsid w:val="00F64162"/>
    <w:rsid w:val="00F6480F"/>
    <w:rsid w:val="00F64812"/>
    <w:rsid w:val="00F651C9"/>
    <w:rsid w:val="00F65543"/>
    <w:rsid w:val="00F65757"/>
    <w:rsid w:val="00F65F0B"/>
    <w:rsid w:val="00F66574"/>
    <w:rsid w:val="00F66C65"/>
    <w:rsid w:val="00F671DF"/>
    <w:rsid w:val="00F6795C"/>
    <w:rsid w:val="00F67EDC"/>
    <w:rsid w:val="00F6DBB9"/>
    <w:rsid w:val="00F70079"/>
    <w:rsid w:val="00F70877"/>
    <w:rsid w:val="00F70989"/>
    <w:rsid w:val="00F70AF9"/>
    <w:rsid w:val="00F70D3D"/>
    <w:rsid w:val="00F712BC"/>
    <w:rsid w:val="00F716AB"/>
    <w:rsid w:val="00F71BFF"/>
    <w:rsid w:val="00F72747"/>
    <w:rsid w:val="00F7279D"/>
    <w:rsid w:val="00F72CDA"/>
    <w:rsid w:val="00F72CE8"/>
    <w:rsid w:val="00F72E9C"/>
    <w:rsid w:val="00F737DD"/>
    <w:rsid w:val="00F740B7"/>
    <w:rsid w:val="00F74135"/>
    <w:rsid w:val="00F74218"/>
    <w:rsid w:val="00F747DC"/>
    <w:rsid w:val="00F748D0"/>
    <w:rsid w:val="00F757CD"/>
    <w:rsid w:val="00F760C5"/>
    <w:rsid w:val="00F76B39"/>
    <w:rsid w:val="00F77794"/>
    <w:rsid w:val="00F77857"/>
    <w:rsid w:val="00F77D32"/>
    <w:rsid w:val="00F77F80"/>
    <w:rsid w:val="00F7B344"/>
    <w:rsid w:val="00F80302"/>
    <w:rsid w:val="00F805BA"/>
    <w:rsid w:val="00F80E6E"/>
    <w:rsid w:val="00F81017"/>
    <w:rsid w:val="00F81177"/>
    <w:rsid w:val="00F81599"/>
    <w:rsid w:val="00F81C0C"/>
    <w:rsid w:val="00F82461"/>
    <w:rsid w:val="00F824C6"/>
    <w:rsid w:val="00F82758"/>
    <w:rsid w:val="00F82D4D"/>
    <w:rsid w:val="00F830AA"/>
    <w:rsid w:val="00F83892"/>
    <w:rsid w:val="00F83C65"/>
    <w:rsid w:val="00F8590A"/>
    <w:rsid w:val="00F870B5"/>
    <w:rsid w:val="00F870B8"/>
    <w:rsid w:val="00F87FB5"/>
    <w:rsid w:val="00F87FF5"/>
    <w:rsid w:val="00F905D4"/>
    <w:rsid w:val="00F91469"/>
    <w:rsid w:val="00F917CA"/>
    <w:rsid w:val="00F91D17"/>
    <w:rsid w:val="00F91F35"/>
    <w:rsid w:val="00F926F4"/>
    <w:rsid w:val="00F92815"/>
    <w:rsid w:val="00F92DAC"/>
    <w:rsid w:val="00F934D1"/>
    <w:rsid w:val="00F93604"/>
    <w:rsid w:val="00F93E32"/>
    <w:rsid w:val="00F94044"/>
    <w:rsid w:val="00F94BE8"/>
    <w:rsid w:val="00F950F7"/>
    <w:rsid w:val="00F95695"/>
    <w:rsid w:val="00F9608C"/>
    <w:rsid w:val="00F962E5"/>
    <w:rsid w:val="00F96C4F"/>
    <w:rsid w:val="00F96EBC"/>
    <w:rsid w:val="00F97096"/>
    <w:rsid w:val="00F97311"/>
    <w:rsid w:val="00F9738F"/>
    <w:rsid w:val="00FA0E38"/>
    <w:rsid w:val="00FA1417"/>
    <w:rsid w:val="00FA1998"/>
    <w:rsid w:val="00FA2186"/>
    <w:rsid w:val="00FA28BA"/>
    <w:rsid w:val="00FA3F65"/>
    <w:rsid w:val="00FA3FC5"/>
    <w:rsid w:val="00FA4557"/>
    <w:rsid w:val="00FA477E"/>
    <w:rsid w:val="00FA4DE4"/>
    <w:rsid w:val="00FA4E85"/>
    <w:rsid w:val="00FA5090"/>
    <w:rsid w:val="00FA570D"/>
    <w:rsid w:val="00FA6770"/>
    <w:rsid w:val="00FA69C6"/>
    <w:rsid w:val="00FA6F4A"/>
    <w:rsid w:val="00FA76EC"/>
    <w:rsid w:val="00FA7813"/>
    <w:rsid w:val="00FA7A21"/>
    <w:rsid w:val="00FAB72E"/>
    <w:rsid w:val="00FAE9AA"/>
    <w:rsid w:val="00FB055E"/>
    <w:rsid w:val="00FB0D9E"/>
    <w:rsid w:val="00FB176B"/>
    <w:rsid w:val="00FB18FB"/>
    <w:rsid w:val="00FB1C4B"/>
    <w:rsid w:val="00FB1D7D"/>
    <w:rsid w:val="00FB1FDB"/>
    <w:rsid w:val="00FB2A16"/>
    <w:rsid w:val="00FB2CD5"/>
    <w:rsid w:val="00FB3956"/>
    <w:rsid w:val="00FB3A47"/>
    <w:rsid w:val="00FB4BEC"/>
    <w:rsid w:val="00FB4CB9"/>
    <w:rsid w:val="00FB4E30"/>
    <w:rsid w:val="00FB4FC8"/>
    <w:rsid w:val="00FB55FA"/>
    <w:rsid w:val="00FB62F4"/>
    <w:rsid w:val="00FB6C2B"/>
    <w:rsid w:val="00FC0583"/>
    <w:rsid w:val="00FC0B3A"/>
    <w:rsid w:val="00FC212F"/>
    <w:rsid w:val="00FC2385"/>
    <w:rsid w:val="00FC23A4"/>
    <w:rsid w:val="00FC2622"/>
    <w:rsid w:val="00FC2A4B"/>
    <w:rsid w:val="00FC2A51"/>
    <w:rsid w:val="00FC2AC8"/>
    <w:rsid w:val="00FC4317"/>
    <w:rsid w:val="00FC46C4"/>
    <w:rsid w:val="00FC4918"/>
    <w:rsid w:val="00FC4B65"/>
    <w:rsid w:val="00FC4BE1"/>
    <w:rsid w:val="00FC50A7"/>
    <w:rsid w:val="00FC526C"/>
    <w:rsid w:val="00FC5A03"/>
    <w:rsid w:val="00FC5ABC"/>
    <w:rsid w:val="00FC5D6C"/>
    <w:rsid w:val="00FC65D8"/>
    <w:rsid w:val="00FC6743"/>
    <w:rsid w:val="00FC6BA9"/>
    <w:rsid w:val="00FC6ED4"/>
    <w:rsid w:val="00FC7452"/>
    <w:rsid w:val="00FD02E4"/>
    <w:rsid w:val="00FD0358"/>
    <w:rsid w:val="00FD0545"/>
    <w:rsid w:val="00FD0D35"/>
    <w:rsid w:val="00FD1515"/>
    <w:rsid w:val="00FD1E84"/>
    <w:rsid w:val="00FD1FA8"/>
    <w:rsid w:val="00FD241E"/>
    <w:rsid w:val="00FD2490"/>
    <w:rsid w:val="00FD280D"/>
    <w:rsid w:val="00FD2EBD"/>
    <w:rsid w:val="00FD35FE"/>
    <w:rsid w:val="00FD3708"/>
    <w:rsid w:val="00FD3716"/>
    <w:rsid w:val="00FD3787"/>
    <w:rsid w:val="00FD4312"/>
    <w:rsid w:val="00FD4803"/>
    <w:rsid w:val="00FD488E"/>
    <w:rsid w:val="00FD5084"/>
    <w:rsid w:val="00FD50D0"/>
    <w:rsid w:val="00FD58EC"/>
    <w:rsid w:val="00FD5A40"/>
    <w:rsid w:val="00FD64D9"/>
    <w:rsid w:val="00FD668F"/>
    <w:rsid w:val="00FD6C72"/>
    <w:rsid w:val="00FD6FF7"/>
    <w:rsid w:val="00FD79D1"/>
    <w:rsid w:val="00FE0199"/>
    <w:rsid w:val="00FE22FF"/>
    <w:rsid w:val="00FE309C"/>
    <w:rsid w:val="00FE35CA"/>
    <w:rsid w:val="00FE3FD1"/>
    <w:rsid w:val="00FE49C5"/>
    <w:rsid w:val="00FE4D5B"/>
    <w:rsid w:val="00FE4F1B"/>
    <w:rsid w:val="00FE55B7"/>
    <w:rsid w:val="00FE5DF6"/>
    <w:rsid w:val="00FE5FE2"/>
    <w:rsid w:val="00FE616E"/>
    <w:rsid w:val="00FE62F6"/>
    <w:rsid w:val="00FE67F3"/>
    <w:rsid w:val="00FE6D48"/>
    <w:rsid w:val="00FE6EF6"/>
    <w:rsid w:val="00FE70E8"/>
    <w:rsid w:val="00FE79E0"/>
    <w:rsid w:val="00FF0697"/>
    <w:rsid w:val="00FF0A3F"/>
    <w:rsid w:val="00FF1150"/>
    <w:rsid w:val="00FF1173"/>
    <w:rsid w:val="00FF1A19"/>
    <w:rsid w:val="00FF1E17"/>
    <w:rsid w:val="00FF241A"/>
    <w:rsid w:val="00FF272A"/>
    <w:rsid w:val="00FF2969"/>
    <w:rsid w:val="00FF2A20"/>
    <w:rsid w:val="00FF2B9D"/>
    <w:rsid w:val="00FF2C25"/>
    <w:rsid w:val="00FF2C26"/>
    <w:rsid w:val="00FF33ED"/>
    <w:rsid w:val="00FF479B"/>
    <w:rsid w:val="00FF4832"/>
    <w:rsid w:val="00FF512E"/>
    <w:rsid w:val="00FF5F63"/>
    <w:rsid w:val="00FF5FB3"/>
    <w:rsid w:val="00FF6612"/>
    <w:rsid w:val="00FF6714"/>
    <w:rsid w:val="00FF6C31"/>
    <w:rsid w:val="00FF73EB"/>
    <w:rsid w:val="00FF7AD7"/>
    <w:rsid w:val="01038153"/>
    <w:rsid w:val="0104EB46"/>
    <w:rsid w:val="01069AEB"/>
    <w:rsid w:val="01076F09"/>
    <w:rsid w:val="0108541F"/>
    <w:rsid w:val="01089AC3"/>
    <w:rsid w:val="010BDB05"/>
    <w:rsid w:val="010C930F"/>
    <w:rsid w:val="010DD618"/>
    <w:rsid w:val="010E2048"/>
    <w:rsid w:val="010E22B2"/>
    <w:rsid w:val="010EA5C4"/>
    <w:rsid w:val="010F1726"/>
    <w:rsid w:val="0113F224"/>
    <w:rsid w:val="01145DED"/>
    <w:rsid w:val="0116198F"/>
    <w:rsid w:val="0119DA09"/>
    <w:rsid w:val="011B0DEC"/>
    <w:rsid w:val="011B54A9"/>
    <w:rsid w:val="011B6101"/>
    <w:rsid w:val="011C4777"/>
    <w:rsid w:val="011CE0D7"/>
    <w:rsid w:val="011E49D7"/>
    <w:rsid w:val="011E791C"/>
    <w:rsid w:val="01223A46"/>
    <w:rsid w:val="012252EC"/>
    <w:rsid w:val="0124E2C5"/>
    <w:rsid w:val="01255AD1"/>
    <w:rsid w:val="012587CA"/>
    <w:rsid w:val="0128FA5F"/>
    <w:rsid w:val="012901E1"/>
    <w:rsid w:val="01293C5A"/>
    <w:rsid w:val="0129CECD"/>
    <w:rsid w:val="012C0D7C"/>
    <w:rsid w:val="012E9B9E"/>
    <w:rsid w:val="0133A370"/>
    <w:rsid w:val="01366E3C"/>
    <w:rsid w:val="013708E8"/>
    <w:rsid w:val="0139D946"/>
    <w:rsid w:val="014479B7"/>
    <w:rsid w:val="0145304A"/>
    <w:rsid w:val="01468469"/>
    <w:rsid w:val="0147C1FD"/>
    <w:rsid w:val="014827F6"/>
    <w:rsid w:val="0149E812"/>
    <w:rsid w:val="014DA678"/>
    <w:rsid w:val="014E41B8"/>
    <w:rsid w:val="0152D12A"/>
    <w:rsid w:val="0153402A"/>
    <w:rsid w:val="015448A2"/>
    <w:rsid w:val="0155B088"/>
    <w:rsid w:val="0161FD4E"/>
    <w:rsid w:val="01628DE6"/>
    <w:rsid w:val="01646594"/>
    <w:rsid w:val="0166B64C"/>
    <w:rsid w:val="016792F1"/>
    <w:rsid w:val="016E9E39"/>
    <w:rsid w:val="016F166A"/>
    <w:rsid w:val="01720EC9"/>
    <w:rsid w:val="0172CBE3"/>
    <w:rsid w:val="017389AF"/>
    <w:rsid w:val="01744E55"/>
    <w:rsid w:val="0174B731"/>
    <w:rsid w:val="0176431A"/>
    <w:rsid w:val="017724B0"/>
    <w:rsid w:val="0177A1A6"/>
    <w:rsid w:val="0178F07F"/>
    <w:rsid w:val="017BA506"/>
    <w:rsid w:val="017C166A"/>
    <w:rsid w:val="017C295F"/>
    <w:rsid w:val="017C2EB0"/>
    <w:rsid w:val="017D50D9"/>
    <w:rsid w:val="017DD122"/>
    <w:rsid w:val="018243B7"/>
    <w:rsid w:val="0182C613"/>
    <w:rsid w:val="018440DB"/>
    <w:rsid w:val="01855EC1"/>
    <w:rsid w:val="018923E0"/>
    <w:rsid w:val="018A1F30"/>
    <w:rsid w:val="0191F7F5"/>
    <w:rsid w:val="0192FC3A"/>
    <w:rsid w:val="0193E527"/>
    <w:rsid w:val="01967573"/>
    <w:rsid w:val="0196ABD7"/>
    <w:rsid w:val="0196BA81"/>
    <w:rsid w:val="0196E030"/>
    <w:rsid w:val="0197DB39"/>
    <w:rsid w:val="019AF459"/>
    <w:rsid w:val="019BAD7E"/>
    <w:rsid w:val="019EFEC2"/>
    <w:rsid w:val="019FEA0E"/>
    <w:rsid w:val="01A3ABBF"/>
    <w:rsid w:val="01A3E523"/>
    <w:rsid w:val="01A41F71"/>
    <w:rsid w:val="01A50B9C"/>
    <w:rsid w:val="01A5D2B6"/>
    <w:rsid w:val="01A7C697"/>
    <w:rsid w:val="01A90D74"/>
    <w:rsid w:val="01AB9F20"/>
    <w:rsid w:val="01AF27CB"/>
    <w:rsid w:val="01B03B0F"/>
    <w:rsid w:val="01B10A93"/>
    <w:rsid w:val="01B11945"/>
    <w:rsid w:val="01B14191"/>
    <w:rsid w:val="01B1DD89"/>
    <w:rsid w:val="01B5531F"/>
    <w:rsid w:val="01B6F326"/>
    <w:rsid w:val="01B8527E"/>
    <w:rsid w:val="01B9D3F7"/>
    <w:rsid w:val="01B9E03F"/>
    <w:rsid w:val="01BE73FD"/>
    <w:rsid w:val="01BEA38E"/>
    <w:rsid w:val="01C04176"/>
    <w:rsid w:val="01C07EFB"/>
    <w:rsid w:val="01C31527"/>
    <w:rsid w:val="01C493BD"/>
    <w:rsid w:val="01C58DCE"/>
    <w:rsid w:val="01C98197"/>
    <w:rsid w:val="01CB3621"/>
    <w:rsid w:val="01CB5C8C"/>
    <w:rsid w:val="01CE6293"/>
    <w:rsid w:val="01CFB7F9"/>
    <w:rsid w:val="01D5BA96"/>
    <w:rsid w:val="01DA34DC"/>
    <w:rsid w:val="01DAFD90"/>
    <w:rsid w:val="01DC97F2"/>
    <w:rsid w:val="01DDBC06"/>
    <w:rsid w:val="01DE4B0D"/>
    <w:rsid w:val="01E0A160"/>
    <w:rsid w:val="01E1B6DA"/>
    <w:rsid w:val="01E1F28A"/>
    <w:rsid w:val="01E5837E"/>
    <w:rsid w:val="01E6C4A4"/>
    <w:rsid w:val="01E6FF40"/>
    <w:rsid w:val="01E734F9"/>
    <w:rsid w:val="01E94CB2"/>
    <w:rsid w:val="01E9F895"/>
    <w:rsid w:val="01EACD93"/>
    <w:rsid w:val="01EB0989"/>
    <w:rsid w:val="01F1854D"/>
    <w:rsid w:val="01F62BBC"/>
    <w:rsid w:val="01F90A1F"/>
    <w:rsid w:val="01FC577B"/>
    <w:rsid w:val="01FDC14B"/>
    <w:rsid w:val="01FDE8FA"/>
    <w:rsid w:val="01FFB6F8"/>
    <w:rsid w:val="01FFC561"/>
    <w:rsid w:val="02007FC2"/>
    <w:rsid w:val="0200E27E"/>
    <w:rsid w:val="0204AB69"/>
    <w:rsid w:val="02070CAC"/>
    <w:rsid w:val="020A7A3D"/>
    <w:rsid w:val="020B0CF9"/>
    <w:rsid w:val="020D151F"/>
    <w:rsid w:val="020DDC49"/>
    <w:rsid w:val="020E45F8"/>
    <w:rsid w:val="020E708C"/>
    <w:rsid w:val="020F5D95"/>
    <w:rsid w:val="02134F31"/>
    <w:rsid w:val="0214D728"/>
    <w:rsid w:val="0214F228"/>
    <w:rsid w:val="02164A20"/>
    <w:rsid w:val="021A5E8A"/>
    <w:rsid w:val="021AC36F"/>
    <w:rsid w:val="021BD704"/>
    <w:rsid w:val="021E67D4"/>
    <w:rsid w:val="021E85E3"/>
    <w:rsid w:val="021EB373"/>
    <w:rsid w:val="02211AA2"/>
    <w:rsid w:val="02216EBE"/>
    <w:rsid w:val="0223453F"/>
    <w:rsid w:val="02234A21"/>
    <w:rsid w:val="02242A48"/>
    <w:rsid w:val="02249823"/>
    <w:rsid w:val="0224F6B8"/>
    <w:rsid w:val="02253F7C"/>
    <w:rsid w:val="022583C9"/>
    <w:rsid w:val="02272378"/>
    <w:rsid w:val="022800FF"/>
    <w:rsid w:val="02294EF6"/>
    <w:rsid w:val="0229758D"/>
    <w:rsid w:val="022B0FA6"/>
    <w:rsid w:val="022B1610"/>
    <w:rsid w:val="022F087D"/>
    <w:rsid w:val="022F9FCB"/>
    <w:rsid w:val="023219AE"/>
    <w:rsid w:val="0232899A"/>
    <w:rsid w:val="0232C669"/>
    <w:rsid w:val="0239187D"/>
    <w:rsid w:val="023D1260"/>
    <w:rsid w:val="023D547E"/>
    <w:rsid w:val="023F9AE4"/>
    <w:rsid w:val="024140AC"/>
    <w:rsid w:val="0241F593"/>
    <w:rsid w:val="02436D23"/>
    <w:rsid w:val="0245C187"/>
    <w:rsid w:val="0247C9E6"/>
    <w:rsid w:val="0249A549"/>
    <w:rsid w:val="024ABB35"/>
    <w:rsid w:val="024ABCC6"/>
    <w:rsid w:val="024AFB5C"/>
    <w:rsid w:val="024B7B9E"/>
    <w:rsid w:val="024EE1D7"/>
    <w:rsid w:val="0252D2A4"/>
    <w:rsid w:val="0255A04A"/>
    <w:rsid w:val="025689B8"/>
    <w:rsid w:val="025689F4"/>
    <w:rsid w:val="025A7509"/>
    <w:rsid w:val="025BD1CD"/>
    <w:rsid w:val="025DBDC9"/>
    <w:rsid w:val="025F22D3"/>
    <w:rsid w:val="026120CE"/>
    <w:rsid w:val="026282A3"/>
    <w:rsid w:val="02653994"/>
    <w:rsid w:val="02686FB9"/>
    <w:rsid w:val="026A1C2F"/>
    <w:rsid w:val="026C80C2"/>
    <w:rsid w:val="026CAFAE"/>
    <w:rsid w:val="026E0368"/>
    <w:rsid w:val="0270D280"/>
    <w:rsid w:val="02713881"/>
    <w:rsid w:val="0271B68B"/>
    <w:rsid w:val="02723C41"/>
    <w:rsid w:val="0272B1CF"/>
    <w:rsid w:val="02767A1B"/>
    <w:rsid w:val="0276CB7F"/>
    <w:rsid w:val="0277189F"/>
    <w:rsid w:val="02782B18"/>
    <w:rsid w:val="02784D0A"/>
    <w:rsid w:val="027BA9EB"/>
    <w:rsid w:val="027C21E6"/>
    <w:rsid w:val="027DA72B"/>
    <w:rsid w:val="027F05EC"/>
    <w:rsid w:val="027F7DDA"/>
    <w:rsid w:val="02869478"/>
    <w:rsid w:val="02898F12"/>
    <w:rsid w:val="028A1D54"/>
    <w:rsid w:val="028A6AB4"/>
    <w:rsid w:val="028A6E16"/>
    <w:rsid w:val="028C094D"/>
    <w:rsid w:val="028DC0BA"/>
    <w:rsid w:val="028FFC3C"/>
    <w:rsid w:val="02900130"/>
    <w:rsid w:val="0292DEED"/>
    <w:rsid w:val="0292E053"/>
    <w:rsid w:val="0296D8AF"/>
    <w:rsid w:val="0296E470"/>
    <w:rsid w:val="0296EC4E"/>
    <w:rsid w:val="0297FB8F"/>
    <w:rsid w:val="029A1A67"/>
    <w:rsid w:val="029B4AEB"/>
    <w:rsid w:val="02A0B4BB"/>
    <w:rsid w:val="02A36C09"/>
    <w:rsid w:val="02A5D774"/>
    <w:rsid w:val="02A717D2"/>
    <w:rsid w:val="02A7FFAB"/>
    <w:rsid w:val="02A8517A"/>
    <w:rsid w:val="02A8BD22"/>
    <w:rsid w:val="02AA1782"/>
    <w:rsid w:val="02B040A3"/>
    <w:rsid w:val="02B38063"/>
    <w:rsid w:val="02B47DE5"/>
    <w:rsid w:val="02B4E2CF"/>
    <w:rsid w:val="02B83727"/>
    <w:rsid w:val="02BBEE65"/>
    <w:rsid w:val="02BDBED5"/>
    <w:rsid w:val="02BEB910"/>
    <w:rsid w:val="02C0531B"/>
    <w:rsid w:val="02C47977"/>
    <w:rsid w:val="02C5E5D0"/>
    <w:rsid w:val="02C684DC"/>
    <w:rsid w:val="02C9405E"/>
    <w:rsid w:val="02CB6C83"/>
    <w:rsid w:val="02CECDBC"/>
    <w:rsid w:val="02D00FCD"/>
    <w:rsid w:val="02D19EAA"/>
    <w:rsid w:val="02D30AFA"/>
    <w:rsid w:val="02D3D4FE"/>
    <w:rsid w:val="02D6E381"/>
    <w:rsid w:val="02D703A8"/>
    <w:rsid w:val="02D86205"/>
    <w:rsid w:val="02D9207A"/>
    <w:rsid w:val="02D94A5C"/>
    <w:rsid w:val="02D9B227"/>
    <w:rsid w:val="02E24A9A"/>
    <w:rsid w:val="02E3A76D"/>
    <w:rsid w:val="02E3DFD6"/>
    <w:rsid w:val="02E5BBAE"/>
    <w:rsid w:val="02E78665"/>
    <w:rsid w:val="02E7AAF1"/>
    <w:rsid w:val="02E924DA"/>
    <w:rsid w:val="02EA66E9"/>
    <w:rsid w:val="02EA8606"/>
    <w:rsid w:val="02EB79A7"/>
    <w:rsid w:val="02EDF0FB"/>
    <w:rsid w:val="02F0006C"/>
    <w:rsid w:val="02F4E413"/>
    <w:rsid w:val="02F6256C"/>
    <w:rsid w:val="02F84DBF"/>
    <w:rsid w:val="02FCA790"/>
    <w:rsid w:val="02FF71E1"/>
    <w:rsid w:val="0301D31F"/>
    <w:rsid w:val="0303A8A2"/>
    <w:rsid w:val="03044B58"/>
    <w:rsid w:val="03049014"/>
    <w:rsid w:val="03054BAB"/>
    <w:rsid w:val="03058435"/>
    <w:rsid w:val="0305CB36"/>
    <w:rsid w:val="030770B7"/>
    <w:rsid w:val="03079612"/>
    <w:rsid w:val="03085FFF"/>
    <w:rsid w:val="0309FC14"/>
    <w:rsid w:val="030A5506"/>
    <w:rsid w:val="030A810E"/>
    <w:rsid w:val="030AAA52"/>
    <w:rsid w:val="030E314A"/>
    <w:rsid w:val="030EEC1D"/>
    <w:rsid w:val="0310A4B7"/>
    <w:rsid w:val="03132B99"/>
    <w:rsid w:val="03143252"/>
    <w:rsid w:val="031553B6"/>
    <w:rsid w:val="0315BE30"/>
    <w:rsid w:val="0316609E"/>
    <w:rsid w:val="0318D497"/>
    <w:rsid w:val="03199A3A"/>
    <w:rsid w:val="031AD06E"/>
    <w:rsid w:val="031B6547"/>
    <w:rsid w:val="031BA111"/>
    <w:rsid w:val="031E22E3"/>
    <w:rsid w:val="0320061A"/>
    <w:rsid w:val="0320A791"/>
    <w:rsid w:val="03210A66"/>
    <w:rsid w:val="03232AF4"/>
    <w:rsid w:val="03241555"/>
    <w:rsid w:val="03245C66"/>
    <w:rsid w:val="03253AE1"/>
    <w:rsid w:val="0329840B"/>
    <w:rsid w:val="032A7714"/>
    <w:rsid w:val="032C97E8"/>
    <w:rsid w:val="0335A15A"/>
    <w:rsid w:val="0335B32E"/>
    <w:rsid w:val="033AF9B6"/>
    <w:rsid w:val="033CC6A7"/>
    <w:rsid w:val="033D2A91"/>
    <w:rsid w:val="033D4CFA"/>
    <w:rsid w:val="033E8235"/>
    <w:rsid w:val="033F19B7"/>
    <w:rsid w:val="0341ADEC"/>
    <w:rsid w:val="034300AF"/>
    <w:rsid w:val="0343B551"/>
    <w:rsid w:val="0347B1F9"/>
    <w:rsid w:val="03491A81"/>
    <w:rsid w:val="034946BB"/>
    <w:rsid w:val="034A7D62"/>
    <w:rsid w:val="03500A01"/>
    <w:rsid w:val="0354D5BF"/>
    <w:rsid w:val="03595868"/>
    <w:rsid w:val="035DEBC8"/>
    <w:rsid w:val="03609D51"/>
    <w:rsid w:val="036264C7"/>
    <w:rsid w:val="0365832B"/>
    <w:rsid w:val="03666FC5"/>
    <w:rsid w:val="03671005"/>
    <w:rsid w:val="03679B9A"/>
    <w:rsid w:val="03752824"/>
    <w:rsid w:val="0375D72C"/>
    <w:rsid w:val="0377FCED"/>
    <w:rsid w:val="0379AD8B"/>
    <w:rsid w:val="037CC4A8"/>
    <w:rsid w:val="037D75E7"/>
    <w:rsid w:val="037D8561"/>
    <w:rsid w:val="037D8BA5"/>
    <w:rsid w:val="037E2BB1"/>
    <w:rsid w:val="03809A63"/>
    <w:rsid w:val="0382DDF5"/>
    <w:rsid w:val="0383F29B"/>
    <w:rsid w:val="03853F09"/>
    <w:rsid w:val="0385420E"/>
    <w:rsid w:val="0386A50D"/>
    <w:rsid w:val="038709DA"/>
    <w:rsid w:val="0388485A"/>
    <w:rsid w:val="038A416B"/>
    <w:rsid w:val="038A722B"/>
    <w:rsid w:val="038AAC54"/>
    <w:rsid w:val="038C57C9"/>
    <w:rsid w:val="038CF6DA"/>
    <w:rsid w:val="038D57F7"/>
    <w:rsid w:val="038DD5BE"/>
    <w:rsid w:val="038EF5ED"/>
    <w:rsid w:val="0390ED67"/>
    <w:rsid w:val="03921276"/>
    <w:rsid w:val="03923888"/>
    <w:rsid w:val="03963E4E"/>
    <w:rsid w:val="039739BA"/>
    <w:rsid w:val="03973CCA"/>
    <w:rsid w:val="0397B9AE"/>
    <w:rsid w:val="03989E0E"/>
    <w:rsid w:val="039FE84B"/>
    <w:rsid w:val="03A29380"/>
    <w:rsid w:val="03A2FCE9"/>
    <w:rsid w:val="03A546B2"/>
    <w:rsid w:val="03A5EDEC"/>
    <w:rsid w:val="03A657D8"/>
    <w:rsid w:val="03A7A879"/>
    <w:rsid w:val="03ABF924"/>
    <w:rsid w:val="03AD7D5E"/>
    <w:rsid w:val="03AED585"/>
    <w:rsid w:val="03AF1303"/>
    <w:rsid w:val="03AF1A0A"/>
    <w:rsid w:val="03AF5CD2"/>
    <w:rsid w:val="03AF5CF7"/>
    <w:rsid w:val="03B01AA9"/>
    <w:rsid w:val="03B08998"/>
    <w:rsid w:val="03B6D5B5"/>
    <w:rsid w:val="03BD2623"/>
    <w:rsid w:val="03C31487"/>
    <w:rsid w:val="03C59ED0"/>
    <w:rsid w:val="03CB7D76"/>
    <w:rsid w:val="03CC43BD"/>
    <w:rsid w:val="03CCC66A"/>
    <w:rsid w:val="03CDBB9F"/>
    <w:rsid w:val="03CEB563"/>
    <w:rsid w:val="03D0388B"/>
    <w:rsid w:val="03D0FA6D"/>
    <w:rsid w:val="03D2E233"/>
    <w:rsid w:val="03D44FBC"/>
    <w:rsid w:val="03D50445"/>
    <w:rsid w:val="03D5B22B"/>
    <w:rsid w:val="03D9E3A4"/>
    <w:rsid w:val="03DABE58"/>
    <w:rsid w:val="03DBAEFA"/>
    <w:rsid w:val="03DFB0CA"/>
    <w:rsid w:val="03E19A30"/>
    <w:rsid w:val="03E30FD2"/>
    <w:rsid w:val="03E99947"/>
    <w:rsid w:val="03EA8AAF"/>
    <w:rsid w:val="03EBCB71"/>
    <w:rsid w:val="03EBFC14"/>
    <w:rsid w:val="03ED4A79"/>
    <w:rsid w:val="03EE8648"/>
    <w:rsid w:val="03EEBDC9"/>
    <w:rsid w:val="03EECF93"/>
    <w:rsid w:val="03F002DD"/>
    <w:rsid w:val="03F1A7AF"/>
    <w:rsid w:val="03F300ED"/>
    <w:rsid w:val="03F33735"/>
    <w:rsid w:val="03F3C1BF"/>
    <w:rsid w:val="03F402B4"/>
    <w:rsid w:val="03F42A50"/>
    <w:rsid w:val="03F43231"/>
    <w:rsid w:val="03F5A2BB"/>
    <w:rsid w:val="03F6A1E2"/>
    <w:rsid w:val="03F92B7F"/>
    <w:rsid w:val="03F9626E"/>
    <w:rsid w:val="03F98FD9"/>
    <w:rsid w:val="03FACA84"/>
    <w:rsid w:val="03FB46E5"/>
    <w:rsid w:val="03FFB5FA"/>
    <w:rsid w:val="0400A7F7"/>
    <w:rsid w:val="04018D61"/>
    <w:rsid w:val="04066F5F"/>
    <w:rsid w:val="0406926F"/>
    <w:rsid w:val="04071E68"/>
    <w:rsid w:val="04085C69"/>
    <w:rsid w:val="040BFFCE"/>
    <w:rsid w:val="040CBD78"/>
    <w:rsid w:val="0412B19E"/>
    <w:rsid w:val="0413C6F0"/>
    <w:rsid w:val="0413EC3D"/>
    <w:rsid w:val="04144B4F"/>
    <w:rsid w:val="0415CA97"/>
    <w:rsid w:val="0415D41F"/>
    <w:rsid w:val="041738D3"/>
    <w:rsid w:val="0418257D"/>
    <w:rsid w:val="041944ED"/>
    <w:rsid w:val="041ABEBF"/>
    <w:rsid w:val="0423748E"/>
    <w:rsid w:val="0423793C"/>
    <w:rsid w:val="04268B37"/>
    <w:rsid w:val="0426E4B6"/>
    <w:rsid w:val="04271199"/>
    <w:rsid w:val="042A378F"/>
    <w:rsid w:val="042BAE0F"/>
    <w:rsid w:val="042BC386"/>
    <w:rsid w:val="042CD362"/>
    <w:rsid w:val="042D304E"/>
    <w:rsid w:val="042DB031"/>
    <w:rsid w:val="042E4A7A"/>
    <w:rsid w:val="043063BF"/>
    <w:rsid w:val="0433D0F8"/>
    <w:rsid w:val="04361F07"/>
    <w:rsid w:val="04367A19"/>
    <w:rsid w:val="043A9C8E"/>
    <w:rsid w:val="043AD649"/>
    <w:rsid w:val="043B21E4"/>
    <w:rsid w:val="043B6F3E"/>
    <w:rsid w:val="043BBF69"/>
    <w:rsid w:val="043DF7D3"/>
    <w:rsid w:val="04401E1D"/>
    <w:rsid w:val="0440831C"/>
    <w:rsid w:val="0440F03D"/>
    <w:rsid w:val="04416ACA"/>
    <w:rsid w:val="0441826D"/>
    <w:rsid w:val="0443935E"/>
    <w:rsid w:val="0444A91E"/>
    <w:rsid w:val="0444FAD5"/>
    <w:rsid w:val="0446F0AE"/>
    <w:rsid w:val="0446FF8A"/>
    <w:rsid w:val="0448569A"/>
    <w:rsid w:val="044B7C77"/>
    <w:rsid w:val="0456853F"/>
    <w:rsid w:val="0456E377"/>
    <w:rsid w:val="04586739"/>
    <w:rsid w:val="04599D87"/>
    <w:rsid w:val="0459ED91"/>
    <w:rsid w:val="045A8B48"/>
    <w:rsid w:val="045A919E"/>
    <w:rsid w:val="045B1668"/>
    <w:rsid w:val="045E3C2D"/>
    <w:rsid w:val="04606683"/>
    <w:rsid w:val="046101EB"/>
    <w:rsid w:val="04630FDA"/>
    <w:rsid w:val="0463B50E"/>
    <w:rsid w:val="0464EF35"/>
    <w:rsid w:val="0465218D"/>
    <w:rsid w:val="0465D3C1"/>
    <w:rsid w:val="04674B66"/>
    <w:rsid w:val="0469BEDF"/>
    <w:rsid w:val="0469FDD2"/>
    <w:rsid w:val="046BAFEC"/>
    <w:rsid w:val="046BF143"/>
    <w:rsid w:val="046C56F9"/>
    <w:rsid w:val="046ED1E3"/>
    <w:rsid w:val="046F0FE4"/>
    <w:rsid w:val="0471C89E"/>
    <w:rsid w:val="0474FD7E"/>
    <w:rsid w:val="0476E7C0"/>
    <w:rsid w:val="04774CB4"/>
    <w:rsid w:val="0478F464"/>
    <w:rsid w:val="047AAD5E"/>
    <w:rsid w:val="047CF751"/>
    <w:rsid w:val="04813D18"/>
    <w:rsid w:val="04817C44"/>
    <w:rsid w:val="048599C7"/>
    <w:rsid w:val="0486FBCD"/>
    <w:rsid w:val="0489B022"/>
    <w:rsid w:val="0489F964"/>
    <w:rsid w:val="048B6648"/>
    <w:rsid w:val="048B6787"/>
    <w:rsid w:val="048DF10A"/>
    <w:rsid w:val="048E21AD"/>
    <w:rsid w:val="048F172B"/>
    <w:rsid w:val="048F8F58"/>
    <w:rsid w:val="048F9FEA"/>
    <w:rsid w:val="04926502"/>
    <w:rsid w:val="0493BBB2"/>
    <w:rsid w:val="04940C22"/>
    <w:rsid w:val="0494AC4E"/>
    <w:rsid w:val="049889CF"/>
    <w:rsid w:val="0499BA24"/>
    <w:rsid w:val="049A2A8C"/>
    <w:rsid w:val="04A084B5"/>
    <w:rsid w:val="04A09567"/>
    <w:rsid w:val="04A27FCD"/>
    <w:rsid w:val="04A2CA72"/>
    <w:rsid w:val="04A595BD"/>
    <w:rsid w:val="04A6F42A"/>
    <w:rsid w:val="04AF0F60"/>
    <w:rsid w:val="04AF1A75"/>
    <w:rsid w:val="04B229E9"/>
    <w:rsid w:val="04B42B78"/>
    <w:rsid w:val="04B55487"/>
    <w:rsid w:val="04B642CC"/>
    <w:rsid w:val="04B66809"/>
    <w:rsid w:val="04B6B073"/>
    <w:rsid w:val="04B79EED"/>
    <w:rsid w:val="04B804F7"/>
    <w:rsid w:val="04BD5673"/>
    <w:rsid w:val="04C209E5"/>
    <w:rsid w:val="04C3CF2B"/>
    <w:rsid w:val="04C5AEFB"/>
    <w:rsid w:val="04C69218"/>
    <w:rsid w:val="04C9E7A8"/>
    <w:rsid w:val="04CCF5DE"/>
    <w:rsid w:val="04CDD302"/>
    <w:rsid w:val="04CE683A"/>
    <w:rsid w:val="04D15648"/>
    <w:rsid w:val="04D2B702"/>
    <w:rsid w:val="04D40C94"/>
    <w:rsid w:val="04D42F72"/>
    <w:rsid w:val="04D719C6"/>
    <w:rsid w:val="04DB949A"/>
    <w:rsid w:val="04DBCA0D"/>
    <w:rsid w:val="04DBF9C3"/>
    <w:rsid w:val="04DDC20F"/>
    <w:rsid w:val="04E05B4D"/>
    <w:rsid w:val="04E0985F"/>
    <w:rsid w:val="04E0DEFB"/>
    <w:rsid w:val="04E0E06A"/>
    <w:rsid w:val="04E701F3"/>
    <w:rsid w:val="04E75866"/>
    <w:rsid w:val="04EF8254"/>
    <w:rsid w:val="04EFDF22"/>
    <w:rsid w:val="04EFF01E"/>
    <w:rsid w:val="04F0B0E0"/>
    <w:rsid w:val="04F1EC98"/>
    <w:rsid w:val="04F33B2F"/>
    <w:rsid w:val="04F3C995"/>
    <w:rsid w:val="04F3CB50"/>
    <w:rsid w:val="04F43A8C"/>
    <w:rsid w:val="04F4B39E"/>
    <w:rsid w:val="04F5EF09"/>
    <w:rsid w:val="04F63F66"/>
    <w:rsid w:val="04F73415"/>
    <w:rsid w:val="04F828D2"/>
    <w:rsid w:val="04FB31FD"/>
    <w:rsid w:val="04FD0378"/>
    <w:rsid w:val="0501B27D"/>
    <w:rsid w:val="05031991"/>
    <w:rsid w:val="05038ED2"/>
    <w:rsid w:val="0509F95C"/>
    <w:rsid w:val="050D15D0"/>
    <w:rsid w:val="050F1B13"/>
    <w:rsid w:val="0510F0DA"/>
    <w:rsid w:val="0512773F"/>
    <w:rsid w:val="0512932B"/>
    <w:rsid w:val="0515C4B0"/>
    <w:rsid w:val="0517641A"/>
    <w:rsid w:val="05199C12"/>
    <w:rsid w:val="051B1B4A"/>
    <w:rsid w:val="051B5FE9"/>
    <w:rsid w:val="051EE25B"/>
    <w:rsid w:val="051F8CC6"/>
    <w:rsid w:val="051FFF2F"/>
    <w:rsid w:val="052319AA"/>
    <w:rsid w:val="05277492"/>
    <w:rsid w:val="05293E12"/>
    <w:rsid w:val="052A69F0"/>
    <w:rsid w:val="052CAE48"/>
    <w:rsid w:val="0530039E"/>
    <w:rsid w:val="0532ED61"/>
    <w:rsid w:val="05376763"/>
    <w:rsid w:val="05385DBA"/>
    <w:rsid w:val="053A374F"/>
    <w:rsid w:val="053B64DF"/>
    <w:rsid w:val="053D0DFF"/>
    <w:rsid w:val="053E6069"/>
    <w:rsid w:val="053F2092"/>
    <w:rsid w:val="0540ABBB"/>
    <w:rsid w:val="05418437"/>
    <w:rsid w:val="0543C643"/>
    <w:rsid w:val="05449ABB"/>
    <w:rsid w:val="05497A7B"/>
    <w:rsid w:val="0549E08D"/>
    <w:rsid w:val="054BA10C"/>
    <w:rsid w:val="0550F604"/>
    <w:rsid w:val="05514124"/>
    <w:rsid w:val="05528FF9"/>
    <w:rsid w:val="055434FA"/>
    <w:rsid w:val="0554488A"/>
    <w:rsid w:val="0555058B"/>
    <w:rsid w:val="055588F0"/>
    <w:rsid w:val="05559569"/>
    <w:rsid w:val="05575829"/>
    <w:rsid w:val="05583308"/>
    <w:rsid w:val="055A9365"/>
    <w:rsid w:val="055C654F"/>
    <w:rsid w:val="055DC73F"/>
    <w:rsid w:val="05635185"/>
    <w:rsid w:val="0566CC46"/>
    <w:rsid w:val="05693C8B"/>
    <w:rsid w:val="056C457B"/>
    <w:rsid w:val="056C591B"/>
    <w:rsid w:val="056CF159"/>
    <w:rsid w:val="056D2883"/>
    <w:rsid w:val="056DFC97"/>
    <w:rsid w:val="05706A07"/>
    <w:rsid w:val="0571DC36"/>
    <w:rsid w:val="05799CA6"/>
    <w:rsid w:val="057A96C5"/>
    <w:rsid w:val="057C39AC"/>
    <w:rsid w:val="05806A1D"/>
    <w:rsid w:val="0580B07A"/>
    <w:rsid w:val="0580CE79"/>
    <w:rsid w:val="058267A8"/>
    <w:rsid w:val="0583151B"/>
    <w:rsid w:val="05844C68"/>
    <w:rsid w:val="05871099"/>
    <w:rsid w:val="05887D47"/>
    <w:rsid w:val="05891902"/>
    <w:rsid w:val="058A1ED5"/>
    <w:rsid w:val="058F9BCB"/>
    <w:rsid w:val="05910D7D"/>
    <w:rsid w:val="0592DAE6"/>
    <w:rsid w:val="0592EA11"/>
    <w:rsid w:val="05937803"/>
    <w:rsid w:val="0593C55A"/>
    <w:rsid w:val="05948B4F"/>
    <w:rsid w:val="0595BD65"/>
    <w:rsid w:val="05987148"/>
    <w:rsid w:val="05997617"/>
    <w:rsid w:val="059B6F1D"/>
    <w:rsid w:val="059C7055"/>
    <w:rsid w:val="059CA1A3"/>
    <w:rsid w:val="05A0105F"/>
    <w:rsid w:val="05A08245"/>
    <w:rsid w:val="05A1305E"/>
    <w:rsid w:val="05A19833"/>
    <w:rsid w:val="05A44849"/>
    <w:rsid w:val="05A48F29"/>
    <w:rsid w:val="05A545C6"/>
    <w:rsid w:val="05A7A896"/>
    <w:rsid w:val="05A9D4F0"/>
    <w:rsid w:val="05A9EBF2"/>
    <w:rsid w:val="05AA2DEC"/>
    <w:rsid w:val="05AE5438"/>
    <w:rsid w:val="05B17072"/>
    <w:rsid w:val="05B25B28"/>
    <w:rsid w:val="05B2F112"/>
    <w:rsid w:val="05B33B44"/>
    <w:rsid w:val="05B50629"/>
    <w:rsid w:val="05BA16FD"/>
    <w:rsid w:val="05BD69BB"/>
    <w:rsid w:val="05BD98B7"/>
    <w:rsid w:val="05BE594C"/>
    <w:rsid w:val="05BF3553"/>
    <w:rsid w:val="05C3A647"/>
    <w:rsid w:val="05C4133B"/>
    <w:rsid w:val="05C54FB4"/>
    <w:rsid w:val="05C58FCD"/>
    <w:rsid w:val="05C9E6A9"/>
    <w:rsid w:val="05CA73DC"/>
    <w:rsid w:val="05CBF4AE"/>
    <w:rsid w:val="05CC932E"/>
    <w:rsid w:val="05CDB3D4"/>
    <w:rsid w:val="05CDC3D2"/>
    <w:rsid w:val="05CFA82E"/>
    <w:rsid w:val="05D4EA9F"/>
    <w:rsid w:val="05D60F63"/>
    <w:rsid w:val="05D77646"/>
    <w:rsid w:val="05D7AF0D"/>
    <w:rsid w:val="05D91A88"/>
    <w:rsid w:val="05DC2B33"/>
    <w:rsid w:val="05DECCF5"/>
    <w:rsid w:val="05DF2BD3"/>
    <w:rsid w:val="05E080DA"/>
    <w:rsid w:val="05E0F72F"/>
    <w:rsid w:val="05E1C7EB"/>
    <w:rsid w:val="05E66B9A"/>
    <w:rsid w:val="05E785A7"/>
    <w:rsid w:val="05E87343"/>
    <w:rsid w:val="05EADEDE"/>
    <w:rsid w:val="05EF574C"/>
    <w:rsid w:val="05F2F0AE"/>
    <w:rsid w:val="05F488D2"/>
    <w:rsid w:val="05F55E39"/>
    <w:rsid w:val="05F6CB18"/>
    <w:rsid w:val="05F8EC71"/>
    <w:rsid w:val="05FA6A0A"/>
    <w:rsid w:val="05FCD078"/>
    <w:rsid w:val="05FD83A0"/>
    <w:rsid w:val="05FDBC80"/>
    <w:rsid w:val="0601C839"/>
    <w:rsid w:val="0603E83C"/>
    <w:rsid w:val="06047246"/>
    <w:rsid w:val="0605D79E"/>
    <w:rsid w:val="06061CDB"/>
    <w:rsid w:val="0607C6A5"/>
    <w:rsid w:val="060C13D0"/>
    <w:rsid w:val="060C815E"/>
    <w:rsid w:val="060DD899"/>
    <w:rsid w:val="060DE640"/>
    <w:rsid w:val="060FFBA1"/>
    <w:rsid w:val="061072AF"/>
    <w:rsid w:val="0614BB28"/>
    <w:rsid w:val="06151986"/>
    <w:rsid w:val="06183196"/>
    <w:rsid w:val="061EBA1B"/>
    <w:rsid w:val="06202F07"/>
    <w:rsid w:val="06225AD0"/>
    <w:rsid w:val="062401F6"/>
    <w:rsid w:val="062549E8"/>
    <w:rsid w:val="06291914"/>
    <w:rsid w:val="062ABB55"/>
    <w:rsid w:val="062AEE0C"/>
    <w:rsid w:val="062B583E"/>
    <w:rsid w:val="062BA0C1"/>
    <w:rsid w:val="062D0D5A"/>
    <w:rsid w:val="062D466F"/>
    <w:rsid w:val="062DD90D"/>
    <w:rsid w:val="062E59FA"/>
    <w:rsid w:val="0630DDBA"/>
    <w:rsid w:val="06320EBB"/>
    <w:rsid w:val="0638B881"/>
    <w:rsid w:val="0639A6EB"/>
    <w:rsid w:val="063AECCD"/>
    <w:rsid w:val="063BF04E"/>
    <w:rsid w:val="063D3E0E"/>
    <w:rsid w:val="063DA5B3"/>
    <w:rsid w:val="063DF56C"/>
    <w:rsid w:val="063E5B1C"/>
    <w:rsid w:val="063F941C"/>
    <w:rsid w:val="063FF83F"/>
    <w:rsid w:val="06401611"/>
    <w:rsid w:val="0642D3F9"/>
    <w:rsid w:val="0645F707"/>
    <w:rsid w:val="064B04F3"/>
    <w:rsid w:val="064DA74A"/>
    <w:rsid w:val="064DCE52"/>
    <w:rsid w:val="064FBC54"/>
    <w:rsid w:val="06536002"/>
    <w:rsid w:val="0656664F"/>
    <w:rsid w:val="0656A064"/>
    <w:rsid w:val="06574C6E"/>
    <w:rsid w:val="0658A4CD"/>
    <w:rsid w:val="0658DADD"/>
    <w:rsid w:val="065BEAD7"/>
    <w:rsid w:val="065C54B9"/>
    <w:rsid w:val="065C5774"/>
    <w:rsid w:val="065F2D9C"/>
    <w:rsid w:val="06600850"/>
    <w:rsid w:val="0660FB22"/>
    <w:rsid w:val="066719FB"/>
    <w:rsid w:val="066AABC2"/>
    <w:rsid w:val="067228F5"/>
    <w:rsid w:val="0672A721"/>
    <w:rsid w:val="06738476"/>
    <w:rsid w:val="06743310"/>
    <w:rsid w:val="0675B4FE"/>
    <w:rsid w:val="067617AB"/>
    <w:rsid w:val="0676D634"/>
    <w:rsid w:val="067AD8B9"/>
    <w:rsid w:val="067C0080"/>
    <w:rsid w:val="067F08B9"/>
    <w:rsid w:val="067F5CFF"/>
    <w:rsid w:val="067FAD37"/>
    <w:rsid w:val="067FE743"/>
    <w:rsid w:val="068335C1"/>
    <w:rsid w:val="0684171D"/>
    <w:rsid w:val="06860B75"/>
    <w:rsid w:val="0687E9CC"/>
    <w:rsid w:val="0689E4C6"/>
    <w:rsid w:val="068B80E9"/>
    <w:rsid w:val="068C2964"/>
    <w:rsid w:val="068C458E"/>
    <w:rsid w:val="068DFDE9"/>
    <w:rsid w:val="068E8FB7"/>
    <w:rsid w:val="06906EC4"/>
    <w:rsid w:val="069563EF"/>
    <w:rsid w:val="0695E329"/>
    <w:rsid w:val="06965A46"/>
    <w:rsid w:val="06980898"/>
    <w:rsid w:val="0698156E"/>
    <w:rsid w:val="0699B270"/>
    <w:rsid w:val="069A8422"/>
    <w:rsid w:val="069B8D35"/>
    <w:rsid w:val="069CA032"/>
    <w:rsid w:val="069D89E7"/>
    <w:rsid w:val="06A13A86"/>
    <w:rsid w:val="06A35049"/>
    <w:rsid w:val="06A36EE1"/>
    <w:rsid w:val="06A5467D"/>
    <w:rsid w:val="06A609FD"/>
    <w:rsid w:val="06A61866"/>
    <w:rsid w:val="06A7392B"/>
    <w:rsid w:val="06AC910C"/>
    <w:rsid w:val="06ADE609"/>
    <w:rsid w:val="06AF2659"/>
    <w:rsid w:val="06B00E4C"/>
    <w:rsid w:val="06B013B9"/>
    <w:rsid w:val="06B0B658"/>
    <w:rsid w:val="06B17E52"/>
    <w:rsid w:val="06B3F0C3"/>
    <w:rsid w:val="06B4AAF5"/>
    <w:rsid w:val="06B59C9B"/>
    <w:rsid w:val="06B5FA47"/>
    <w:rsid w:val="06B61572"/>
    <w:rsid w:val="06B7C8F8"/>
    <w:rsid w:val="06B86E68"/>
    <w:rsid w:val="06B92C33"/>
    <w:rsid w:val="06BA9C7C"/>
    <w:rsid w:val="06BAB2EB"/>
    <w:rsid w:val="06BAE916"/>
    <w:rsid w:val="06BB9D55"/>
    <w:rsid w:val="06C22D9C"/>
    <w:rsid w:val="06C3BB46"/>
    <w:rsid w:val="06C5E217"/>
    <w:rsid w:val="06C62F9C"/>
    <w:rsid w:val="06C65C07"/>
    <w:rsid w:val="06C8A365"/>
    <w:rsid w:val="06C9C6D3"/>
    <w:rsid w:val="06CDA4B5"/>
    <w:rsid w:val="06CF06A3"/>
    <w:rsid w:val="06CF2B00"/>
    <w:rsid w:val="06D02204"/>
    <w:rsid w:val="06D21163"/>
    <w:rsid w:val="06D2A2A8"/>
    <w:rsid w:val="06D3FB25"/>
    <w:rsid w:val="06D4FB6E"/>
    <w:rsid w:val="06D4FBA1"/>
    <w:rsid w:val="06D59A2E"/>
    <w:rsid w:val="06D66EC9"/>
    <w:rsid w:val="06D7E4B0"/>
    <w:rsid w:val="06DB23AE"/>
    <w:rsid w:val="06DC0A21"/>
    <w:rsid w:val="06E0428D"/>
    <w:rsid w:val="06E34FC9"/>
    <w:rsid w:val="06E528BF"/>
    <w:rsid w:val="06E8F423"/>
    <w:rsid w:val="06E9CF41"/>
    <w:rsid w:val="06EA0A45"/>
    <w:rsid w:val="06EAA0D0"/>
    <w:rsid w:val="06ED7EE4"/>
    <w:rsid w:val="06EF0B68"/>
    <w:rsid w:val="06F238E9"/>
    <w:rsid w:val="06F30501"/>
    <w:rsid w:val="06F45106"/>
    <w:rsid w:val="06F7684C"/>
    <w:rsid w:val="06F7A539"/>
    <w:rsid w:val="06F83435"/>
    <w:rsid w:val="06F9546C"/>
    <w:rsid w:val="06FA4323"/>
    <w:rsid w:val="06FD2370"/>
    <w:rsid w:val="06FD5644"/>
    <w:rsid w:val="06FE87B5"/>
    <w:rsid w:val="06FEB758"/>
    <w:rsid w:val="06FF5712"/>
    <w:rsid w:val="06FF6566"/>
    <w:rsid w:val="07023963"/>
    <w:rsid w:val="07027603"/>
    <w:rsid w:val="07072C76"/>
    <w:rsid w:val="070977FC"/>
    <w:rsid w:val="070C68ED"/>
    <w:rsid w:val="070DB4EC"/>
    <w:rsid w:val="070F4322"/>
    <w:rsid w:val="070F898B"/>
    <w:rsid w:val="07101A15"/>
    <w:rsid w:val="071088D1"/>
    <w:rsid w:val="0710D0E3"/>
    <w:rsid w:val="07139750"/>
    <w:rsid w:val="071407D3"/>
    <w:rsid w:val="0717190E"/>
    <w:rsid w:val="07179C82"/>
    <w:rsid w:val="0718E15F"/>
    <w:rsid w:val="071939B6"/>
    <w:rsid w:val="07196BFD"/>
    <w:rsid w:val="0719A862"/>
    <w:rsid w:val="0719CF22"/>
    <w:rsid w:val="071AC9FC"/>
    <w:rsid w:val="071C488C"/>
    <w:rsid w:val="071FF0F4"/>
    <w:rsid w:val="07213FA4"/>
    <w:rsid w:val="0723EAF3"/>
    <w:rsid w:val="07295A1D"/>
    <w:rsid w:val="072B1049"/>
    <w:rsid w:val="072C9911"/>
    <w:rsid w:val="072D28AC"/>
    <w:rsid w:val="072EECE3"/>
    <w:rsid w:val="072F2043"/>
    <w:rsid w:val="073179F8"/>
    <w:rsid w:val="0733CDE7"/>
    <w:rsid w:val="0734AB24"/>
    <w:rsid w:val="07365D20"/>
    <w:rsid w:val="0737FFCB"/>
    <w:rsid w:val="0738D46A"/>
    <w:rsid w:val="073AA648"/>
    <w:rsid w:val="073B8D36"/>
    <w:rsid w:val="073BD79A"/>
    <w:rsid w:val="073BF1A9"/>
    <w:rsid w:val="073C18BD"/>
    <w:rsid w:val="073DD891"/>
    <w:rsid w:val="074086C1"/>
    <w:rsid w:val="0742153B"/>
    <w:rsid w:val="07445C32"/>
    <w:rsid w:val="0747A7D4"/>
    <w:rsid w:val="074A19D1"/>
    <w:rsid w:val="074A4D4A"/>
    <w:rsid w:val="074A4D7E"/>
    <w:rsid w:val="074B874D"/>
    <w:rsid w:val="074F21F2"/>
    <w:rsid w:val="075123A0"/>
    <w:rsid w:val="0753C349"/>
    <w:rsid w:val="07546549"/>
    <w:rsid w:val="07555C71"/>
    <w:rsid w:val="07565EA8"/>
    <w:rsid w:val="07575604"/>
    <w:rsid w:val="0758AF00"/>
    <w:rsid w:val="07593F55"/>
    <w:rsid w:val="075A1303"/>
    <w:rsid w:val="075B33FD"/>
    <w:rsid w:val="075E2914"/>
    <w:rsid w:val="075E74B1"/>
    <w:rsid w:val="075EBB90"/>
    <w:rsid w:val="075F847C"/>
    <w:rsid w:val="076021C4"/>
    <w:rsid w:val="0760FE49"/>
    <w:rsid w:val="076217A0"/>
    <w:rsid w:val="0765C6C5"/>
    <w:rsid w:val="07677063"/>
    <w:rsid w:val="0767AC50"/>
    <w:rsid w:val="07686AD0"/>
    <w:rsid w:val="076926B7"/>
    <w:rsid w:val="07696443"/>
    <w:rsid w:val="076C09F7"/>
    <w:rsid w:val="076C2BB7"/>
    <w:rsid w:val="076FBD38"/>
    <w:rsid w:val="07709638"/>
    <w:rsid w:val="07710CE7"/>
    <w:rsid w:val="07714ECB"/>
    <w:rsid w:val="07724D64"/>
    <w:rsid w:val="07727D9D"/>
    <w:rsid w:val="077337D9"/>
    <w:rsid w:val="07752432"/>
    <w:rsid w:val="0775C362"/>
    <w:rsid w:val="0775E9A2"/>
    <w:rsid w:val="07763C70"/>
    <w:rsid w:val="0777471A"/>
    <w:rsid w:val="0778148B"/>
    <w:rsid w:val="077842C3"/>
    <w:rsid w:val="07790205"/>
    <w:rsid w:val="077971D3"/>
    <w:rsid w:val="077BF687"/>
    <w:rsid w:val="077CECD6"/>
    <w:rsid w:val="077CFE84"/>
    <w:rsid w:val="077D1E80"/>
    <w:rsid w:val="077DDE05"/>
    <w:rsid w:val="077E2847"/>
    <w:rsid w:val="077ED7A8"/>
    <w:rsid w:val="077FF477"/>
    <w:rsid w:val="0781BB9F"/>
    <w:rsid w:val="07851CD3"/>
    <w:rsid w:val="0788FD06"/>
    <w:rsid w:val="078AFD79"/>
    <w:rsid w:val="078C251A"/>
    <w:rsid w:val="078C7EE2"/>
    <w:rsid w:val="078D0192"/>
    <w:rsid w:val="078D113F"/>
    <w:rsid w:val="078EFDA7"/>
    <w:rsid w:val="07908EA8"/>
    <w:rsid w:val="0793798D"/>
    <w:rsid w:val="079442D8"/>
    <w:rsid w:val="0798833D"/>
    <w:rsid w:val="0798E5EF"/>
    <w:rsid w:val="0799B0A0"/>
    <w:rsid w:val="079E9453"/>
    <w:rsid w:val="079E9E74"/>
    <w:rsid w:val="07A01800"/>
    <w:rsid w:val="07A047A9"/>
    <w:rsid w:val="07A6CE06"/>
    <w:rsid w:val="07A821BD"/>
    <w:rsid w:val="07A931AB"/>
    <w:rsid w:val="07AC600C"/>
    <w:rsid w:val="07ADC40A"/>
    <w:rsid w:val="07B07CA8"/>
    <w:rsid w:val="07B1FB1D"/>
    <w:rsid w:val="07B590D5"/>
    <w:rsid w:val="07B72062"/>
    <w:rsid w:val="07BA4061"/>
    <w:rsid w:val="07BADFC3"/>
    <w:rsid w:val="07BC349A"/>
    <w:rsid w:val="07BD3D20"/>
    <w:rsid w:val="07BE1D98"/>
    <w:rsid w:val="07BF8BFA"/>
    <w:rsid w:val="07C182D2"/>
    <w:rsid w:val="07C3FFD5"/>
    <w:rsid w:val="07C77B66"/>
    <w:rsid w:val="07C87F49"/>
    <w:rsid w:val="07C88C55"/>
    <w:rsid w:val="07C8A37D"/>
    <w:rsid w:val="07C9B821"/>
    <w:rsid w:val="07D02558"/>
    <w:rsid w:val="07D15A63"/>
    <w:rsid w:val="07D66B62"/>
    <w:rsid w:val="07D7BA5F"/>
    <w:rsid w:val="07D8ECCB"/>
    <w:rsid w:val="07DAD573"/>
    <w:rsid w:val="07DE8301"/>
    <w:rsid w:val="07DF295D"/>
    <w:rsid w:val="07E33A8F"/>
    <w:rsid w:val="07E3557A"/>
    <w:rsid w:val="07E6266B"/>
    <w:rsid w:val="07E6A820"/>
    <w:rsid w:val="07E86819"/>
    <w:rsid w:val="07E8F6E2"/>
    <w:rsid w:val="07EB6A56"/>
    <w:rsid w:val="07EB9EF1"/>
    <w:rsid w:val="07EC3BE8"/>
    <w:rsid w:val="07EE75BE"/>
    <w:rsid w:val="07EFD917"/>
    <w:rsid w:val="07F0D0DB"/>
    <w:rsid w:val="07F2ABB7"/>
    <w:rsid w:val="07F35337"/>
    <w:rsid w:val="07F47ED7"/>
    <w:rsid w:val="07F83230"/>
    <w:rsid w:val="07FC0602"/>
    <w:rsid w:val="07FF56DD"/>
    <w:rsid w:val="0800795A"/>
    <w:rsid w:val="080109A4"/>
    <w:rsid w:val="0804CA0F"/>
    <w:rsid w:val="08056979"/>
    <w:rsid w:val="0805B386"/>
    <w:rsid w:val="08063E88"/>
    <w:rsid w:val="080693FE"/>
    <w:rsid w:val="08099D61"/>
    <w:rsid w:val="080B8DEF"/>
    <w:rsid w:val="080CC58A"/>
    <w:rsid w:val="080EDD7F"/>
    <w:rsid w:val="08121728"/>
    <w:rsid w:val="081402D7"/>
    <w:rsid w:val="0814987D"/>
    <w:rsid w:val="0815C04E"/>
    <w:rsid w:val="0818B71C"/>
    <w:rsid w:val="081A8E28"/>
    <w:rsid w:val="081D0429"/>
    <w:rsid w:val="081DCDBA"/>
    <w:rsid w:val="081E00EA"/>
    <w:rsid w:val="081F174D"/>
    <w:rsid w:val="0827AA49"/>
    <w:rsid w:val="0828A3BB"/>
    <w:rsid w:val="0828D44D"/>
    <w:rsid w:val="08291910"/>
    <w:rsid w:val="08293C80"/>
    <w:rsid w:val="082C3FB2"/>
    <w:rsid w:val="082CAB69"/>
    <w:rsid w:val="082CFB89"/>
    <w:rsid w:val="082E7B36"/>
    <w:rsid w:val="0832C6C6"/>
    <w:rsid w:val="0833510F"/>
    <w:rsid w:val="0833E14E"/>
    <w:rsid w:val="08381BD5"/>
    <w:rsid w:val="083A56D9"/>
    <w:rsid w:val="083A5BFD"/>
    <w:rsid w:val="083F3ADC"/>
    <w:rsid w:val="0840B272"/>
    <w:rsid w:val="08424187"/>
    <w:rsid w:val="08435EFA"/>
    <w:rsid w:val="0845047D"/>
    <w:rsid w:val="084510C1"/>
    <w:rsid w:val="0846305D"/>
    <w:rsid w:val="0849D924"/>
    <w:rsid w:val="084B1E41"/>
    <w:rsid w:val="084C942C"/>
    <w:rsid w:val="084D3D58"/>
    <w:rsid w:val="084DBA19"/>
    <w:rsid w:val="084DDD3A"/>
    <w:rsid w:val="0851C5A9"/>
    <w:rsid w:val="085373E4"/>
    <w:rsid w:val="08537FC8"/>
    <w:rsid w:val="08569F2F"/>
    <w:rsid w:val="085E40D3"/>
    <w:rsid w:val="085EABF0"/>
    <w:rsid w:val="0860725C"/>
    <w:rsid w:val="086392E2"/>
    <w:rsid w:val="0863E08C"/>
    <w:rsid w:val="0864DEA4"/>
    <w:rsid w:val="08672C27"/>
    <w:rsid w:val="086B4D57"/>
    <w:rsid w:val="08700293"/>
    <w:rsid w:val="08727BF8"/>
    <w:rsid w:val="0872A62E"/>
    <w:rsid w:val="0872E440"/>
    <w:rsid w:val="0877219A"/>
    <w:rsid w:val="087898EE"/>
    <w:rsid w:val="087C6EE4"/>
    <w:rsid w:val="087C7DD8"/>
    <w:rsid w:val="087CA8C6"/>
    <w:rsid w:val="087CB833"/>
    <w:rsid w:val="08802514"/>
    <w:rsid w:val="08826C6F"/>
    <w:rsid w:val="0884D86A"/>
    <w:rsid w:val="0887EB08"/>
    <w:rsid w:val="08890F05"/>
    <w:rsid w:val="088A1619"/>
    <w:rsid w:val="088A25E6"/>
    <w:rsid w:val="088B16AA"/>
    <w:rsid w:val="088C1FFA"/>
    <w:rsid w:val="088D765D"/>
    <w:rsid w:val="088FADFE"/>
    <w:rsid w:val="08936870"/>
    <w:rsid w:val="08952CD9"/>
    <w:rsid w:val="0896896A"/>
    <w:rsid w:val="0896BDB4"/>
    <w:rsid w:val="08989401"/>
    <w:rsid w:val="0898F74E"/>
    <w:rsid w:val="089A9407"/>
    <w:rsid w:val="089B8383"/>
    <w:rsid w:val="089C7ADA"/>
    <w:rsid w:val="089D65CC"/>
    <w:rsid w:val="08A0D9F8"/>
    <w:rsid w:val="08A202B2"/>
    <w:rsid w:val="08A4C3D1"/>
    <w:rsid w:val="08A704F0"/>
    <w:rsid w:val="08AA849B"/>
    <w:rsid w:val="08AD9841"/>
    <w:rsid w:val="08B012B7"/>
    <w:rsid w:val="08B14D5C"/>
    <w:rsid w:val="08B26ED7"/>
    <w:rsid w:val="08B45374"/>
    <w:rsid w:val="08B88277"/>
    <w:rsid w:val="08B8B0FE"/>
    <w:rsid w:val="08BC1102"/>
    <w:rsid w:val="08BD793E"/>
    <w:rsid w:val="08BE1356"/>
    <w:rsid w:val="08BEA154"/>
    <w:rsid w:val="08BFB4FB"/>
    <w:rsid w:val="08C08FAD"/>
    <w:rsid w:val="08C32A53"/>
    <w:rsid w:val="08C8660E"/>
    <w:rsid w:val="08CA2469"/>
    <w:rsid w:val="08CBBB2A"/>
    <w:rsid w:val="08CC554B"/>
    <w:rsid w:val="08CD50D1"/>
    <w:rsid w:val="08CE31B0"/>
    <w:rsid w:val="08CF152C"/>
    <w:rsid w:val="08D01B37"/>
    <w:rsid w:val="08D0D30C"/>
    <w:rsid w:val="08D31605"/>
    <w:rsid w:val="08D3F4B2"/>
    <w:rsid w:val="08D811A3"/>
    <w:rsid w:val="08D819D7"/>
    <w:rsid w:val="08DA07C0"/>
    <w:rsid w:val="08DD790C"/>
    <w:rsid w:val="08DD7A07"/>
    <w:rsid w:val="08DDD888"/>
    <w:rsid w:val="08DE5E29"/>
    <w:rsid w:val="08E33503"/>
    <w:rsid w:val="08E4ED15"/>
    <w:rsid w:val="08E6DEE4"/>
    <w:rsid w:val="08E85C71"/>
    <w:rsid w:val="08E8A565"/>
    <w:rsid w:val="08E92D13"/>
    <w:rsid w:val="08EA15FD"/>
    <w:rsid w:val="08EB11B7"/>
    <w:rsid w:val="08EBDD7C"/>
    <w:rsid w:val="08EC1DF6"/>
    <w:rsid w:val="08EF32A6"/>
    <w:rsid w:val="08EFD9C5"/>
    <w:rsid w:val="08F3C5C8"/>
    <w:rsid w:val="08FB6F9D"/>
    <w:rsid w:val="08FD4C84"/>
    <w:rsid w:val="08FDD9D4"/>
    <w:rsid w:val="08FF766A"/>
    <w:rsid w:val="0900D103"/>
    <w:rsid w:val="09022936"/>
    <w:rsid w:val="09023947"/>
    <w:rsid w:val="090535C2"/>
    <w:rsid w:val="0908C880"/>
    <w:rsid w:val="090A8BEE"/>
    <w:rsid w:val="090B831E"/>
    <w:rsid w:val="090F65FA"/>
    <w:rsid w:val="0910E713"/>
    <w:rsid w:val="09123960"/>
    <w:rsid w:val="09134E13"/>
    <w:rsid w:val="09147B62"/>
    <w:rsid w:val="0914DA4F"/>
    <w:rsid w:val="0917E587"/>
    <w:rsid w:val="091816CF"/>
    <w:rsid w:val="091A511B"/>
    <w:rsid w:val="091BB3C7"/>
    <w:rsid w:val="091C64FB"/>
    <w:rsid w:val="091F0D3A"/>
    <w:rsid w:val="091F848F"/>
    <w:rsid w:val="092089BF"/>
    <w:rsid w:val="0921BA96"/>
    <w:rsid w:val="09234520"/>
    <w:rsid w:val="09249E51"/>
    <w:rsid w:val="092525C6"/>
    <w:rsid w:val="0925501C"/>
    <w:rsid w:val="092A136F"/>
    <w:rsid w:val="092AB0A7"/>
    <w:rsid w:val="092CF198"/>
    <w:rsid w:val="092CFA2B"/>
    <w:rsid w:val="092D253B"/>
    <w:rsid w:val="092EFDA3"/>
    <w:rsid w:val="09309DBF"/>
    <w:rsid w:val="0933FEBC"/>
    <w:rsid w:val="0937DA69"/>
    <w:rsid w:val="093A312C"/>
    <w:rsid w:val="093AC9B5"/>
    <w:rsid w:val="093CE2BF"/>
    <w:rsid w:val="093E8F31"/>
    <w:rsid w:val="0941090E"/>
    <w:rsid w:val="09425ABD"/>
    <w:rsid w:val="0944C9A4"/>
    <w:rsid w:val="0947AAFC"/>
    <w:rsid w:val="0947B581"/>
    <w:rsid w:val="0947CB73"/>
    <w:rsid w:val="094B5203"/>
    <w:rsid w:val="094C7B99"/>
    <w:rsid w:val="094F9C90"/>
    <w:rsid w:val="0950286B"/>
    <w:rsid w:val="0950F902"/>
    <w:rsid w:val="0952BDBF"/>
    <w:rsid w:val="095450B4"/>
    <w:rsid w:val="09562E83"/>
    <w:rsid w:val="095A13E5"/>
    <w:rsid w:val="095B5EC1"/>
    <w:rsid w:val="095C551D"/>
    <w:rsid w:val="095C6D60"/>
    <w:rsid w:val="0960218A"/>
    <w:rsid w:val="09653C8C"/>
    <w:rsid w:val="096625BD"/>
    <w:rsid w:val="0966A2D9"/>
    <w:rsid w:val="096C2D64"/>
    <w:rsid w:val="096FE0F9"/>
    <w:rsid w:val="097078B2"/>
    <w:rsid w:val="0971212A"/>
    <w:rsid w:val="09723F44"/>
    <w:rsid w:val="09731782"/>
    <w:rsid w:val="09736C4A"/>
    <w:rsid w:val="0979B7CE"/>
    <w:rsid w:val="097B4BB8"/>
    <w:rsid w:val="097B8835"/>
    <w:rsid w:val="097C0AC2"/>
    <w:rsid w:val="097D9981"/>
    <w:rsid w:val="09801CA6"/>
    <w:rsid w:val="0981B27D"/>
    <w:rsid w:val="09828D47"/>
    <w:rsid w:val="0984EF7B"/>
    <w:rsid w:val="098536C7"/>
    <w:rsid w:val="0989A437"/>
    <w:rsid w:val="0989D22D"/>
    <w:rsid w:val="098BB53F"/>
    <w:rsid w:val="098E27F9"/>
    <w:rsid w:val="09901BD7"/>
    <w:rsid w:val="099082E9"/>
    <w:rsid w:val="09950305"/>
    <w:rsid w:val="0995362E"/>
    <w:rsid w:val="099BBA0C"/>
    <w:rsid w:val="099E7DE5"/>
    <w:rsid w:val="09A0798E"/>
    <w:rsid w:val="09A3A566"/>
    <w:rsid w:val="09A791F6"/>
    <w:rsid w:val="09A7A3D0"/>
    <w:rsid w:val="09A7D569"/>
    <w:rsid w:val="09AA5FFC"/>
    <w:rsid w:val="09AB327B"/>
    <w:rsid w:val="09ACFB93"/>
    <w:rsid w:val="09AD4BAC"/>
    <w:rsid w:val="09B4E2E7"/>
    <w:rsid w:val="09B4E5CD"/>
    <w:rsid w:val="09B96A2D"/>
    <w:rsid w:val="09B975E8"/>
    <w:rsid w:val="09BCEDEF"/>
    <w:rsid w:val="09BD308D"/>
    <w:rsid w:val="09BE69B8"/>
    <w:rsid w:val="09C18B54"/>
    <w:rsid w:val="09C4C04E"/>
    <w:rsid w:val="09C56212"/>
    <w:rsid w:val="09C596B8"/>
    <w:rsid w:val="09C5C689"/>
    <w:rsid w:val="09C7F352"/>
    <w:rsid w:val="09CD3E54"/>
    <w:rsid w:val="09CE986E"/>
    <w:rsid w:val="09CECA8D"/>
    <w:rsid w:val="09CF71BE"/>
    <w:rsid w:val="09D024EE"/>
    <w:rsid w:val="09D09FBB"/>
    <w:rsid w:val="09D18940"/>
    <w:rsid w:val="09D3E0DB"/>
    <w:rsid w:val="09D46E10"/>
    <w:rsid w:val="09D58D86"/>
    <w:rsid w:val="09D81A47"/>
    <w:rsid w:val="09D81DA3"/>
    <w:rsid w:val="09D86DD7"/>
    <w:rsid w:val="09DA5844"/>
    <w:rsid w:val="09DBA5E1"/>
    <w:rsid w:val="09E22C01"/>
    <w:rsid w:val="09E27C43"/>
    <w:rsid w:val="09E428EC"/>
    <w:rsid w:val="09E5C33E"/>
    <w:rsid w:val="09E71FCA"/>
    <w:rsid w:val="09EC6E05"/>
    <w:rsid w:val="09EE9B46"/>
    <w:rsid w:val="09EF4F6A"/>
    <w:rsid w:val="09F133D1"/>
    <w:rsid w:val="09F367E9"/>
    <w:rsid w:val="09F52722"/>
    <w:rsid w:val="09F73AB1"/>
    <w:rsid w:val="09F868B0"/>
    <w:rsid w:val="09FA2B8E"/>
    <w:rsid w:val="09FC50AA"/>
    <w:rsid w:val="09FCB346"/>
    <w:rsid w:val="09FCECE9"/>
    <w:rsid w:val="09FD1D3E"/>
    <w:rsid w:val="09FDB17C"/>
    <w:rsid w:val="09FE864F"/>
    <w:rsid w:val="09FF5E7D"/>
    <w:rsid w:val="0A0131A5"/>
    <w:rsid w:val="0A02B1C9"/>
    <w:rsid w:val="0A0474DD"/>
    <w:rsid w:val="0A04B964"/>
    <w:rsid w:val="0A068873"/>
    <w:rsid w:val="0A06A37D"/>
    <w:rsid w:val="0A0742F3"/>
    <w:rsid w:val="0A0D6704"/>
    <w:rsid w:val="0A0DE84A"/>
    <w:rsid w:val="0A0F7A82"/>
    <w:rsid w:val="0A144DF6"/>
    <w:rsid w:val="0A1A85C6"/>
    <w:rsid w:val="0A1AB089"/>
    <w:rsid w:val="0A1C3BF1"/>
    <w:rsid w:val="0A1DD885"/>
    <w:rsid w:val="0A2039A7"/>
    <w:rsid w:val="0A25218F"/>
    <w:rsid w:val="0A26E98B"/>
    <w:rsid w:val="0A279D10"/>
    <w:rsid w:val="0A27E3FA"/>
    <w:rsid w:val="0A2A8A4E"/>
    <w:rsid w:val="0A2DF8FB"/>
    <w:rsid w:val="0A2EBF21"/>
    <w:rsid w:val="0A2EE36A"/>
    <w:rsid w:val="0A2EF854"/>
    <w:rsid w:val="0A2F4C7E"/>
    <w:rsid w:val="0A30B0EC"/>
    <w:rsid w:val="0A32A68E"/>
    <w:rsid w:val="0A331F88"/>
    <w:rsid w:val="0A341CEF"/>
    <w:rsid w:val="0A3422BC"/>
    <w:rsid w:val="0A349101"/>
    <w:rsid w:val="0A34D8F5"/>
    <w:rsid w:val="0A3640EE"/>
    <w:rsid w:val="0A367F63"/>
    <w:rsid w:val="0A36B061"/>
    <w:rsid w:val="0A375E13"/>
    <w:rsid w:val="0A38E1BA"/>
    <w:rsid w:val="0A3915D8"/>
    <w:rsid w:val="0A3ACAD0"/>
    <w:rsid w:val="0A3B3804"/>
    <w:rsid w:val="0A3E5E45"/>
    <w:rsid w:val="0A3E8727"/>
    <w:rsid w:val="0A3F7748"/>
    <w:rsid w:val="0A40FFCA"/>
    <w:rsid w:val="0A438E73"/>
    <w:rsid w:val="0A4A9088"/>
    <w:rsid w:val="0A4C4FEC"/>
    <w:rsid w:val="0A4F68AC"/>
    <w:rsid w:val="0A4F90F3"/>
    <w:rsid w:val="0A536637"/>
    <w:rsid w:val="0A55193F"/>
    <w:rsid w:val="0A55924E"/>
    <w:rsid w:val="0A559674"/>
    <w:rsid w:val="0A562356"/>
    <w:rsid w:val="0A572B2A"/>
    <w:rsid w:val="0A578F95"/>
    <w:rsid w:val="0A589F2B"/>
    <w:rsid w:val="0A596AD3"/>
    <w:rsid w:val="0A5EBFDB"/>
    <w:rsid w:val="0A6194F1"/>
    <w:rsid w:val="0A662C6B"/>
    <w:rsid w:val="0A671713"/>
    <w:rsid w:val="0A68AB73"/>
    <w:rsid w:val="0A68BD9E"/>
    <w:rsid w:val="0A6B5666"/>
    <w:rsid w:val="0A6FE4CA"/>
    <w:rsid w:val="0A7335A3"/>
    <w:rsid w:val="0A747373"/>
    <w:rsid w:val="0A76834D"/>
    <w:rsid w:val="0A77170C"/>
    <w:rsid w:val="0A780030"/>
    <w:rsid w:val="0A7C5424"/>
    <w:rsid w:val="0A7CE9C8"/>
    <w:rsid w:val="0A7D6E0F"/>
    <w:rsid w:val="0A8246D7"/>
    <w:rsid w:val="0A858D80"/>
    <w:rsid w:val="0A874F16"/>
    <w:rsid w:val="0A8878ED"/>
    <w:rsid w:val="0A8D2CF8"/>
    <w:rsid w:val="0A8DF543"/>
    <w:rsid w:val="0A8E2125"/>
    <w:rsid w:val="0A90226C"/>
    <w:rsid w:val="0A90FDDD"/>
    <w:rsid w:val="0A92453C"/>
    <w:rsid w:val="0A95B559"/>
    <w:rsid w:val="0A9631D4"/>
    <w:rsid w:val="0A9ADFDC"/>
    <w:rsid w:val="0A9B180D"/>
    <w:rsid w:val="0A9B74C5"/>
    <w:rsid w:val="0A9D0F73"/>
    <w:rsid w:val="0A9E10E0"/>
    <w:rsid w:val="0A9E6257"/>
    <w:rsid w:val="0A9F5994"/>
    <w:rsid w:val="0A9F7552"/>
    <w:rsid w:val="0A9FE1B6"/>
    <w:rsid w:val="0AA255C0"/>
    <w:rsid w:val="0AA38AEB"/>
    <w:rsid w:val="0AA62532"/>
    <w:rsid w:val="0AA79FE3"/>
    <w:rsid w:val="0AB00F51"/>
    <w:rsid w:val="0AB72FD3"/>
    <w:rsid w:val="0AB88788"/>
    <w:rsid w:val="0AB9994B"/>
    <w:rsid w:val="0ABA626D"/>
    <w:rsid w:val="0ABA63AC"/>
    <w:rsid w:val="0ABC7C2B"/>
    <w:rsid w:val="0ABC8B33"/>
    <w:rsid w:val="0ABD058B"/>
    <w:rsid w:val="0ABF47A1"/>
    <w:rsid w:val="0AC03260"/>
    <w:rsid w:val="0AC05AA0"/>
    <w:rsid w:val="0AC08138"/>
    <w:rsid w:val="0AC1D08F"/>
    <w:rsid w:val="0AC2340D"/>
    <w:rsid w:val="0AC3CC0B"/>
    <w:rsid w:val="0AC4E3BD"/>
    <w:rsid w:val="0AC5473B"/>
    <w:rsid w:val="0AC54BE7"/>
    <w:rsid w:val="0AC75A16"/>
    <w:rsid w:val="0AC8C1F9"/>
    <w:rsid w:val="0ACA78C6"/>
    <w:rsid w:val="0ACE68E2"/>
    <w:rsid w:val="0ACEF0A2"/>
    <w:rsid w:val="0ACF8ACF"/>
    <w:rsid w:val="0AD0ECBC"/>
    <w:rsid w:val="0AD17F43"/>
    <w:rsid w:val="0AD1A1CC"/>
    <w:rsid w:val="0AD20FCB"/>
    <w:rsid w:val="0AD26C7B"/>
    <w:rsid w:val="0AD3D41D"/>
    <w:rsid w:val="0AD42D63"/>
    <w:rsid w:val="0AD602A5"/>
    <w:rsid w:val="0AD81188"/>
    <w:rsid w:val="0AD85389"/>
    <w:rsid w:val="0AD8A051"/>
    <w:rsid w:val="0AD93E93"/>
    <w:rsid w:val="0AD94ACA"/>
    <w:rsid w:val="0ADA556B"/>
    <w:rsid w:val="0ADF7EAB"/>
    <w:rsid w:val="0AE15F6F"/>
    <w:rsid w:val="0AE271D8"/>
    <w:rsid w:val="0AE42986"/>
    <w:rsid w:val="0AE44AC6"/>
    <w:rsid w:val="0AE48759"/>
    <w:rsid w:val="0AEA099A"/>
    <w:rsid w:val="0AEA29B4"/>
    <w:rsid w:val="0AEB9FD1"/>
    <w:rsid w:val="0AEBA663"/>
    <w:rsid w:val="0AEBF763"/>
    <w:rsid w:val="0AEDB374"/>
    <w:rsid w:val="0AEE6ACD"/>
    <w:rsid w:val="0AEEC7A2"/>
    <w:rsid w:val="0AEEDD2B"/>
    <w:rsid w:val="0AF1779E"/>
    <w:rsid w:val="0AF32861"/>
    <w:rsid w:val="0AF32A8F"/>
    <w:rsid w:val="0AF55E2A"/>
    <w:rsid w:val="0AF56AB0"/>
    <w:rsid w:val="0AF5D2D5"/>
    <w:rsid w:val="0AF7A5D4"/>
    <w:rsid w:val="0AF87469"/>
    <w:rsid w:val="0AF8916E"/>
    <w:rsid w:val="0AF94EFD"/>
    <w:rsid w:val="0AF95A13"/>
    <w:rsid w:val="0AF98B47"/>
    <w:rsid w:val="0AFD5C1B"/>
    <w:rsid w:val="0B054E8B"/>
    <w:rsid w:val="0B05FB86"/>
    <w:rsid w:val="0B0614E8"/>
    <w:rsid w:val="0B089F2F"/>
    <w:rsid w:val="0B0B8838"/>
    <w:rsid w:val="0B0DC1A2"/>
    <w:rsid w:val="0B11676B"/>
    <w:rsid w:val="0B15D7A1"/>
    <w:rsid w:val="0B165B1F"/>
    <w:rsid w:val="0B184920"/>
    <w:rsid w:val="0B1B127B"/>
    <w:rsid w:val="0B1BDCD5"/>
    <w:rsid w:val="0B1C72C8"/>
    <w:rsid w:val="0B1D055F"/>
    <w:rsid w:val="0B1E32EA"/>
    <w:rsid w:val="0B2111BF"/>
    <w:rsid w:val="0B213B7B"/>
    <w:rsid w:val="0B2278C0"/>
    <w:rsid w:val="0B22A239"/>
    <w:rsid w:val="0B24CEBA"/>
    <w:rsid w:val="0B25FA93"/>
    <w:rsid w:val="0B2A4984"/>
    <w:rsid w:val="0B2A98DC"/>
    <w:rsid w:val="0B2B1886"/>
    <w:rsid w:val="0B2B5346"/>
    <w:rsid w:val="0B2BB82A"/>
    <w:rsid w:val="0B2C9BFA"/>
    <w:rsid w:val="0B2F4EE7"/>
    <w:rsid w:val="0B31A69D"/>
    <w:rsid w:val="0B32A30E"/>
    <w:rsid w:val="0B34EA08"/>
    <w:rsid w:val="0B358077"/>
    <w:rsid w:val="0B3B2F15"/>
    <w:rsid w:val="0B3BDF5B"/>
    <w:rsid w:val="0B3C5E2B"/>
    <w:rsid w:val="0B3CEC84"/>
    <w:rsid w:val="0B3F2708"/>
    <w:rsid w:val="0B45C471"/>
    <w:rsid w:val="0B468978"/>
    <w:rsid w:val="0B4789CA"/>
    <w:rsid w:val="0B498A0C"/>
    <w:rsid w:val="0B4A5048"/>
    <w:rsid w:val="0B4AA662"/>
    <w:rsid w:val="0B4C59F4"/>
    <w:rsid w:val="0B4FE33D"/>
    <w:rsid w:val="0B5165E4"/>
    <w:rsid w:val="0B533CD5"/>
    <w:rsid w:val="0B53DA07"/>
    <w:rsid w:val="0B566DCD"/>
    <w:rsid w:val="0B57A859"/>
    <w:rsid w:val="0B5925FD"/>
    <w:rsid w:val="0B5E31BB"/>
    <w:rsid w:val="0B5E3ADE"/>
    <w:rsid w:val="0B60A3AD"/>
    <w:rsid w:val="0B62F531"/>
    <w:rsid w:val="0B65E21D"/>
    <w:rsid w:val="0B663BE6"/>
    <w:rsid w:val="0B67E4E2"/>
    <w:rsid w:val="0B684F26"/>
    <w:rsid w:val="0B6FEC57"/>
    <w:rsid w:val="0B707C1D"/>
    <w:rsid w:val="0B707EFE"/>
    <w:rsid w:val="0B7112AD"/>
    <w:rsid w:val="0B7289E9"/>
    <w:rsid w:val="0B759738"/>
    <w:rsid w:val="0B76822E"/>
    <w:rsid w:val="0B76F9E4"/>
    <w:rsid w:val="0B7717AD"/>
    <w:rsid w:val="0B7A9F7A"/>
    <w:rsid w:val="0B7DE1E6"/>
    <w:rsid w:val="0B7E0E4D"/>
    <w:rsid w:val="0B7FC901"/>
    <w:rsid w:val="0B800799"/>
    <w:rsid w:val="0B81491E"/>
    <w:rsid w:val="0B8239AA"/>
    <w:rsid w:val="0B85323B"/>
    <w:rsid w:val="0B859D1E"/>
    <w:rsid w:val="0B871F45"/>
    <w:rsid w:val="0B8AA58C"/>
    <w:rsid w:val="0B8D70C6"/>
    <w:rsid w:val="0B8EA15F"/>
    <w:rsid w:val="0B8FB5E3"/>
    <w:rsid w:val="0B904245"/>
    <w:rsid w:val="0B90D37E"/>
    <w:rsid w:val="0B90D867"/>
    <w:rsid w:val="0B931FBA"/>
    <w:rsid w:val="0B97F8A5"/>
    <w:rsid w:val="0B98E387"/>
    <w:rsid w:val="0B9A330F"/>
    <w:rsid w:val="0B9C9497"/>
    <w:rsid w:val="0B9CBAAB"/>
    <w:rsid w:val="0B9D09A8"/>
    <w:rsid w:val="0BA0AD82"/>
    <w:rsid w:val="0BA1FDFA"/>
    <w:rsid w:val="0BA3BF3B"/>
    <w:rsid w:val="0BA461D9"/>
    <w:rsid w:val="0BA6AF8A"/>
    <w:rsid w:val="0BA773CC"/>
    <w:rsid w:val="0BAACE48"/>
    <w:rsid w:val="0BABBEB9"/>
    <w:rsid w:val="0BABFDA5"/>
    <w:rsid w:val="0BACE30F"/>
    <w:rsid w:val="0BAE459A"/>
    <w:rsid w:val="0BAFE098"/>
    <w:rsid w:val="0BB00525"/>
    <w:rsid w:val="0BB17CEE"/>
    <w:rsid w:val="0BB2AA19"/>
    <w:rsid w:val="0BB746DC"/>
    <w:rsid w:val="0BB77857"/>
    <w:rsid w:val="0BBAC02A"/>
    <w:rsid w:val="0BBDD794"/>
    <w:rsid w:val="0BBE4DB0"/>
    <w:rsid w:val="0BC05D6D"/>
    <w:rsid w:val="0BC0E7D6"/>
    <w:rsid w:val="0BC24E3B"/>
    <w:rsid w:val="0BC7CA5C"/>
    <w:rsid w:val="0BC804D4"/>
    <w:rsid w:val="0BCB409D"/>
    <w:rsid w:val="0BCC8364"/>
    <w:rsid w:val="0BCC963C"/>
    <w:rsid w:val="0BCDB849"/>
    <w:rsid w:val="0BD1DD1D"/>
    <w:rsid w:val="0BD20200"/>
    <w:rsid w:val="0BD3AC76"/>
    <w:rsid w:val="0BD543A8"/>
    <w:rsid w:val="0BD604A8"/>
    <w:rsid w:val="0BD7A61F"/>
    <w:rsid w:val="0BD92DD2"/>
    <w:rsid w:val="0BDB5517"/>
    <w:rsid w:val="0BDC32E1"/>
    <w:rsid w:val="0BDD97CA"/>
    <w:rsid w:val="0BDEB5C2"/>
    <w:rsid w:val="0BDFBA86"/>
    <w:rsid w:val="0BE1FBCB"/>
    <w:rsid w:val="0BE2607C"/>
    <w:rsid w:val="0BE50FED"/>
    <w:rsid w:val="0BE87069"/>
    <w:rsid w:val="0BE89A14"/>
    <w:rsid w:val="0BEA8ED7"/>
    <w:rsid w:val="0BECACA7"/>
    <w:rsid w:val="0BED0EF1"/>
    <w:rsid w:val="0BF1FCAE"/>
    <w:rsid w:val="0BF2E523"/>
    <w:rsid w:val="0BF3D57E"/>
    <w:rsid w:val="0BF68B81"/>
    <w:rsid w:val="0BF8463F"/>
    <w:rsid w:val="0BFAAEC3"/>
    <w:rsid w:val="0BFBA96E"/>
    <w:rsid w:val="0BFBAB5F"/>
    <w:rsid w:val="0BFFDC6E"/>
    <w:rsid w:val="0C02F3A4"/>
    <w:rsid w:val="0C06EC75"/>
    <w:rsid w:val="0C0CC06E"/>
    <w:rsid w:val="0C0F5020"/>
    <w:rsid w:val="0C0F6D45"/>
    <w:rsid w:val="0C10447A"/>
    <w:rsid w:val="0C144C9E"/>
    <w:rsid w:val="0C150F1D"/>
    <w:rsid w:val="0C184194"/>
    <w:rsid w:val="0C185566"/>
    <w:rsid w:val="0C1A4DFD"/>
    <w:rsid w:val="0C1C1DE6"/>
    <w:rsid w:val="0C1D5C62"/>
    <w:rsid w:val="0C1EFBF4"/>
    <w:rsid w:val="0C20ADA3"/>
    <w:rsid w:val="0C2234E1"/>
    <w:rsid w:val="0C235C8A"/>
    <w:rsid w:val="0C23BB08"/>
    <w:rsid w:val="0C24E14F"/>
    <w:rsid w:val="0C264DC5"/>
    <w:rsid w:val="0C29DF85"/>
    <w:rsid w:val="0C2A8D95"/>
    <w:rsid w:val="0C2A9B54"/>
    <w:rsid w:val="0C2CFDAD"/>
    <w:rsid w:val="0C2DF671"/>
    <w:rsid w:val="0C39A6D5"/>
    <w:rsid w:val="0C3C242E"/>
    <w:rsid w:val="0C3E7FB7"/>
    <w:rsid w:val="0C3F0F00"/>
    <w:rsid w:val="0C3FBE86"/>
    <w:rsid w:val="0C428129"/>
    <w:rsid w:val="0C430D04"/>
    <w:rsid w:val="0C446634"/>
    <w:rsid w:val="0C44ED46"/>
    <w:rsid w:val="0C4583CC"/>
    <w:rsid w:val="0C4880E0"/>
    <w:rsid w:val="0C4BDDD4"/>
    <w:rsid w:val="0C4C386E"/>
    <w:rsid w:val="0C4D4D64"/>
    <w:rsid w:val="0C4EE489"/>
    <w:rsid w:val="0C4FBD37"/>
    <w:rsid w:val="0C4FFDCC"/>
    <w:rsid w:val="0C534E1C"/>
    <w:rsid w:val="0C537BDA"/>
    <w:rsid w:val="0C55D18D"/>
    <w:rsid w:val="0C56EBF5"/>
    <w:rsid w:val="0C572F4C"/>
    <w:rsid w:val="0C5850DC"/>
    <w:rsid w:val="0C5CF514"/>
    <w:rsid w:val="0C5D2956"/>
    <w:rsid w:val="0C5F67D8"/>
    <w:rsid w:val="0C61110A"/>
    <w:rsid w:val="0C6320A6"/>
    <w:rsid w:val="0C63DDCF"/>
    <w:rsid w:val="0C6605C5"/>
    <w:rsid w:val="0C67C899"/>
    <w:rsid w:val="0C6832F5"/>
    <w:rsid w:val="0C689BD2"/>
    <w:rsid w:val="0C68D39C"/>
    <w:rsid w:val="0C6B0DB1"/>
    <w:rsid w:val="0C6F64C1"/>
    <w:rsid w:val="0C6F91FC"/>
    <w:rsid w:val="0C6FA36C"/>
    <w:rsid w:val="0C720A9C"/>
    <w:rsid w:val="0C7356F4"/>
    <w:rsid w:val="0C780FCB"/>
    <w:rsid w:val="0C79135D"/>
    <w:rsid w:val="0C7B8275"/>
    <w:rsid w:val="0C7D7920"/>
    <w:rsid w:val="0C7DCB46"/>
    <w:rsid w:val="0C7DFB88"/>
    <w:rsid w:val="0C7E02C9"/>
    <w:rsid w:val="0C7EEF27"/>
    <w:rsid w:val="0C7FD66D"/>
    <w:rsid w:val="0C80051E"/>
    <w:rsid w:val="0C81AC54"/>
    <w:rsid w:val="0C82B2BA"/>
    <w:rsid w:val="0C8346FA"/>
    <w:rsid w:val="0C84E791"/>
    <w:rsid w:val="0C85B97B"/>
    <w:rsid w:val="0C86C7ED"/>
    <w:rsid w:val="0C87D7B1"/>
    <w:rsid w:val="0C88464B"/>
    <w:rsid w:val="0C88FA19"/>
    <w:rsid w:val="0C8A25FA"/>
    <w:rsid w:val="0C8B09AF"/>
    <w:rsid w:val="0C8EA1FF"/>
    <w:rsid w:val="0C8EADD1"/>
    <w:rsid w:val="0C8FEB86"/>
    <w:rsid w:val="0C900D34"/>
    <w:rsid w:val="0C900FB8"/>
    <w:rsid w:val="0C908BD4"/>
    <w:rsid w:val="0C91CDB1"/>
    <w:rsid w:val="0C9236A5"/>
    <w:rsid w:val="0C948250"/>
    <w:rsid w:val="0C94B4C4"/>
    <w:rsid w:val="0C950C1D"/>
    <w:rsid w:val="0C99309E"/>
    <w:rsid w:val="0C9A02DA"/>
    <w:rsid w:val="0C9A0F58"/>
    <w:rsid w:val="0C9A3FBE"/>
    <w:rsid w:val="0C9C67D7"/>
    <w:rsid w:val="0C9EA204"/>
    <w:rsid w:val="0CA036FE"/>
    <w:rsid w:val="0CA086E4"/>
    <w:rsid w:val="0CA16A5A"/>
    <w:rsid w:val="0CA2EFC3"/>
    <w:rsid w:val="0CA38DDF"/>
    <w:rsid w:val="0CA9799C"/>
    <w:rsid w:val="0CAAA203"/>
    <w:rsid w:val="0CAAEE65"/>
    <w:rsid w:val="0CAD7F7A"/>
    <w:rsid w:val="0CAE4D7D"/>
    <w:rsid w:val="0CAF8248"/>
    <w:rsid w:val="0CB68BDE"/>
    <w:rsid w:val="0CB6C1D2"/>
    <w:rsid w:val="0CB98F38"/>
    <w:rsid w:val="0CBA192D"/>
    <w:rsid w:val="0CBEA5AF"/>
    <w:rsid w:val="0CC1F586"/>
    <w:rsid w:val="0CC451B2"/>
    <w:rsid w:val="0CC6B4B9"/>
    <w:rsid w:val="0CC76E9A"/>
    <w:rsid w:val="0CC78899"/>
    <w:rsid w:val="0CC7AF6D"/>
    <w:rsid w:val="0CC8E043"/>
    <w:rsid w:val="0CCA8090"/>
    <w:rsid w:val="0CCC3AF2"/>
    <w:rsid w:val="0CCE1043"/>
    <w:rsid w:val="0CD1D05C"/>
    <w:rsid w:val="0CD2783D"/>
    <w:rsid w:val="0CD7256D"/>
    <w:rsid w:val="0CD85292"/>
    <w:rsid w:val="0CDA1583"/>
    <w:rsid w:val="0CDA2C2F"/>
    <w:rsid w:val="0CDAE90A"/>
    <w:rsid w:val="0CDB43CA"/>
    <w:rsid w:val="0CDBB518"/>
    <w:rsid w:val="0CDDD4DC"/>
    <w:rsid w:val="0CDE4273"/>
    <w:rsid w:val="0CDEDC17"/>
    <w:rsid w:val="0CE06B2A"/>
    <w:rsid w:val="0CE1D747"/>
    <w:rsid w:val="0CE42152"/>
    <w:rsid w:val="0CE611EC"/>
    <w:rsid w:val="0CE6676D"/>
    <w:rsid w:val="0CE6DE07"/>
    <w:rsid w:val="0CE6F413"/>
    <w:rsid w:val="0CE70C9A"/>
    <w:rsid w:val="0CE890BD"/>
    <w:rsid w:val="0CEAC371"/>
    <w:rsid w:val="0CEB6343"/>
    <w:rsid w:val="0CEB6C25"/>
    <w:rsid w:val="0CF177C8"/>
    <w:rsid w:val="0CF6396B"/>
    <w:rsid w:val="0CF69A86"/>
    <w:rsid w:val="0CF79413"/>
    <w:rsid w:val="0CF815F5"/>
    <w:rsid w:val="0CF8AE94"/>
    <w:rsid w:val="0CFB3721"/>
    <w:rsid w:val="0CFE1813"/>
    <w:rsid w:val="0CFFAEBF"/>
    <w:rsid w:val="0D052582"/>
    <w:rsid w:val="0D05CF71"/>
    <w:rsid w:val="0D0B2DA4"/>
    <w:rsid w:val="0D0BD814"/>
    <w:rsid w:val="0D0CA7D2"/>
    <w:rsid w:val="0D129AD0"/>
    <w:rsid w:val="0D12AFC7"/>
    <w:rsid w:val="0D14960E"/>
    <w:rsid w:val="0D14EC3E"/>
    <w:rsid w:val="0D1762A4"/>
    <w:rsid w:val="0D196BC3"/>
    <w:rsid w:val="0D1A4539"/>
    <w:rsid w:val="0D1C0AF4"/>
    <w:rsid w:val="0D1CC777"/>
    <w:rsid w:val="0D1D4717"/>
    <w:rsid w:val="0D1D9145"/>
    <w:rsid w:val="0D1F2B1B"/>
    <w:rsid w:val="0D1FD4CB"/>
    <w:rsid w:val="0D20054F"/>
    <w:rsid w:val="0D238EAB"/>
    <w:rsid w:val="0D277148"/>
    <w:rsid w:val="0D29CC0B"/>
    <w:rsid w:val="0D2A49B8"/>
    <w:rsid w:val="0D2A6D08"/>
    <w:rsid w:val="0D2E0653"/>
    <w:rsid w:val="0D31B31A"/>
    <w:rsid w:val="0D324E7D"/>
    <w:rsid w:val="0D325729"/>
    <w:rsid w:val="0D328972"/>
    <w:rsid w:val="0D32D560"/>
    <w:rsid w:val="0D3519AB"/>
    <w:rsid w:val="0D362667"/>
    <w:rsid w:val="0D37FC77"/>
    <w:rsid w:val="0D387DC4"/>
    <w:rsid w:val="0D3FA9E4"/>
    <w:rsid w:val="0D405D8A"/>
    <w:rsid w:val="0D419A5C"/>
    <w:rsid w:val="0D4A84D3"/>
    <w:rsid w:val="0D4A9B4B"/>
    <w:rsid w:val="0D4B84F8"/>
    <w:rsid w:val="0D4C7125"/>
    <w:rsid w:val="0D4CD3F2"/>
    <w:rsid w:val="0D50CC58"/>
    <w:rsid w:val="0D52612A"/>
    <w:rsid w:val="0D5559D9"/>
    <w:rsid w:val="0D56B5F6"/>
    <w:rsid w:val="0D58ECBC"/>
    <w:rsid w:val="0D5A16C9"/>
    <w:rsid w:val="0D5B8A1E"/>
    <w:rsid w:val="0D5BD2B9"/>
    <w:rsid w:val="0D5CBDF0"/>
    <w:rsid w:val="0D5DC788"/>
    <w:rsid w:val="0D5FA5F5"/>
    <w:rsid w:val="0D600A77"/>
    <w:rsid w:val="0D62EFF0"/>
    <w:rsid w:val="0D64932A"/>
    <w:rsid w:val="0D64E908"/>
    <w:rsid w:val="0D65D601"/>
    <w:rsid w:val="0D694449"/>
    <w:rsid w:val="0D69E827"/>
    <w:rsid w:val="0D6A80A9"/>
    <w:rsid w:val="0D6E1F9A"/>
    <w:rsid w:val="0D6FD5C8"/>
    <w:rsid w:val="0D71A656"/>
    <w:rsid w:val="0D71D0F1"/>
    <w:rsid w:val="0D71F7CC"/>
    <w:rsid w:val="0D72D305"/>
    <w:rsid w:val="0D737B22"/>
    <w:rsid w:val="0D7492A8"/>
    <w:rsid w:val="0D772065"/>
    <w:rsid w:val="0D78109F"/>
    <w:rsid w:val="0D795C80"/>
    <w:rsid w:val="0D7DC69E"/>
    <w:rsid w:val="0D7E9AB4"/>
    <w:rsid w:val="0D81B2E7"/>
    <w:rsid w:val="0D835269"/>
    <w:rsid w:val="0D867D9D"/>
    <w:rsid w:val="0D88B039"/>
    <w:rsid w:val="0D8B12E9"/>
    <w:rsid w:val="0D8BD7E7"/>
    <w:rsid w:val="0D8EFB67"/>
    <w:rsid w:val="0D91C4AD"/>
    <w:rsid w:val="0D93A3E1"/>
    <w:rsid w:val="0D947069"/>
    <w:rsid w:val="0D9658CC"/>
    <w:rsid w:val="0D9762F0"/>
    <w:rsid w:val="0D9A38AE"/>
    <w:rsid w:val="0D9AF2C2"/>
    <w:rsid w:val="0D9DCF4B"/>
    <w:rsid w:val="0D9ECBC6"/>
    <w:rsid w:val="0DA2DCD5"/>
    <w:rsid w:val="0DA81428"/>
    <w:rsid w:val="0DA89889"/>
    <w:rsid w:val="0DA95A1F"/>
    <w:rsid w:val="0DAA35DB"/>
    <w:rsid w:val="0DAA7435"/>
    <w:rsid w:val="0DADEE8C"/>
    <w:rsid w:val="0DAE3631"/>
    <w:rsid w:val="0DAEC525"/>
    <w:rsid w:val="0DAF2BB0"/>
    <w:rsid w:val="0DB0AA60"/>
    <w:rsid w:val="0DB14FCA"/>
    <w:rsid w:val="0DB1F774"/>
    <w:rsid w:val="0DB4A4B1"/>
    <w:rsid w:val="0DB4EB7E"/>
    <w:rsid w:val="0DB5691B"/>
    <w:rsid w:val="0DBA3CED"/>
    <w:rsid w:val="0DBBD856"/>
    <w:rsid w:val="0DBC178D"/>
    <w:rsid w:val="0DBCCAE8"/>
    <w:rsid w:val="0DBD1158"/>
    <w:rsid w:val="0DC58117"/>
    <w:rsid w:val="0DC7E946"/>
    <w:rsid w:val="0DC9DF9E"/>
    <w:rsid w:val="0DC9F877"/>
    <w:rsid w:val="0DCA12E1"/>
    <w:rsid w:val="0DCBA794"/>
    <w:rsid w:val="0DCBE8DC"/>
    <w:rsid w:val="0DCC2BA5"/>
    <w:rsid w:val="0DCDCAC9"/>
    <w:rsid w:val="0DCE320F"/>
    <w:rsid w:val="0DCF2A4C"/>
    <w:rsid w:val="0DCF6DF6"/>
    <w:rsid w:val="0DD21565"/>
    <w:rsid w:val="0DD33C29"/>
    <w:rsid w:val="0DD4737D"/>
    <w:rsid w:val="0DD62A72"/>
    <w:rsid w:val="0DD6EB87"/>
    <w:rsid w:val="0DD76D9C"/>
    <w:rsid w:val="0DD85EB3"/>
    <w:rsid w:val="0DDC5D80"/>
    <w:rsid w:val="0DDC7E4A"/>
    <w:rsid w:val="0DDECF62"/>
    <w:rsid w:val="0DDFA98C"/>
    <w:rsid w:val="0DE004E0"/>
    <w:rsid w:val="0DE383D3"/>
    <w:rsid w:val="0DE4D749"/>
    <w:rsid w:val="0DE59060"/>
    <w:rsid w:val="0DE6E945"/>
    <w:rsid w:val="0DE756C8"/>
    <w:rsid w:val="0DE8AFE8"/>
    <w:rsid w:val="0DEE98B2"/>
    <w:rsid w:val="0DEEC88B"/>
    <w:rsid w:val="0DF3CC15"/>
    <w:rsid w:val="0DF5835D"/>
    <w:rsid w:val="0DF6FA37"/>
    <w:rsid w:val="0DF70DBA"/>
    <w:rsid w:val="0DF7DAF8"/>
    <w:rsid w:val="0DF8E56E"/>
    <w:rsid w:val="0DF90768"/>
    <w:rsid w:val="0DFE9525"/>
    <w:rsid w:val="0DFF3D40"/>
    <w:rsid w:val="0DFF8297"/>
    <w:rsid w:val="0E004C4C"/>
    <w:rsid w:val="0E0205DF"/>
    <w:rsid w:val="0E0409CB"/>
    <w:rsid w:val="0E04F124"/>
    <w:rsid w:val="0E063330"/>
    <w:rsid w:val="0E063A57"/>
    <w:rsid w:val="0E0A91F5"/>
    <w:rsid w:val="0E0C33D7"/>
    <w:rsid w:val="0E0C38BE"/>
    <w:rsid w:val="0E0D95C6"/>
    <w:rsid w:val="0E0EE9B5"/>
    <w:rsid w:val="0E0F2637"/>
    <w:rsid w:val="0E128454"/>
    <w:rsid w:val="0E130B57"/>
    <w:rsid w:val="0E149123"/>
    <w:rsid w:val="0E16783D"/>
    <w:rsid w:val="0E1A68CF"/>
    <w:rsid w:val="0E1E5BFA"/>
    <w:rsid w:val="0E1ECAF1"/>
    <w:rsid w:val="0E1F5971"/>
    <w:rsid w:val="0E21AE55"/>
    <w:rsid w:val="0E21D6E2"/>
    <w:rsid w:val="0E2203DA"/>
    <w:rsid w:val="0E22ED8F"/>
    <w:rsid w:val="0E26147A"/>
    <w:rsid w:val="0E266C40"/>
    <w:rsid w:val="0E27B599"/>
    <w:rsid w:val="0E28C9CC"/>
    <w:rsid w:val="0E297EDB"/>
    <w:rsid w:val="0E2BE239"/>
    <w:rsid w:val="0E2CB48D"/>
    <w:rsid w:val="0E2F621F"/>
    <w:rsid w:val="0E339C07"/>
    <w:rsid w:val="0E39B853"/>
    <w:rsid w:val="0E3AAABE"/>
    <w:rsid w:val="0E3ADD24"/>
    <w:rsid w:val="0E3AFB4C"/>
    <w:rsid w:val="0E3CDA2B"/>
    <w:rsid w:val="0E3ED68F"/>
    <w:rsid w:val="0E40693F"/>
    <w:rsid w:val="0E445410"/>
    <w:rsid w:val="0E44666F"/>
    <w:rsid w:val="0E45C059"/>
    <w:rsid w:val="0E473744"/>
    <w:rsid w:val="0E492578"/>
    <w:rsid w:val="0E499465"/>
    <w:rsid w:val="0E4B06C6"/>
    <w:rsid w:val="0E4B87EA"/>
    <w:rsid w:val="0E4D068F"/>
    <w:rsid w:val="0E4DA36C"/>
    <w:rsid w:val="0E4E8825"/>
    <w:rsid w:val="0E4EA523"/>
    <w:rsid w:val="0E4F376E"/>
    <w:rsid w:val="0E4F8360"/>
    <w:rsid w:val="0E5490DE"/>
    <w:rsid w:val="0E55AE63"/>
    <w:rsid w:val="0E58BD87"/>
    <w:rsid w:val="0E58BDC0"/>
    <w:rsid w:val="0E58E60D"/>
    <w:rsid w:val="0E5A5ADB"/>
    <w:rsid w:val="0E5A915F"/>
    <w:rsid w:val="0E5B740D"/>
    <w:rsid w:val="0E5B7F87"/>
    <w:rsid w:val="0E5C0243"/>
    <w:rsid w:val="0E602F69"/>
    <w:rsid w:val="0E60B6F3"/>
    <w:rsid w:val="0E60BD79"/>
    <w:rsid w:val="0E610DBB"/>
    <w:rsid w:val="0E61E2FF"/>
    <w:rsid w:val="0E63576B"/>
    <w:rsid w:val="0E65520A"/>
    <w:rsid w:val="0E667049"/>
    <w:rsid w:val="0E67C078"/>
    <w:rsid w:val="0E685085"/>
    <w:rsid w:val="0E686F29"/>
    <w:rsid w:val="0E700C37"/>
    <w:rsid w:val="0E71D349"/>
    <w:rsid w:val="0E7349DF"/>
    <w:rsid w:val="0E73A8F2"/>
    <w:rsid w:val="0E746295"/>
    <w:rsid w:val="0E76E0CF"/>
    <w:rsid w:val="0E7B235E"/>
    <w:rsid w:val="0E7DC298"/>
    <w:rsid w:val="0E7E452C"/>
    <w:rsid w:val="0E82178C"/>
    <w:rsid w:val="0E8298C5"/>
    <w:rsid w:val="0E82A2F0"/>
    <w:rsid w:val="0E840D71"/>
    <w:rsid w:val="0E851445"/>
    <w:rsid w:val="0E85B0B0"/>
    <w:rsid w:val="0E86C624"/>
    <w:rsid w:val="0E87F868"/>
    <w:rsid w:val="0E888387"/>
    <w:rsid w:val="0E8B04EE"/>
    <w:rsid w:val="0E8DA756"/>
    <w:rsid w:val="0E8FBABD"/>
    <w:rsid w:val="0E91DC53"/>
    <w:rsid w:val="0E92DB0B"/>
    <w:rsid w:val="0E93431E"/>
    <w:rsid w:val="0E94A035"/>
    <w:rsid w:val="0E96D834"/>
    <w:rsid w:val="0E970B8E"/>
    <w:rsid w:val="0E98A7A7"/>
    <w:rsid w:val="0E9C21CD"/>
    <w:rsid w:val="0E9C4ABE"/>
    <w:rsid w:val="0E9D5A98"/>
    <w:rsid w:val="0E9D8328"/>
    <w:rsid w:val="0E9F7803"/>
    <w:rsid w:val="0EA09E38"/>
    <w:rsid w:val="0EA0F206"/>
    <w:rsid w:val="0EA43498"/>
    <w:rsid w:val="0EA44136"/>
    <w:rsid w:val="0EA4B804"/>
    <w:rsid w:val="0EA5BD48"/>
    <w:rsid w:val="0EA67252"/>
    <w:rsid w:val="0EA73536"/>
    <w:rsid w:val="0EA9A9B1"/>
    <w:rsid w:val="0EAC17AE"/>
    <w:rsid w:val="0EAD760B"/>
    <w:rsid w:val="0EAE3FD7"/>
    <w:rsid w:val="0EAF7BB5"/>
    <w:rsid w:val="0EB013A4"/>
    <w:rsid w:val="0EB64EFC"/>
    <w:rsid w:val="0EB67ED2"/>
    <w:rsid w:val="0EB6B26E"/>
    <w:rsid w:val="0EB89AB6"/>
    <w:rsid w:val="0EB95999"/>
    <w:rsid w:val="0EB98695"/>
    <w:rsid w:val="0EBA14CD"/>
    <w:rsid w:val="0EBB0BB5"/>
    <w:rsid w:val="0EBB1FFD"/>
    <w:rsid w:val="0EBC5EE3"/>
    <w:rsid w:val="0EBD30F9"/>
    <w:rsid w:val="0EBE8DA3"/>
    <w:rsid w:val="0EBF1778"/>
    <w:rsid w:val="0EC48FCE"/>
    <w:rsid w:val="0EC629D4"/>
    <w:rsid w:val="0EC6714D"/>
    <w:rsid w:val="0EC7128F"/>
    <w:rsid w:val="0EC9A74C"/>
    <w:rsid w:val="0ECA2E0E"/>
    <w:rsid w:val="0ECB0DF7"/>
    <w:rsid w:val="0ECB1990"/>
    <w:rsid w:val="0ECB1D9B"/>
    <w:rsid w:val="0ECC29B7"/>
    <w:rsid w:val="0ECC9C47"/>
    <w:rsid w:val="0ECD1CF8"/>
    <w:rsid w:val="0ECD3940"/>
    <w:rsid w:val="0ECE929E"/>
    <w:rsid w:val="0ED860E9"/>
    <w:rsid w:val="0ED869D2"/>
    <w:rsid w:val="0EDC393B"/>
    <w:rsid w:val="0EDE0EEB"/>
    <w:rsid w:val="0EE0FE67"/>
    <w:rsid w:val="0EE12EE1"/>
    <w:rsid w:val="0EE14073"/>
    <w:rsid w:val="0EE1E325"/>
    <w:rsid w:val="0EE3301B"/>
    <w:rsid w:val="0EE42A0E"/>
    <w:rsid w:val="0EEB451E"/>
    <w:rsid w:val="0EECC112"/>
    <w:rsid w:val="0EEE5CFC"/>
    <w:rsid w:val="0EEF3367"/>
    <w:rsid w:val="0EEF719C"/>
    <w:rsid w:val="0EF3AF66"/>
    <w:rsid w:val="0EF4DE56"/>
    <w:rsid w:val="0EF67931"/>
    <w:rsid w:val="0EF7ED43"/>
    <w:rsid w:val="0EF8C9EB"/>
    <w:rsid w:val="0EF9401F"/>
    <w:rsid w:val="0EF9E682"/>
    <w:rsid w:val="0EFC4B09"/>
    <w:rsid w:val="0EFE1712"/>
    <w:rsid w:val="0EFFD7FE"/>
    <w:rsid w:val="0F000DDB"/>
    <w:rsid w:val="0F005590"/>
    <w:rsid w:val="0F028200"/>
    <w:rsid w:val="0F050D82"/>
    <w:rsid w:val="0F0553C5"/>
    <w:rsid w:val="0F08D0A4"/>
    <w:rsid w:val="0F0EC24A"/>
    <w:rsid w:val="0F0ECA23"/>
    <w:rsid w:val="0F12E40C"/>
    <w:rsid w:val="0F173839"/>
    <w:rsid w:val="0F1775F9"/>
    <w:rsid w:val="0F187C6C"/>
    <w:rsid w:val="0F1A6237"/>
    <w:rsid w:val="0F1D3FD3"/>
    <w:rsid w:val="0F1EA29B"/>
    <w:rsid w:val="0F1FAAB9"/>
    <w:rsid w:val="0F1FE6BB"/>
    <w:rsid w:val="0F21D76F"/>
    <w:rsid w:val="0F22FED4"/>
    <w:rsid w:val="0F23B633"/>
    <w:rsid w:val="0F272834"/>
    <w:rsid w:val="0F2737AD"/>
    <w:rsid w:val="0F29947A"/>
    <w:rsid w:val="0F310BD5"/>
    <w:rsid w:val="0F33583C"/>
    <w:rsid w:val="0F336DCF"/>
    <w:rsid w:val="0F340EC6"/>
    <w:rsid w:val="0F34189E"/>
    <w:rsid w:val="0F35B0BD"/>
    <w:rsid w:val="0F36AF90"/>
    <w:rsid w:val="0F37153C"/>
    <w:rsid w:val="0F373A74"/>
    <w:rsid w:val="0F37A23D"/>
    <w:rsid w:val="0F38B7CA"/>
    <w:rsid w:val="0F38D9D9"/>
    <w:rsid w:val="0F39ADE1"/>
    <w:rsid w:val="0F3ABB5C"/>
    <w:rsid w:val="0F3B3C02"/>
    <w:rsid w:val="0F3C80D5"/>
    <w:rsid w:val="0F3CDDCF"/>
    <w:rsid w:val="0F3D8CD4"/>
    <w:rsid w:val="0F3FCC60"/>
    <w:rsid w:val="0F422B03"/>
    <w:rsid w:val="0F424EBF"/>
    <w:rsid w:val="0F44467B"/>
    <w:rsid w:val="0F44F9C2"/>
    <w:rsid w:val="0F45D30F"/>
    <w:rsid w:val="0F494A6A"/>
    <w:rsid w:val="0F4970FB"/>
    <w:rsid w:val="0F49B0E5"/>
    <w:rsid w:val="0F4B5E3C"/>
    <w:rsid w:val="0F5124A5"/>
    <w:rsid w:val="0F52F982"/>
    <w:rsid w:val="0F5443A4"/>
    <w:rsid w:val="0F547981"/>
    <w:rsid w:val="0F5539FE"/>
    <w:rsid w:val="0F5825B1"/>
    <w:rsid w:val="0F599A44"/>
    <w:rsid w:val="0F5B4D1A"/>
    <w:rsid w:val="0F5CE653"/>
    <w:rsid w:val="0F5D7A10"/>
    <w:rsid w:val="0F5DEC5B"/>
    <w:rsid w:val="0F5E8E0F"/>
    <w:rsid w:val="0F5FFA72"/>
    <w:rsid w:val="0F601A74"/>
    <w:rsid w:val="0F602A27"/>
    <w:rsid w:val="0F6039CC"/>
    <w:rsid w:val="0F607B3A"/>
    <w:rsid w:val="0F60BB14"/>
    <w:rsid w:val="0F611CF9"/>
    <w:rsid w:val="0F618A9E"/>
    <w:rsid w:val="0F640EFE"/>
    <w:rsid w:val="0F65E04A"/>
    <w:rsid w:val="0F668369"/>
    <w:rsid w:val="0F6B7340"/>
    <w:rsid w:val="0F6E5E7A"/>
    <w:rsid w:val="0F70C608"/>
    <w:rsid w:val="0F70DBE3"/>
    <w:rsid w:val="0F718DE4"/>
    <w:rsid w:val="0F761B98"/>
    <w:rsid w:val="0F77FFC3"/>
    <w:rsid w:val="0F7BB5B9"/>
    <w:rsid w:val="0F7BED1C"/>
    <w:rsid w:val="0F7DCCCD"/>
    <w:rsid w:val="0F82A0A0"/>
    <w:rsid w:val="0F84594E"/>
    <w:rsid w:val="0F84D3A4"/>
    <w:rsid w:val="0F84F9BF"/>
    <w:rsid w:val="0F893678"/>
    <w:rsid w:val="0F895F7B"/>
    <w:rsid w:val="0F896DD8"/>
    <w:rsid w:val="0F89FFD0"/>
    <w:rsid w:val="0F8B0862"/>
    <w:rsid w:val="0F8DC4E0"/>
    <w:rsid w:val="0F8DDE9D"/>
    <w:rsid w:val="0F8E360B"/>
    <w:rsid w:val="0F8FE840"/>
    <w:rsid w:val="0F92088B"/>
    <w:rsid w:val="0F9346C3"/>
    <w:rsid w:val="0F93DCC8"/>
    <w:rsid w:val="0F93F61F"/>
    <w:rsid w:val="0F952AF9"/>
    <w:rsid w:val="0F96B7A6"/>
    <w:rsid w:val="0F97BBC8"/>
    <w:rsid w:val="0F98040E"/>
    <w:rsid w:val="0F9AE7D4"/>
    <w:rsid w:val="0F9D32E8"/>
    <w:rsid w:val="0F9D9922"/>
    <w:rsid w:val="0F9E9AA6"/>
    <w:rsid w:val="0F9FB581"/>
    <w:rsid w:val="0FA18041"/>
    <w:rsid w:val="0FA29696"/>
    <w:rsid w:val="0FA2CC2A"/>
    <w:rsid w:val="0FA3A313"/>
    <w:rsid w:val="0FA86B9A"/>
    <w:rsid w:val="0FA9B916"/>
    <w:rsid w:val="0FAD30CA"/>
    <w:rsid w:val="0FAED545"/>
    <w:rsid w:val="0FAFDE27"/>
    <w:rsid w:val="0FB000FF"/>
    <w:rsid w:val="0FB0D46D"/>
    <w:rsid w:val="0FB583FC"/>
    <w:rsid w:val="0FB6924C"/>
    <w:rsid w:val="0FB714F5"/>
    <w:rsid w:val="0FB89950"/>
    <w:rsid w:val="0FBB60B3"/>
    <w:rsid w:val="0FBDF9AB"/>
    <w:rsid w:val="0FBF8173"/>
    <w:rsid w:val="0FBFD3B1"/>
    <w:rsid w:val="0FC11BC4"/>
    <w:rsid w:val="0FC25882"/>
    <w:rsid w:val="0FC2ECB4"/>
    <w:rsid w:val="0FC34161"/>
    <w:rsid w:val="0FC59983"/>
    <w:rsid w:val="0FC7BE0D"/>
    <w:rsid w:val="0FC832FF"/>
    <w:rsid w:val="0FC9BC80"/>
    <w:rsid w:val="0FC9F2E8"/>
    <w:rsid w:val="0FCE0DA8"/>
    <w:rsid w:val="0FD0BB9E"/>
    <w:rsid w:val="0FD10E18"/>
    <w:rsid w:val="0FD205F8"/>
    <w:rsid w:val="0FD2307C"/>
    <w:rsid w:val="0FD4E924"/>
    <w:rsid w:val="0FD6BE2B"/>
    <w:rsid w:val="0FDA184D"/>
    <w:rsid w:val="0FDAE025"/>
    <w:rsid w:val="0FE25160"/>
    <w:rsid w:val="0FE725DE"/>
    <w:rsid w:val="0FEDF2E7"/>
    <w:rsid w:val="0FEE2CA0"/>
    <w:rsid w:val="0FEE8A6D"/>
    <w:rsid w:val="0FF101B5"/>
    <w:rsid w:val="0FF35B29"/>
    <w:rsid w:val="0FF44847"/>
    <w:rsid w:val="0FF4C6FB"/>
    <w:rsid w:val="0FF6628C"/>
    <w:rsid w:val="0FF72D65"/>
    <w:rsid w:val="0FF9C898"/>
    <w:rsid w:val="0FFA4506"/>
    <w:rsid w:val="0FFB4C96"/>
    <w:rsid w:val="0FFCA357"/>
    <w:rsid w:val="0FFD60CA"/>
    <w:rsid w:val="0FFFBEA0"/>
    <w:rsid w:val="10009E12"/>
    <w:rsid w:val="10050963"/>
    <w:rsid w:val="10061612"/>
    <w:rsid w:val="1008B864"/>
    <w:rsid w:val="100945DD"/>
    <w:rsid w:val="100A9B0E"/>
    <w:rsid w:val="100D8D58"/>
    <w:rsid w:val="100E0F60"/>
    <w:rsid w:val="100E1836"/>
    <w:rsid w:val="10116DA3"/>
    <w:rsid w:val="10124287"/>
    <w:rsid w:val="101533D0"/>
    <w:rsid w:val="10160468"/>
    <w:rsid w:val="101B3C23"/>
    <w:rsid w:val="101BD8FB"/>
    <w:rsid w:val="101EE7ED"/>
    <w:rsid w:val="1021E275"/>
    <w:rsid w:val="102434F1"/>
    <w:rsid w:val="10263C10"/>
    <w:rsid w:val="10267C19"/>
    <w:rsid w:val="10268C70"/>
    <w:rsid w:val="1027B455"/>
    <w:rsid w:val="1028E365"/>
    <w:rsid w:val="102920C9"/>
    <w:rsid w:val="102AA693"/>
    <w:rsid w:val="102BC1DD"/>
    <w:rsid w:val="102CCF7B"/>
    <w:rsid w:val="102EC5FD"/>
    <w:rsid w:val="102FEEC4"/>
    <w:rsid w:val="10324C08"/>
    <w:rsid w:val="103415D8"/>
    <w:rsid w:val="10374186"/>
    <w:rsid w:val="10377078"/>
    <w:rsid w:val="103AAD3D"/>
    <w:rsid w:val="103B6B5E"/>
    <w:rsid w:val="103F313B"/>
    <w:rsid w:val="103F7AE6"/>
    <w:rsid w:val="10479A25"/>
    <w:rsid w:val="1048C24B"/>
    <w:rsid w:val="10498B80"/>
    <w:rsid w:val="104B25FF"/>
    <w:rsid w:val="104D2856"/>
    <w:rsid w:val="1050EB51"/>
    <w:rsid w:val="10524AA7"/>
    <w:rsid w:val="1059FEAF"/>
    <w:rsid w:val="105A2531"/>
    <w:rsid w:val="105AB48C"/>
    <w:rsid w:val="105B999B"/>
    <w:rsid w:val="105C9666"/>
    <w:rsid w:val="105D4C8E"/>
    <w:rsid w:val="1064E113"/>
    <w:rsid w:val="106579D4"/>
    <w:rsid w:val="1066D0CB"/>
    <w:rsid w:val="1066E867"/>
    <w:rsid w:val="106A3D31"/>
    <w:rsid w:val="106ADEFE"/>
    <w:rsid w:val="106BAB92"/>
    <w:rsid w:val="106BE7BA"/>
    <w:rsid w:val="106EAEC3"/>
    <w:rsid w:val="106F9BB6"/>
    <w:rsid w:val="1077DEAA"/>
    <w:rsid w:val="107A1391"/>
    <w:rsid w:val="107D073D"/>
    <w:rsid w:val="107EE587"/>
    <w:rsid w:val="107F2DBA"/>
    <w:rsid w:val="108092B5"/>
    <w:rsid w:val="10822E14"/>
    <w:rsid w:val="10834EA4"/>
    <w:rsid w:val="1086FFAC"/>
    <w:rsid w:val="1087D53B"/>
    <w:rsid w:val="108964BF"/>
    <w:rsid w:val="108BCC6C"/>
    <w:rsid w:val="108C49B2"/>
    <w:rsid w:val="108D65A5"/>
    <w:rsid w:val="108D7383"/>
    <w:rsid w:val="1090B571"/>
    <w:rsid w:val="10952B20"/>
    <w:rsid w:val="10984114"/>
    <w:rsid w:val="109AFEAF"/>
    <w:rsid w:val="109CBFA5"/>
    <w:rsid w:val="109FF30C"/>
    <w:rsid w:val="10A00827"/>
    <w:rsid w:val="10A059E7"/>
    <w:rsid w:val="10A277D0"/>
    <w:rsid w:val="10A35734"/>
    <w:rsid w:val="10A3EF48"/>
    <w:rsid w:val="10A4AE9B"/>
    <w:rsid w:val="10A4CED7"/>
    <w:rsid w:val="10A5EC28"/>
    <w:rsid w:val="10A6C2C2"/>
    <w:rsid w:val="10A6F309"/>
    <w:rsid w:val="10A7FC4A"/>
    <w:rsid w:val="10A95B84"/>
    <w:rsid w:val="10A9B559"/>
    <w:rsid w:val="10AAF2E6"/>
    <w:rsid w:val="10B284E8"/>
    <w:rsid w:val="10B59B91"/>
    <w:rsid w:val="10B5AA79"/>
    <w:rsid w:val="10B67B64"/>
    <w:rsid w:val="10B6CA9E"/>
    <w:rsid w:val="10BB0CD5"/>
    <w:rsid w:val="10BBA04D"/>
    <w:rsid w:val="10BD0E3B"/>
    <w:rsid w:val="10BDCD58"/>
    <w:rsid w:val="10BF8C4C"/>
    <w:rsid w:val="10C057B2"/>
    <w:rsid w:val="10C0BE3A"/>
    <w:rsid w:val="10C0FBCA"/>
    <w:rsid w:val="10C27ABE"/>
    <w:rsid w:val="10C2DC47"/>
    <w:rsid w:val="10C34F93"/>
    <w:rsid w:val="10C82729"/>
    <w:rsid w:val="10CA0AE1"/>
    <w:rsid w:val="10CACAEF"/>
    <w:rsid w:val="10CD9A2A"/>
    <w:rsid w:val="10D051B0"/>
    <w:rsid w:val="10D0CF75"/>
    <w:rsid w:val="10D33101"/>
    <w:rsid w:val="10D3EA42"/>
    <w:rsid w:val="10D7927F"/>
    <w:rsid w:val="10DB4816"/>
    <w:rsid w:val="10DD73CB"/>
    <w:rsid w:val="10E0A8E0"/>
    <w:rsid w:val="10E0B138"/>
    <w:rsid w:val="10E30D2B"/>
    <w:rsid w:val="10E880FA"/>
    <w:rsid w:val="10E923C6"/>
    <w:rsid w:val="10EA5F44"/>
    <w:rsid w:val="10EA897B"/>
    <w:rsid w:val="10EB4577"/>
    <w:rsid w:val="10EDBF0E"/>
    <w:rsid w:val="10EE6A54"/>
    <w:rsid w:val="10EFDE0C"/>
    <w:rsid w:val="10F03F37"/>
    <w:rsid w:val="10F13967"/>
    <w:rsid w:val="10F35B63"/>
    <w:rsid w:val="10F36E53"/>
    <w:rsid w:val="10F3B2DB"/>
    <w:rsid w:val="10F425C0"/>
    <w:rsid w:val="10F584F9"/>
    <w:rsid w:val="10F8C0D2"/>
    <w:rsid w:val="10F9424B"/>
    <w:rsid w:val="10FA8A6B"/>
    <w:rsid w:val="10FD5BE5"/>
    <w:rsid w:val="110007BF"/>
    <w:rsid w:val="1101DEA0"/>
    <w:rsid w:val="1103F920"/>
    <w:rsid w:val="11064B3F"/>
    <w:rsid w:val="1106CA65"/>
    <w:rsid w:val="1106FBB9"/>
    <w:rsid w:val="11087CF3"/>
    <w:rsid w:val="110F16FA"/>
    <w:rsid w:val="1110BD4B"/>
    <w:rsid w:val="1112077E"/>
    <w:rsid w:val="11137FD5"/>
    <w:rsid w:val="1117ADB8"/>
    <w:rsid w:val="111B0354"/>
    <w:rsid w:val="111BAB2A"/>
    <w:rsid w:val="111BBFEC"/>
    <w:rsid w:val="111C6EA1"/>
    <w:rsid w:val="111D041F"/>
    <w:rsid w:val="111D232D"/>
    <w:rsid w:val="11218CCF"/>
    <w:rsid w:val="11224E36"/>
    <w:rsid w:val="112522D6"/>
    <w:rsid w:val="11262578"/>
    <w:rsid w:val="112883C7"/>
    <w:rsid w:val="112B4D55"/>
    <w:rsid w:val="112E1706"/>
    <w:rsid w:val="112F5B77"/>
    <w:rsid w:val="1130C946"/>
    <w:rsid w:val="11313650"/>
    <w:rsid w:val="11316CC1"/>
    <w:rsid w:val="1133FCBA"/>
    <w:rsid w:val="1134F154"/>
    <w:rsid w:val="1138620A"/>
    <w:rsid w:val="113C4363"/>
    <w:rsid w:val="113C99CF"/>
    <w:rsid w:val="114062FC"/>
    <w:rsid w:val="1140A49D"/>
    <w:rsid w:val="114101B0"/>
    <w:rsid w:val="1141741C"/>
    <w:rsid w:val="1143D23C"/>
    <w:rsid w:val="11451AD5"/>
    <w:rsid w:val="11463EAA"/>
    <w:rsid w:val="1146BB74"/>
    <w:rsid w:val="11478A7D"/>
    <w:rsid w:val="114A76C4"/>
    <w:rsid w:val="114A8ADD"/>
    <w:rsid w:val="114DE30F"/>
    <w:rsid w:val="114E489A"/>
    <w:rsid w:val="114E9F26"/>
    <w:rsid w:val="114F86A0"/>
    <w:rsid w:val="11503C45"/>
    <w:rsid w:val="1152F41A"/>
    <w:rsid w:val="1153821C"/>
    <w:rsid w:val="1154EBC6"/>
    <w:rsid w:val="11564DC0"/>
    <w:rsid w:val="115675BC"/>
    <w:rsid w:val="1159A3DA"/>
    <w:rsid w:val="1159E274"/>
    <w:rsid w:val="115DFF85"/>
    <w:rsid w:val="1163800D"/>
    <w:rsid w:val="11639D63"/>
    <w:rsid w:val="116E29F6"/>
    <w:rsid w:val="11713433"/>
    <w:rsid w:val="11743717"/>
    <w:rsid w:val="1174E383"/>
    <w:rsid w:val="11756946"/>
    <w:rsid w:val="11758BC7"/>
    <w:rsid w:val="1175B398"/>
    <w:rsid w:val="1178CE69"/>
    <w:rsid w:val="11791227"/>
    <w:rsid w:val="117AF67F"/>
    <w:rsid w:val="117D66C2"/>
    <w:rsid w:val="118142EA"/>
    <w:rsid w:val="11815D24"/>
    <w:rsid w:val="1187C059"/>
    <w:rsid w:val="1188604E"/>
    <w:rsid w:val="11893CFB"/>
    <w:rsid w:val="118A27B1"/>
    <w:rsid w:val="118A440C"/>
    <w:rsid w:val="118B13A5"/>
    <w:rsid w:val="1190D2D0"/>
    <w:rsid w:val="1194159D"/>
    <w:rsid w:val="11949EF1"/>
    <w:rsid w:val="11967F09"/>
    <w:rsid w:val="119701D5"/>
    <w:rsid w:val="11980CC5"/>
    <w:rsid w:val="1199B104"/>
    <w:rsid w:val="119CAC5E"/>
    <w:rsid w:val="119E18DD"/>
    <w:rsid w:val="119E4AF6"/>
    <w:rsid w:val="11A3D0F7"/>
    <w:rsid w:val="11A4E01F"/>
    <w:rsid w:val="11A50F86"/>
    <w:rsid w:val="11B11A5C"/>
    <w:rsid w:val="11B2ACEF"/>
    <w:rsid w:val="11B569CA"/>
    <w:rsid w:val="11B63BFC"/>
    <w:rsid w:val="11B9032B"/>
    <w:rsid w:val="11B9EE7B"/>
    <w:rsid w:val="11BA2EA2"/>
    <w:rsid w:val="11BB5053"/>
    <w:rsid w:val="11BB99C2"/>
    <w:rsid w:val="11BCE088"/>
    <w:rsid w:val="11BD2EAD"/>
    <w:rsid w:val="11BE55AB"/>
    <w:rsid w:val="11C00263"/>
    <w:rsid w:val="11C0E565"/>
    <w:rsid w:val="11C0F8FD"/>
    <w:rsid w:val="11C3257B"/>
    <w:rsid w:val="11C3E2C2"/>
    <w:rsid w:val="11C3FFF5"/>
    <w:rsid w:val="11C826EB"/>
    <w:rsid w:val="11C95874"/>
    <w:rsid w:val="11CA3ED6"/>
    <w:rsid w:val="11CD45E1"/>
    <w:rsid w:val="11CD7E4C"/>
    <w:rsid w:val="11CFF7E4"/>
    <w:rsid w:val="11D356EC"/>
    <w:rsid w:val="11D4F277"/>
    <w:rsid w:val="11D66C27"/>
    <w:rsid w:val="11D772B4"/>
    <w:rsid w:val="11D7E793"/>
    <w:rsid w:val="11D88720"/>
    <w:rsid w:val="11DEA961"/>
    <w:rsid w:val="11DF9AD2"/>
    <w:rsid w:val="11E540E0"/>
    <w:rsid w:val="11E56BDC"/>
    <w:rsid w:val="11E6B4FB"/>
    <w:rsid w:val="11ED3039"/>
    <w:rsid w:val="11ED7B64"/>
    <w:rsid w:val="11EF29D7"/>
    <w:rsid w:val="11EF9E66"/>
    <w:rsid w:val="11F0DF0A"/>
    <w:rsid w:val="11F1A9BC"/>
    <w:rsid w:val="11F21431"/>
    <w:rsid w:val="11F55DBF"/>
    <w:rsid w:val="11F59CC8"/>
    <w:rsid w:val="11F70E7C"/>
    <w:rsid w:val="11F802F8"/>
    <w:rsid w:val="11F898F3"/>
    <w:rsid w:val="11F8DB64"/>
    <w:rsid w:val="11FB010E"/>
    <w:rsid w:val="11FE027E"/>
    <w:rsid w:val="120005E3"/>
    <w:rsid w:val="120041BF"/>
    <w:rsid w:val="12012032"/>
    <w:rsid w:val="1202A273"/>
    <w:rsid w:val="1202F972"/>
    <w:rsid w:val="12050172"/>
    <w:rsid w:val="12069335"/>
    <w:rsid w:val="12069CAA"/>
    <w:rsid w:val="120CAF1C"/>
    <w:rsid w:val="120CD097"/>
    <w:rsid w:val="120E4633"/>
    <w:rsid w:val="1211D203"/>
    <w:rsid w:val="1214ACFA"/>
    <w:rsid w:val="1215D7B8"/>
    <w:rsid w:val="12162CEE"/>
    <w:rsid w:val="12176BDC"/>
    <w:rsid w:val="12184076"/>
    <w:rsid w:val="12190C1F"/>
    <w:rsid w:val="121B04CD"/>
    <w:rsid w:val="121DF3D5"/>
    <w:rsid w:val="1220AE77"/>
    <w:rsid w:val="12215E6F"/>
    <w:rsid w:val="1223487E"/>
    <w:rsid w:val="12260282"/>
    <w:rsid w:val="12267BD2"/>
    <w:rsid w:val="1227A345"/>
    <w:rsid w:val="1228502A"/>
    <w:rsid w:val="122A3658"/>
    <w:rsid w:val="122BFC63"/>
    <w:rsid w:val="122DE6DC"/>
    <w:rsid w:val="122FB610"/>
    <w:rsid w:val="123078A0"/>
    <w:rsid w:val="123143C1"/>
    <w:rsid w:val="1231BAD3"/>
    <w:rsid w:val="1233698C"/>
    <w:rsid w:val="12340800"/>
    <w:rsid w:val="1234EE3C"/>
    <w:rsid w:val="1235929E"/>
    <w:rsid w:val="12366C2C"/>
    <w:rsid w:val="123796CF"/>
    <w:rsid w:val="1237D690"/>
    <w:rsid w:val="12385D1F"/>
    <w:rsid w:val="1238B46F"/>
    <w:rsid w:val="123CB415"/>
    <w:rsid w:val="123E6C97"/>
    <w:rsid w:val="123F317E"/>
    <w:rsid w:val="1240AFA1"/>
    <w:rsid w:val="124F6352"/>
    <w:rsid w:val="125003BF"/>
    <w:rsid w:val="12538968"/>
    <w:rsid w:val="125AC720"/>
    <w:rsid w:val="125C17F5"/>
    <w:rsid w:val="125CAD45"/>
    <w:rsid w:val="125CFD0B"/>
    <w:rsid w:val="125D194E"/>
    <w:rsid w:val="125DB13E"/>
    <w:rsid w:val="125E4936"/>
    <w:rsid w:val="1260D9BA"/>
    <w:rsid w:val="12625673"/>
    <w:rsid w:val="12636B69"/>
    <w:rsid w:val="12664E1F"/>
    <w:rsid w:val="12679016"/>
    <w:rsid w:val="1267CFAE"/>
    <w:rsid w:val="126E15FD"/>
    <w:rsid w:val="1271D5FE"/>
    <w:rsid w:val="12779C45"/>
    <w:rsid w:val="1277D993"/>
    <w:rsid w:val="12787EC1"/>
    <w:rsid w:val="1278A817"/>
    <w:rsid w:val="127968E3"/>
    <w:rsid w:val="127DBC70"/>
    <w:rsid w:val="127F9416"/>
    <w:rsid w:val="12817C45"/>
    <w:rsid w:val="1281D412"/>
    <w:rsid w:val="128489F0"/>
    <w:rsid w:val="128508EA"/>
    <w:rsid w:val="12883556"/>
    <w:rsid w:val="128AE0E0"/>
    <w:rsid w:val="128C085A"/>
    <w:rsid w:val="128D84DC"/>
    <w:rsid w:val="128F5382"/>
    <w:rsid w:val="12910D0E"/>
    <w:rsid w:val="1291ABFA"/>
    <w:rsid w:val="1293225A"/>
    <w:rsid w:val="12950BDB"/>
    <w:rsid w:val="12953131"/>
    <w:rsid w:val="1296E87E"/>
    <w:rsid w:val="1297661B"/>
    <w:rsid w:val="1297807C"/>
    <w:rsid w:val="1297AED4"/>
    <w:rsid w:val="129908F0"/>
    <w:rsid w:val="1299ECD6"/>
    <w:rsid w:val="129FEE2B"/>
    <w:rsid w:val="12A00F84"/>
    <w:rsid w:val="12A34B8E"/>
    <w:rsid w:val="12A4247D"/>
    <w:rsid w:val="12A4E3ED"/>
    <w:rsid w:val="12A6E8BF"/>
    <w:rsid w:val="12AA43C3"/>
    <w:rsid w:val="12AAEFEA"/>
    <w:rsid w:val="12AB0BBA"/>
    <w:rsid w:val="12AC560C"/>
    <w:rsid w:val="12AD3694"/>
    <w:rsid w:val="12B1079B"/>
    <w:rsid w:val="12B48370"/>
    <w:rsid w:val="12B528AA"/>
    <w:rsid w:val="12B52DCD"/>
    <w:rsid w:val="12B6FA00"/>
    <w:rsid w:val="12B73864"/>
    <w:rsid w:val="12B90387"/>
    <w:rsid w:val="12B9A74B"/>
    <w:rsid w:val="12BBA8BD"/>
    <w:rsid w:val="12BC4339"/>
    <w:rsid w:val="12BC9147"/>
    <w:rsid w:val="12BD3F69"/>
    <w:rsid w:val="12BDCBEE"/>
    <w:rsid w:val="12BFDCFB"/>
    <w:rsid w:val="12C05D7A"/>
    <w:rsid w:val="12C3A58B"/>
    <w:rsid w:val="12C9F364"/>
    <w:rsid w:val="12CBE859"/>
    <w:rsid w:val="12CD5805"/>
    <w:rsid w:val="12CE20B8"/>
    <w:rsid w:val="12CFEA1A"/>
    <w:rsid w:val="12D07458"/>
    <w:rsid w:val="12D22F13"/>
    <w:rsid w:val="12D34EAB"/>
    <w:rsid w:val="12D48DD7"/>
    <w:rsid w:val="12D49812"/>
    <w:rsid w:val="12D5A890"/>
    <w:rsid w:val="12D73617"/>
    <w:rsid w:val="12DA2BD0"/>
    <w:rsid w:val="12DA56F3"/>
    <w:rsid w:val="12DB44BD"/>
    <w:rsid w:val="12DCD351"/>
    <w:rsid w:val="12DD3096"/>
    <w:rsid w:val="12DD33A8"/>
    <w:rsid w:val="12E0BF23"/>
    <w:rsid w:val="12E16E77"/>
    <w:rsid w:val="12E297B8"/>
    <w:rsid w:val="12EE13D3"/>
    <w:rsid w:val="12EE3CDD"/>
    <w:rsid w:val="12F054E9"/>
    <w:rsid w:val="12F1954F"/>
    <w:rsid w:val="12F27A91"/>
    <w:rsid w:val="12FE9716"/>
    <w:rsid w:val="12FF8837"/>
    <w:rsid w:val="13038246"/>
    <w:rsid w:val="130473E3"/>
    <w:rsid w:val="1304A5BB"/>
    <w:rsid w:val="13068B6F"/>
    <w:rsid w:val="1306AB6B"/>
    <w:rsid w:val="1306B9EB"/>
    <w:rsid w:val="13074BA1"/>
    <w:rsid w:val="130884ED"/>
    <w:rsid w:val="1308F7A3"/>
    <w:rsid w:val="1309EC0C"/>
    <w:rsid w:val="130A7F3E"/>
    <w:rsid w:val="130B38DE"/>
    <w:rsid w:val="130BA307"/>
    <w:rsid w:val="130BB0C8"/>
    <w:rsid w:val="130BB5F2"/>
    <w:rsid w:val="130C3F8D"/>
    <w:rsid w:val="130C56D2"/>
    <w:rsid w:val="1310955A"/>
    <w:rsid w:val="13148E39"/>
    <w:rsid w:val="131566C9"/>
    <w:rsid w:val="131EA50E"/>
    <w:rsid w:val="131F87F8"/>
    <w:rsid w:val="132416F0"/>
    <w:rsid w:val="1326D90C"/>
    <w:rsid w:val="1327D688"/>
    <w:rsid w:val="13281180"/>
    <w:rsid w:val="132BD797"/>
    <w:rsid w:val="132CC58C"/>
    <w:rsid w:val="132D7467"/>
    <w:rsid w:val="132EBF42"/>
    <w:rsid w:val="132EE530"/>
    <w:rsid w:val="132EE8C3"/>
    <w:rsid w:val="132F0BA2"/>
    <w:rsid w:val="132F19C1"/>
    <w:rsid w:val="1330BF84"/>
    <w:rsid w:val="1330F22C"/>
    <w:rsid w:val="13344EF9"/>
    <w:rsid w:val="1334DEA8"/>
    <w:rsid w:val="13361E84"/>
    <w:rsid w:val="133792FC"/>
    <w:rsid w:val="133D3B30"/>
    <w:rsid w:val="133E822A"/>
    <w:rsid w:val="134086D9"/>
    <w:rsid w:val="1342597C"/>
    <w:rsid w:val="1347C164"/>
    <w:rsid w:val="1349ACA1"/>
    <w:rsid w:val="134A12D9"/>
    <w:rsid w:val="134C33D7"/>
    <w:rsid w:val="134C885A"/>
    <w:rsid w:val="134C9F15"/>
    <w:rsid w:val="134F6528"/>
    <w:rsid w:val="135207EC"/>
    <w:rsid w:val="1352960E"/>
    <w:rsid w:val="13542EEB"/>
    <w:rsid w:val="1355F802"/>
    <w:rsid w:val="135A0483"/>
    <w:rsid w:val="135C1122"/>
    <w:rsid w:val="135D3298"/>
    <w:rsid w:val="13614BC8"/>
    <w:rsid w:val="136382A5"/>
    <w:rsid w:val="13652BC9"/>
    <w:rsid w:val="136602F3"/>
    <w:rsid w:val="1366F4B5"/>
    <w:rsid w:val="1367739E"/>
    <w:rsid w:val="1367DBC7"/>
    <w:rsid w:val="1367FEE0"/>
    <w:rsid w:val="13681CD2"/>
    <w:rsid w:val="13685AF5"/>
    <w:rsid w:val="13686AB9"/>
    <w:rsid w:val="136E735E"/>
    <w:rsid w:val="13727CE0"/>
    <w:rsid w:val="1373CFA6"/>
    <w:rsid w:val="13742D33"/>
    <w:rsid w:val="13766EA6"/>
    <w:rsid w:val="1377D607"/>
    <w:rsid w:val="1378C5BF"/>
    <w:rsid w:val="137A7B9E"/>
    <w:rsid w:val="137A8C2A"/>
    <w:rsid w:val="137B165C"/>
    <w:rsid w:val="137BB393"/>
    <w:rsid w:val="137FB461"/>
    <w:rsid w:val="13812475"/>
    <w:rsid w:val="1384D595"/>
    <w:rsid w:val="13857988"/>
    <w:rsid w:val="1386F502"/>
    <w:rsid w:val="138A5AC6"/>
    <w:rsid w:val="138AB16B"/>
    <w:rsid w:val="138AD4CB"/>
    <w:rsid w:val="138D7632"/>
    <w:rsid w:val="138D889A"/>
    <w:rsid w:val="13925759"/>
    <w:rsid w:val="13931B30"/>
    <w:rsid w:val="1396E318"/>
    <w:rsid w:val="1397D9DE"/>
    <w:rsid w:val="139A69CF"/>
    <w:rsid w:val="139A8324"/>
    <w:rsid w:val="139B1254"/>
    <w:rsid w:val="139E2981"/>
    <w:rsid w:val="13A11241"/>
    <w:rsid w:val="13A30044"/>
    <w:rsid w:val="13A5716A"/>
    <w:rsid w:val="13A5E72F"/>
    <w:rsid w:val="13A6F297"/>
    <w:rsid w:val="13A72ABF"/>
    <w:rsid w:val="13A84EAE"/>
    <w:rsid w:val="13AE4300"/>
    <w:rsid w:val="13AE5F4A"/>
    <w:rsid w:val="13AE60EC"/>
    <w:rsid w:val="13AE8595"/>
    <w:rsid w:val="13AE9E79"/>
    <w:rsid w:val="13AEBE58"/>
    <w:rsid w:val="13AF580E"/>
    <w:rsid w:val="13B1E6F5"/>
    <w:rsid w:val="13B1FCCA"/>
    <w:rsid w:val="13B230B1"/>
    <w:rsid w:val="13B3F54E"/>
    <w:rsid w:val="13B66264"/>
    <w:rsid w:val="13BAB1A3"/>
    <w:rsid w:val="13BB71EC"/>
    <w:rsid w:val="13BBD0FA"/>
    <w:rsid w:val="13BBE369"/>
    <w:rsid w:val="13BD2C5D"/>
    <w:rsid w:val="13BDEE6B"/>
    <w:rsid w:val="13BF4AE2"/>
    <w:rsid w:val="13C0BBD5"/>
    <w:rsid w:val="13C242BC"/>
    <w:rsid w:val="13C4B198"/>
    <w:rsid w:val="13C5C464"/>
    <w:rsid w:val="13C684F4"/>
    <w:rsid w:val="13C7CCC3"/>
    <w:rsid w:val="13C86FA9"/>
    <w:rsid w:val="13CD7263"/>
    <w:rsid w:val="13CE7BAA"/>
    <w:rsid w:val="13D09BFE"/>
    <w:rsid w:val="13D14E8F"/>
    <w:rsid w:val="13D22E4A"/>
    <w:rsid w:val="13D28955"/>
    <w:rsid w:val="13D2F86F"/>
    <w:rsid w:val="13D32337"/>
    <w:rsid w:val="13DD6BD4"/>
    <w:rsid w:val="13E09177"/>
    <w:rsid w:val="13E5FE06"/>
    <w:rsid w:val="13E717AD"/>
    <w:rsid w:val="13EC1844"/>
    <w:rsid w:val="13ED20D3"/>
    <w:rsid w:val="13EF1256"/>
    <w:rsid w:val="13F1E12A"/>
    <w:rsid w:val="13F4DAA2"/>
    <w:rsid w:val="13F935C6"/>
    <w:rsid w:val="13F9AB36"/>
    <w:rsid w:val="13FD330F"/>
    <w:rsid w:val="13FD7140"/>
    <w:rsid w:val="13FDE32E"/>
    <w:rsid w:val="13FF1A38"/>
    <w:rsid w:val="140174B5"/>
    <w:rsid w:val="1404F1F9"/>
    <w:rsid w:val="1409BAC5"/>
    <w:rsid w:val="140A8329"/>
    <w:rsid w:val="140FF5FF"/>
    <w:rsid w:val="1410728A"/>
    <w:rsid w:val="14109E35"/>
    <w:rsid w:val="1410DBD6"/>
    <w:rsid w:val="1411A228"/>
    <w:rsid w:val="1412A4D6"/>
    <w:rsid w:val="1413E072"/>
    <w:rsid w:val="141431F5"/>
    <w:rsid w:val="1414991D"/>
    <w:rsid w:val="1415FF78"/>
    <w:rsid w:val="1416719A"/>
    <w:rsid w:val="14169103"/>
    <w:rsid w:val="141726C6"/>
    <w:rsid w:val="14189BCC"/>
    <w:rsid w:val="1420E082"/>
    <w:rsid w:val="14216A9A"/>
    <w:rsid w:val="1421E75A"/>
    <w:rsid w:val="142472F9"/>
    <w:rsid w:val="1425ED62"/>
    <w:rsid w:val="142741E0"/>
    <w:rsid w:val="142CF91F"/>
    <w:rsid w:val="142CFF3E"/>
    <w:rsid w:val="142E6C89"/>
    <w:rsid w:val="142EC603"/>
    <w:rsid w:val="14305D0B"/>
    <w:rsid w:val="1431CD8A"/>
    <w:rsid w:val="143447CF"/>
    <w:rsid w:val="1436407B"/>
    <w:rsid w:val="1437F57E"/>
    <w:rsid w:val="1439AED0"/>
    <w:rsid w:val="1439C4FE"/>
    <w:rsid w:val="143CB9AA"/>
    <w:rsid w:val="143E1AAF"/>
    <w:rsid w:val="143F975D"/>
    <w:rsid w:val="1446DD69"/>
    <w:rsid w:val="144B13C9"/>
    <w:rsid w:val="144B6FF3"/>
    <w:rsid w:val="144F58BC"/>
    <w:rsid w:val="144F953F"/>
    <w:rsid w:val="14501CB3"/>
    <w:rsid w:val="14502816"/>
    <w:rsid w:val="1453ACB1"/>
    <w:rsid w:val="14550F37"/>
    <w:rsid w:val="145647BB"/>
    <w:rsid w:val="14566CA3"/>
    <w:rsid w:val="1457C6EF"/>
    <w:rsid w:val="145807C6"/>
    <w:rsid w:val="14582539"/>
    <w:rsid w:val="1458D3CA"/>
    <w:rsid w:val="145A7027"/>
    <w:rsid w:val="145D97F0"/>
    <w:rsid w:val="145E6733"/>
    <w:rsid w:val="145FA026"/>
    <w:rsid w:val="14600437"/>
    <w:rsid w:val="14616EB4"/>
    <w:rsid w:val="1466F8F6"/>
    <w:rsid w:val="14676A53"/>
    <w:rsid w:val="1469418D"/>
    <w:rsid w:val="1469669F"/>
    <w:rsid w:val="146AAFC7"/>
    <w:rsid w:val="146BE92D"/>
    <w:rsid w:val="146DE24B"/>
    <w:rsid w:val="146E92D5"/>
    <w:rsid w:val="146F44CC"/>
    <w:rsid w:val="146F4899"/>
    <w:rsid w:val="1471375F"/>
    <w:rsid w:val="14723A70"/>
    <w:rsid w:val="1472FBF8"/>
    <w:rsid w:val="14742A71"/>
    <w:rsid w:val="1474B02C"/>
    <w:rsid w:val="1474EDD3"/>
    <w:rsid w:val="1474F5C9"/>
    <w:rsid w:val="1479C6C0"/>
    <w:rsid w:val="147B0AEA"/>
    <w:rsid w:val="147C2FAA"/>
    <w:rsid w:val="147ED9DE"/>
    <w:rsid w:val="147EE6DD"/>
    <w:rsid w:val="147F42E9"/>
    <w:rsid w:val="14839507"/>
    <w:rsid w:val="1484B5DA"/>
    <w:rsid w:val="1487FC96"/>
    <w:rsid w:val="1488169D"/>
    <w:rsid w:val="1488436E"/>
    <w:rsid w:val="1489AEDE"/>
    <w:rsid w:val="148BE1C7"/>
    <w:rsid w:val="149106E7"/>
    <w:rsid w:val="14961D7A"/>
    <w:rsid w:val="1496C48A"/>
    <w:rsid w:val="149A3D6C"/>
    <w:rsid w:val="149D0A82"/>
    <w:rsid w:val="149E2AD6"/>
    <w:rsid w:val="149EDDD0"/>
    <w:rsid w:val="14A1F7BC"/>
    <w:rsid w:val="14A279EB"/>
    <w:rsid w:val="14A2BDF6"/>
    <w:rsid w:val="14A4E262"/>
    <w:rsid w:val="14AA74A1"/>
    <w:rsid w:val="14AC4A02"/>
    <w:rsid w:val="14AD9FD7"/>
    <w:rsid w:val="14ADF6B7"/>
    <w:rsid w:val="14AFD689"/>
    <w:rsid w:val="14B0AFE9"/>
    <w:rsid w:val="14B162C8"/>
    <w:rsid w:val="14B35B2E"/>
    <w:rsid w:val="14B4E982"/>
    <w:rsid w:val="14B50D69"/>
    <w:rsid w:val="14B5197B"/>
    <w:rsid w:val="14B6B412"/>
    <w:rsid w:val="14B6DC79"/>
    <w:rsid w:val="14B79DE9"/>
    <w:rsid w:val="14B8A7F1"/>
    <w:rsid w:val="14B944EE"/>
    <w:rsid w:val="14BA1F81"/>
    <w:rsid w:val="14BC0B0F"/>
    <w:rsid w:val="14BDB394"/>
    <w:rsid w:val="14C004D6"/>
    <w:rsid w:val="14C0CE89"/>
    <w:rsid w:val="14C3CF95"/>
    <w:rsid w:val="14C407A3"/>
    <w:rsid w:val="14CCC087"/>
    <w:rsid w:val="14CDAF46"/>
    <w:rsid w:val="14CEB4A9"/>
    <w:rsid w:val="14CFF523"/>
    <w:rsid w:val="14D228D0"/>
    <w:rsid w:val="14D59491"/>
    <w:rsid w:val="14DB9FF3"/>
    <w:rsid w:val="14DBCFD4"/>
    <w:rsid w:val="14DDCA02"/>
    <w:rsid w:val="14DEE601"/>
    <w:rsid w:val="14DF07AB"/>
    <w:rsid w:val="14E00708"/>
    <w:rsid w:val="14E12CB3"/>
    <w:rsid w:val="14E1523E"/>
    <w:rsid w:val="14E2EE58"/>
    <w:rsid w:val="14E34BFB"/>
    <w:rsid w:val="14E42DA6"/>
    <w:rsid w:val="14E58AE8"/>
    <w:rsid w:val="14E5B7B1"/>
    <w:rsid w:val="14E6FDED"/>
    <w:rsid w:val="14E718A6"/>
    <w:rsid w:val="14EEAB68"/>
    <w:rsid w:val="14F01173"/>
    <w:rsid w:val="14F16251"/>
    <w:rsid w:val="14F2BDB1"/>
    <w:rsid w:val="14F42FE6"/>
    <w:rsid w:val="14F71CD6"/>
    <w:rsid w:val="14F8CCB2"/>
    <w:rsid w:val="14F9A0FC"/>
    <w:rsid w:val="14F9C82F"/>
    <w:rsid w:val="14FCDCA7"/>
    <w:rsid w:val="14FF4FF1"/>
    <w:rsid w:val="15001F5B"/>
    <w:rsid w:val="15036F04"/>
    <w:rsid w:val="1504359C"/>
    <w:rsid w:val="1505C062"/>
    <w:rsid w:val="1506667D"/>
    <w:rsid w:val="15074388"/>
    <w:rsid w:val="1508C8C7"/>
    <w:rsid w:val="150A6752"/>
    <w:rsid w:val="150AEB2F"/>
    <w:rsid w:val="150C5729"/>
    <w:rsid w:val="150DBEB0"/>
    <w:rsid w:val="150E999C"/>
    <w:rsid w:val="150EDDAB"/>
    <w:rsid w:val="150F8F98"/>
    <w:rsid w:val="1519DA1F"/>
    <w:rsid w:val="1519F539"/>
    <w:rsid w:val="151B6228"/>
    <w:rsid w:val="151F9F26"/>
    <w:rsid w:val="15203D71"/>
    <w:rsid w:val="15212855"/>
    <w:rsid w:val="15216608"/>
    <w:rsid w:val="1525F976"/>
    <w:rsid w:val="1526B701"/>
    <w:rsid w:val="15291AAD"/>
    <w:rsid w:val="152C0884"/>
    <w:rsid w:val="152D7413"/>
    <w:rsid w:val="152FBCEC"/>
    <w:rsid w:val="1530D961"/>
    <w:rsid w:val="153111FF"/>
    <w:rsid w:val="1532662D"/>
    <w:rsid w:val="153429C5"/>
    <w:rsid w:val="153528E6"/>
    <w:rsid w:val="15374D00"/>
    <w:rsid w:val="1537FC4C"/>
    <w:rsid w:val="15384CE9"/>
    <w:rsid w:val="1538A342"/>
    <w:rsid w:val="15392C46"/>
    <w:rsid w:val="1539EE71"/>
    <w:rsid w:val="153A6F7F"/>
    <w:rsid w:val="153B9F35"/>
    <w:rsid w:val="153C3428"/>
    <w:rsid w:val="153EFAD2"/>
    <w:rsid w:val="153F0623"/>
    <w:rsid w:val="15406EE2"/>
    <w:rsid w:val="1540C25F"/>
    <w:rsid w:val="1540F4A8"/>
    <w:rsid w:val="15415366"/>
    <w:rsid w:val="1543EF7A"/>
    <w:rsid w:val="154422D9"/>
    <w:rsid w:val="1547A5B8"/>
    <w:rsid w:val="15494D5E"/>
    <w:rsid w:val="154B91A9"/>
    <w:rsid w:val="154C2246"/>
    <w:rsid w:val="154EBC31"/>
    <w:rsid w:val="154EC5CC"/>
    <w:rsid w:val="154F5D3E"/>
    <w:rsid w:val="154FC8B7"/>
    <w:rsid w:val="15519846"/>
    <w:rsid w:val="15520C55"/>
    <w:rsid w:val="15544935"/>
    <w:rsid w:val="155DEAF2"/>
    <w:rsid w:val="155FB4F0"/>
    <w:rsid w:val="156328EF"/>
    <w:rsid w:val="15651601"/>
    <w:rsid w:val="15661702"/>
    <w:rsid w:val="156AEF6A"/>
    <w:rsid w:val="156E9199"/>
    <w:rsid w:val="1575BE36"/>
    <w:rsid w:val="1576C97A"/>
    <w:rsid w:val="15793BE3"/>
    <w:rsid w:val="157AD958"/>
    <w:rsid w:val="157B1796"/>
    <w:rsid w:val="157B4D1E"/>
    <w:rsid w:val="157E7EDF"/>
    <w:rsid w:val="157F56CB"/>
    <w:rsid w:val="15807209"/>
    <w:rsid w:val="15809D61"/>
    <w:rsid w:val="1583134C"/>
    <w:rsid w:val="1583E790"/>
    <w:rsid w:val="1584AFAC"/>
    <w:rsid w:val="1584F871"/>
    <w:rsid w:val="158503B0"/>
    <w:rsid w:val="1586AADF"/>
    <w:rsid w:val="15872A34"/>
    <w:rsid w:val="158761F7"/>
    <w:rsid w:val="15882374"/>
    <w:rsid w:val="15884090"/>
    <w:rsid w:val="15893439"/>
    <w:rsid w:val="15899460"/>
    <w:rsid w:val="158A2954"/>
    <w:rsid w:val="158B659E"/>
    <w:rsid w:val="158C484F"/>
    <w:rsid w:val="158FD182"/>
    <w:rsid w:val="158FDD90"/>
    <w:rsid w:val="159210CF"/>
    <w:rsid w:val="1595F693"/>
    <w:rsid w:val="1597857D"/>
    <w:rsid w:val="1598673D"/>
    <w:rsid w:val="1598E5B7"/>
    <w:rsid w:val="1598F782"/>
    <w:rsid w:val="159AF856"/>
    <w:rsid w:val="159C3363"/>
    <w:rsid w:val="159CB321"/>
    <w:rsid w:val="159CF314"/>
    <w:rsid w:val="159D3746"/>
    <w:rsid w:val="159FEAD0"/>
    <w:rsid w:val="15A275F0"/>
    <w:rsid w:val="15A325CD"/>
    <w:rsid w:val="15A361E7"/>
    <w:rsid w:val="15A368A4"/>
    <w:rsid w:val="15A6AB1F"/>
    <w:rsid w:val="15AA6A25"/>
    <w:rsid w:val="15AD4EA1"/>
    <w:rsid w:val="15AD73FC"/>
    <w:rsid w:val="15ADCD82"/>
    <w:rsid w:val="15AE088D"/>
    <w:rsid w:val="15AEBA94"/>
    <w:rsid w:val="15AF42CD"/>
    <w:rsid w:val="15AF565F"/>
    <w:rsid w:val="15B312AB"/>
    <w:rsid w:val="15B3E568"/>
    <w:rsid w:val="15B4486A"/>
    <w:rsid w:val="15B5BD2C"/>
    <w:rsid w:val="15B76939"/>
    <w:rsid w:val="15BE0BB4"/>
    <w:rsid w:val="15C1079C"/>
    <w:rsid w:val="15C2B9C4"/>
    <w:rsid w:val="15C476FE"/>
    <w:rsid w:val="15C6526A"/>
    <w:rsid w:val="15CAB823"/>
    <w:rsid w:val="15CC841D"/>
    <w:rsid w:val="15D0A353"/>
    <w:rsid w:val="15D1A2F7"/>
    <w:rsid w:val="15D5860E"/>
    <w:rsid w:val="15D91D28"/>
    <w:rsid w:val="15DCEA6F"/>
    <w:rsid w:val="15DD1123"/>
    <w:rsid w:val="15EC5029"/>
    <w:rsid w:val="15ED7736"/>
    <w:rsid w:val="15EEC99F"/>
    <w:rsid w:val="15EF4F7A"/>
    <w:rsid w:val="15F102EE"/>
    <w:rsid w:val="15F15C12"/>
    <w:rsid w:val="15F1B2C7"/>
    <w:rsid w:val="15F1B5AA"/>
    <w:rsid w:val="15F43087"/>
    <w:rsid w:val="15F46D71"/>
    <w:rsid w:val="15F4E5B4"/>
    <w:rsid w:val="15F51274"/>
    <w:rsid w:val="15F6C57F"/>
    <w:rsid w:val="15F706D1"/>
    <w:rsid w:val="15F766D1"/>
    <w:rsid w:val="15F8DF78"/>
    <w:rsid w:val="15F90560"/>
    <w:rsid w:val="15FC1720"/>
    <w:rsid w:val="15FD936C"/>
    <w:rsid w:val="15FD9C89"/>
    <w:rsid w:val="15FF8CBF"/>
    <w:rsid w:val="1603E51C"/>
    <w:rsid w:val="16059D66"/>
    <w:rsid w:val="160656D0"/>
    <w:rsid w:val="16074B02"/>
    <w:rsid w:val="1608561A"/>
    <w:rsid w:val="16094A68"/>
    <w:rsid w:val="160D2296"/>
    <w:rsid w:val="1610D77D"/>
    <w:rsid w:val="161461E4"/>
    <w:rsid w:val="1616A213"/>
    <w:rsid w:val="1618A2EA"/>
    <w:rsid w:val="161B6AB0"/>
    <w:rsid w:val="161B7F32"/>
    <w:rsid w:val="161CBE02"/>
    <w:rsid w:val="161CF208"/>
    <w:rsid w:val="161E18AD"/>
    <w:rsid w:val="161F34E9"/>
    <w:rsid w:val="161F6A05"/>
    <w:rsid w:val="161F8EA2"/>
    <w:rsid w:val="16201F35"/>
    <w:rsid w:val="162359CD"/>
    <w:rsid w:val="1625084A"/>
    <w:rsid w:val="162838DD"/>
    <w:rsid w:val="16298CE6"/>
    <w:rsid w:val="1631516D"/>
    <w:rsid w:val="16318488"/>
    <w:rsid w:val="163222ED"/>
    <w:rsid w:val="1637F886"/>
    <w:rsid w:val="163ACA41"/>
    <w:rsid w:val="163AE58E"/>
    <w:rsid w:val="163C50A6"/>
    <w:rsid w:val="163C5345"/>
    <w:rsid w:val="163C8DBC"/>
    <w:rsid w:val="163D5059"/>
    <w:rsid w:val="163DC858"/>
    <w:rsid w:val="163FBD17"/>
    <w:rsid w:val="16412193"/>
    <w:rsid w:val="1643244F"/>
    <w:rsid w:val="16445B9D"/>
    <w:rsid w:val="1646877B"/>
    <w:rsid w:val="164BCD6B"/>
    <w:rsid w:val="164C6744"/>
    <w:rsid w:val="165125F1"/>
    <w:rsid w:val="165132B5"/>
    <w:rsid w:val="1651BA67"/>
    <w:rsid w:val="1653C7F4"/>
    <w:rsid w:val="1656556E"/>
    <w:rsid w:val="16582D13"/>
    <w:rsid w:val="165A5892"/>
    <w:rsid w:val="165A65E1"/>
    <w:rsid w:val="165E7A25"/>
    <w:rsid w:val="16614F03"/>
    <w:rsid w:val="1661CFA3"/>
    <w:rsid w:val="1664A52E"/>
    <w:rsid w:val="16651860"/>
    <w:rsid w:val="16666A01"/>
    <w:rsid w:val="1670071F"/>
    <w:rsid w:val="16711B3B"/>
    <w:rsid w:val="16718E63"/>
    <w:rsid w:val="16723205"/>
    <w:rsid w:val="1673D308"/>
    <w:rsid w:val="1678E469"/>
    <w:rsid w:val="16793F96"/>
    <w:rsid w:val="167DA439"/>
    <w:rsid w:val="167F5BE3"/>
    <w:rsid w:val="168029D3"/>
    <w:rsid w:val="1680F780"/>
    <w:rsid w:val="1682271F"/>
    <w:rsid w:val="1683D424"/>
    <w:rsid w:val="16840935"/>
    <w:rsid w:val="168430ED"/>
    <w:rsid w:val="1684BFD1"/>
    <w:rsid w:val="1684D3DC"/>
    <w:rsid w:val="1688320C"/>
    <w:rsid w:val="168A356F"/>
    <w:rsid w:val="168A5B80"/>
    <w:rsid w:val="168FA882"/>
    <w:rsid w:val="16921BED"/>
    <w:rsid w:val="1692EB54"/>
    <w:rsid w:val="1694BC01"/>
    <w:rsid w:val="1695B664"/>
    <w:rsid w:val="1695D297"/>
    <w:rsid w:val="169ACEF2"/>
    <w:rsid w:val="169C2CEF"/>
    <w:rsid w:val="169E2517"/>
    <w:rsid w:val="16A05523"/>
    <w:rsid w:val="16A058EF"/>
    <w:rsid w:val="16A07140"/>
    <w:rsid w:val="16A1AC7C"/>
    <w:rsid w:val="16A2D6AB"/>
    <w:rsid w:val="16A54A14"/>
    <w:rsid w:val="16A6EB75"/>
    <w:rsid w:val="16A7205E"/>
    <w:rsid w:val="16A7DE4C"/>
    <w:rsid w:val="16AAD62B"/>
    <w:rsid w:val="16AE001B"/>
    <w:rsid w:val="16AFBC6B"/>
    <w:rsid w:val="16B348F2"/>
    <w:rsid w:val="16B3FF56"/>
    <w:rsid w:val="16B5E947"/>
    <w:rsid w:val="16BC7EF9"/>
    <w:rsid w:val="16BD4C04"/>
    <w:rsid w:val="16BE5823"/>
    <w:rsid w:val="16BEBEDA"/>
    <w:rsid w:val="16BF9B37"/>
    <w:rsid w:val="16C18C57"/>
    <w:rsid w:val="16C25D4B"/>
    <w:rsid w:val="16C36C9A"/>
    <w:rsid w:val="16C441EF"/>
    <w:rsid w:val="16C53B10"/>
    <w:rsid w:val="16C636A8"/>
    <w:rsid w:val="16C7886F"/>
    <w:rsid w:val="16C8295F"/>
    <w:rsid w:val="16C96CC0"/>
    <w:rsid w:val="16CADABD"/>
    <w:rsid w:val="16CB832C"/>
    <w:rsid w:val="16CD2171"/>
    <w:rsid w:val="16CEC0B1"/>
    <w:rsid w:val="16D0D53B"/>
    <w:rsid w:val="16D2C1BD"/>
    <w:rsid w:val="16D3CCAD"/>
    <w:rsid w:val="16D5B998"/>
    <w:rsid w:val="16D8210D"/>
    <w:rsid w:val="16D83516"/>
    <w:rsid w:val="16D88B32"/>
    <w:rsid w:val="16D8FE47"/>
    <w:rsid w:val="16DBB0BE"/>
    <w:rsid w:val="16DE05AD"/>
    <w:rsid w:val="16DF6F31"/>
    <w:rsid w:val="16E3E8C7"/>
    <w:rsid w:val="16E52EEE"/>
    <w:rsid w:val="16E65C17"/>
    <w:rsid w:val="16E72756"/>
    <w:rsid w:val="16E9D691"/>
    <w:rsid w:val="16ED1650"/>
    <w:rsid w:val="16ED67F3"/>
    <w:rsid w:val="16F34D8B"/>
    <w:rsid w:val="16F51B40"/>
    <w:rsid w:val="16F6392E"/>
    <w:rsid w:val="16F6BB19"/>
    <w:rsid w:val="16F7B3DE"/>
    <w:rsid w:val="16F80C00"/>
    <w:rsid w:val="16F8D42C"/>
    <w:rsid w:val="16FA2322"/>
    <w:rsid w:val="16FB0EBB"/>
    <w:rsid w:val="16FF9573"/>
    <w:rsid w:val="17003730"/>
    <w:rsid w:val="17016876"/>
    <w:rsid w:val="1702438B"/>
    <w:rsid w:val="170298AA"/>
    <w:rsid w:val="17035192"/>
    <w:rsid w:val="17048A6F"/>
    <w:rsid w:val="17061AD4"/>
    <w:rsid w:val="1706F277"/>
    <w:rsid w:val="170733DA"/>
    <w:rsid w:val="17073490"/>
    <w:rsid w:val="1709B372"/>
    <w:rsid w:val="170E2184"/>
    <w:rsid w:val="17102114"/>
    <w:rsid w:val="17122733"/>
    <w:rsid w:val="17154D23"/>
    <w:rsid w:val="17181845"/>
    <w:rsid w:val="171A37AA"/>
    <w:rsid w:val="171ADD36"/>
    <w:rsid w:val="171C0DD1"/>
    <w:rsid w:val="171E33E1"/>
    <w:rsid w:val="17209977"/>
    <w:rsid w:val="1720B027"/>
    <w:rsid w:val="17247133"/>
    <w:rsid w:val="17273D43"/>
    <w:rsid w:val="1728B309"/>
    <w:rsid w:val="172A2042"/>
    <w:rsid w:val="172AD624"/>
    <w:rsid w:val="172B26D5"/>
    <w:rsid w:val="172B63AE"/>
    <w:rsid w:val="172C7721"/>
    <w:rsid w:val="172DF186"/>
    <w:rsid w:val="172F420C"/>
    <w:rsid w:val="1731FF7E"/>
    <w:rsid w:val="1733E3B7"/>
    <w:rsid w:val="17341391"/>
    <w:rsid w:val="1734F40A"/>
    <w:rsid w:val="1738B77C"/>
    <w:rsid w:val="17393374"/>
    <w:rsid w:val="173A31D5"/>
    <w:rsid w:val="173B83C2"/>
    <w:rsid w:val="173E1831"/>
    <w:rsid w:val="173F0954"/>
    <w:rsid w:val="173F200D"/>
    <w:rsid w:val="173FD86F"/>
    <w:rsid w:val="17404935"/>
    <w:rsid w:val="174096F1"/>
    <w:rsid w:val="174197A1"/>
    <w:rsid w:val="1741B36F"/>
    <w:rsid w:val="17437D37"/>
    <w:rsid w:val="1744422E"/>
    <w:rsid w:val="17453B2A"/>
    <w:rsid w:val="1746DE45"/>
    <w:rsid w:val="174A9002"/>
    <w:rsid w:val="174BCF27"/>
    <w:rsid w:val="174EC251"/>
    <w:rsid w:val="174F839B"/>
    <w:rsid w:val="17526708"/>
    <w:rsid w:val="175423AB"/>
    <w:rsid w:val="17562DE0"/>
    <w:rsid w:val="17575C21"/>
    <w:rsid w:val="1757B7F6"/>
    <w:rsid w:val="175DA496"/>
    <w:rsid w:val="175E5FE3"/>
    <w:rsid w:val="175F1490"/>
    <w:rsid w:val="17610D6D"/>
    <w:rsid w:val="17655979"/>
    <w:rsid w:val="176600A7"/>
    <w:rsid w:val="17686BCE"/>
    <w:rsid w:val="17695827"/>
    <w:rsid w:val="176B179A"/>
    <w:rsid w:val="176B95FC"/>
    <w:rsid w:val="176E74B1"/>
    <w:rsid w:val="176EC4A0"/>
    <w:rsid w:val="176FA7FB"/>
    <w:rsid w:val="17709757"/>
    <w:rsid w:val="17715B21"/>
    <w:rsid w:val="17716C1F"/>
    <w:rsid w:val="17724A74"/>
    <w:rsid w:val="1773D4BB"/>
    <w:rsid w:val="1773DD52"/>
    <w:rsid w:val="17758ADF"/>
    <w:rsid w:val="1775AFC8"/>
    <w:rsid w:val="17764F4D"/>
    <w:rsid w:val="177768BF"/>
    <w:rsid w:val="17776CC8"/>
    <w:rsid w:val="177843DA"/>
    <w:rsid w:val="177B02A6"/>
    <w:rsid w:val="177C40D9"/>
    <w:rsid w:val="177D818A"/>
    <w:rsid w:val="177DA805"/>
    <w:rsid w:val="177E34A8"/>
    <w:rsid w:val="177F0414"/>
    <w:rsid w:val="177FD65C"/>
    <w:rsid w:val="17833BAD"/>
    <w:rsid w:val="178506D8"/>
    <w:rsid w:val="1786F35C"/>
    <w:rsid w:val="1788B16C"/>
    <w:rsid w:val="17894C6B"/>
    <w:rsid w:val="17897F6B"/>
    <w:rsid w:val="178B2D5F"/>
    <w:rsid w:val="17906304"/>
    <w:rsid w:val="1793098E"/>
    <w:rsid w:val="17940AB2"/>
    <w:rsid w:val="17945D02"/>
    <w:rsid w:val="17963C44"/>
    <w:rsid w:val="1796A763"/>
    <w:rsid w:val="17983103"/>
    <w:rsid w:val="17996158"/>
    <w:rsid w:val="179B34CA"/>
    <w:rsid w:val="179CF5DE"/>
    <w:rsid w:val="17A378F0"/>
    <w:rsid w:val="17A46490"/>
    <w:rsid w:val="17A4F99C"/>
    <w:rsid w:val="17A7DE22"/>
    <w:rsid w:val="17A88399"/>
    <w:rsid w:val="17A9D0EE"/>
    <w:rsid w:val="17AF6F8A"/>
    <w:rsid w:val="17B08EFE"/>
    <w:rsid w:val="17B212E3"/>
    <w:rsid w:val="17B32A54"/>
    <w:rsid w:val="17B3388C"/>
    <w:rsid w:val="17B47DD4"/>
    <w:rsid w:val="17B63F21"/>
    <w:rsid w:val="17B8FBD1"/>
    <w:rsid w:val="17BB2B3F"/>
    <w:rsid w:val="17BC544E"/>
    <w:rsid w:val="17BD438B"/>
    <w:rsid w:val="17BED076"/>
    <w:rsid w:val="17BED754"/>
    <w:rsid w:val="17C2D038"/>
    <w:rsid w:val="17C59EE9"/>
    <w:rsid w:val="17C75F10"/>
    <w:rsid w:val="17CBC756"/>
    <w:rsid w:val="17CD58FF"/>
    <w:rsid w:val="17CE51E0"/>
    <w:rsid w:val="17CEF33C"/>
    <w:rsid w:val="17D1CBB4"/>
    <w:rsid w:val="17D36DA2"/>
    <w:rsid w:val="17D3C378"/>
    <w:rsid w:val="17D6F143"/>
    <w:rsid w:val="17D7E47A"/>
    <w:rsid w:val="17D98444"/>
    <w:rsid w:val="17E3CD9A"/>
    <w:rsid w:val="17E4EE76"/>
    <w:rsid w:val="17E54140"/>
    <w:rsid w:val="17E55DB4"/>
    <w:rsid w:val="17E91677"/>
    <w:rsid w:val="17E94DA5"/>
    <w:rsid w:val="17EB5BA6"/>
    <w:rsid w:val="17EE89C9"/>
    <w:rsid w:val="17EEBA3F"/>
    <w:rsid w:val="17F08C6B"/>
    <w:rsid w:val="17F6CD39"/>
    <w:rsid w:val="17F7709C"/>
    <w:rsid w:val="17F8FCDC"/>
    <w:rsid w:val="17FB1F06"/>
    <w:rsid w:val="17FB702B"/>
    <w:rsid w:val="17FBA483"/>
    <w:rsid w:val="17FBE4B3"/>
    <w:rsid w:val="17FC3712"/>
    <w:rsid w:val="17FE5C48"/>
    <w:rsid w:val="17FE9FBF"/>
    <w:rsid w:val="1801D853"/>
    <w:rsid w:val="18041F97"/>
    <w:rsid w:val="180427C0"/>
    <w:rsid w:val="1805F5EE"/>
    <w:rsid w:val="180811BA"/>
    <w:rsid w:val="1808C541"/>
    <w:rsid w:val="180B0D91"/>
    <w:rsid w:val="181014A3"/>
    <w:rsid w:val="18121940"/>
    <w:rsid w:val="181B44F7"/>
    <w:rsid w:val="181C5959"/>
    <w:rsid w:val="181FAD15"/>
    <w:rsid w:val="181FDF66"/>
    <w:rsid w:val="1822FF66"/>
    <w:rsid w:val="1823004C"/>
    <w:rsid w:val="1827B83A"/>
    <w:rsid w:val="1827E068"/>
    <w:rsid w:val="182B8F3A"/>
    <w:rsid w:val="182C0CCF"/>
    <w:rsid w:val="182C4F5B"/>
    <w:rsid w:val="182E0D5C"/>
    <w:rsid w:val="182E580F"/>
    <w:rsid w:val="182E7FB5"/>
    <w:rsid w:val="183074D7"/>
    <w:rsid w:val="18309B9D"/>
    <w:rsid w:val="1830BE82"/>
    <w:rsid w:val="1832E121"/>
    <w:rsid w:val="18362D6D"/>
    <w:rsid w:val="18372405"/>
    <w:rsid w:val="1837247C"/>
    <w:rsid w:val="18390080"/>
    <w:rsid w:val="1839D6A1"/>
    <w:rsid w:val="183A05CE"/>
    <w:rsid w:val="183A971D"/>
    <w:rsid w:val="183B3017"/>
    <w:rsid w:val="183D2782"/>
    <w:rsid w:val="183E51D7"/>
    <w:rsid w:val="183E55DC"/>
    <w:rsid w:val="183EE0E4"/>
    <w:rsid w:val="183F3863"/>
    <w:rsid w:val="1840DB56"/>
    <w:rsid w:val="1841A62F"/>
    <w:rsid w:val="18446564"/>
    <w:rsid w:val="18489135"/>
    <w:rsid w:val="18491C6A"/>
    <w:rsid w:val="184B7951"/>
    <w:rsid w:val="18509E2F"/>
    <w:rsid w:val="18527A28"/>
    <w:rsid w:val="18562C15"/>
    <w:rsid w:val="185916B5"/>
    <w:rsid w:val="185BAFC2"/>
    <w:rsid w:val="185DCD59"/>
    <w:rsid w:val="1862032C"/>
    <w:rsid w:val="1862DF7D"/>
    <w:rsid w:val="18646889"/>
    <w:rsid w:val="18659005"/>
    <w:rsid w:val="186926D5"/>
    <w:rsid w:val="18693BCF"/>
    <w:rsid w:val="1869999B"/>
    <w:rsid w:val="1869E6E3"/>
    <w:rsid w:val="186AD41E"/>
    <w:rsid w:val="186C1014"/>
    <w:rsid w:val="186DF787"/>
    <w:rsid w:val="186DF9D0"/>
    <w:rsid w:val="186E10FB"/>
    <w:rsid w:val="18703C80"/>
    <w:rsid w:val="18704CE7"/>
    <w:rsid w:val="1871508E"/>
    <w:rsid w:val="18756284"/>
    <w:rsid w:val="1875F46B"/>
    <w:rsid w:val="1876AAC0"/>
    <w:rsid w:val="1877944A"/>
    <w:rsid w:val="187997AB"/>
    <w:rsid w:val="1879B852"/>
    <w:rsid w:val="187AD995"/>
    <w:rsid w:val="187C5ED7"/>
    <w:rsid w:val="187C8B82"/>
    <w:rsid w:val="187E565F"/>
    <w:rsid w:val="187FAD6D"/>
    <w:rsid w:val="1880AFB3"/>
    <w:rsid w:val="1882691A"/>
    <w:rsid w:val="1885B10F"/>
    <w:rsid w:val="18862AF7"/>
    <w:rsid w:val="1888FD1E"/>
    <w:rsid w:val="188AC1F2"/>
    <w:rsid w:val="188B917B"/>
    <w:rsid w:val="188BE6BC"/>
    <w:rsid w:val="1891F038"/>
    <w:rsid w:val="18937958"/>
    <w:rsid w:val="1897D2EF"/>
    <w:rsid w:val="189D3D08"/>
    <w:rsid w:val="189ED20F"/>
    <w:rsid w:val="189EEDAA"/>
    <w:rsid w:val="189F3181"/>
    <w:rsid w:val="189FF2E5"/>
    <w:rsid w:val="18A09BB6"/>
    <w:rsid w:val="18A61BAD"/>
    <w:rsid w:val="18A6CA6F"/>
    <w:rsid w:val="18A839F3"/>
    <w:rsid w:val="18A84448"/>
    <w:rsid w:val="18A88EC1"/>
    <w:rsid w:val="18AAABE0"/>
    <w:rsid w:val="18AC8750"/>
    <w:rsid w:val="18ACB742"/>
    <w:rsid w:val="18AD4145"/>
    <w:rsid w:val="18ADF6F4"/>
    <w:rsid w:val="18B2A04D"/>
    <w:rsid w:val="18B2BC88"/>
    <w:rsid w:val="18B425BE"/>
    <w:rsid w:val="18B43364"/>
    <w:rsid w:val="18B537D9"/>
    <w:rsid w:val="18B747B2"/>
    <w:rsid w:val="18BCE8F1"/>
    <w:rsid w:val="18BE062F"/>
    <w:rsid w:val="18C027C7"/>
    <w:rsid w:val="18C24DC3"/>
    <w:rsid w:val="18C342C8"/>
    <w:rsid w:val="18C65FF2"/>
    <w:rsid w:val="18C78F2B"/>
    <w:rsid w:val="18C89158"/>
    <w:rsid w:val="18C9348F"/>
    <w:rsid w:val="18CC736A"/>
    <w:rsid w:val="18CDBB7F"/>
    <w:rsid w:val="18CDD1AC"/>
    <w:rsid w:val="18D3B877"/>
    <w:rsid w:val="18D5CB59"/>
    <w:rsid w:val="18DA0AB6"/>
    <w:rsid w:val="18DB02AE"/>
    <w:rsid w:val="18DC4582"/>
    <w:rsid w:val="18DE80CF"/>
    <w:rsid w:val="18E16B47"/>
    <w:rsid w:val="18E598E6"/>
    <w:rsid w:val="18E5F3A8"/>
    <w:rsid w:val="18E81A76"/>
    <w:rsid w:val="18F2FDFD"/>
    <w:rsid w:val="18F3FD63"/>
    <w:rsid w:val="18F5ED64"/>
    <w:rsid w:val="18F85662"/>
    <w:rsid w:val="18F9C21C"/>
    <w:rsid w:val="18F9DCA0"/>
    <w:rsid w:val="18FB4BC9"/>
    <w:rsid w:val="18FF3E6F"/>
    <w:rsid w:val="19009DD5"/>
    <w:rsid w:val="190451BB"/>
    <w:rsid w:val="1904B14D"/>
    <w:rsid w:val="19063AE8"/>
    <w:rsid w:val="19093788"/>
    <w:rsid w:val="190A2860"/>
    <w:rsid w:val="190CFA9B"/>
    <w:rsid w:val="19119E07"/>
    <w:rsid w:val="1911A86E"/>
    <w:rsid w:val="1911C272"/>
    <w:rsid w:val="1911D93D"/>
    <w:rsid w:val="19131F37"/>
    <w:rsid w:val="19147C44"/>
    <w:rsid w:val="19165923"/>
    <w:rsid w:val="191818B4"/>
    <w:rsid w:val="191DE9D9"/>
    <w:rsid w:val="191E62F9"/>
    <w:rsid w:val="191EAD8D"/>
    <w:rsid w:val="1920600F"/>
    <w:rsid w:val="19213ED9"/>
    <w:rsid w:val="1923540A"/>
    <w:rsid w:val="19239762"/>
    <w:rsid w:val="1923F4AC"/>
    <w:rsid w:val="19243164"/>
    <w:rsid w:val="19250786"/>
    <w:rsid w:val="192C8D2D"/>
    <w:rsid w:val="1930E09D"/>
    <w:rsid w:val="193115B0"/>
    <w:rsid w:val="193343C6"/>
    <w:rsid w:val="19346691"/>
    <w:rsid w:val="19378B1B"/>
    <w:rsid w:val="1939088A"/>
    <w:rsid w:val="193A2AD4"/>
    <w:rsid w:val="193C6679"/>
    <w:rsid w:val="193F5501"/>
    <w:rsid w:val="19407E13"/>
    <w:rsid w:val="1942D37C"/>
    <w:rsid w:val="19447EB2"/>
    <w:rsid w:val="1945301C"/>
    <w:rsid w:val="194B3B21"/>
    <w:rsid w:val="194C7EC4"/>
    <w:rsid w:val="194CD941"/>
    <w:rsid w:val="194D566B"/>
    <w:rsid w:val="194F53BE"/>
    <w:rsid w:val="19500977"/>
    <w:rsid w:val="19541AA0"/>
    <w:rsid w:val="1956E113"/>
    <w:rsid w:val="195980D1"/>
    <w:rsid w:val="195B6176"/>
    <w:rsid w:val="195C4ED8"/>
    <w:rsid w:val="19604450"/>
    <w:rsid w:val="1960FE02"/>
    <w:rsid w:val="19628088"/>
    <w:rsid w:val="19647874"/>
    <w:rsid w:val="19660171"/>
    <w:rsid w:val="1967C5E9"/>
    <w:rsid w:val="1969E6FA"/>
    <w:rsid w:val="196A8784"/>
    <w:rsid w:val="196AC97D"/>
    <w:rsid w:val="196B4A73"/>
    <w:rsid w:val="196BF8B2"/>
    <w:rsid w:val="196E4231"/>
    <w:rsid w:val="196E4257"/>
    <w:rsid w:val="196FA006"/>
    <w:rsid w:val="1970DE07"/>
    <w:rsid w:val="19715AE0"/>
    <w:rsid w:val="197202D1"/>
    <w:rsid w:val="1974FAAF"/>
    <w:rsid w:val="197BFD7C"/>
    <w:rsid w:val="197EAF89"/>
    <w:rsid w:val="197FA2D1"/>
    <w:rsid w:val="198259D5"/>
    <w:rsid w:val="1982A488"/>
    <w:rsid w:val="19837786"/>
    <w:rsid w:val="1985996B"/>
    <w:rsid w:val="1988060B"/>
    <w:rsid w:val="1993C558"/>
    <w:rsid w:val="1994E7FE"/>
    <w:rsid w:val="1994E93D"/>
    <w:rsid w:val="19953FB5"/>
    <w:rsid w:val="19955432"/>
    <w:rsid w:val="199ABA6C"/>
    <w:rsid w:val="199C1D7B"/>
    <w:rsid w:val="199D2F1E"/>
    <w:rsid w:val="199EA1DF"/>
    <w:rsid w:val="199EB14C"/>
    <w:rsid w:val="199F7315"/>
    <w:rsid w:val="19A11110"/>
    <w:rsid w:val="19A45854"/>
    <w:rsid w:val="19A6FE90"/>
    <w:rsid w:val="19A74A3E"/>
    <w:rsid w:val="19A79210"/>
    <w:rsid w:val="19A95F3A"/>
    <w:rsid w:val="19A999B9"/>
    <w:rsid w:val="19AAFB54"/>
    <w:rsid w:val="19ADAA7F"/>
    <w:rsid w:val="19AE3E77"/>
    <w:rsid w:val="19AFBB07"/>
    <w:rsid w:val="19B3383D"/>
    <w:rsid w:val="19B4F163"/>
    <w:rsid w:val="19B7104A"/>
    <w:rsid w:val="19B8DDA9"/>
    <w:rsid w:val="19BBCE38"/>
    <w:rsid w:val="19BE0B13"/>
    <w:rsid w:val="19C15932"/>
    <w:rsid w:val="19C241D7"/>
    <w:rsid w:val="19C28A2C"/>
    <w:rsid w:val="19C390F8"/>
    <w:rsid w:val="19C3C08D"/>
    <w:rsid w:val="19C46B3E"/>
    <w:rsid w:val="19C4F5B2"/>
    <w:rsid w:val="19C50A55"/>
    <w:rsid w:val="19C52C73"/>
    <w:rsid w:val="19C5DC37"/>
    <w:rsid w:val="19C68D76"/>
    <w:rsid w:val="19C6BBC8"/>
    <w:rsid w:val="19C77649"/>
    <w:rsid w:val="19C815A2"/>
    <w:rsid w:val="19C8756B"/>
    <w:rsid w:val="19CA7C63"/>
    <w:rsid w:val="19CB31CB"/>
    <w:rsid w:val="19CC42B4"/>
    <w:rsid w:val="19CE8FBD"/>
    <w:rsid w:val="19D08E49"/>
    <w:rsid w:val="19D094BC"/>
    <w:rsid w:val="19D31890"/>
    <w:rsid w:val="19D5C1ED"/>
    <w:rsid w:val="19DAF1CA"/>
    <w:rsid w:val="19DD0D57"/>
    <w:rsid w:val="19DEAB0E"/>
    <w:rsid w:val="19DFA2D7"/>
    <w:rsid w:val="19E13698"/>
    <w:rsid w:val="19E159ED"/>
    <w:rsid w:val="19E1CCD2"/>
    <w:rsid w:val="19E22507"/>
    <w:rsid w:val="19E772CD"/>
    <w:rsid w:val="19EA7871"/>
    <w:rsid w:val="19EA863D"/>
    <w:rsid w:val="19EA9B1C"/>
    <w:rsid w:val="19EEF5D3"/>
    <w:rsid w:val="19EF965A"/>
    <w:rsid w:val="19F0D887"/>
    <w:rsid w:val="19F30DA9"/>
    <w:rsid w:val="19F3DDE9"/>
    <w:rsid w:val="19F46642"/>
    <w:rsid w:val="19F46D38"/>
    <w:rsid w:val="19F52B9C"/>
    <w:rsid w:val="19F69632"/>
    <w:rsid w:val="19F9DA76"/>
    <w:rsid w:val="19FA5F48"/>
    <w:rsid w:val="19FA931F"/>
    <w:rsid w:val="19FD1F7A"/>
    <w:rsid w:val="19FE81CE"/>
    <w:rsid w:val="19FF9645"/>
    <w:rsid w:val="1A0223E4"/>
    <w:rsid w:val="1A02C632"/>
    <w:rsid w:val="1A03DA5E"/>
    <w:rsid w:val="1A04C082"/>
    <w:rsid w:val="1A090755"/>
    <w:rsid w:val="1A09D35F"/>
    <w:rsid w:val="1A0A1625"/>
    <w:rsid w:val="1A0A64E2"/>
    <w:rsid w:val="1A0E44E9"/>
    <w:rsid w:val="1A0E6B16"/>
    <w:rsid w:val="1A0EE4A8"/>
    <w:rsid w:val="1A13959B"/>
    <w:rsid w:val="1A14BBD7"/>
    <w:rsid w:val="1A156D1F"/>
    <w:rsid w:val="1A17D988"/>
    <w:rsid w:val="1A19BEBD"/>
    <w:rsid w:val="1A1AA544"/>
    <w:rsid w:val="1A1F1095"/>
    <w:rsid w:val="1A20B09E"/>
    <w:rsid w:val="1A218711"/>
    <w:rsid w:val="1A227310"/>
    <w:rsid w:val="1A259AA0"/>
    <w:rsid w:val="1A267559"/>
    <w:rsid w:val="1A28CDD6"/>
    <w:rsid w:val="1A2B3BBD"/>
    <w:rsid w:val="1A2BEA6C"/>
    <w:rsid w:val="1A307456"/>
    <w:rsid w:val="1A309230"/>
    <w:rsid w:val="1A3191B5"/>
    <w:rsid w:val="1A347074"/>
    <w:rsid w:val="1A360041"/>
    <w:rsid w:val="1A37D256"/>
    <w:rsid w:val="1A387048"/>
    <w:rsid w:val="1A390F52"/>
    <w:rsid w:val="1A3A7545"/>
    <w:rsid w:val="1A3C658B"/>
    <w:rsid w:val="1A426AD0"/>
    <w:rsid w:val="1A42BB87"/>
    <w:rsid w:val="1A439E0C"/>
    <w:rsid w:val="1A453E51"/>
    <w:rsid w:val="1A478BA6"/>
    <w:rsid w:val="1A497042"/>
    <w:rsid w:val="1A49B94F"/>
    <w:rsid w:val="1A4AA875"/>
    <w:rsid w:val="1A4D042F"/>
    <w:rsid w:val="1A4EEB8C"/>
    <w:rsid w:val="1A4FFA5F"/>
    <w:rsid w:val="1A534005"/>
    <w:rsid w:val="1A545BC7"/>
    <w:rsid w:val="1A54EFE1"/>
    <w:rsid w:val="1A59EC5C"/>
    <w:rsid w:val="1A67D51F"/>
    <w:rsid w:val="1A6B69A9"/>
    <w:rsid w:val="1A6C9BF7"/>
    <w:rsid w:val="1A6FB2B4"/>
    <w:rsid w:val="1A6FF884"/>
    <w:rsid w:val="1A707D0B"/>
    <w:rsid w:val="1A7B22F0"/>
    <w:rsid w:val="1A7B83A5"/>
    <w:rsid w:val="1A801A4A"/>
    <w:rsid w:val="1A8245BB"/>
    <w:rsid w:val="1A829883"/>
    <w:rsid w:val="1A848A46"/>
    <w:rsid w:val="1A85FB3F"/>
    <w:rsid w:val="1A86A236"/>
    <w:rsid w:val="1A872803"/>
    <w:rsid w:val="1A883D7D"/>
    <w:rsid w:val="1A8AAFC8"/>
    <w:rsid w:val="1A8BA9A0"/>
    <w:rsid w:val="1A8FC771"/>
    <w:rsid w:val="1A92265A"/>
    <w:rsid w:val="1A937B48"/>
    <w:rsid w:val="1A96E57C"/>
    <w:rsid w:val="1A9932A3"/>
    <w:rsid w:val="1A996618"/>
    <w:rsid w:val="1A9AA930"/>
    <w:rsid w:val="1A9BAECB"/>
    <w:rsid w:val="1A9CF43F"/>
    <w:rsid w:val="1AA39214"/>
    <w:rsid w:val="1AA4AFDB"/>
    <w:rsid w:val="1AA4E432"/>
    <w:rsid w:val="1AA87F0C"/>
    <w:rsid w:val="1AAA4AE2"/>
    <w:rsid w:val="1AAD2646"/>
    <w:rsid w:val="1AAD73D0"/>
    <w:rsid w:val="1AAE3569"/>
    <w:rsid w:val="1AAE47C0"/>
    <w:rsid w:val="1AB1F422"/>
    <w:rsid w:val="1AB3911E"/>
    <w:rsid w:val="1AB3AAD1"/>
    <w:rsid w:val="1AB48B24"/>
    <w:rsid w:val="1AB775C4"/>
    <w:rsid w:val="1AB9F7A8"/>
    <w:rsid w:val="1ABAA372"/>
    <w:rsid w:val="1ABC68CB"/>
    <w:rsid w:val="1AC2D8A7"/>
    <w:rsid w:val="1AC3C05F"/>
    <w:rsid w:val="1AC64CF9"/>
    <w:rsid w:val="1AC69D0B"/>
    <w:rsid w:val="1AC731B3"/>
    <w:rsid w:val="1AC772D4"/>
    <w:rsid w:val="1AC7BF32"/>
    <w:rsid w:val="1ACB4BF3"/>
    <w:rsid w:val="1ACB6AEA"/>
    <w:rsid w:val="1ACB718A"/>
    <w:rsid w:val="1AD09B73"/>
    <w:rsid w:val="1AD0B8FD"/>
    <w:rsid w:val="1AD4B1BF"/>
    <w:rsid w:val="1ADC37FA"/>
    <w:rsid w:val="1AE1B5F0"/>
    <w:rsid w:val="1AE2A169"/>
    <w:rsid w:val="1AE36DBE"/>
    <w:rsid w:val="1AE926CC"/>
    <w:rsid w:val="1AE9A85A"/>
    <w:rsid w:val="1AEC770A"/>
    <w:rsid w:val="1AECBA5D"/>
    <w:rsid w:val="1AED3836"/>
    <w:rsid w:val="1AF2A0F7"/>
    <w:rsid w:val="1AF44ED6"/>
    <w:rsid w:val="1AF487CC"/>
    <w:rsid w:val="1AF8D2C3"/>
    <w:rsid w:val="1AF8F87F"/>
    <w:rsid w:val="1AFAC636"/>
    <w:rsid w:val="1AFBE4C1"/>
    <w:rsid w:val="1AFE0EEE"/>
    <w:rsid w:val="1AFEAC26"/>
    <w:rsid w:val="1AFF53F0"/>
    <w:rsid w:val="1B02717C"/>
    <w:rsid w:val="1B0304D3"/>
    <w:rsid w:val="1B049C18"/>
    <w:rsid w:val="1B0926E9"/>
    <w:rsid w:val="1B093211"/>
    <w:rsid w:val="1B0B067B"/>
    <w:rsid w:val="1B0F1F79"/>
    <w:rsid w:val="1B1181FD"/>
    <w:rsid w:val="1B11C931"/>
    <w:rsid w:val="1B123630"/>
    <w:rsid w:val="1B12757A"/>
    <w:rsid w:val="1B141437"/>
    <w:rsid w:val="1B16D95A"/>
    <w:rsid w:val="1B17044D"/>
    <w:rsid w:val="1B1914BB"/>
    <w:rsid w:val="1B1C3674"/>
    <w:rsid w:val="1B1D5145"/>
    <w:rsid w:val="1B1D9398"/>
    <w:rsid w:val="1B1E8AA0"/>
    <w:rsid w:val="1B1EB2E6"/>
    <w:rsid w:val="1B201031"/>
    <w:rsid w:val="1B210A5A"/>
    <w:rsid w:val="1B231F09"/>
    <w:rsid w:val="1B250036"/>
    <w:rsid w:val="1B266114"/>
    <w:rsid w:val="1B2ADEFA"/>
    <w:rsid w:val="1B2BF52E"/>
    <w:rsid w:val="1B2D819F"/>
    <w:rsid w:val="1B2E787A"/>
    <w:rsid w:val="1B3032DD"/>
    <w:rsid w:val="1B33CDE0"/>
    <w:rsid w:val="1B352325"/>
    <w:rsid w:val="1B365BF6"/>
    <w:rsid w:val="1B3C1FBF"/>
    <w:rsid w:val="1B3C7064"/>
    <w:rsid w:val="1B3E2FE6"/>
    <w:rsid w:val="1B3F5ACC"/>
    <w:rsid w:val="1B3FF68C"/>
    <w:rsid w:val="1B432E1F"/>
    <w:rsid w:val="1B43DA1C"/>
    <w:rsid w:val="1B455547"/>
    <w:rsid w:val="1B45CDF5"/>
    <w:rsid w:val="1B471121"/>
    <w:rsid w:val="1B47C250"/>
    <w:rsid w:val="1B49AEB5"/>
    <w:rsid w:val="1B49F055"/>
    <w:rsid w:val="1B4A3FCC"/>
    <w:rsid w:val="1B4B8DA6"/>
    <w:rsid w:val="1B4CB0DF"/>
    <w:rsid w:val="1B4D3C2C"/>
    <w:rsid w:val="1B4FDBB7"/>
    <w:rsid w:val="1B51236D"/>
    <w:rsid w:val="1B53E1F7"/>
    <w:rsid w:val="1B54F833"/>
    <w:rsid w:val="1B55DB34"/>
    <w:rsid w:val="1B561B5D"/>
    <w:rsid w:val="1B59BEA8"/>
    <w:rsid w:val="1B5A6ABA"/>
    <w:rsid w:val="1B5A9A18"/>
    <w:rsid w:val="1B5AB6AA"/>
    <w:rsid w:val="1B5BB0E4"/>
    <w:rsid w:val="1B5C074F"/>
    <w:rsid w:val="1B5C4B4A"/>
    <w:rsid w:val="1B5D106A"/>
    <w:rsid w:val="1B5EDE59"/>
    <w:rsid w:val="1B5FD708"/>
    <w:rsid w:val="1B624B2D"/>
    <w:rsid w:val="1B62C12A"/>
    <w:rsid w:val="1B65A995"/>
    <w:rsid w:val="1B66AD52"/>
    <w:rsid w:val="1B672673"/>
    <w:rsid w:val="1B69DA2C"/>
    <w:rsid w:val="1B6A07BF"/>
    <w:rsid w:val="1B6A0D96"/>
    <w:rsid w:val="1B6A83C5"/>
    <w:rsid w:val="1B6F0148"/>
    <w:rsid w:val="1B6F3115"/>
    <w:rsid w:val="1B747F39"/>
    <w:rsid w:val="1B75E226"/>
    <w:rsid w:val="1B7AFD15"/>
    <w:rsid w:val="1B7B9D63"/>
    <w:rsid w:val="1B846EAD"/>
    <w:rsid w:val="1B84900C"/>
    <w:rsid w:val="1B8538DD"/>
    <w:rsid w:val="1B858893"/>
    <w:rsid w:val="1B874290"/>
    <w:rsid w:val="1B8C9F7D"/>
    <w:rsid w:val="1B911F9D"/>
    <w:rsid w:val="1B94ECA9"/>
    <w:rsid w:val="1B954297"/>
    <w:rsid w:val="1B9572C4"/>
    <w:rsid w:val="1B95E2BC"/>
    <w:rsid w:val="1B969887"/>
    <w:rsid w:val="1B9802C0"/>
    <w:rsid w:val="1B983E99"/>
    <w:rsid w:val="1B986645"/>
    <w:rsid w:val="1B989730"/>
    <w:rsid w:val="1B99591F"/>
    <w:rsid w:val="1B9B479E"/>
    <w:rsid w:val="1B9D0F07"/>
    <w:rsid w:val="1B9E69E3"/>
    <w:rsid w:val="1B9ED104"/>
    <w:rsid w:val="1BA02AFD"/>
    <w:rsid w:val="1BA03B99"/>
    <w:rsid w:val="1BA27730"/>
    <w:rsid w:val="1BA47CDA"/>
    <w:rsid w:val="1BA4FE76"/>
    <w:rsid w:val="1BA5970E"/>
    <w:rsid w:val="1BA6E451"/>
    <w:rsid w:val="1BADBC5D"/>
    <w:rsid w:val="1BAF632B"/>
    <w:rsid w:val="1BAFBB46"/>
    <w:rsid w:val="1BB57C0D"/>
    <w:rsid w:val="1BBA991E"/>
    <w:rsid w:val="1BBB789B"/>
    <w:rsid w:val="1BBD511E"/>
    <w:rsid w:val="1BC03E31"/>
    <w:rsid w:val="1BC082DF"/>
    <w:rsid w:val="1BC19432"/>
    <w:rsid w:val="1BC1ECF6"/>
    <w:rsid w:val="1BC3E519"/>
    <w:rsid w:val="1BC54471"/>
    <w:rsid w:val="1BC58F26"/>
    <w:rsid w:val="1BC7773E"/>
    <w:rsid w:val="1BC99182"/>
    <w:rsid w:val="1BCB2FCE"/>
    <w:rsid w:val="1BCEB564"/>
    <w:rsid w:val="1BCEE915"/>
    <w:rsid w:val="1BD247B4"/>
    <w:rsid w:val="1BD3D219"/>
    <w:rsid w:val="1BD60DEF"/>
    <w:rsid w:val="1BD667BE"/>
    <w:rsid w:val="1BD69ABE"/>
    <w:rsid w:val="1BD9CCB5"/>
    <w:rsid w:val="1BDAF5D9"/>
    <w:rsid w:val="1BDBA5D7"/>
    <w:rsid w:val="1BDC00E1"/>
    <w:rsid w:val="1BDCE507"/>
    <w:rsid w:val="1BDE95F9"/>
    <w:rsid w:val="1BDF1048"/>
    <w:rsid w:val="1BE364DE"/>
    <w:rsid w:val="1BE36CE0"/>
    <w:rsid w:val="1BE71438"/>
    <w:rsid w:val="1BE8C489"/>
    <w:rsid w:val="1BEB663E"/>
    <w:rsid w:val="1BED3400"/>
    <w:rsid w:val="1BED56E3"/>
    <w:rsid w:val="1BED7DF7"/>
    <w:rsid w:val="1BF23525"/>
    <w:rsid w:val="1BF2B223"/>
    <w:rsid w:val="1BF549D1"/>
    <w:rsid w:val="1BF5919D"/>
    <w:rsid w:val="1BFB7D4A"/>
    <w:rsid w:val="1BFCAB44"/>
    <w:rsid w:val="1BFD96B7"/>
    <w:rsid w:val="1BFF4BE4"/>
    <w:rsid w:val="1C0510FB"/>
    <w:rsid w:val="1C059D37"/>
    <w:rsid w:val="1C05EE95"/>
    <w:rsid w:val="1C065650"/>
    <w:rsid w:val="1C06B906"/>
    <w:rsid w:val="1C07ECD2"/>
    <w:rsid w:val="1C08B7A8"/>
    <w:rsid w:val="1C0989C8"/>
    <w:rsid w:val="1C09F87E"/>
    <w:rsid w:val="1C0DC091"/>
    <w:rsid w:val="1C0DE395"/>
    <w:rsid w:val="1C0F95AE"/>
    <w:rsid w:val="1C104FD8"/>
    <w:rsid w:val="1C128A78"/>
    <w:rsid w:val="1C12A2A4"/>
    <w:rsid w:val="1C12AB2B"/>
    <w:rsid w:val="1C152DCA"/>
    <w:rsid w:val="1C18349A"/>
    <w:rsid w:val="1C19052B"/>
    <w:rsid w:val="1C199B63"/>
    <w:rsid w:val="1C1B70D7"/>
    <w:rsid w:val="1C1CDBA0"/>
    <w:rsid w:val="1C2335B8"/>
    <w:rsid w:val="1C2371D7"/>
    <w:rsid w:val="1C247481"/>
    <w:rsid w:val="1C24C500"/>
    <w:rsid w:val="1C24EB97"/>
    <w:rsid w:val="1C260842"/>
    <w:rsid w:val="1C2FAA46"/>
    <w:rsid w:val="1C320EE4"/>
    <w:rsid w:val="1C32171C"/>
    <w:rsid w:val="1C32423D"/>
    <w:rsid w:val="1C32509C"/>
    <w:rsid w:val="1C3952C0"/>
    <w:rsid w:val="1C3CFD6A"/>
    <w:rsid w:val="1C4709A9"/>
    <w:rsid w:val="1C4E151C"/>
    <w:rsid w:val="1C50096E"/>
    <w:rsid w:val="1C517300"/>
    <w:rsid w:val="1C53048E"/>
    <w:rsid w:val="1C53C24F"/>
    <w:rsid w:val="1C544682"/>
    <w:rsid w:val="1C547124"/>
    <w:rsid w:val="1C54A54F"/>
    <w:rsid w:val="1C5604B0"/>
    <w:rsid w:val="1C596E6B"/>
    <w:rsid w:val="1C5A5F36"/>
    <w:rsid w:val="1C5A834C"/>
    <w:rsid w:val="1C5B24C7"/>
    <w:rsid w:val="1C5FB9E3"/>
    <w:rsid w:val="1C6004AB"/>
    <w:rsid w:val="1C607261"/>
    <w:rsid w:val="1C609170"/>
    <w:rsid w:val="1C60B536"/>
    <w:rsid w:val="1C61859A"/>
    <w:rsid w:val="1C64E631"/>
    <w:rsid w:val="1C65211D"/>
    <w:rsid w:val="1C690A74"/>
    <w:rsid w:val="1C69961E"/>
    <w:rsid w:val="1C6B9598"/>
    <w:rsid w:val="1C6DC836"/>
    <w:rsid w:val="1C6EE860"/>
    <w:rsid w:val="1C73FB81"/>
    <w:rsid w:val="1C7A7A6D"/>
    <w:rsid w:val="1C7A8967"/>
    <w:rsid w:val="1C7D5D19"/>
    <w:rsid w:val="1C7F2DF0"/>
    <w:rsid w:val="1C80DFD3"/>
    <w:rsid w:val="1C82433A"/>
    <w:rsid w:val="1C82C661"/>
    <w:rsid w:val="1C870C58"/>
    <w:rsid w:val="1C877E0E"/>
    <w:rsid w:val="1C8855E3"/>
    <w:rsid w:val="1C890658"/>
    <w:rsid w:val="1C89AA74"/>
    <w:rsid w:val="1C8A6724"/>
    <w:rsid w:val="1C8AF33E"/>
    <w:rsid w:val="1C8C8C26"/>
    <w:rsid w:val="1C8CB0E7"/>
    <w:rsid w:val="1C8CB563"/>
    <w:rsid w:val="1C925949"/>
    <w:rsid w:val="1C931A42"/>
    <w:rsid w:val="1C954A4C"/>
    <w:rsid w:val="1C95A070"/>
    <w:rsid w:val="1C99909D"/>
    <w:rsid w:val="1C9D6A4F"/>
    <w:rsid w:val="1CA27E39"/>
    <w:rsid w:val="1CA28EFE"/>
    <w:rsid w:val="1CA3201F"/>
    <w:rsid w:val="1CA68027"/>
    <w:rsid w:val="1CA91D8A"/>
    <w:rsid w:val="1CA98896"/>
    <w:rsid w:val="1CAB6503"/>
    <w:rsid w:val="1CAE348A"/>
    <w:rsid w:val="1CAF07F0"/>
    <w:rsid w:val="1CB1534F"/>
    <w:rsid w:val="1CB255F1"/>
    <w:rsid w:val="1CB3B57C"/>
    <w:rsid w:val="1CB88D87"/>
    <w:rsid w:val="1CB99437"/>
    <w:rsid w:val="1CBF14A7"/>
    <w:rsid w:val="1CBF79F8"/>
    <w:rsid w:val="1CBFF958"/>
    <w:rsid w:val="1CC2365F"/>
    <w:rsid w:val="1CC397DC"/>
    <w:rsid w:val="1CC3A281"/>
    <w:rsid w:val="1CC3BC72"/>
    <w:rsid w:val="1CC3D5A9"/>
    <w:rsid w:val="1CC4BE37"/>
    <w:rsid w:val="1CC5951D"/>
    <w:rsid w:val="1CC83913"/>
    <w:rsid w:val="1CC8F42C"/>
    <w:rsid w:val="1CC9655B"/>
    <w:rsid w:val="1CCB82D8"/>
    <w:rsid w:val="1CCC15B6"/>
    <w:rsid w:val="1CD201F5"/>
    <w:rsid w:val="1CD2DB23"/>
    <w:rsid w:val="1CD3D5CC"/>
    <w:rsid w:val="1CD3D79F"/>
    <w:rsid w:val="1CD47F5F"/>
    <w:rsid w:val="1CD531E1"/>
    <w:rsid w:val="1CDA6BA9"/>
    <w:rsid w:val="1CDBA05F"/>
    <w:rsid w:val="1CDBB24E"/>
    <w:rsid w:val="1CDD466D"/>
    <w:rsid w:val="1CE05E18"/>
    <w:rsid w:val="1CE2AFCB"/>
    <w:rsid w:val="1CE435CA"/>
    <w:rsid w:val="1CE5302A"/>
    <w:rsid w:val="1CE666B0"/>
    <w:rsid w:val="1CEA80BC"/>
    <w:rsid w:val="1CECC0D1"/>
    <w:rsid w:val="1CECC39A"/>
    <w:rsid w:val="1CEF3AE4"/>
    <w:rsid w:val="1CF180D8"/>
    <w:rsid w:val="1CF1F95A"/>
    <w:rsid w:val="1CF30891"/>
    <w:rsid w:val="1CF41C51"/>
    <w:rsid w:val="1CF4321D"/>
    <w:rsid w:val="1CF79BEB"/>
    <w:rsid w:val="1CF7FA51"/>
    <w:rsid w:val="1CF81155"/>
    <w:rsid w:val="1CF887C7"/>
    <w:rsid w:val="1CFA4627"/>
    <w:rsid w:val="1CFA4CF9"/>
    <w:rsid w:val="1CFA8BF6"/>
    <w:rsid w:val="1CFDCFCB"/>
    <w:rsid w:val="1D0814B0"/>
    <w:rsid w:val="1D085BC1"/>
    <w:rsid w:val="1D0BFE83"/>
    <w:rsid w:val="1D0C8649"/>
    <w:rsid w:val="1D0CCB49"/>
    <w:rsid w:val="1D0CE28F"/>
    <w:rsid w:val="1D0E713B"/>
    <w:rsid w:val="1D113A6E"/>
    <w:rsid w:val="1D1231A2"/>
    <w:rsid w:val="1D12EE2A"/>
    <w:rsid w:val="1D12F607"/>
    <w:rsid w:val="1D13CB9A"/>
    <w:rsid w:val="1D189F5F"/>
    <w:rsid w:val="1D1BCA0E"/>
    <w:rsid w:val="1D1F836F"/>
    <w:rsid w:val="1D2193CB"/>
    <w:rsid w:val="1D22949D"/>
    <w:rsid w:val="1D23D9A4"/>
    <w:rsid w:val="1D2CFB7C"/>
    <w:rsid w:val="1D2F299C"/>
    <w:rsid w:val="1D344FF5"/>
    <w:rsid w:val="1D346D06"/>
    <w:rsid w:val="1D34B88F"/>
    <w:rsid w:val="1D34E13F"/>
    <w:rsid w:val="1D39D259"/>
    <w:rsid w:val="1D3A4214"/>
    <w:rsid w:val="1D3A76E4"/>
    <w:rsid w:val="1D3CA92E"/>
    <w:rsid w:val="1D3DD8DD"/>
    <w:rsid w:val="1D41BE94"/>
    <w:rsid w:val="1D48B73B"/>
    <w:rsid w:val="1D49DDAE"/>
    <w:rsid w:val="1D4AC34D"/>
    <w:rsid w:val="1D4BFC4C"/>
    <w:rsid w:val="1D4D9E66"/>
    <w:rsid w:val="1D4EB83D"/>
    <w:rsid w:val="1D532633"/>
    <w:rsid w:val="1D537CEB"/>
    <w:rsid w:val="1D54C6F1"/>
    <w:rsid w:val="1D5772C3"/>
    <w:rsid w:val="1D583FEB"/>
    <w:rsid w:val="1D587501"/>
    <w:rsid w:val="1D588276"/>
    <w:rsid w:val="1D591F7D"/>
    <w:rsid w:val="1D599ADC"/>
    <w:rsid w:val="1D5B58BB"/>
    <w:rsid w:val="1D619CBB"/>
    <w:rsid w:val="1D6204E6"/>
    <w:rsid w:val="1D683D03"/>
    <w:rsid w:val="1D68D05F"/>
    <w:rsid w:val="1D6AA241"/>
    <w:rsid w:val="1D6AD4F3"/>
    <w:rsid w:val="1D6C1CA8"/>
    <w:rsid w:val="1D6C2995"/>
    <w:rsid w:val="1D6C396F"/>
    <w:rsid w:val="1D709AA4"/>
    <w:rsid w:val="1D713777"/>
    <w:rsid w:val="1D71CA11"/>
    <w:rsid w:val="1D751D49"/>
    <w:rsid w:val="1D77CADE"/>
    <w:rsid w:val="1D7AAE8E"/>
    <w:rsid w:val="1D7C043D"/>
    <w:rsid w:val="1D7C6A8B"/>
    <w:rsid w:val="1D7E870A"/>
    <w:rsid w:val="1D8111C4"/>
    <w:rsid w:val="1D831DB3"/>
    <w:rsid w:val="1D850849"/>
    <w:rsid w:val="1D877B25"/>
    <w:rsid w:val="1D89682B"/>
    <w:rsid w:val="1D8F34F3"/>
    <w:rsid w:val="1D90CD37"/>
    <w:rsid w:val="1D958782"/>
    <w:rsid w:val="1D95A175"/>
    <w:rsid w:val="1D96D731"/>
    <w:rsid w:val="1D9A9423"/>
    <w:rsid w:val="1D9AE50E"/>
    <w:rsid w:val="1D9B4437"/>
    <w:rsid w:val="1D9BA614"/>
    <w:rsid w:val="1D9C179A"/>
    <w:rsid w:val="1D9C25A2"/>
    <w:rsid w:val="1D9C6923"/>
    <w:rsid w:val="1D9D4658"/>
    <w:rsid w:val="1D9ECF95"/>
    <w:rsid w:val="1DA696D8"/>
    <w:rsid w:val="1DA85B9D"/>
    <w:rsid w:val="1DA96C85"/>
    <w:rsid w:val="1DADBF13"/>
    <w:rsid w:val="1DB49968"/>
    <w:rsid w:val="1DB66B1D"/>
    <w:rsid w:val="1DB6825A"/>
    <w:rsid w:val="1DB6BF7C"/>
    <w:rsid w:val="1DB9CE0A"/>
    <w:rsid w:val="1DBA8580"/>
    <w:rsid w:val="1DBAE30E"/>
    <w:rsid w:val="1DBC291C"/>
    <w:rsid w:val="1DBFA0D4"/>
    <w:rsid w:val="1DC3D24C"/>
    <w:rsid w:val="1DC5171D"/>
    <w:rsid w:val="1DC5FC44"/>
    <w:rsid w:val="1DC60064"/>
    <w:rsid w:val="1DC66058"/>
    <w:rsid w:val="1DC8217D"/>
    <w:rsid w:val="1DCFCEA8"/>
    <w:rsid w:val="1DD14D29"/>
    <w:rsid w:val="1DD18DDE"/>
    <w:rsid w:val="1DD1E704"/>
    <w:rsid w:val="1DD2DA81"/>
    <w:rsid w:val="1DD4F74E"/>
    <w:rsid w:val="1DD5775A"/>
    <w:rsid w:val="1DD8286E"/>
    <w:rsid w:val="1DD8C4A2"/>
    <w:rsid w:val="1DD96DCF"/>
    <w:rsid w:val="1DD98E2F"/>
    <w:rsid w:val="1DDA981E"/>
    <w:rsid w:val="1DDB8D8C"/>
    <w:rsid w:val="1DDBCFA8"/>
    <w:rsid w:val="1DDC8808"/>
    <w:rsid w:val="1DDF634A"/>
    <w:rsid w:val="1DE222EA"/>
    <w:rsid w:val="1DE4EA43"/>
    <w:rsid w:val="1DE6F5E6"/>
    <w:rsid w:val="1DE968BB"/>
    <w:rsid w:val="1DEB6F48"/>
    <w:rsid w:val="1DEBF94B"/>
    <w:rsid w:val="1DEE1C59"/>
    <w:rsid w:val="1DEF62AC"/>
    <w:rsid w:val="1DF125F7"/>
    <w:rsid w:val="1DF2A16A"/>
    <w:rsid w:val="1DF43072"/>
    <w:rsid w:val="1DF58DDB"/>
    <w:rsid w:val="1DF90977"/>
    <w:rsid w:val="1DF94387"/>
    <w:rsid w:val="1DF9E896"/>
    <w:rsid w:val="1DFD6542"/>
    <w:rsid w:val="1E0007E8"/>
    <w:rsid w:val="1E00443D"/>
    <w:rsid w:val="1E005285"/>
    <w:rsid w:val="1E020962"/>
    <w:rsid w:val="1E024429"/>
    <w:rsid w:val="1E029DF9"/>
    <w:rsid w:val="1E050250"/>
    <w:rsid w:val="1E09A3F1"/>
    <w:rsid w:val="1E0D3E87"/>
    <w:rsid w:val="1E0E2F09"/>
    <w:rsid w:val="1E1195D9"/>
    <w:rsid w:val="1E12BA60"/>
    <w:rsid w:val="1E13C4CC"/>
    <w:rsid w:val="1E13D511"/>
    <w:rsid w:val="1E151C95"/>
    <w:rsid w:val="1E1591BA"/>
    <w:rsid w:val="1E16751E"/>
    <w:rsid w:val="1E168870"/>
    <w:rsid w:val="1E1791C6"/>
    <w:rsid w:val="1E17F646"/>
    <w:rsid w:val="1E1BF38B"/>
    <w:rsid w:val="1E1CB4E4"/>
    <w:rsid w:val="1E1FF7FA"/>
    <w:rsid w:val="1E20882C"/>
    <w:rsid w:val="1E22042D"/>
    <w:rsid w:val="1E22D7A2"/>
    <w:rsid w:val="1E23A19B"/>
    <w:rsid w:val="1E264121"/>
    <w:rsid w:val="1E296826"/>
    <w:rsid w:val="1E2A15AD"/>
    <w:rsid w:val="1E2B1350"/>
    <w:rsid w:val="1E2BC0E9"/>
    <w:rsid w:val="1E2CC6C7"/>
    <w:rsid w:val="1E2D09CB"/>
    <w:rsid w:val="1E31CDE2"/>
    <w:rsid w:val="1E34F347"/>
    <w:rsid w:val="1E364815"/>
    <w:rsid w:val="1E3806BD"/>
    <w:rsid w:val="1E390B20"/>
    <w:rsid w:val="1E3A2E39"/>
    <w:rsid w:val="1E3B801F"/>
    <w:rsid w:val="1E3D065A"/>
    <w:rsid w:val="1E420209"/>
    <w:rsid w:val="1E430A6B"/>
    <w:rsid w:val="1E440B94"/>
    <w:rsid w:val="1E44108B"/>
    <w:rsid w:val="1E46CFE9"/>
    <w:rsid w:val="1E4751B1"/>
    <w:rsid w:val="1E48BEEB"/>
    <w:rsid w:val="1E4BFD6F"/>
    <w:rsid w:val="1E4D0B1C"/>
    <w:rsid w:val="1E500A83"/>
    <w:rsid w:val="1E505420"/>
    <w:rsid w:val="1E52ABBB"/>
    <w:rsid w:val="1E534392"/>
    <w:rsid w:val="1E5617B4"/>
    <w:rsid w:val="1E56769D"/>
    <w:rsid w:val="1E5A1556"/>
    <w:rsid w:val="1E613BD4"/>
    <w:rsid w:val="1E62C681"/>
    <w:rsid w:val="1E666780"/>
    <w:rsid w:val="1E67C8BB"/>
    <w:rsid w:val="1E6DFF27"/>
    <w:rsid w:val="1E6E976E"/>
    <w:rsid w:val="1E6F3C8A"/>
    <w:rsid w:val="1E72C062"/>
    <w:rsid w:val="1E733133"/>
    <w:rsid w:val="1E74797A"/>
    <w:rsid w:val="1E74A474"/>
    <w:rsid w:val="1E7514AB"/>
    <w:rsid w:val="1E75E129"/>
    <w:rsid w:val="1E78A82C"/>
    <w:rsid w:val="1E7C2474"/>
    <w:rsid w:val="1E7DB4FA"/>
    <w:rsid w:val="1E7F8B3A"/>
    <w:rsid w:val="1E8041BF"/>
    <w:rsid w:val="1E828864"/>
    <w:rsid w:val="1E8340E1"/>
    <w:rsid w:val="1E85A482"/>
    <w:rsid w:val="1E876588"/>
    <w:rsid w:val="1E885772"/>
    <w:rsid w:val="1E887B5C"/>
    <w:rsid w:val="1E8DB4BB"/>
    <w:rsid w:val="1E8E28D1"/>
    <w:rsid w:val="1E8F0DE9"/>
    <w:rsid w:val="1E92EB96"/>
    <w:rsid w:val="1E96FC07"/>
    <w:rsid w:val="1E992CD6"/>
    <w:rsid w:val="1E99D806"/>
    <w:rsid w:val="1E9ADB08"/>
    <w:rsid w:val="1E9D2DE6"/>
    <w:rsid w:val="1EA1D855"/>
    <w:rsid w:val="1EA495EC"/>
    <w:rsid w:val="1EA681D3"/>
    <w:rsid w:val="1EA689D0"/>
    <w:rsid w:val="1EA78FB7"/>
    <w:rsid w:val="1EA992A2"/>
    <w:rsid w:val="1EA9B207"/>
    <w:rsid w:val="1EAB15DF"/>
    <w:rsid w:val="1EAB443D"/>
    <w:rsid w:val="1EAD49C5"/>
    <w:rsid w:val="1EAF4CEA"/>
    <w:rsid w:val="1EB0AFEB"/>
    <w:rsid w:val="1EB0CDB0"/>
    <w:rsid w:val="1EB137D9"/>
    <w:rsid w:val="1EB174B1"/>
    <w:rsid w:val="1EB2AE01"/>
    <w:rsid w:val="1EB54076"/>
    <w:rsid w:val="1EB541A6"/>
    <w:rsid w:val="1EB59179"/>
    <w:rsid w:val="1EB5DD61"/>
    <w:rsid w:val="1EB7C741"/>
    <w:rsid w:val="1EB7C930"/>
    <w:rsid w:val="1EBD5A55"/>
    <w:rsid w:val="1EC07F7A"/>
    <w:rsid w:val="1EC29310"/>
    <w:rsid w:val="1EC7335F"/>
    <w:rsid w:val="1EC7BAD7"/>
    <w:rsid w:val="1EC947A4"/>
    <w:rsid w:val="1ECD1FE1"/>
    <w:rsid w:val="1ED0D485"/>
    <w:rsid w:val="1ED10B12"/>
    <w:rsid w:val="1ED350F7"/>
    <w:rsid w:val="1ED8074D"/>
    <w:rsid w:val="1EDA3108"/>
    <w:rsid w:val="1EDA6FA4"/>
    <w:rsid w:val="1EDAA703"/>
    <w:rsid w:val="1EDF9B9F"/>
    <w:rsid w:val="1EE0F630"/>
    <w:rsid w:val="1EE4E19F"/>
    <w:rsid w:val="1EE9DEB8"/>
    <w:rsid w:val="1EEC500D"/>
    <w:rsid w:val="1EECAA05"/>
    <w:rsid w:val="1EEF64B1"/>
    <w:rsid w:val="1EF0A487"/>
    <w:rsid w:val="1EF2AB50"/>
    <w:rsid w:val="1EF9DE51"/>
    <w:rsid w:val="1EFA848C"/>
    <w:rsid w:val="1EFE515E"/>
    <w:rsid w:val="1EFE95AC"/>
    <w:rsid w:val="1EFF377E"/>
    <w:rsid w:val="1F053D0D"/>
    <w:rsid w:val="1F063F11"/>
    <w:rsid w:val="1F075214"/>
    <w:rsid w:val="1F077FC7"/>
    <w:rsid w:val="1F0AF02B"/>
    <w:rsid w:val="1F112A8B"/>
    <w:rsid w:val="1F13C7B5"/>
    <w:rsid w:val="1F13E4DF"/>
    <w:rsid w:val="1F141A00"/>
    <w:rsid w:val="1F15B3B7"/>
    <w:rsid w:val="1F15C7E3"/>
    <w:rsid w:val="1F16E503"/>
    <w:rsid w:val="1F172643"/>
    <w:rsid w:val="1F1756E8"/>
    <w:rsid w:val="1F19F354"/>
    <w:rsid w:val="1F1A15C4"/>
    <w:rsid w:val="1F1AE4EE"/>
    <w:rsid w:val="1F1E1992"/>
    <w:rsid w:val="1F20977D"/>
    <w:rsid w:val="1F214DB3"/>
    <w:rsid w:val="1F2203CB"/>
    <w:rsid w:val="1F2A1C17"/>
    <w:rsid w:val="1F30BF0C"/>
    <w:rsid w:val="1F31B77D"/>
    <w:rsid w:val="1F355ED1"/>
    <w:rsid w:val="1F374873"/>
    <w:rsid w:val="1F383BCF"/>
    <w:rsid w:val="1F395703"/>
    <w:rsid w:val="1F39A841"/>
    <w:rsid w:val="1F3AC3B3"/>
    <w:rsid w:val="1F3B5832"/>
    <w:rsid w:val="1F3F31E3"/>
    <w:rsid w:val="1F3F9BE7"/>
    <w:rsid w:val="1F3FAB30"/>
    <w:rsid w:val="1F409A80"/>
    <w:rsid w:val="1F418B54"/>
    <w:rsid w:val="1F42DB65"/>
    <w:rsid w:val="1F435D9F"/>
    <w:rsid w:val="1F440E2C"/>
    <w:rsid w:val="1F46AC77"/>
    <w:rsid w:val="1F484CE8"/>
    <w:rsid w:val="1F48DFBF"/>
    <w:rsid w:val="1F490E56"/>
    <w:rsid w:val="1F49A04B"/>
    <w:rsid w:val="1F4A2B62"/>
    <w:rsid w:val="1F4B4EEC"/>
    <w:rsid w:val="1F4B7DDC"/>
    <w:rsid w:val="1F503E31"/>
    <w:rsid w:val="1F50585C"/>
    <w:rsid w:val="1F51B374"/>
    <w:rsid w:val="1F52B8AD"/>
    <w:rsid w:val="1F537C07"/>
    <w:rsid w:val="1F5464D8"/>
    <w:rsid w:val="1F554E26"/>
    <w:rsid w:val="1F5A076A"/>
    <w:rsid w:val="1F5B503F"/>
    <w:rsid w:val="1F5CFE76"/>
    <w:rsid w:val="1F5D6CBA"/>
    <w:rsid w:val="1F5DDDA8"/>
    <w:rsid w:val="1F5E9622"/>
    <w:rsid w:val="1F5F25FA"/>
    <w:rsid w:val="1F60F6E2"/>
    <w:rsid w:val="1F62E6D4"/>
    <w:rsid w:val="1F667D87"/>
    <w:rsid w:val="1F68C4D2"/>
    <w:rsid w:val="1F68EECC"/>
    <w:rsid w:val="1F6A2904"/>
    <w:rsid w:val="1F6A73E9"/>
    <w:rsid w:val="1F6B491F"/>
    <w:rsid w:val="1F6B570A"/>
    <w:rsid w:val="1F6FFFE1"/>
    <w:rsid w:val="1F7141BE"/>
    <w:rsid w:val="1F72BDDB"/>
    <w:rsid w:val="1F72DC34"/>
    <w:rsid w:val="1F764516"/>
    <w:rsid w:val="1F78F5BE"/>
    <w:rsid w:val="1F7F178D"/>
    <w:rsid w:val="1F803F35"/>
    <w:rsid w:val="1F80A4FE"/>
    <w:rsid w:val="1F8122FA"/>
    <w:rsid w:val="1F8233FA"/>
    <w:rsid w:val="1F824E25"/>
    <w:rsid w:val="1F83C535"/>
    <w:rsid w:val="1F853F9F"/>
    <w:rsid w:val="1F858CDF"/>
    <w:rsid w:val="1F85DD43"/>
    <w:rsid w:val="1F868C25"/>
    <w:rsid w:val="1F8C02FB"/>
    <w:rsid w:val="1F8F172F"/>
    <w:rsid w:val="1F8F6FA8"/>
    <w:rsid w:val="1F92D2CF"/>
    <w:rsid w:val="1F935DCD"/>
    <w:rsid w:val="1F943687"/>
    <w:rsid w:val="1F96A115"/>
    <w:rsid w:val="1F9B142E"/>
    <w:rsid w:val="1F9C22E6"/>
    <w:rsid w:val="1F9CB1A3"/>
    <w:rsid w:val="1F9D872D"/>
    <w:rsid w:val="1F9E27DA"/>
    <w:rsid w:val="1F9E34A6"/>
    <w:rsid w:val="1F9EFE91"/>
    <w:rsid w:val="1FA4635C"/>
    <w:rsid w:val="1FA48649"/>
    <w:rsid w:val="1FA99495"/>
    <w:rsid w:val="1FAE5C0D"/>
    <w:rsid w:val="1FAF4433"/>
    <w:rsid w:val="1FAFCA76"/>
    <w:rsid w:val="1FB0A6EF"/>
    <w:rsid w:val="1FB0CFF6"/>
    <w:rsid w:val="1FB1A8D1"/>
    <w:rsid w:val="1FB2B135"/>
    <w:rsid w:val="1FB5530A"/>
    <w:rsid w:val="1FB5B2E4"/>
    <w:rsid w:val="1FB78294"/>
    <w:rsid w:val="1FB7A37C"/>
    <w:rsid w:val="1FB7ECFC"/>
    <w:rsid w:val="1FB99343"/>
    <w:rsid w:val="1FBACC68"/>
    <w:rsid w:val="1FC0FB67"/>
    <w:rsid w:val="1FC25243"/>
    <w:rsid w:val="1FC32D69"/>
    <w:rsid w:val="1FC44566"/>
    <w:rsid w:val="1FC6572F"/>
    <w:rsid w:val="1FCC385F"/>
    <w:rsid w:val="1FCF4429"/>
    <w:rsid w:val="1FD074FA"/>
    <w:rsid w:val="1FD09E9C"/>
    <w:rsid w:val="1FD1938B"/>
    <w:rsid w:val="1FD1E79F"/>
    <w:rsid w:val="1FD5D31D"/>
    <w:rsid w:val="1FD6493F"/>
    <w:rsid w:val="1FD82858"/>
    <w:rsid w:val="1FD94041"/>
    <w:rsid w:val="1FD9F0AF"/>
    <w:rsid w:val="1FDA4B0B"/>
    <w:rsid w:val="1FDA6878"/>
    <w:rsid w:val="1FDA854D"/>
    <w:rsid w:val="1FDD2125"/>
    <w:rsid w:val="1FDDD6CD"/>
    <w:rsid w:val="1FDFFDBC"/>
    <w:rsid w:val="1FE4BAFD"/>
    <w:rsid w:val="1FE55610"/>
    <w:rsid w:val="1FE563EF"/>
    <w:rsid w:val="1FE95EF3"/>
    <w:rsid w:val="1FE9FA8A"/>
    <w:rsid w:val="1FEA14E3"/>
    <w:rsid w:val="1FEB470A"/>
    <w:rsid w:val="1FEC4F76"/>
    <w:rsid w:val="1FEDB71F"/>
    <w:rsid w:val="1FEDB749"/>
    <w:rsid w:val="1FEECD33"/>
    <w:rsid w:val="1FF3A6CB"/>
    <w:rsid w:val="1FF4B6CB"/>
    <w:rsid w:val="1FF89546"/>
    <w:rsid w:val="1FF8F874"/>
    <w:rsid w:val="1FFC0C58"/>
    <w:rsid w:val="1FFC8AFF"/>
    <w:rsid w:val="1FFE2B64"/>
    <w:rsid w:val="200021FF"/>
    <w:rsid w:val="20018C7F"/>
    <w:rsid w:val="200347C9"/>
    <w:rsid w:val="2004DE3B"/>
    <w:rsid w:val="20054CF4"/>
    <w:rsid w:val="2006297A"/>
    <w:rsid w:val="2006EF80"/>
    <w:rsid w:val="2006FF92"/>
    <w:rsid w:val="200B1F99"/>
    <w:rsid w:val="200C0187"/>
    <w:rsid w:val="200E9E2A"/>
    <w:rsid w:val="200FED4D"/>
    <w:rsid w:val="201109E9"/>
    <w:rsid w:val="20146DA5"/>
    <w:rsid w:val="20165AB0"/>
    <w:rsid w:val="20192BD1"/>
    <w:rsid w:val="201A5B7E"/>
    <w:rsid w:val="20219BFB"/>
    <w:rsid w:val="2021FDC0"/>
    <w:rsid w:val="20224B44"/>
    <w:rsid w:val="20227537"/>
    <w:rsid w:val="2022F0DA"/>
    <w:rsid w:val="2023013D"/>
    <w:rsid w:val="202551AB"/>
    <w:rsid w:val="2026385F"/>
    <w:rsid w:val="20265C80"/>
    <w:rsid w:val="202A3404"/>
    <w:rsid w:val="202FA848"/>
    <w:rsid w:val="20310601"/>
    <w:rsid w:val="2031BA32"/>
    <w:rsid w:val="2031CA4B"/>
    <w:rsid w:val="203247DF"/>
    <w:rsid w:val="2033DDA2"/>
    <w:rsid w:val="2034E692"/>
    <w:rsid w:val="203522FE"/>
    <w:rsid w:val="2036CC43"/>
    <w:rsid w:val="20372AC0"/>
    <w:rsid w:val="20391FC8"/>
    <w:rsid w:val="203CDD68"/>
    <w:rsid w:val="203DB0FB"/>
    <w:rsid w:val="20404483"/>
    <w:rsid w:val="20420BA2"/>
    <w:rsid w:val="20427CE3"/>
    <w:rsid w:val="2042EDF7"/>
    <w:rsid w:val="2044920B"/>
    <w:rsid w:val="2045A2FA"/>
    <w:rsid w:val="20473466"/>
    <w:rsid w:val="20474C35"/>
    <w:rsid w:val="20474F36"/>
    <w:rsid w:val="2059EE24"/>
    <w:rsid w:val="205BCD62"/>
    <w:rsid w:val="205C5445"/>
    <w:rsid w:val="205C72AB"/>
    <w:rsid w:val="205D29EF"/>
    <w:rsid w:val="205DCC3D"/>
    <w:rsid w:val="205F410D"/>
    <w:rsid w:val="205FAB41"/>
    <w:rsid w:val="2062073E"/>
    <w:rsid w:val="20620AF6"/>
    <w:rsid w:val="20625AE5"/>
    <w:rsid w:val="20650312"/>
    <w:rsid w:val="206861EB"/>
    <w:rsid w:val="20687198"/>
    <w:rsid w:val="20697D15"/>
    <w:rsid w:val="20698843"/>
    <w:rsid w:val="2069F7F7"/>
    <w:rsid w:val="206BDACB"/>
    <w:rsid w:val="206C8D42"/>
    <w:rsid w:val="206E9701"/>
    <w:rsid w:val="206FCDDB"/>
    <w:rsid w:val="20716B9F"/>
    <w:rsid w:val="20722581"/>
    <w:rsid w:val="20731645"/>
    <w:rsid w:val="2074BD83"/>
    <w:rsid w:val="2076BD56"/>
    <w:rsid w:val="2076F9F4"/>
    <w:rsid w:val="2078B7A7"/>
    <w:rsid w:val="207977A3"/>
    <w:rsid w:val="207B690D"/>
    <w:rsid w:val="207BC2A3"/>
    <w:rsid w:val="207E474E"/>
    <w:rsid w:val="207F9F04"/>
    <w:rsid w:val="20803A60"/>
    <w:rsid w:val="20818347"/>
    <w:rsid w:val="2081FE82"/>
    <w:rsid w:val="2083732E"/>
    <w:rsid w:val="20842D49"/>
    <w:rsid w:val="2086265D"/>
    <w:rsid w:val="20869BBD"/>
    <w:rsid w:val="208B80CF"/>
    <w:rsid w:val="208C99E4"/>
    <w:rsid w:val="208C9BD7"/>
    <w:rsid w:val="208E3B3A"/>
    <w:rsid w:val="208E803F"/>
    <w:rsid w:val="20907F4B"/>
    <w:rsid w:val="2090EEB7"/>
    <w:rsid w:val="209345C7"/>
    <w:rsid w:val="2093FD57"/>
    <w:rsid w:val="20952110"/>
    <w:rsid w:val="209603DC"/>
    <w:rsid w:val="209785AE"/>
    <w:rsid w:val="2097E229"/>
    <w:rsid w:val="209A8849"/>
    <w:rsid w:val="209A8D35"/>
    <w:rsid w:val="209C4A6A"/>
    <w:rsid w:val="209EDA85"/>
    <w:rsid w:val="209EFEB4"/>
    <w:rsid w:val="20A187F1"/>
    <w:rsid w:val="20A1ABEF"/>
    <w:rsid w:val="20A418AB"/>
    <w:rsid w:val="20A4E412"/>
    <w:rsid w:val="20A505B4"/>
    <w:rsid w:val="20A6C232"/>
    <w:rsid w:val="20A7CDBC"/>
    <w:rsid w:val="20A9AD27"/>
    <w:rsid w:val="20A9BD21"/>
    <w:rsid w:val="20A9EEFE"/>
    <w:rsid w:val="20AA45BD"/>
    <w:rsid w:val="20AC076C"/>
    <w:rsid w:val="20AD76D8"/>
    <w:rsid w:val="20AEF22B"/>
    <w:rsid w:val="20AFFDB4"/>
    <w:rsid w:val="20B5C48E"/>
    <w:rsid w:val="20B77288"/>
    <w:rsid w:val="20BA98F1"/>
    <w:rsid w:val="20BB536A"/>
    <w:rsid w:val="20BBC930"/>
    <w:rsid w:val="20BDDB13"/>
    <w:rsid w:val="20BFB776"/>
    <w:rsid w:val="20BFFC61"/>
    <w:rsid w:val="20C03E8F"/>
    <w:rsid w:val="20C1389E"/>
    <w:rsid w:val="20C26C1C"/>
    <w:rsid w:val="20C512AA"/>
    <w:rsid w:val="20C52833"/>
    <w:rsid w:val="20C96BE6"/>
    <w:rsid w:val="20CA4174"/>
    <w:rsid w:val="20CB677B"/>
    <w:rsid w:val="20CEAF44"/>
    <w:rsid w:val="20CF8E74"/>
    <w:rsid w:val="20D0983A"/>
    <w:rsid w:val="20D1614C"/>
    <w:rsid w:val="20D3189A"/>
    <w:rsid w:val="20D51237"/>
    <w:rsid w:val="20D537E7"/>
    <w:rsid w:val="20D6EA9D"/>
    <w:rsid w:val="20D7FB76"/>
    <w:rsid w:val="20D9F2B8"/>
    <w:rsid w:val="20DF5C18"/>
    <w:rsid w:val="20DFDCFC"/>
    <w:rsid w:val="20E3D444"/>
    <w:rsid w:val="20E49DCA"/>
    <w:rsid w:val="20E55A7D"/>
    <w:rsid w:val="20E5DA56"/>
    <w:rsid w:val="20E744D6"/>
    <w:rsid w:val="20E8F0D6"/>
    <w:rsid w:val="20E8F77D"/>
    <w:rsid w:val="20EC0123"/>
    <w:rsid w:val="20F029FE"/>
    <w:rsid w:val="20F05554"/>
    <w:rsid w:val="20F0DF51"/>
    <w:rsid w:val="20F1A425"/>
    <w:rsid w:val="20F2BE7C"/>
    <w:rsid w:val="20F36643"/>
    <w:rsid w:val="20F4DB28"/>
    <w:rsid w:val="20F51DE7"/>
    <w:rsid w:val="20F90669"/>
    <w:rsid w:val="20F9F333"/>
    <w:rsid w:val="20FD16F6"/>
    <w:rsid w:val="2100F737"/>
    <w:rsid w:val="21037AB7"/>
    <w:rsid w:val="2104470B"/>
    <w:rsid w:val="21061B49"/>
    <w:rsid w:val="2109F4BD"/>
    <w:rsid w:val="210A911E"/>
    <w:rsid w:val="210C9B51"/>
    <w:rsid w:val="210CB578"/>
    <w:rsid w:val="210CBE02"/>
    <w:rsid w:val="210F80D7"/>
    <w:rsid w:val="211111EC"/>
    <w:rsid w:val="211260E3"/>
    <w:rsid w:val="211599DB"/>
    <w:rsid w:val="21171D9B"/>
    <w:rsid w:val="2118529B"/>
    <w:rsid w:val="2118F15C"/>
    <w:rsid w:val="211A1D34"/>
    <w:rsid w:val="211A22E8"/>
    <w:rsid w:val="211B7CD2"/>
    <w:rsid w:val="211C30E9"/>
    <w:rsid w:val="211D058D"/>
    <w:rsid w:val="211D6566"/>
    <w:rsid w:val="2122A08A"/>
    <w:rsid w:val="21235088"/>
    <w:rsid w:val="2126D968"/>
    <w:rsid w:val="212937AF"/>
    <w:rsid w:val="212A187D"/>
    <w:rsid w:val="212C08E8"/>
    <w:rsid w:val="212C8480"/>
    <w:rsid w:val="212EE0DA"/>
    <w:rsid w:val="212EFFBB"/>
    <w:rsid w:val="212F118E"/>
    <w:rsid w:val="212FAAA8"/>
    <w:rsid w:val="2131A8DE"/>
    <w:rsid w:val="2133762E"/>
    <w:rsid w:val="2133B448"/>
    <w:rsid w:val="2134ABCD"/>
    <w:rsid w:val="21365CF7"/>
    <w:rsid w:val="21370EF7"/>
    <w:rsid w:val="21373E33"/>
    <w:rsid w:val="21379B7A"/>
    <w:rsid w:val="2137AA2D"/>
    <w:rsid w:val="21382456"/>
    <w:rsid w:val="213930F9"/>
    <w:rsid w:val="213A9766"/>
    <w:rsid w:val="213EDE12"/>
    <w:rsid w:val="213F0E3F"/>
    <w:rsid w:val="213F50F1"/>
    <w:rsid w:val="214103D7"/>
    <w:rsid w:val="2142E55D"/>
    <w:rsid w:val="2143B2B1"/>
    <w:rsid w:val="2144065B"/>
    <w:rsid w:val="21447A7A"/>
    <w:rsid w:val="2146B19A"/>
    <w:rsid w:val="2149492D"/>
    <w:rsid w:val="214AF857"/>
    <w:rsid w:val="214C61A3"/>
    <w:rsid w:val="214C7208"/>
    <w:rsid w:val="214DA274"/>
    <w:rsid w:val="214E54D5"/>
    <w:rsid w:val="2150F962"/>
    <w:rsid w:val="2152A8B4"/>
    <w:rsid w:val="215352F1"/>
    <w:rsid w:val="21537007"/>
    <w:rsid w:val="21548538"/>
    <w:rsid w:val="21553C0A"/>
    <w:rsid w:val="21558911"/>
    <w:rsid w:val="2158F499"/>
    <w:rsid w:val="215BA769"/>
    <w:rsid w:val="215D4740"/>
    <w:rsid w:val="2161771B"/>
    <w:rsid w:val="21655AF8"/>
    <w:rsid w:val="216687D4"/>
    <w:rsid w:val="216C636B"/>
    <w:rsid w:val="2172CE66"/>
    <w:rsid w:val="2173CA7B"/>
    <w:rsid w:val="217553A9"/>
    <w:rsid w:val="2176E368"/>
    <w:rsid w:val="2178493A"/>
    <w:rsid w:val="21784AE2"/>
    <w:rsid w:val="217B605A"/>
    <w:rsid w:val="217E1A84"/>
    <w:rsid w:val="217F4C43"/>
    <w:rsid w:val="2181E4D8"/>
    <w:rsid w:val="2187FEE9"/>
    <w:rsid w:val="2188109F"/>
    <w:rsid w:val="21894461"/>
    <w:rsid w:val="21898D96"/>
    <w:rsid w:val="218B8F1C"/>
    <w:rsid w:val="218C5119"/>
    <w:rsid w:val="218C6FC0"/>
    <w:rsid w:val="218CD096"/>
    <w:rsid w:val="218DC3C8"/>
    <w:rsid w:val="218ED5CF"/>
    <w:rsid w:val="2190261E"/>
    <w:rsid w:val="219134F6"/>
    <w:rsid w:val="21916815"/>
    <w:rsid w:val="2191BA7B"/>
    <w:rsid w:val="21961629"/>
    <w:rsid w:val="2199832A"/>
    <w:rsid w:val="219B26F2"/>
    <w:rsid w:val="219BB279"/>
    <w:rsid w:val="219C637A"/>
    <w:rsid w:val="219C8B54"/>
    <w:rsid w:val="21A05AA8"/>
    <w:rsid w:val="21A15227"/>
    <w:rsid w:val="21A247A4"/>
    <w:rsid w:val="21A2E291"/>
    <w:rsid w:val="21A41A29"/>
    <w:rsid w:val="21A45296"/>
    <w:rsid w:val="21A4A281"/>
    <w:rsid w:val="21A818E9"/>
    <w:rsid w:val="21A986EB"/>
    <w:rsid w:val="21AC48FE"/>
    <w:rsid w:val="21ACA7FA"/>
    <w:rsid w:val="21ACBC4D"/>
    <w:rsid w:val="21B29FAE"/>
    <w:rsid w:val="21B35CBE"/>
    <w:rsid w:val="21B4DB07"/>
    <w:rsid w:val="21B56554"/>
    <w:rsid w:val="21B8973D"/>
    <w:rsid w:val="21BE0775"/>
    <w:rsid w:val="21BE9663"/>
    <w:rsid w:val="21C339BC"/>
    <w:rsid w:val="21C39C26"/>
    <w:rsid w:val="21C40A0A"/>
    <w:rsid w:val="21C65A53"/>
    <w:rsid w:val="21C6A5CF"/>
    <w:rsid w:val="21C72937"/>
    <w:rsid w:val="21C9AF03"/>
    <w:rsid w:val="21CB7307"/>
    <w:rsid w:val="21CD1D2B"/>
    <w:rsid w:val="21D2C2F8"/>
    <w:rsid w:val="21D6BD5A"/>
    <w:rsid w:val="21D73F06"/>
    <w:rsid w:val="21D85C9B"/>
    <w:rsid w:val="21DA33D2"/>
    <w:rsid w:val="21DA405B"/>
    <w:rsid w:val="21DB2D93"/>
    <w:rsid w:val="21DE078D"/>
    <w:rsid w:val="21DEB5A7"/>
    <w:rsid w:val="21E147CD"/>
    <w:rsid w:val="21E33551"/>
    <w:rsid w:val="21E43289"/>
    <w:rsid w:val="21E61C15"/>
    <w:rsid w:val="21E628E8"/>
    <w:rsid w:val="21E675AE"/>
    <w:rsid w:val="21E935F4"/>
    <w:rsid w:val="21EB8700"/>
    <w:rsid w:val="21ECF867"/>
    <w:rsid w:val="21EE80D3"/>
    <w:rsid w:val="21EF3AF1"/>
    <w:rsid w:val="21EF9ECF"/>
    <w:rsid w:val="21EFED32"/>
    <w:rsid w:val="21F03499"/>
    <w:rsid w:val="21F11939"/>
    <w:rsid w:val="21F2301B"/>
    <w:rsid w:val="21F7634A"/>
    <w:rsid w:val="21F8E4D5"/>
    <w:rsid w:val="21FAC133"/>
    <w:rsid w:val="21FB5D01"/>
    <w:rsid w:val="21FD816C"/>
    <w:rsid w:val="21FDE7D1"/>
    <w:rsid w:val="21FFA036"/>
    <w:rsid w:val="21FFD8B2"/>
    <w:rsid w:val="22066DCA"/>
    <w:rsid w:val="22077862"/>
    <w:rsid w:val="2207C18E"/>
    <w:rsid w:val="2208024A"/>
    <w:rsid w:val="22082A24"/>
    <w:rsid w:val="220C3B64"/>
    <w:rsid w:val="220DD3ED"/>
    <w:rsid w:val="220FC0EA"/>
    <w:rsid w:val="221058A5"/>
    <w:rsid w:val="221094F8"/>
    <w:rsid w:val="22116447"/>
    <w:rsid w:val="22127879"/>
    <w:rsid w:val="22136D2B"/>
    <w:rsid w:val="221536BA"/>
    <w:rsid w:val="221638E4"/>
    <w:rsid w:val="221C18B5"/>
    <w:rsid w:val="221D3445"/>
    <w:rsid w:val="221D5498"/>
    <w:rsid w:val="221FBF1C"/>
    <w:rsid w:val="22202FF9"/>
    <w:rsid w:val="22212AE5"/>
    <w:rsid w:val="22220E51"/>
    <w:rsid w:val="2223FD07"/>
    <w:rsid w:val="22247786"/>
    <w:rsid w:val="22255AE0"/>
    <w:rsid w:val="222573E1"/>
    <w:rsid w:val="22260DB0"/>
    <w:rsid w:val="2227F866"/>
    <w:rsid w:val="2228467F"/>
    <w:rsid w:val="22297999"/>
    <w:rsid w:val="222B5FAB"/>
    <w:rsid w:val="222C0559"/>
    <w:rsid w:val="222C4450"/>
    <w:rsid w:val="222CBB90"/>
    <w:rsid w:val="222D906F"/>
    <w:rsid w:val="22301ED3"/>
    <w:rsid w:val="2230C2D6"/>
    <w:rsid w:val="22318313"/>
    <w:rsid w:val="22348285"/>
    <w:rsid w:val="22355391"/>
    <w:rsid w:val="2237C3E6"/>
    <w:rsid w:val="22380B9D"/>
    <w:rsid w:val="22384117"/>
    <w:rsid w:val="223A274C"/>
    <w:rsid w:val="223B8A17"/>
    <w:rsid w:val="223CB116"/>
    <w:rsid w:val="223D45CD"/>
    <w:rsid w:val="223DF4FA"/>
    <w:rsid w:val="223E6D44"/>
    <w:rsid w:val="22415F50"/>
    <w:rsid w:val="22477A2A"/>
    <w:rsid w:val="224B64A0"/>
    <w:rsid w:val="224ECB3D"/>
    <w:rsid w:val="2252BBBF"/>
    <w:rsid w:val="22533E39"/>
    <w:rsid w:val="2254DFB8"/>
    <w:rsid w:val="2255545A"/>
    <w:rsid w:val="225594F9"/>
    <w:rsid w:val="2259A622"/>
    <w:rsid w:val="225B1E39"/>
    <w:rsid w:val="225BBCA9"/>
    <w:rsid w:val="225BF0A5"/>
    <w:rsid w:val="225CD7A8"/>
    <w:rsid w:val="22612C9F"/>
    <w:rsid w:val="22621745"/>
    <w:rsid w:val="22647BB2"/>
    <w:rsid w:val="22665C68"/>
    <w:rsid w:val="2266D4F7"/>
    <w:rsid w:val="2266D7ED"/>
    <w:rsid w:val="2266DD74"/>
    <w:rsid w:val="226752F1"/>
    <w:rsid w:val="226E6268"/>
    <w:rsid w:val="22728817"/>
    <w:rsid w:val="22735762"/>
    <w:rsid w:val="2274687B"/>
    <w:rsid w:val="22749176"/>
    <w:rsid w:val="227B0A15"/>
    <w:rsid w:val="227E389A"/>
    <w:rsid w:val="228041EC"/>
    <w:rsid w:val="2280AFAF"/>
    <w:rsid w:val="2286DF36"/>
    <w:rsid w:val="2287A986"/>
    <w:rsid w:val="2289199C"/>
    <w:rsid w:val="228D88CB"/>
    <w:rsid w:val="228EF246"/>
    <w:rsid w:val="228EF36A"/>
    <w:rsid w:val="229029A8"/>
    <w:rsid w:val="2290DB58"/>
    <w:rsid w:val="22925D36"/>
    <w:rsid w:val="2293ADB2"/>
    <w:rsid w:val="22967044"/>
    <w:rsid w:val="229B242C"/>
    <w:rsid w:val="229C3331"/>
    <w:rsid w:val="22A216E4"/>
    <w:rsid w:val="22A6DFC5"/>
    <w:rsid w:val="22A8DB38"/>
    <w:rsid w:val="22A93B00"/>
    <w:rsid w:val="22A983AC"/>
    <w:rsid w:val="22AA8CCC"/>
    <w:rsid w:val="22AC07D3"/>
    <w:rsid w:val="22AD5FD9"/>
    <w:rsid w:val="22AE6AAD"/>
    <w:rsid w:val="22AF37DD"/>
    <w:rsid w:val="22B1950B"/>
    <w:rsid w:val="22B2A5C5"/>
    <w:rsid w:val="22B83883"/>
    <w:rsid w:val="22B8A931"/>
    <w:rsid w:val="22BA7F08"/>
    <w:rsid w:val="22BAD260"/>
    <w:rsid w:val="22C0FDC5"/>
    <w:rsid w:val="22C18F7C"/>
    <w:rsid w:val="22C574BD"/>
    <w:rsid w:val="22C5AF11"/>
    <w:rsid w:val="22C6051A"/>
    <w:rsid w:val="22C891C8"/>
    <w:rsid w:val="22C8982F"/>
    <w:rsid w:val="22C8BAE8"/>
    <w:rsid w:val="22C932B3"/>
    <w:rsid w:val="22C990A8"/>
    <w:rsid w:val="22CEF270"/>
    <w:rsid w:val="22D2D335"/>
    <w:rsid w:val="22D862A6"/>
    <w:rsid w:val="22D96D6C"/>
    <w:rsid w:val="22DE4A91"/>
    <w:rsid w:val="22DF39C1"/>
    <w:rsid w:val="22E615DE"/>
    <w:rsid w:val="22E8BC6F"/>
    <w:rsid w:val="22E94992"/>
    <w:rsid w:val="22E9C5C8"/>
    <w:rsid w:val="22EB46D3"/>
    <w:rsid w:val="22EFD8D1"/>
    <w:rsid w:val="22F2182B"/>
    <w:rsid w:val="22F36B04"/>
    <w:rsid w:val="22F38F57"/>
    <w:rsid w:val="22F50FE1"/>
    <w:rsid w:val="22F529C4"/>
    <w:rsid w:val="22F662DB"/>
    <w:rsid w:val="22F98AD5"/>
    <w:rsid w:val="22F9ED36"/>
    <w:rsid w:val="22FA6C8D"/>
    <w:rsid w:val="22FB6226"/>
    <w:rsid w:val="22FBF889"/>
    <w:rsid w:val="22FCAE04"/>
    <w:rsid w:val="22FCCC14"/>
    <w:rsid w:val="22FCE587"/>
    <w:rsid w:val="22FF839D"/>
    <w:rsid w:val="22FFDD24"/>
    <w:rsid w:val="22FFF52C"/>
    <w:rsid w:val="230257BD"/>
    <w:rsid w:val="2303F1E6"/>
    <w:rsid w:val="2304632D"/>
    <w:rsid w:val="2305D7ED"/>
    <w:rsid w:val="2307A923"/>
    <w:rsid w:val="2307E7D2"/>
    <w:rsid w:val="230804AC"/>
    <w:rsid w:val="2308A055"/>
    <w:rsid w:val="230D0AE4"/>
    <w:rsid w:val="230DAAC3"/>
    <w:rsid w:val="230F0405"/>
    <w:rsid w:val="23138BED"/>
    <w:rsid w:val="23155876"/>
    <w:rsid w:val="23156528"/>
    <w:rsid w:val="23158374"/>
    <w:rsid w:val="23170D3B"/>
    <w:rsid w:val="23177C74"/>
    <w:rsid w:val="2317A83D"/>
    <w:rsid w:val="2318B001"/>
    <w:rsid w:val="23198E60"/>
    <w:rsid w:val="231AB71E"/>
    <w:rsid w:val="231C19ED"/>
    <w:rsid w:val="2320DA9C"/>
    <w:rsid w:val="232363DB"/>
    <w:rsid w:val="23237A92"/>
    <w:rsid w:val="2325F368"/>
    <w:rsid w:val="232D12C3"/>
    <w:rsid w:val="232D3EAD"/>
    <w:rsid w:val="232D572E"/>
    <w:rsid w:val="232D76B1"/>
    <w:rsid w:val="232DC493"/>
    <w:rsid w:val="232E5432"/>
    <w:rsid w:val="2332379B"/>
    <w:rsid w:val="2332EF29"/>
    <w:rsid w:val="23339849"/>
    <w:rsid w:val="2336FC52"/>
    <w:rsid w:val="233843E4"/>
    <w:rsid w:val="233D1404"/>
    <w:rsid w:val="233FF1D3"/>
    <w:rsid w:val="2347D34B"/>
    <w:rsid w:val="2348F253"/>
    <w:rsid w:val="234A34C6"/>
    <w:rsid w:val="234EE623"/>
    <w:rsid w:val="2350D613"/>
    <w:rsid w:val="2350E471"/>
    <w:rsid w:val="2352A858"/>
    <w:rsid w:val="235356F2"/>
    <w:rsid w:val="2354D10F"/>
    <w:rsid w:val="23584596"/>
    <w:rsid w:val="235B7789"/>
    <w:rsid w:val="235D2D63"/>
    <w:rsid w:val="235E37A8"/>
    <w:rsid w:val="235E8B60"/>
    <w:rsid w:val="235F8A38"/>
    <w:rsid w:val="236563EF"/>
    <w:rsid w:val="23660F55"/>
    <w:rsid w:val="2368BEB3"/>
    <w:rsid w:val="236A5CA6"/>
    <w:rsid w:val="236B9D11"/>
    <w:rsid w:val="236BCE2A"/>
    <w:rsid w:val="236C458E"/>
    <w:rsid w:val="236EA493"/>
    <w:rsid w:val="236EAE06"/>
    <w:rsid w:val="236F22B4"/>
    <w:rsid w:val="236F6C2E"/>
    <w:rsid w:val="23708C66"/>
    <w:rsid w:val="2370D841"/>
    <w:rsid w:val="2375E7E2"/>
    <w:rsid w:val="2376518E"/>
    <w:rsid w:val="23768C5A"/>
    <w:rsid w:val="237C8F05"/>
    <w:rsid w:val="2380660E"/>
    <w:rsid w:val="23824CAB"/>
    <w:rsid w:val="23835438"/>
    <w:rsid w:val="2383BE9C"/>
    <w:rsid w:val="238995CA"/>
    <w:rsid w:val="238ABF42"/>
    <w:rsid w:val="238D3344"/>
    <w:rsid w:val="238E6B1F"/>
    <w:rsid w:val="238FA542"/>
    <w:rsid w:val="2392B91D"/>
    <w:rsid w:val="2393E147"/>
    <w:rsid w:val="239553BE"/>
    <w:rsid w:val="23960F9E"/>
    <w:rsid w:val="2397162C"/>
    <w:rsid w:val="23974F2A"/>
    <w:rsid w:val="2397F9A3"/>
    <w:rsid w:val="2399233A"/>
    <w:rsid w:val="2399F4A1"/>
    <w:rsid w:val="239A200F"/>
    <w:rsid w:val="239CC774"/>
    <w:rsid w:val="239CD558"/>
    <w:rsid w:val="239FD7A6"/>
    <w:rsid w:val="23A29532"/>
    <w:rsid w:val="23A367A8"/>
    <w:rsid w:val="23A47FF0"/>
    <w:rsid w:val="23A6BF68"/>
    <w:rsid w:val="23A6FE90"/>
    <w:rsid w:val="23A750EC"/>
    <w:rsid w:val="23A934E0"/>
    <w:rsid w:val="23AAF3F6"/>
    <w:rsid w:val="23AB62F3"/>
    <w:rsid w:val="23AE3A85"/>
    <w:rsid w:val="23AFB640"/>
    <w:rsid w:val="23B26049"/>
    <w:rsid w:val="23B76E72"/>
    <w:rsid w:val="23B80F23"/>
    <w:rsid w:val="23BABD70"/>
    <w:rsid w:val="23C30556"/>
    <w:rsid w:val="23C33D8C"/>
    <w:rsid w:val="23C4196B"/>
    <w:rsid w:val="23C51B55"/>
    <w:rsid w:val="23C7A82A"/>
    <w:rsid w:val="23C7EF4B"/>
    <w:rsid w:val="23C90730"/>
    <w:rsid w:val="23CB7E75"/>
    <w:rsid w:val="23CD9544"/>
    <w:rsid w:val="23CDA545"/>
    <w:rsid w:val="23CDF4A5"/>
    <w:rsid w:val="23CE1DC5"/>
    <w:rsid w:val="23CFF0B7"/>
    <w:rsid w:val="23D03DF3"/>
    <w:rsid w:val="23D13FC3"/>
    <w:rsid w:val="23D17C39"/>
    <w:rsid w:val="23D7C60E"/>
    <w:rsid w:val="23DA8DE5"/>
    <w:rsid w:val="23DC3F4E"/>
    <w:rsid w:val="23DE51F2"/>
    <w:rsid w:val="23DEE26C"/>
    <w:rsid w:val="23E0091C"/>
    <w:rsid w:val="23E0F962"/>
    <w:rsid w:val="23E107CF"/>
    <w:rsid w:val="23E29763"/>
    <w:rsid w:val="23E38155"/>
    <w:rsid w:val="23E547F2"/>
    <w:rsid w:val="23E5734D"/>
    <w:rsid w:val="23E97C8E"/>
    <w:rsid w:val="23E9EBBF"/>
    <w:rsid w:val="23EB6322"/>
    <w:rsid w:val="23EB8CA4"/>
    <w:rsid w:val="23EBB622"/>
    <w:rsid w:val="23EDD5F9"/>
    <w:rsid w:val="23EECB02"/>
    <w:rsid w:val="23EFD657"/>
    <w:rsid w:val="23F01C7A"/>
    <w:rsid w:val="23F05946"/>
    <w:rsid w:val="23F29999"/>
    <w:rsid w:val="23F4A42D"/>
    <w:rsid w:val="23F620DF"/>
    <w:rsid w:val="23F638A3"/>
    <w:rsid w:val="23F78EA5"/>
    <w:rsid w:val="23F8B154"/>
    <w:rsid w:val="23FB5F5A"/>
    <w:rsid w:val="2400AB11"/>
    <w:rsid w:val="24014CBC"/>
    <w:rsid w:val="24068E48"/>
    <w:rsid w:val="2409FEF9"/>
    <w:rsid w:val="240A2181"/>
    <w:rsid w:val="240A82DB"/>
    <w:rsid w:val="240EA4D0"/>
    <w:rsid w:val="240FF3EC"/>
    <w:rsid w:val="24100FA6"/>
    <w:rsid w:val="241295D9"/>
    <w:rsid w:val="2415CE15"/>
    <w:rsid w:val="24166349"/>
    <w:rsid w:val="24170367"/>
    <w:rsid w:val="2418F17D"/>
    <w:rsid w:val="24191B04"/>
    <w:rsid w:val="241A122C"/>
    <w:rsid w:val="241AE105"/>
    <w:rsid w:val="241E1CEA"/>
    <w:rsid w:val="241F80C0"/>
    <w:rsid w:val="242243F6"/>
    <w:rsid w:val="24224E86"/>
    <w:rsid w:val="24242521"/>
    <w:rsid w:val="2425231A"/>
    <w:rsid w:val="2426C967"/>
    <w:rsid w:val="24270413"/>
    <w:rsid w:val="2428E4DB"/>
    <w:rsid w:val="2432CC84"/>
    <w:rsid w:val="24331A68"/>
    <w:rsid w:val="2433F40E"/>
    <w:rsid w:val="24343DB8"/>
    <w:rsid w:val="2434B5F5"/>
    <w:rsid w:val="2434C194"/>
    <w:rsid w:val="243668EA"/>
    <w:rsid w:val="2436B1F0"/>
    <w:rsid w:val="243C46EF"/>
    <w:rsid w:val="243CED78"/>
    <w:rsid w:val="243D4D40"/>
    <w:rsid w:val="243DF7F3"/>
    <w:rsid w:val="24403BF3"/>
    <w:rsid w:val="24447306"/>
    <w:rsid w:val="24448539"/>
    <w:rsid w:val="2446EB24"/>
    <w:rsid w:val="244806C6"/>
    <w:rsid w:val="24483FDD"/>
    <w:rsid w:val="2448E3C0"/>
    <w:rsid w:val="244CB0D3"/>
    <w:rsid w:val="244E0544"/>
    <w:rsid w:val="2450E31A"/>
    <w:rsid w:val="2450F374"/>
    <w:rsid w:val="24562E7F"/>
    <w:rsid w:val="24577D77"/>
    <w:rsid w:val="245B224B"/>
    <w:rsid w:val="245BB3BA"/>
    <w:rsid w:val="245CFD31"/>
    <w:rsid w:val="245FEEB7"/>
    <w:rsid w:val="2464BB14"/>
    <w:rsid w:val="2465EB3E"/>
    <w:rsid w:val="24687DB2"/>
    <w:rsid w:val="2469500B"/>
    <w:rsid w:val="2469D204"/>
    <w:rsid w:val="246CD4A0"/>
    <w:rsid w:val="2473303C"/>
    <w:rsid w:val="247545E4"/>
    <w:rsid w:val="24768180"/>
    <w:rsid w:val="24774CEE"/>
    <w:rsid w:val="2477C652"/>
    <w:rsid w:val="24798202"/>
    <w:rsid w:val="2484980A"/>
    <w:rsid w:val="248566F2"/>
    <w:rsid w:val="2487C115"/>
    <w:rsid w:val="2488317D"/>
    <w:rsid w:val="2488630A"/>
    <w:rsid w:val="2488B75E"/>
    <w:rsid w:val="24892C8A"/>
    <w:rsid w:val="248A81EC"/>
    <w:rsid w:val="248AD234"/>
    <w:rsid w:val="248B9A45"/>
    <w:rsid w:val="248F4FFC"/>
    <w:rsid w:val="2497C8E4"/>
    <w:rsid w:val="249A40CB"/>
    <w:rsid w:val="249D3D9F"/>
    <w:rsid w:val="249EEE92"/>
    <w:rsid w:val="24A4559C"/>
    <w:rsid w:val="24A59856"/>
    <w:rsid w:val="24ADD59A"/>
    <w:rsid w:val="24AE1CCC"/>
    <w:rsid w:val="24AE279B"/>
    <w:rsid w:val="24B3011C"/>
    <w:rsid w:val="24B36808"/>
    <w:rsid w:val="24B43E6A"/>
    <w:rsid w:val="24B5051D"/>
    <w:rsid w:val="24B89C46"/>
    <w:rsid w:val="24B8E9DE"/>
    <w:rsid w:val="24BA471E"/>
    <w:rsid w:val="24BB5092"/>
    <w:rsid w:val="24BC5151"/>
    <w:rsid w:val="24BC802F"/>
    <w:rsid w:val="24BFE0C6"/>
    <w:rsid w:val="24C592EB"/>
    <w:rsid w:val="24C5A1D9"/>
    <w:rsid w:val="24CA9743"/>
    <w:rsid w:val="24CBA2F3"/>
    <w:rsid w:val="24CE8069"/>
    <w:rsid w:val="24CEF5AD"/>
    <w:rsid w:val="24CFC7BA"/>
    <w:rsid w:val="24D27665"/>
    <w:rsid w:val="24D4A8EA"/>
    <w:rsid w:val="24D58036"/>
    <w:rsid w:val="24D6913C"/>
    <w:rsid w:val="24D702E8"/>
    <w:rsid w:val="24D9D0CC"/>
    <w:rsid w:val="24D9E9FB"/>
    <w:rsid w:val="24DA1627"/>
    <w:rsid w:val="24DA399A"/>
    <w:rsid w:val="24DBA3F9"/>
    <w:rsid w:val="24DC326D"/>
    <w:rsid w:val="24DDC3DF"/>
    <w:rsid w:val="24DE2D21"/>
    <w:rsid w:val="24DE928F"/>
    <w:rsid w:val="24DEDB09"/>
    <w:rsid w:val="24E018BF"/>
    <w:rsid w:val="24E332D4"/>
    <w:rsid w:val="24E5E734"/>
    <w:rsid w:val="24EBE304"/>
    <w:rsid w:val="24EED530"/>
    <w:rsid w:val="24EED7D4"/>
    <w:rsid w:val="24F255A6"/>
    <w:rsid w:val="24F3FD08"/>
    <w:rsid w:val="24F59BC0"/>
    <w:rsid w:val="24F685A4"/>
    <w:rsid w:val="24F6CD58"/>
    <w:rsid w:val="24FE2303"/>
    <w:rsid w:val="24FF2315"/>
    <w:rsid w:val="24FFEB1B"/>
    <w:rsid w:val="2500B6EC"/>
    <w:rsid w:val="250142B8"/>
    <w:rsid w:val="25016B04"/>
    <w:rsid w:val="2501B094"/>
    <w:rsid w:val="25020F84"/>
    <w:rsid w:val="250257A6"/>
    <w:rsid w:val="25073166"/>
    <w:rsid w:val="2507F9C7"/>
    <w:rsid w:val="2509D017"/>
    <w:rsid w:val="250B0D6B"/>
    <w:rsid w:val="250C51DD"/>
    <w:rsid w:val="250E6C2B"/>
    <w:rsid w:val="250F0C1C"/>
    <w:rsid w:val="2511E22C"/>
    <w:rsid w:val="2514267F"/>
    <w:rsid w:val="2515691B"/>
    <w:rsid w:val="251A9789"/>
    <w:rsid w:val="251D3D36"/>
    <w:rsid w:val="251EFCB6"/>
    <w:rsid w:val="25213BBF"/>
    <w:rsid w:val="252342AF"/>
    <w:rsid w:val="25273357"/>
    <w:rsid w:val="2527359A"/>
    <w:rsid w:val="25279962"/>
    <w:rsid w:val="252860E2"/>
    <w:rsid w:val="252AF256"/>
    <w:rsid w:val="252B1659"/>
    <w:rsid w:val="252E3584"/>
    <w:rsid w:val="252E66EF"/>
    <w:rsid w:val="252F473C"/>
    <w:rsid w:val="25306EFC"/>
    <w:rsid w:val="2530A93A"/>
    <w:rsid w:val="2530BC9E"/>
    <w:rsid w:val="2530D321"/>
    <w:rsid w:val="25318090"/>
    <w:rsid w:val="253404F0"/>
    <w:rsid w:val="2534638D"/>
    <w:rsid w:val="253532BB"/>
    <w:rsid w:val="25357D22"/>
    <w:rsid w:val="2537A2A4"/>
    <w:rsid w:val="253804E2"/>
    <w:rsid w:val="25386A20"/>
    <w:rsid w:val="253A3E8F"/>
    <w:rsid w:val="253B9673"/>
    <w:rsid w:val="2540FE61"/>
    <w:rsid w:val="2544B51A"/>
    <w:rsid w:val="254D13F0"/>
    <w:rsid w:val="254EF8A6"/>
    <w:rsid w:val="2551E265"/>
    <w:rsid w:val="255829DF"/>
    <w:rsid w:val="2559D476"/>
    <w:rsid w:val="255A5EDC"/>
    <w:rsid w:val="255D6A4C"/>
    <w:rsid w:val="255DB722"/>
    <w:rsid w:val="255FF5BC"/>
    <w:rsid w:val="25600C8E"/>
    <w:rsid w:val="2562B4DA"/>
    <w:rsid w:val="256345D6"/>
    <w:rsid w:val="25651DEA"/>
    <w:rsid w:val="256AB47A"/>
    <w:rsid w:val="256ABF6A"/>
    <w:rsid w:val="256AEF9C"/>
    <w:rsid w:val="256AF100"/>
    <w:rsid w:val="256C86C5"/>
    <w:rsid w:val="256CB297"/>
    <w:rsid w:val="256EB2A2"/>
    <w:rsid w:val="25700D67"/>
    <w:rsid w:val="2570C975"/>
    <w:rsid w:val="257217A4"/>
    <w:rsid w:val="25735AF1"/>
    <w:rsid w:val="25762EF7"/>
    <w:rsid w:val="2577A767"/>
    <w:rsid w:val="257B9F11"/>
    <w:rsid w:val="257E317F"/>
    <w:rsid w:val="257EDF5D"/>
    <w:rsid w:val="258026AC"/>
    <w:rsid w:val="25849F8D"/>
    <w:rsid w:val="25853EA7"/>
    <w:rsid w:val="258592EE"/>
    <w:rsid w:val="25883128"/>
    <w:rsid w:val="2589E19E"/>
    <w:rsid w:val="258C33ED"/>
    <w:rsid w:val="25907AE2"/>
    <w:rsid w:val="25941B3B"/>
    <w:rsid w:val="2598D492"/>
    <w:rsid w:val="25996686"/>
    <w:rsid w:val="2599C758"/>
    <w:rsid w:val="259A55A7"/>
    <w:rsid w:val="259D7808"/>
    <w:rsid w:val="259E55EC"/>
    <w:rsid w:val="259E8417"/>
    <w:rsid w:val="259EF187"/>
    <w:rsid w:val="25A0265E"/>
    <w:rsid w:val="25A07278"/>
    <w:rsid w:val="25A27E17"/>
    <w:rsid w:val="25A618B1"/>
    <w:rsid w:val="25A77663"/>
    <w:rsid w:val="25A7FA76"/>
    <w:rsid w:val="25A963C9"/>
    <w:rsid w:val="25ACEA80"/>
    <w:rsid w:val="25B17BE1"/>
    <w:rsid w:val="25B22376"/>
    <w:rsid w:val="25B475DC"/>
    <w:rsid w:val="25B47892"/>
    <w:rsid w:val="25B6DBA2"/>
    <w:rsid w:val="25B7742D"/>
    <w:rsid w:val="25B7F172"/>
    <w:rsid w:val="25B8EED2"/>
    <w:rsid w:val="25BF7EBA"/>
    <w:rsid w:val="25C02B75"/>
    <w:rsid w:val="25C35B3E"/>
    <w:rsid w:val="25C36033"/>
    <w:rsid w:val="25C37AD1"/>
    <w:rsid w:val="25C40060"/>
    <w:rsid w:val="25C468F2"/>
    <w:rsid w:val="25C4AF36"/>
    <w:rsid w:val="25C805B9"/>
    <w:rsid w:val="25C8E39C"/>
    <w:rsid w:val="25C9243B"/>
    <w:rsid w:val="25CABD83"/>
    <w:rsid w:val="25CC0661"/>
    <w:rsid w:val="25CC6235"/>
    <w:rsid w:val="25D3B5FC"/>
    <w:rsid w:val="25D4FFCE"/>
    <w:rsid w:val="25D75CF6"/>
    <w:rsid w:val="25E0485A"/>
    <w:rsid w:val="25E2121B"/>
    <w:rsid w:val="25E23C20"/>
    <w:rsid w:val="25E2C9E6"/>
    <w:rsid w:val="25E842C6"/>
    <w:rsid w:val="25EB75A0"/>
    <w:rsid w:val="25EB9FC8"/>
    <w:rsid w:val="25ECA806"/>
    <w:rsid w:val="25ED9E3C"/>
    <w:rsid w:val="25EF0889"/>
    <w:rsid w:val="25EFDBA6"/>
    <w:rsid w:val="25F079B6"/>
    <w:rsid w:val="25F0F148"/>
    <w:rsid w:val="25F1DCBD"/>
    <w:rsid w:val="25F25F91"/>
    <w:rsid w:val="25F3C16C"/>
    <w:rsid w:val="25F43A2B"/>
    <w:rsid w:val="25F5559F"/>
    <w:rsid w:val="25F5DDCD"/>
    <w:rsid w:val="25F7EC9C"/>
    <w:rsid w:val="25FA7F7F"/>
    <w:rsid w:val="25FC88D9"/>
    <w:rsid w:val="2603DEFC"/>
    <w:rsid w:val="2603E5EF"/>
    <w:rsid w:val="2606D8DF"/>
    <w:rsid w:val="2609D636"/>
    <w:rsid w:val="260AE566"/>
    <w:rsid w:val="260C34F4"/>
    <w:rsid w:val="260D7B98"/>
    <w:rsid w:val="260E4DF6"/>
    <w:rsid w:val="2610D8BE"/>
    <w:rsid w:val="261142C1"/>
    <w:rsid w:val="26120A74"/>
    <w:rsid w:val="26128E51"/>
    <w:rsid w:val="2616106F"/>
    <w:rsid w:val="261CCFBD"/>
    <w:rsid w:val="261ED407"/>
    <w:rsid w:val="261ED621"/>
    <w:rsid w:val="2621FA35"/>
    <w:rsid w:val="2628AD2A"/>
    <w:rsid w:val="2629280A"/>
    <w:rsid w:val="262B2AA6"/>
    <w:rsid w:val="262B3637"/>
    <w:rsid w:val="262BD31E"/>
    <w:rsid w:val="262D39A5"/>
    <w:rsid w:val="262E0A34"/>
    <w:rsid w:val="262F648F"/>
    <w:rsid w:val="2630DA08"/>
    <w:rsid w:val="263193AC"/>
    <w:rsid w:val="26368A42"/>
    <w:rsid w:val="2639965E"/>
    <w:rsid w:val="263B63D1"/>
    <w:rsid w:val="263BF4A5"/>
    <w:rsid w:val="26413C15"/>
    <w:rsid w:val="2641DBEC"/>
    <w:rsid w:val="2641F1C5"/>
    <w:rsid w:val="2641F804"/>
    <w:rsid w:val="26470C86"/>
    <w:rsid w:val="264711E3"/>
    <w:rsid w:val="26478649"/>
    <w:rsid w:val="2647E086"/>
    <w:rsid w:val="264873F7"/>
    <w:rsid w:val="2648DAB9"/>
    <w:rsid w:val="264BF9F0"/>
    <w:rsid w:val="264CB585"/>
    <w:rsid w:val="264CBD1D"/>
    <w:rsid w:val="264D1A73"/>
    <w:rsid w:val="264F3CFC"/>
    <w:rsid w:val="2650B3FA"/>
    <w:rsid w:val="265478B5"/>
    <w:rsid w:val="2655703D"/>
    <w:rsid w:val="265618EB"/>
    <w:rsid w:val="26563EBD"/>
    <w:rsid w:val="26565AFF"/>
    <w:rsid w:val="2657C24D"/>
    <w:rsid w:val="265B7758"/>
    <w:rsid w:val="265BE2B7"/>
    <w:rsid w:val="265C1002"/>
    <w:rsid w:val="265DCE47"/>
    <w:rsid w:val="265FA0D3"/>
    <w:rsid w:val="26625CE0"/>
    <w:rsid w:val="26639F7F"/>
    <w:rsid w:val="2664469E"/>
    <w:rsid w:val="266470E4"/>
    <w:rsid w:val="26652383"/>
    <w:rsid w:val="2667A7DE"/>
    <w:rsid w:val="266919E5"/>
    <w:rsid w:val="2669F487"/>
    <w:rsid w:val="266A4B3D"/>
    <w:rsid w:val="266C60C8"/>
    <w:rsid w:val="266CBE39"/>
    <w:rsid w:val="266D0DF6"/>
    <w:rsid w:val="2671935D"/>
    <w:rsid w:val="2672336D"/>
    <w:rsid w:val="26755D77"/>
    <w:rsid w:val="267733EE"/>
    <w:rsid w:val="26773CF7"/>
    <w:rsid w:val="267D2565"/>
    <w:rsid w:val="267F397B"/>
    <w:rsid w:val="267F5DCE"/>
    <w:rsid w:val="26808B99"/>
    <w:rsid w:val="26814041"/>
    <w:rsid w:val="26815BC2"/>
    <w:rsid w:val="2685208F"/>
    <w:rsid w:val="26855D9F"/>
    <w:rsid w:val="2687D125"/>
    <w:rsid w:val="26883475"/>
    <w:rsid w:val="26888A10"/>
    <w:rsid w:val="268AEE1D"/>
    <w:rsid w:val="26920686"/>
    <w:rsid w:val="2692C264"/>
    <w:rsid w:val="2692CEA8"/>
    <w:rsid w:val="2694630E"/>
    <w:rsid w:val="2694E9AE"/>
    <w:rsid w:val="2695A4DD"/>
    <w:rsid w:val="2697D76A"/>
    <w:rsid w:val="269ACD8C"/>
    <w:rsid w:val="269B71D2"/>
    <w:rsid w:val="269C0F3E"/>
    <w:rsid w:val="269C9A94"/>
    <w:rsid w:val="269D0751"/>
    <w:rsid w:val="269EB3DB"/>
    <w:rsid w:val="269F6381"/>
    <w:rsid w:val="26A01127"/>
    <w:rsid w:val="26A10B60"/>
    <w:rsid w:val="26A4EC64"/>
    <w:rsid w:val="26A5527D"/>
    <w:rsid w:val="26A5A20C"/>
    <w:rsid w:val="26A6F839"/>
    <w:rsid w:val="26A8E19A"/>
    <w:rsid w:val="26AB4B43"/>
    <w:rsid w:val="26B2033A"/>
    <w:rsid w:val="26B2E4EC"/>
    <w:rsid w:val="26B53B36"/>
    <w:rsid w:val="26B71C29"/>
    <w:rsid w:val="26B8FAA0"/>
    <w:rsid w:val="26B91A3D"/>
    <w:rsid w:val="26BA8A0D"/>
    <w:rsid w:val="26BD628E"/>
    <w:rsid w:val="26BDD661"/>
    <w:rsid w:val="26BF0352"/>
    <w:rsid w:val="26BF0A34"/>
    <w:rsid w:val="26BF8304"/>
    <w:rsid w:val="26BFBB44"/>
    <w:rsid w:val="26C086D8"/>
    <w:rsid w:val="26C0C46D"/>
    <w:rsid w:val="26C1395D"/>
    <w:rsid w:val="26C23D69"/>
    <w:rsid w:val="26C432AC"/>
    <w:rsid w:val="26C46AA0"/>
    <w:rsid w:val="26C52E01"/>
    <w:rsid w:val="26C64000"/>
    <w:rsid w:val="26C7A60C"/>
    <w:rsid w:val="26CABA6D"/>
    <w:rsid w:val="26CC4569"/>
    <w:rsid w:val="26CCEDE5"/>
    <w:rsid w:val="26CDC0E7"/>
    <w:rsid w:val="26CE4CEB"/>
    <w:rsid w:val="26CFB2BC"/>
    <w:rsid w:val="26D15EED"/>
    <w:rsid w:val="26D1EB5E"/>
    <w:rsid w:val="26D2B04A"/>
    <w:rsid w:val="26D331D5"/>
    <w:rsid w:val="26D47B22"/>
    <w:rsid w:val="26D590F4"/>
    <w:rsid w:val="26D5B9FC"/>
    <w:rsid w:val="26D907C9"/>
    <w:rsid w:val="26D924D7"/>
    <w:rsid w:val="26D9B90D"/>
    <w:rsid w:val="26DC7B04"/>
    <w:rsid w:val="26DD02F8"/>
    <w:rsid w:val="26DDDA91"/>
    <w:rsid w:val="26E0E641"/>
    <w:rsid w:val="26E58AD8"/>
    <w:rsid w:val="26E93B48"/>
    <w:rsid w:val="26EB352D"/>
    <w:rsid w:val="26EBDFCA"/>
    <w:rsid w:val="26ED6409"/>
    <w:rsid w:val="26ED96D7"/>
    <w:rsid w:val="26F32FC6"/>
    <w:rsid w:val="26F3DCDB"/>
    <w:rsid w:val="26F99CFD"/>
    <w:rsid w:val="26FD510F"/>
    <w:rsid w:val="270256A5"/>
    <w:rsid w:val="27048D9A"/>
    <w:rsid w:val="27053B90"/>
    <w:rsid w:val="2707C8FE"/>
    <w:rsid w:val="2709A652"/>
    <w:rsid w:val="270DD46C"/>
    <w:rsid w:val="270E15EC"/>
    <w:rsid w:val="2714166D"/>
    <w:rsid w:val="27146C26"/>
    <w:rsid w:val="2717A3A9"/>
    <w:rsid w:val="2719562B"/>
    <w:rsid w:val="271AF429"/>
    <w:rsid w:val="271BDFC2"/>
    <w:rsid w:val="271D4547"/>
    <w:rsid w:val="271D50CD"/>
    <w:rsid w:val="2721105B"/>
    <w:rsid w:val="27222123"/>
    <w:rsid w:val="27233510"/>
    <w:rsid w:val="2724AB14"/>
    <w:rsid w:val="2725A7EF"/>
    <w:rsid w:val="2729D7DC"/>
    <w:rsid w:val="272B221C"/>
    <w:rsid w:val="272F17A9"/>
    <w:rsid w:val="2730D148"/>
    <w:rsid w:val="27374874"/>
    <w:rsid w:val="273756A6"/>
    <w:rsid w:val="273798B9"/>
    <w:rsid w:val="2737B6DA"/>
    <w:rsid w:val="2737EA01"/>
    <w:rsid w:val="27388584"/>
    <w:rsid w:val="27388DCD"/>
    <w:rsid w:val="2738BCAC"/>
    <w:rsid w:val="2738F6E1"/>
    <w:rsid w:val="273B79D0"/>
    <w:rsid w:val="273BD600"/>
    <w:rsid w:val="273C5F0B"/>
    <w:rsid w:val="2741117F"/>
    <w:rsid w:val="27412BC4"/>
    <w:rsid w:val="27421282"/>
    <w:rsid w:val="2744FBA5"/>
    <w:rsid w:val="2745645E"/>
    <w:rsid w:val="27465878"/>
    <w:rsid w:val="274830CA"/>
    <w:rsid w:val="274A8A95"/>
    <w:rsid w:val="274B35E6"/>
    <w:rsid w:val="274B770B"/>
    <w:rsid w:val="274BA3B3"/>
    <w:rsid w:val="274E7F29"/>
    <w:rsid w:val="2750D73A"/>
    <w:rsid w:val="275176ED"/>
    <w:rsid w:val="27526D40"/>
    <w:rsid w:val="27537EC1"/>
    <w:rsid w:val="27538CC3"/>
    <w:rsid w:val="2754A46B"/>
    <w:rsid w:val="275CD60B"/>
    <w:rsid w:val="275E340C"/>
    <w:rsid w:val="275F9B52"/>
    <w:rsid w:val="27611585"/>
    <w:rsid w:val="27626B25"/>
    <w:rsid w:val="2766B9BF"/>
    <w:rsid w:val="2768C2D7"/>
    <w:rsid w:val="276A7D6E"/>
    <w:rsid w:val="276AC122"/>
    <w:rsid w:val="276C75A4"/>
    <w:rsid w:val="2772B0D9"/>
    <w:rsid w:val="2773E0C7"/>
    <w:rsid w:val="27740FD5"/>
    <w:rsid w:val="27793105"/>
    <w:rsid w:val="2779D183"/>
    <w:rsid w:val="277B53B6"/>
    <w:rsid w:val="277C6F5C"/>
    <w:rsid w:val="277DB580"/>
    <w:rsid w:val="277ED39F"/>
    <w:rsid w:val="277F6179"/>
    <w:rsid w:val="278438CA"/>
    <w:rsid w:val="27864B5F"/>
    <w:rsid w:val="27892E2E"/>
    <w:rsid w:val="2789CCE1"/>
    <w:rsid w:val="278E188C"/>
    <w:rsid w:val="2792717E"/>
    <w:rsid w:val="279314E8"/>
    <w:rsid w:val="2795F875"/>
    <w:rsid w:val="27985104"/>
    <w:rsid w:val="2798C3EF"/>
    <w:rsid w:val="2798F99E"/>
    <w:rsid w:val="27990DE7"/>
    <w:rsid w:val="279AD0C1"/>
    <w:rsid w:val="279B07B7"/>
    <w:rsid w:val="279C9F46"/>
    <w:rsid w:val="279E8918"/>
    <w:rsid w:val="27A074A1"/>
    <w:rsid w:val="27A1842E"/>
    <w:rsid w:val="27A257E0"/>
    <w:rsid w:val="27A3177C"/>
    <w:rsid w:val="27A6AB94"/>
    <w:rsid w:val="27A739EF"/>
    <w:rsid w:val="27A92E71"/>
    <w:rsid w:val="27AABA83"/>
    <w:rsid w:val="27AC5AE4"/>
    <w:rsid w:val="27AE318E"/>
    <w:rsid w:val="27AE8808"/>
    <w:rsid w:val="27B1851B"/>
    <w:rsid w:val="27B2F79D"/>
    <w:rsid w:val="27B7424F"/>
    <w:rsid w:val="27B976CC"/>
    <w:rsid w:val="27B99778"/>
    <w:rsid w:val="27BA3C3F"/>
    <w:rsid w:val="27BD1424"/>
    <w:rsid w:val="27BE1570"/>
    <w:rsid w:val="27BEC614"/>
    <w:rsid w:val="27BECAE0"/>
    <w:rsid w:val="27BED96A"/>
    <w:rsid w:val="27BF2CCF"/>
    <w:rsid w:val="27BF7F6F"/>
    <w:rsid w:val="27C326AA"/>
    <w:rsid w:val="27C3404D"/>
    <w:rsid w:val="27C51EDB"/>
    <w:rsid w:val="27C527DD"/>
    <w:rsid w:val="27C6A8A7"/>
    <w:rsid w:val="27C826C0"/>
    <w:rsid w:val="27C89EDA"/>
    <w:rsid w:val="27C9511B"/>
    <w:rsid w:val="27CA2303"/>
    <w:rsid w:val="27CD5ECC"/>
    <w:rsid w:val="27CF1A79"/>
    <w:rsid w:val="27CF222D"/>
    <w:rsid w:val="27D15FB8"/>
    <w:rsid w:val="27D2FEEC"/>
    <w:rsid w:val="27D37F06"/>
    <w:rsid w:val="27D5922B"/>
    <w:rsid w:val="27D9391B"/>
    <w:rsid w:val="27D9B758"/>
    <w:rsid w:val="27DBD37A"/>
    <w:rsid w:val="27E072BA"/>
    <w:rsid w:val="27E18D51"/>
    <w:rsid w:val="27E1B825"/>
    <w:rsid w:val="27E265B1"/>
    <w:rsid w:val="27E2D792"/>
    <w:rsid w:val="27E55FE7"/>
    <w:rsid w:val="27E62C79"/>
    <w:rsid w:val="27E6BFCA"/>
    <w:rsid w:val="27E71387"/>
    <w:rsid w:val="27EAEBAB"/>
    <w:rsid w:val="27EC973E"/>
    <w:rsid w:val="27F03FB4"/>
    <w:rsid w:val="27F1E592"/>
    <w:rsid w:val="27F291DC"/>
    <w:rsid w:val="27F2E633"/>
    <w:rsid w:val="27F39A70"/>
    <w:rsid w:val="27F5B4ED"/>
    <w:rsid w:val="27F5B9E1"/>
    <w:rsid w:val="27F5D3BC"/>
    <w:rsid w:val="27FBA88C"/>
    <w:rsid w:val="27FC0A44"/>
    <w:rsid w:val="27FD09CD"/>
    <w:rsid w:val="27FEA431"/>
    <w:rsid w:val="280002AE"/>
    <w:rsid w:val="2807FC09"/>
    <w:rsid w:val="2809419D"/>
    <w:rsid w:val="280A9486"/>
    <w:rsid w:val="280F2A0B"/>
    <w:rsid w:val="281045FE"/>
    <w:rsid w:val="2810EA2D"/>
    <w:rsid w:val="2811685D"/>
    <w:rsid w:val="28125CEE"/>
    <w:rsid w:val="2813703A"/>
    <w:rsid w:val="28170DC2"/>
    <w:rsid w:val="28185A8A"/>
    <w:rsid w:val="28191FD3"/>
    <w:rsid w:val="281E6250"/>
    <w:rsid w:val="281EC54D"/>
    <w:rsid w:val="28203E51"/>
    <w:rsid w:val="282166E9"/>
    <w:rsid w:val="282466FD"/>
    <w:rsid w:val="2824C100"/>
    <w:rsid w:val="2829DF3E"/>
    <w:rsid w:val="282AADDB"/>
    <w:rsid w:val="282C4425"/>
    <w:rsid w:val="282CF6F0"/>
    <w:rsid w:val="282D9230"/>
    <w:rsid w:val="282DE415"/>
    <w:rsid w:val="282E4652"/>
    <w:rsid w:val="282E4975"/>
    <w:rsid w:val="283491EE"/>
    <w:rsid w:val="283581A0"/>
    <w:rsid w:val="283589C9"/>
    <w:rsid w:val="2835A1A8"/>
    <w:rsid w:val="28364FED"/>
    <w:rsid w:val="283A431C"/>
    <w:rsid w:val="283B1098"/>
    <w:rsid w:val="283D070E"/>
    <w:rsid w:val="283ECDC8"/>
    <w:rsid w:val="2842895F"/>
    <w:rsid w:val="284358CC"/>
    <w:rsid w:val="28463BDF"/>
    <w:rsid w:val="2847371E"/>
    <w:rsid w:val="28499647"/>
    <w:rsid w:val="284A89C9"/>
    <w:rsid w:val="284CA547"/>
    <w:rsid w:val="284F8CFF"/>
    <w:rsid w:val="2855CA96"/>
    <w:rsid w:val="285729E0"/>
    <w:rsid w:val="28579D18"/>
    <w:rsid w:val="28581566"/>
    <w:rsid w:val="28594230"/>
    <w:rsid w:val="285973DD"/>
    <w:rsid w:val="285A9AE8"/>
    <w:rsid w:val="285CBD6A"/>
    <w:rsid w:val="286126E2"/>
    <w:rsid w:val="2861374C"/>
    <w:rsid w:val="28661E44"/>
    <w:rsid w:val="2867DFD3"/>
    <w:rsid w:val="28682245"/>
    <w:rsid w:val="28697B28"/>
    <w:rsid w:val="2869D64C"/>
    <w:rsid w:val="286DE7E9"/>
    <w:rsid w:val="286E3AA3"/>
    <w:rsid w:val="286E48DB"/>
    <w:rsid w:val="286EB5F4"/>
    <w:rsid w:val="287194F5"/>
    <w:rsid w:val="2871BD12"/>
    <w:rsid w:val="2874C5DF"/>
    <w:rsid w:val="28753CEB"/>
    <w:rsid w:val="287A9D4B"/>
    <w:rsid w:val="287F52D9"/>
    <w:rsid w:val="288093E8"/>
    <w:rsid w:val="28809FAF"/>
    <w:rsid w:val="2881B3D4"/>
    <w:rsid w:val="288725A4"/>
    <w:rsid w:val="2889BFE1"/>
    <w:rsid w:val="288B1ADF"/>
    <w:rsid w:val="288CBEEF"/>
    <w:rsid w:val="288CF14F"/>
    <w:rsid w:val="289329E6"/>
    <w:rsid w:val="28938BFA"/>
    <w:rsid w:val="28938FB4"/>
    <w:rsid w:val="289519DE"/>
    <w:rsid w:val="28957FE7"/>
    <w:rsid w:val="28969B3C"/>
    <w:rsid w:val="2896F3F8"/>
    <w:rsid w:val="289AE729"/>
    <w:rsid w:val="289B3458"/>
    <w:rsid w:val="28A526A7"/>
    <w:rsid w:val="28A6C032"/>
    <w:rsid w:val="28AA7197"/>
    <w:rsid w:val="28AA83F6"/>
    <w:rsid w:val="28AABAA7"/>
    <w:rsid w:val="28ADB1DE"/>
    <w:rsid w:val="28B0216C"/>
    <w:rsid w:val="28B40781"/>
    <w:rsid w:val="28B649BF"/>
    <w:rsid w:val="28B6F7B0"/>
    <w:rsid w:val="28B7F326"/>
    <w:rsid w:val="28B7FE79"/>
    <w:rsid w:val="28B83F71"/>
    <w:rsid w:val="28B88DB5"/>
    <w:rsid w:val="28B9C93A"/>
    <w:rsid w:val="28BB641A"/>
    <w:rsid w:val="28BCE30B"/>
    <w:rsid w:val="28BECBF7"/>
    <w:rsid w:val="28BF1556"/>
    <w:rsid w:val="28BF9C6A"/>
    <w:rsid w:val="28BFBF57"/>
    <w:rsid w:val="28C31FAA"/>
    <w:rsid w:val="28C425AD"/>
    <w:rsid w:val="28C4490E"/>
    <w:rsid w:val="28C7462D"/>
    <w:rsid w:val="28C8865D"/>
    <w:rsid w:val="28C8A108"/>
    <w:rsid w:val="28C8AF50"/>
    <w:rsid w:val="28C983FF"/>
    <w:rsid w:val="28CAF72D"/>
    <w:rsid w:val="28CB6A22"/>
    <w:rsid w:val="28CC4648"/>
    <w:rsid w:val="28CCCD8A"/>
    <w:rsid w:val="28CD4CE9"/>
    <w:rsid w:val="28CEB72A"/>
    <w:rsid w:val="28D1EC46"/>
    <w:rsid w:val="28D3380C"/>
    <w:rsid w:val="28D7CCE8"/>
    <w:rsid w:val="28D9A49A"/>
    <w:rsid w:val="28D9BC15"/>
    <w:rsid w:val="28DA572D"/>
    <w:rsid w:val="28DA7DD5"/>
    <w:rsid w:val="28DC9497"/>
    <w:rsid w:val="28DFD93E"/>
    <w:rsid w:val="28E24229"/>
    <w:rsid w:val="28E470DC"/>
    <w:rsid w:val="28E48118"/>
    <w:rsid w:val="28E56F48"/>
    <w:rsid w:val="28E8208C"/>
    <w:rsid w:val="28EA9BBD"/>
    <w:rsid w:val="28EAC4FD"/>
    <w:rsid w:val="28ECEE4A"/>
    <w:rsid w:val="28EE75E4"/>
    <w:rsid w:val="28EF6089"/>
    <w:rsid w:val="28F04954"/>
    <w:rsid w:val="28F34916"/>
    <w:rsid w:val="28F6102A"/>
    <w:rsid w:val="28F79F77"/>
    <w:rsid w:val="28F95D7B"/>
    <w:rsid w:val="28F970C6"/>
    <w:rsid w:val="2902145A"/>
    <w:rsid w:val="29026435"/>
    <w:rsid w:val="290507C3"/>
    <w:rsid w:val="290585B3"/>
    <w:rsid w:val="29079432"/>
    <w:rsid w:val="2908506C"/>
    <w:rsid w:val="29095100"/>
    <w:rsid w:val="29096759"/>
    <w:rsid w:val="290ABD62"/>
    <w:rsid w:val="290ADC25"/>
    <w:rsid w:val="290AE491"/>
    <w:rsid w:val="290AF510"/>
    <w:rsid w:val="290AF5DC"/>
    <w:rsid w:val="290B4C36"/>
    <w:rsid w:val="290D53D0"/>
    <w:rsid w:val="290EAEDA"/>
    <w:rsid w:val="291154B8"/>
    <w:rsid w:val="29119DAD"/>
    <w:rsid w:val="29121E12"/>
    <w:rsid w:val="29126DD0"/>
    <w:rsid w:val="29132373"/>
    <w:rsid w:val="291C8AD0"/>
    <w:rsid w:val="291E6843"/>
    <w:rsid w:val="291F2479"/>
    <w:rsid w:val="291FA636"/>
    <w:rsid w:val="291FB0CC"/>
    <w:rsid w:val="291FBF6F"/>
    <w:rsid w:val="292B48CE"/>
    <w:rsid w:val="292B9013"/>
    <w:rsid w:val="2931A32A"/>
    <w:rsid w:val="2934443C"/>
    <w:rsid w:val="2934DAE5"/>
    <w:rsid w:val="29372F2B"/>
    <w:rsid w:val="2937D90F"/>
    <w:rsid w:val="2938D535"/>
    <w:rsid w:val="2939A0DA"/>
    <w:rsid w:val="293AAAAE"/>
    <w:rsid w:val="293E8C33"/>
    <w:rsid w:val="293EB4A2"/>
    <w:rsid w:val="294295E7"/>
    <w:rsid w:val="29455A3E"/>
    <w:rsid w:val="2947A577"/>
    <w:rsid w:val="294A977C"/>
    <w:rsid w:val="294C59C9"/>
    <w:rsid w:val="294DF41C"/>
    <w:rsid w:val="294FEED7"/>
    <w:rsid w:val="29526C14"/>
    <w:rsid w:val="29552E76"/>
    <w:rsid w:val="29573D67"/>
    <w:rsid w:val="2957C32F"/>
    <w:rsid w:val="2958E1C2"/>
    <w:rsid w:val="295F9EA9"/>
    <w:rsid w:val="295FDC50"/>
    <w:rsid w:val="29613217"/>
    <w:rsid w:val="29616E73"/>
    <w:rsid w:val="2961DCBA"/>
    <w:rsid w:val="29650C4F"/>
    <w:rsid w:val="29689B66"/>
    <w:rsid w:val="296D5D93"/>
    <w:rsid w:val="296F34D8"/>
    <w:rsid w:val="297070A4"/>
    <w:rsid w:val="2971944A"/>
    <w:rsid w:val="2971AA81"/>
    <w:rsid w:val="2972BD59"/>
    <w:rsid w:val="2972F2D1"/>
    <w:rsid w:val="29751FCE"/>
    <w:rsid w:val="2975B79B"/>
    <w:rsid w:val="2976A86F"/>
    <w:rsid w:val="29791D88"/>
    <w:rsid w:val="297BDEEC"/>
    <w:rsid w:val="298321D4"/>
    <w:rsid w:val="29842611"/>
    <w:rsid w:val="29843E4E"/>
    <w:rsid w:val="298569E2"/>
    <w:rsid w:val="29899F03"/>
    <w:rsid w:val="2989A4CE"/>
    <w:rsid w:val="298B98C5"/>
    <w:rsid w:val="298FEF60"/>
    <w:rsid w:val="2990B1BA"/>
    <w:rsid w:val="2995BB3A"/>
    <w:rsid w:val="2998160E"/>
    <w:rsid w:val="299B09B9"/>
    <w:rsid w:val="299BEE4C"/>
    <w:rsid w:val="299FD03B"/>
    <w:rsid w:val="29A11019"/>
    <w:rsid w:val="29A33EC8"/>
    <w:rsid w:val="29A5B7C4"/>
    <w:rsid w:val="29A78D4E"/>
    <w:rsid w:val="29ABD154"/>
    <w:rsid w:val="29AC4E13"/>
    <w:rsid w:val="29AC7D70"/>
    <w:rsid w:val="29B08156"/>
    <w:rsid w:val="29B1078C"/>
    <w:rsid w:val="29B309F2"/>
    <w:rsid w:val="29B376F6"/>
    <w:rsid w:val="29B3C648"/>
    <w:rsid w:val="29B52572"/>
    <w:rsid w:val="29B774F1"/>
    <w:rsid w:val="29BA7458"/>
    <w:rsid w:val="29BF4E4A"/>
    <w:rsid w:val="29C20B41"/>
    <w:rsid w:val="29C3DD28"/>
    <w:rsid w:val="29C4B01B"/>
    <w:rsid w:val="29C6A2FA"/>
    <w:rsid w:val="29C79E42"/>
    <w:rsid w:val="29CAA128"/>
    <w:rsid w:val="29CAFC47"/>
    <w:rsid w:val="29CC393D"/>
    <w:rsid w:val="29DB8DAA"/>
    <w:rsid w:val="29DBAF35"/>
    <w:rsid w:val="29DD6A95"/>
    <w:rsid w:val="29E2D702"/>
    <w:rsid w:val="29E404F6"/>
    <w:rsid w:val="29E5152C"/>
    <w:rsid w:val="29E57A48"/>
    <w:rsid w:val="29E598FC"/>
    <w:rsid w:val="29E611F9"/>
    <w:rsid w:val="29E6B769"/>
    <w:rsid w:val="29E6E7C8"/>
    <w:rsid w:val="29ED29AC"/>
    <w:rsid w:val="29ED350F"/>
    <w:rsid w:val="29EE2AB1"/>
    <w:rsid w:val="29F072EC"/>
    <w:rsid w:val="29F21DCE"/>
    <w:rsid w:val="29F22F9F"/>
    <w:rsid w:val="29F2680F"/>
    <w:rsid w:val="29F2CBAB"/>
    <w:rsid w:val="29F3BBF2"/>
    <w:rsid w:val="29F3D913"/>
    <w:rsid w:val="29F753ED"/>
    <w:rsid w:val="29F9ADF6"/>
    <w:rsid w:val="29FD77C6"/>
    <w:rsid w:val="29FE4AD6"/>
    <w:rsid w:val="2A005244"/>
    <w:rsid w:val="2A025C95"/>
    <w:rsid w:val="2A03016F"/>
    <w:rsid w:val="2A06AD1D"/>
    <w:rsid w:val="2A06C662"/>
    <w:rsid w:val="2A107FF7"/>
    <w:rsid w:val="2A13B054"/>
    <w:rsid w:val="2A17BA4D"/>
    <w:rsid w:val="2A19001B"/>
    <w:rsid w:val="2A1AC77F"/>
    <w:rsid w:val="2A1B20E1"/>
    <w:rsid w:val="2A1F083C"/>
    <w:rsid w:val="2A1F09B8"/>
    <w:rsid w:val="2A2089C2"/>
    <w:rsid w:val="2A209D25"/>
    <w:rsid w:val="2A20DCEF"/>
    <w:rsid w:val="2A2169AB"/>
    <w:rsid w:val="2A244E3B"/>
    <w:rsid w:val="2A256B60"/>
    <w:rsid w:val="2A272AE8"/>
    <w:rsid w:val="2A2AC5B2"/>
    <w:rsid w:val="2A2C83B5"/>
    <w:rsid w:val="2A2DCB02"/>
    <w:rsid w:val="2A2E2B16"/>
    <w:rsid w:val="2A2F27E5"/>
    <w:rsid w:val="2A2FAC69"/>
    <w:rsid w:val="2A2FDFF6"/>
    <w:rsid w:val="2A301F97"/>
    <w:rsid w:val="2A304D29"/>
    <w:rsid w:val="2A30C797"/>
    <w:rsid w:val="2A31F898"/>
    <w:rsid w:val="2A32815D"/>
    <w:rsid w:val="2A35AF65"/>
    <w:rsid w:val="2A35FAF6"/>
    <w:rsid w:val="2A3ABB41"/>
    <w:rsid w:val="2A3CB21A"/>
    <w:rsid w:val="2A4430D1"/>
    <w:rsid w:val="2A458375"/>
    <w:rsid w:val="2A45B051"/>
    <w:rsid w:val="2A45FACD"/>
    <w:rsid w:val="2A46CA71"/>
    <w:rsid w:val="2A48919A"/>
    <w:rsid w:val="2A49B330"/>
    <w:rsid w:val="2A4B3DAD"/>
    <w:rsid w:val="2A4D7435"/>
    <w:rsid w:val="2A4D800D"/>
    <w:rsid w:val="2A4D84B1"/>
    <w:rsid w:val="2A4E2ADD"/>
    <w:rsid w:val="2A50B9A5"/>
    <w:rsid w:val="2A524DA8"/>
    <w:rsid w:val="2A5309E2"/>
    <w:rsid w:val="2A582D0D"/>
    <w:rsid w:val="2A5A68A0"/>
    <w:rsid w:val="2A5BAA22"/>
    <w:rsid w:val="2A5D122E"/>
    <w:rsid w:val="2A5D7B8E"/>
    <w:rsid w:val="2A5DA7B3"/>
    <w:rsid w:val="2A5DE49E"/>
    <w:rsid w:val="2A5DFA7D"/>
    <w:rsid w:val="2A62290C"/>
    <w:rsid w:val="2A6285B4"/>
    <w:rsid w:val="2A67D335"/>
    <w:rsid w:val="2A68BB80"/>
    <w:rsid w:val="2A694AAC"/>
    <w:rsid w:val="2A698E44"/>
    <w:rsid w:val="2A69B0C0"/>
    <w:rsid w:val="2A6BDFBC"/>
    <w:rsid w:val="2A6E5872"/>
    <w:rsid w:val="2A7305EF"/>
    <w:rsid w:val="2A73F27D"/>
    <w:rsid w:val="2A771672"/>
    <w:rsid w:val="2A775BC1"/>
    <w:rsid w:val="2A7946FF"/>
    <w:rsid w:val="2A7A4CE2"/>
    <w:rsid w:val="2A7F12E1"/>
    <w:rsid w:val="2A7FFFE1"/>
    <w:rsid w:val="2A811307"/>
    <w:rsid w:val="2A8456DB"/>
    <w:rsid w:val="2A84F045"/>
    <w:rsid w:val="2A86C23F"/>
    <w:rsid w:val="2A884D0E"/>
    <w:rsid w:val="2A8A4111"/>
    <w:rsid w:val="2A8BAFBE"/>
    <w:rsid w:val="2A8F6E0C"/>
    <w:rsid w:val="2A913D38"/>
    <w:rsid w:val="2A937C48"/>
    <w:rsid w:val="2A946358"/>
    <w:rsid w:val="2A94A065"/>
    <w:rsid w:val="2A991A0C"/>
    <w:rsid w:val="2A991EBB"/>
    <w:rsid w:val="2A99332C"/>
    <w:rsid w:val="2A9A6492"/>
    <w:rsid w:val="2A9ABD54"/>
    <w:rsid w:val="2A9B83BE"/>
    <w:rsid w:val="2A9D5B6D"/>
    <w:rsid w:val="2A9D80BF"/>
    <w:rsid w:val="2A9D90EE"/>
    <w:rsid w:val="2A9DC530"/>
    <w:rsid w:val="2A9E703C"/>
    <w:rsid w:val="2A9F92D0"/>
    <w:rsid w:val="2A9FA1DE"/>
    <w:rsid w:val="2AA0E613"/>
    <w:rsid w:val="2AA1A48A"/>
    <w:rsid w:val="2AA2F32E"/>
    <w:rsid w:val="2AA8C566"/>
    <w:rsid w:val="2AAA37B4"/>
    <w:rsid w:val="2AAAF051"/>
    <w:rsid w:val="2AACACCE"/>
    <w:rsid w:val="2AB2ACB3"/>
    <w:rsid w:val="2AB3B03B"/>
    <w:rsid w:val="2AB53708"/>
    <w:rsid w:val="2AB7697D"/>
    <w:rsid w:val="2AB76E22"/>
    <w:rsid w:val="2AB8F2F1"/>
    <w:rsid w:val="2AB94EBC"/>
    <w:rsid w:val="2ABD6F7A"/>
    <w:rsid w:val="2ABE7A95"/>
    <w:rsid w:val="2AC0B184"/>
    <w:rsid w:val="2AC3B07E"/>
    <w:rsid w:val="2AC59D29"/>
    <w:rsid w:val="2AC6B211"/>
    <w:rsid w:val="2AC75D93"/>
    <w:rsid w:val="2AC8FBC0"/>
    <w:rsid w:val="2ACC79DB"/>
    <w:rsid w:val="2ACCC1F9"/>
    <w:rsid w:val="2ACE27C0"/>
    <w:rsid w:val="2ACF157D"/>
    <w:rsid w:val="2AD05642"/>
    <w:rsid w:val="2AD1B47D"/>
    <w:rsid w:val="2AD24492"/>
    <w:rsid w:val="2AD46FE4"/>
    <w:rsid w:val="2AD5883C"/>
    <w:rsid w:val="2ADBEBB5"/>
    <w:rsid w:val="2ADC2AC3"/>
    <w:rsid w:val="2ADC852F"/>
    <w:rsid w:val="2ADD1EF4"/>
    <w:rsid w:val="2AE0E105"/>
    <w:rsid w:val="2AE0F4B6"/>
    <w:rsid w:val="2AE352A1"/>
    <w:rsid w:val="2AE62239"/>
    <w:rsid w:val="2AE950B9"/>
    <w:rsid w:val="2AE96E08"/>
    <w:rsid w:val="2AEA0348"/>
    <w:rsid w:val="2AED734E"/>
    <w:rsid w:val="2AF29B8A"/>
    <w:rsid w:val="2AF495E0"/>
    <w:rsid w:val="2AF56207"/>
    <w:rsid w:val="2AF5FC2A"/>
    <w:rsid w:val="2AF6066B"/>
    <w:rsid w:val="2AF6850B"/>
    <w:rsid w:val="2AF89944"/>
    <w:rsid w:val="2AFA5AE8"/>
    <w:rsid w:val="2AFB6102"/>
    <w:rsid w:val="2AFBE787"/>
    <w:rsid w:val="2AFC5657"/>
    <w:rsid w:val="2AFC7647"/>
    <w:rsid w:val="2AFD66BF"/>
    <w:rsid w:val="2AFF6F4D"/>
    <w:rsid w:val="2B0159AF"/>
    <w:rsid w:val="2B02DEEB"/>
    <w:rsid w:val="2B04CF2C"/>
    <w:rsid w:val="2B04F537"/>
    <w:rsid w:val="2B06D39C"/>
    <w:rsid w:val="2B07DEE6"/>
    <w:rsid w:val="2B08D1FC"/>
    <w:rsid w:val="2B09D3F0"/>
    <w:rsid w:val="2B0B2865"/>
    <w:rsid w:val="2B0BC85C"/>
    <w:rsid w:val="2B0C6066"/>
    <w:rsid w:val="2B117A78"/>
    <w:rsid w:val="2B11D3B3"/>
    <w:rsid w:val="2B16B327"/>
    <w:rsid w:val="2B16E712"/>
    <w:rsid w:val="2B181D5B"/>
    <w:rsid w:val="2B18A040"/>
    <w:rsid w:val="2B1D1FF4"/>
    <w:rsid w:val="2B1E1DBE"/>
    <w:rsid w:val="2B1F29F1"/>
    <w:rsid w:val="2B1F3CAC"/>
    <w:rsid w:val="2B208CB4"/>
    <w:rsid w:val="2B22206C"/>
    <w:rsid w:val="2B2353C9"/>
    <w:rsid w:val="2B276F51"/>
    <w:rsid w:val="2B299350"/>
    <w:rsid w:val="2B2C7F73"/>
    <w:rsid w:val="2B2D7985"/>
    <w:rsid w:val="2B2E747D"/>
    <w:rsid w:val="2B3074A0"/>
    <w:rsid w:val="2B340D6A"/>
    <w:rsid w:val="2B3A7C15"/>
    <w:rsid w:val="2B3ADF62"/>
    <w:rsid w:val="2B3E6536"/>
    <w:rsid w:val="2B3F4872"/>
    <w:rsid w:val="2B4231F7"/>
    <w:rsid w:val="2B433FEF"/>
    <w:rsid w:val="2B435E24"/>
    <w:rsid w:val="2B454842"/>
    <w:rsid w:val="2B46BF21"/>
    <w:rsid w:val="2B485B74"/>
    <w:rsid w:val="2B49E87C"/>
    <w:rsid w:val="2B4C5057"/>
    <w:rsid w:val="2B4FEF31"/>
    <w:rsid w:val="2B501CAD"/>
    <w:rsid w:val="2B511077"/>
    <w:rsid w:val="2B5217C5"/>
    <w:rsid w:val="2B52CB43"/>
    <w:rsid w:val="2B53D363"/>
    <w:rsid w:val="2B59C61E"/>
    <w:rsid w:val="2B600D0B"/>
    <w:rsid w:val="2B61EB06"/>
    <w:rsid w:val="2B6348F3"/>
    <w:rsid w:val="2B63EFEC"/>
    <w:rsid w:val="2B6A2323"/>
    <w:rsid w:val="2B6A567C"/>
    <w:rsid w:val="2B6B8AE6"/>
    <w:rsid w:val="2B7042FC"/>
    <w:rsid w:val="2B704CB2"/>
    <w:rsid w:val="2B712463"/>
    <w:rsid w:val="2B73741C"/>
    <w:rsid w:val="2B75889C"/>
    <w:rsid w:val="2B75D748"/>
    <w:rsid w:val="2B7603C9"/>
    <w:rsid w:val="2B78E9B9"/>
    <w:rsid w:val="2B7902E5"/>
    <w:rsid w:val="2B7B2F77"/>
    <w:rsid w:val="2B7B5038"/>
    <w:rsid w:val="2B7B87AC"/>
    <w:rsid w:val="2B7C35BD"/>
    <w:rsid w:val="2B7DBD41"/>
    <w:rsid w:val="2B7EA003"/>
    <w:rsid w:val="2B7EFE16"/>
    <w:rsid w:val="2B7F7A74"/>
    <w:rsid w:val="2B7FBF4A"/>
    <w:rsid w:val="2B81D716"/>
    <w:rsid w:val="2B8251A0"/>
    <w:rsid w:val="2B861266"/>
    <w:rsid w:val="2B88E9FA"/>
    <w:rsid w:val="2B89EB08"/>
    <w:rsid w:val="2B8D9F73"/>
    <w:rsid w:val="2B8EA37E"/>
    <w:rsid w:val="2B8FCAC8"/>
    <w:rsid w:val="2B91E008"/>
    <w:rsid w:val="2B961B15"/>
    <w:rsid w:val="2B9752C2"/>
    <w:rsid w:val="2B98528E"/>
    <w:rsid w:val="2B99B95B"/>
    <w:rsid w:val="2B9A131B"/>
    <w:rsid w:val="2B9CD35A"/>
    <w:rsid w:val="2B9DF685"/>
    <w:rsid w:val="2BA123AA"/>
    <w:rsid w:val="2BA2C61A"/>
    <w:rsid w:val="2BA5DDEC"/>
    <w:rsid w:val="2BAB22D2"/>
    <w:rsid w:val="2BAC10F1"/>
    <w:rsid w:val="2BAD250D"/>
    <w:rsid w:val="2BB4EE7D"/>
    <w:rsid w:val="2BB7817F"/>
    <w:rsid w:val="2BB860AC"/>
    <w:rsid w:val="2BBC128A"/>
    <w:rsid w:val="2BBCCEA7"/>
    <w:rsid w:val="2BBE01EC"/>
    <w:rsid w:val="2BBF4187"/>
    <w:rsid w:val="2BBF98D6"/>
    <w:rsid w:val="2BC2C7AB"/>
    <w:rsid w:val="2BC30DA4"/>
    <w:rsid w:val="2BC5E130"/>
    <w:rsid w:val="2BC65CAD"/>
    <w:rsid w:val="2BC857F7"/>
    <w:rsid w:val="2BC969CB"/>
    <w:rsid w:val="2BC9B56B"/>
    <w:rsid w:val="2BC9C04D"/>
    <w:rsid w:val="2BC9C75D"/>
    <w:rsid w:val="2BCE4623"/>
    <w:rsid w:val="2BCE99BC"/>
    <w:rsid w:val="2BCED2D9"/>
    <w:rsid w:val="2BD26E5B"/>
    <w:rsid w:val="2BD6D78D"/>
    <w:rsid w:val="2BD76D5E"/>
    <w:rsid w:val="2BD84CBC"/>
    <w:rsid w:val="2BD94E8E"/>
    <w:rsid w:val="2BDAF948"/>
    <w:rsid w:val="2BDF0CEB"/>
    <w:rsid w:val="2BE16FF4"/>
    <w:rsid w:val="2BE272C2"/>
    <w:rsid w:val="2BE2C34C"/>
    <w:rsid w:val="2BE400D1"/>
    <w:rsid w:val="2BE4C3A8"/>
    <w:rsid w:val="2BE52ED6"/>
    <w:rsid w:val="2BE5BC6C"/>
    <w:rsid w:val="2BE5E219"/>
    <w:rsid w:val="2BE7AD6F"/>
    <w:rsid w:val="2BE862E2"/>
    <w:rsid w:val="2BED197B"/>
    <w:rsid w:val="2BED3B42"/>
    <w:rsid w:val="2BEEB42B"/>
    <w:rsid w:val="2BF08F25"/>
    <w:rsid w:val="2BF0EF13"/>
    <w:rsid w:val="2BF11450"/>
    <w:rsid w:val="2BF172B9"/>
    <w:rsid w:val="2BF35402"/>
    <w:rsid w:val="2BF3B5CF"/>
    <w:rsid w:val="2BF58593"/>
    <w:rsid w:val="2BFBE735"/>
    <w:rsid w:val="2BFC12B9"/>
    <w:rsid w:val="2BFF2BB7"/>
    <w:rsid w:val="2C0135F3"/>
    <w:rsid w:val="2C021B51"/>
    <w:rsid w:val="2C02F670"/>
    <w:rsid w:val="2C031B31"/>
    <w:rsid w:val="2C0388BF"/>
    <w:rsid w:val="2C05D7E4"/>
    <w:rsid w:val="2C07A900"/>
    <w:rsid w:val="2C0860EE"/>
    <w:rsid w:val="2C08A9CD"/>
    <w:rsid w:val="2C0B81EB"/>
    <w:rsid w:val="2C0E0B1C"/>
    <w:rsid w:val="2C0FE318"/>
    <w:rsid w:val="2C0FFA0B"/>
    <w:rsid w:val="2C107C5C"/>
    <w:rsid w:val="2C10D552"/>
    <w:rsid w:val="2C112D9C"/>
    <w:rsid w:val="2C126B04"/>
    <w:rsid w:val="2C12A75E"/>
    <w:rsid w:val="2C13486A"/>
    <w:rsid w:val="2C16B1D2"/>
    <w:rsid w:val="2C16ECE4"/>
    <w:rsid w:val="2C171738"/>
    <w:rsid w:val="2C178AE6"/>
    <w:rsid w:val="2C18DC84"/>
    <w:rsid w:val="2C1A8D9D"/>
    <w:rsid w:val="2C1AB84B"/>
    <w:rsid w:val="2C211B52"/>
    <w:rsid w:val="2C23C9D0"/>
    <w:rsid w:val="2C27AA9D"/>
    <w:rsid w:val="2C29041B"/>
    <w:rsid w:val="2C2B07CC"/>
    <w:rsid w:val="2C2B5A32"/>
    <w:rsid w:val="2C2CBDF5"/>
    <w:rsid w:val="2C2D592E"/>
    <w:rsid w:val="2C2F6DAC"/>
    <w:rsid w:val="2C319CB8"/>
    <w:rsid w:val="2C32DA8D"/>
    <w:rsid w:val="2C33AFFE"/>
    <w:rsid w:val="2C37928E"/>
    <w:rsid w:val="2C38551A"/>
    <w:rsid w:val="2C3B0942"/>
    <w:rsid w:val="2C3C5857"/>
    <w:rsid w:val="2C3C5D5B"/>
    <w:rsid w:val="2C3DC80C"/>
    <w:rsid w:val="2C3EEF69"/>
    <w:rsid w:val="2C41FC6C"/>
    <w:rsid w:val="2C43D11F"/>
    <w:rsid w:val="2C44D0E8"/>
    <w:rsid w:val="2C4772B9"/>
    <w:rsid w:val="2C47B35F"/>
    <w:rsid w:val="2C498911"/>
    <w:rsid w:val="2C4D59EA"/>
    <w:rsid w:val="2C4E8C3A"/>
    <w:rsid w:val="2C52B428"/>
    <w:rsid w:val="2C53903F"/>
    <w:rsid w:val="2C56A55B"/>
    <w:rsid w:val="2C5898DA"/>
    <w:rsid w:val="2C58A7BD"/>
    <w:rsid w:val="2C5900FE"/>
    <w:rsid w:val="2C5BCEF8"/>
    <w:rsid w:val="2C5FA070"/>
    <w:rsid w:val="2C60152B"/>
    <w:rsid w:val="2C60ED8F"/>
    <w:rsid w:val="2C623EBE"/>
    <w:rsid w:val="2C6343A2"/>
    <w:rsid w:val="2C638B9C"/>
    <w:rsid w:val="2C674A8A"/>
    <w:rsid w:val="2C67E94D"/>
    <w:rsid w:val="2C693092"/>
    <w:rsid w:val="2C6A2F0C"/>
    <w:rsid w:val="2C6A39E7"/>
    <w:rsid w:val="2C6DA4D8"/>
    <w:rsid w:val="2C6EBBFC"/>
    <w:rsid w:val="2C6EC31F"/>
    <w:rsid w:val="2C7198B7"/>
    <w:rsid w:val="2C744D9C"/>
    <w:rsid w:val="2C75A843"/>
    <w:rsid w:val="2C75B97F"/>
    <w:rsid w:val="2C762962"/>
    <w:rsid w:val="2C764A7D"/>
    <w:rsid w:val="2C771D6B"/>
    <w:rsid w:val="2C78BE07"/>
    <w:rsid w:val="2C78D913"/>
    <w:rsid w:val="2C7ABF91"/>
    <w:rsid w:val="2C7CB1AF"/>
    <w:rsid w:val="2C7EAD56"/>
    <w:rsid w:val="2C817B2D"/>
    <w:rsid w:val="2C82178C"/>
    <w:rsid w:val="2C835388"/>
    <w:rsid w:val="2C83C5F3"/>
    <w:rsid w:val="2C86BE43"/>
    <w:rsid w:val="2C888775"/>
    <w:rsid w:val="2C8B1840"/>
    <w:rsid w:val="2C8BB649"/>
    <w:rsid w:val="2C8C28F8"/>
    <w:rsid w:val="2C8D2911"/>
    <w:rsid w:val="2C8FD07D"/>
    <w:rsid w:val="2C9034F4"/>
    <w:rsid w:val="2C921790"/>
    <w:rsid w:val="2C934AED"/>
    <w:rsid w:val="2C9403CA"/>
    <w:rsid w:val="2C949CB5"/>
    <w:rsid w:val="2C94F207"/>
    <w:rsid w:val="2C956E7E"/>
    <w:rsid w:val="2C980413"/>
    <w:rsid w:val="2C99ADB2"/>
    <w:rsid w:val="2C9AF05B"/>
    <w:rsid w:val="2C9D8528"/>
    <w:rsid w:val="2CA09A24"/>
    <w:rsid w:val="2CA1B0DA"/>
    <w:rsid w:val="2CA2C00E"/>
    <w:rsid w:val="2CA8F7B9"/>
    <w:rsid w:val="2CA91816"/>
    <w:rsid w:val="2CA98810"/>
    <w:rsid w:val="2CAA614E"/>
    <w:rsid w:val="2CAD75A1"/>
    <w:rsid w:val="2CB034C1"/>
    <w:rsid w:val="2CB1B961"/>
    <w:rsid w:val="2CB1D016"/>
    <w:rsid w:val="2CB1D6E9"/>
    <w:rsid w:val="2CB1FAB4"/>
    <w:rsid w:val="2CB20053"/>
    <w:rsid w:val="2CB24A1A"/>
    <w:rsid w:val="2CB2C4AD"/>
    <w:rsid w:val="2CB40EE9"/>
    <w:rsid w:val="2CB550E3"/>
    <w:rsid w:val="2CB5E5B5"/>
    <w:rsid w:val="2CB6B088"/>
    <w:rsid w:val="2CB74336"/>
    <w:rsid w:val="2CB75FF2"/>
    <w:rsid w:val="2CB9C841"/>
    <w:rsid w:val="2CB9FD0C"/>
    <w:rsid w:val="2CBAE6FC"/>
    <w:rsid w:val="2CBDCD39"/>
    <w:rsid w:val="2CBE2576"/>
    <w:rsid w:val="2CBF7CA3"/>
    <w:rsid w:val="2CBFF255"/>
    <w:rsid w:val="2CC14B3E"/>
    <w:rsid w:val="2CC1DAB9"/>
    <w:rsid w:val="2CC2CAEE"/>
    <w:rsid w:val="2CC488DE"/>
    <w:rsid w:val="2CC4B00C"/>
    <w:rsid w:val="2CC5071E"/>
    <w:rsid w:val="2CC52A7E"/>
    <w:rsid w:val="2CC573C8"/>
    <w:rsid w:val="2CC59AC0"/>
    <w:rsid w:val="2CC67CB9"/>
    <w:rsid w:val="2CC6AAA8"/>
    <w:rsid w:val="2CC74CC3"/>
    <w:rsid w:val="2CCADE72"/>
    <w:rsid w:val="2CCC0A04"/>
    <w:rsid w:val="2CD065AC"/>
    <w:rsid w:val="2CD1A834"/>
    <w:rsid w:val="2CD3279D"/>
    <w:rsid w:val="2CD464F6"/>
    <w:rsid w:val="2CD58B0D"/>
    <w:rsid w:val="2CDB9D41"/>
    <w:rsid w:val="2CDD8EF7"/>
    <w:rsid w:val="2CDDA4F5"/>
    <w:rsid w:val="2CDF748A"/>
    <w:rsid w:val="2CE46CBB"/>
    <w:rsid w:val="2CE4AF31"/>
    <w:rsid w:val="2CE953B9"/>
    <w:rsid w:val="2CEA93F3"/>
    <w:rsid w:val="2CEC845F"/>
    <w:rsid w:val="2CEDEB53"/>
    <w:rsid w:val="2CEF846E"/>
    <w:rsid w:val="2CEFA538"/>
    <w:rsid w:val="2CEFF4A7"/>
    <w:rsid w:val="2CF23876"/>
    <w:rsid w:val="2CF4C641"/>
    <w:rsid w:val="2CFABDB5"/>
    <w:rsid w:val="2CFCCB38"/>
    <w:rsid w:val="2CFEE8F0"/>
    <w:rsid w:val="2D00D042"/>
    <w:rsid w:val="2D01D5FE"/>
    <w:rsid w:val="2D04CA66"/>
    <w:rsid w:val="2D052C0D"/>
    <w:rsid w:val="2D054A6A"/>
    <w:rsid w:val="2D08FEED"/>
    <w:rsid w:val="2D0A0901"/>
    <w:rsid w:val="2D0AE49E"/>
    <w:rsid w:val="2D0D50C1"/>
    <w:rsid w:val="2D0DD64F"/>
    <w:rsid w:val="2D0E0D03"/>
    <w:rsid w:val="2D0FC4B1"/>
    <w:rsid w:val="2D1042C3"/>
    <w:rsid w:val="2D10D0C4"/>
    <w:rsid w:val="2D10DF45"/>
    <w:rsid w:val="2D1225C5"/>
    <w:rsid w:val="2D130D38"/>
    <w:rsid w:val="2D13B238"/>
    <w:rsid w:val="2D18BF76"/>
    <w:rsid w:val="2D18D8A1"/>
    <w:rsid w:val="2D1C1672"/>
    <w:rsid w:val="2D1CB778"/>
    <w:rsid w:val="2D1E8DDC"/>
    <w:rsid w:val="2D1EF2A5"/>
    <w:rsid w:val="2D1F390A"/>
    <w:rsid w:val="2D1FB59D"/>
    <w:rsid w:val="2D1FE947"/>
    <w:rsid w:val="2D228186"/>
    <w:rsid w:val="2D245ED2"/>
    <w:rsid w:val="2D24E07E"/>
    <w:rsid w:val="2D2B0D14"/>
    <w:rsid w:val="2D2BAB8C"/>
    <w:rsid w:val="2D2F658C"/>
    <w:rsid w:val="2D2FAF3B"/>
    <w:rsid w:val="2D308BAB"/>
    <w:rsid w:val="2D30FCAC"/>
    <w:rsid w:val="2D31A7D2"/>
    <w:rsid w:val="2D3246D6"/>
    <w:rsid w:val="2D32CD1E"/>
    <w:rsid w:val="2D368E73"/>
    <w:rsid w:val="2D3946B5"/>
    <w:rsid w:val="2D3BBCA1"/>
    <w:rsid w:val="2D3C9BF3"/>
    <w:rsid w:val="2D3F45C5"/>
    <w:rsid w:val="2D3F8A83"/>
    <w:rsid w:val="2D3FAB4F"/>
    <w:rsid w:val="2D40F7EA"/>
    <w:rsid w:val="2D412B1A"/>
    <w:rsid w:val="2D44473A"/>
    <w:rsid w:val="2D467A87"/>
    <w:rsid w:val="2D46FCC4"/>
    <w:rsid w:val="2D495716"/>
    <w:rsid w:val="2D495D4F"/>
    <w:rsid w:val="2D518AD7"/>
    <w:rsid w:val="2D588147"/>
    <w:rsid w:val="2D5A9597"/>
    <w:rsid w:val="2D5CDD59"/>
    <w:rsid w:val="2D5E351D"/>
    <w:rsid w:val="2D5FD96E"/>
    <w:rsid w:val="2D611704"/>
    <w:rsid w:val="2D618BAF"/>
    <w:rsid w:val="2D62880B"/>
    <w:rsid w:val="2D65F274"/>
    <w:rsid w:val="2D670EE1"/>
    <w:rsid w:val="2D673B64"/>
    <w:rsid w:val="2D67ED37"/>
    <w:rsid w:val="2D680F18"/>
    <w:rsid w:val="2D6A0EA2"/>
    <w:rsid w:val="2D6BC885"/>
    <w:rsid w:val="2D6BC8FB"/>
    <w:rsid w:val="2D6C1EAB"/>
    <w:rsid w:val="2D6C3E6C"/>
    <w:rsid w:val="2D6CD5E6"/>
    <w:rsid w:val="2D6D0DF2"/>
    <w:rsid w:val="2D6F83C5"/>
    <w:rsid w:val="2D70AB97"/>
    <w:rsid w:val="2D71F2F4"/>
    <w:rsid w:val="2D7368E3"/>
    <w:rsid w:val="2D74D34B"/>
    <w:rsid w:val="2D788BF0"/>
    <w:rsid w:val="2D790863"/>
    <w:rsid w:val="2D7B99D4"/>
    <w:rsid w:val="2D80605A"/>
    <w:rsid w:val="2D80900B"/>
    <w:rsid w:val="2D860B7F"/>
    <w:rsid w:val="2D86A305"/>
    <w:rsid w:val="2D88B06C"/>
    <w:rsid w:val="2D8BBFDB"/>
    <w:rsid w:val="2D8E0F94"/>
    <w:rsid w:val="2D8E7C8A"/>
    <w:rsid w:val="2D8EC2F5"/>
    <w:rsid w:val="2D901256"/>
    <w:rsid w:val="2D93F4D4"/>
    <w:rsid w:val="2D97EBFA"/>
    <w:rsid w:val="2D98213B"/>
    <w:rsid w:val="2D986A6C"/>
    <w:rsid w:val="2D9A9BE8"/>
    <w:rsid w:val="2DA0EB6E"/>
    <w:rsid w:val="2DA75096"/>
    <w:rsid w:val="2DA8EFCC"/>
    <w:rsid w:val="2DA94EAD"/>
    <w:rsid w:val="2DA9E7F2"/>
    <w:rsid w:val="2DAB9857"/>
    <w:rsid w:val="2DABCA70"/>
    <w:rsid w:val="2DABDE18"/>
    <w:rsid w:val="2DAC832A"/>
    <w:rsid w:val="2DAD67A6"/>
    <w:rsid w:val="2DB0CBAC"/>
    <w:rsid w:val="2DB0CE11"/>
    <w:rsid w:val="2DB18390"/>
    <w:rsid w:val="2DB21CA9"/>
    <w:rsid w:val="2DB36DFB"/>
    <w:rsid w:val="2DB3A0A6"/>
    <w:rsid w:val="2DB4587F"/>
    <w:rsid w:val="2DB58603"/>
    <w:rsid w:val="2DB586C2"/>
    <w:rsid w:val="2DB7D60E"/>
    <w:rsid w:val="2DB8434B"/>
    <w:rsid w:val="2DB95683"/>
    <w:rsid w:val="2DBAAE8F"/>
    <w:rsid w:val="2DBB1EEF"/>
    <w:rsid w:val="2DBB32F0"/>
    <w:rsid w:val="2DBD9524"/>
    <w:rsid w:val="2DC2AB58"/>
    <w:rsid w:val="2DC49519"/>
    <w:rsid w:val="2DC6C3D5"/>
    <w:rsid w:val="2DC76071"/>
    <w:rsid w:val="2DC7B6C1"/>
    <w:rsid w:val="2DC8DAE3"/>
    <w:rsid w:val="2DC99AC9"/>
    <w:rsid w:val="2DCC66A6"/>
    <w:rsid w:val="2DCD2408"/>
    <w:rsid w:val="2DCD9822"/>
    <w:rsid w:val="2DCE7B76"/>
    <w:rsid w:val="2DCF1539"/>
    <w:rsid w:val="2DD1F1FB"/>
    <w:rsid w:val="2DD2ED61"/>
    <w:rsid w:val="2DD70FE8"/>
    <w:rsid w:val="2DDB2B16"/>
    <w:rsid w:val="2DDCD17D"/>
    <w:rsid w:val="2DDDAAFE"/>
    <w:rsid w:val="2DE28A3E"/>
    <w:rsid w:val="2DE5DED4"/>
    <w:rsid w:val="2DE6B531"/>
    <w:rsid w:val="2DE8C362"/>
    <w:rsid w:val="2DEF6942"/>
    <w:rsid w:val="2DF02E05"/>
    <w:rsid w:val="2DF2F5BE"/>
    <w:rsid w:val="2DF365F9"/>
    <w:rsid w:val="2DF49CC8"/>
    <w:rsid w:val="2DF58924"/>
    <w:rsid w:val="2DFA4447"/>
    <w:rsid w:val="2DFE0900"/>
    <w:rsid w:val="2DFE9DC4"/>
    <w:rsid w:val="2E01F04C"/>
    <w:rsid w:val="2E026934"/>
    <w:rsid w:val="2E0A43F3"/>
    <w:rsid w:val="2E0ACD8B"/>
    <w:rsid w:val="2E0B795D"/>
    <w:rsid w:val="2E116AD6"/>
    <w:rsid w:val="2E13F7C5"/>
    <w:rsid w:val="2E14A3E4"/>
    <w:rsid w:val="2E156E1C"/>
    <w:rsid w:val="2E16CFBF"/>
    <w:rsid w:val="2E16F974"/>
    <w:rsid w:val="2E1712F4"/>
    <w:rsid w:val="2E173250"/>
    <w:rsid w:val="2E19B7C5"/>
    <w:rsid w:val="2E1A7733"/>
    <w:rsid w:val="2E1CD4E3"/>
    <w:rsid w:val="2E1F17C5"/>
    <w:rsid w:val="2E20D12A"/>
    <w:rsid w:val="2E20FACC"/>
    <w:rsid w:val="2E223077"/>
    <w:rsid w:val="2E24D6A1"/>
    <w:rsid w:val="2E259A1C"/>
    <w:rsid w:val="2E259A6B"/>
    <w:rsid w:val="2E26086C"/>
    <w:rsid w:val="2E26C160"/>
    <w:rsid w:val="2E2BDBE8"/>
    <w:rsid w:val="2E2D2CD5"/>
    <w:rsid w:val="2E2E4CC8"/>
    <w:rsid w:val="2E30D5F7"/>
    <w:rsid w:val="2E32E9E4"/>
    <w:rsid w:val="2E37188B"/>
    <w:rsid w:val="2E37A1E7"/>
    <w:rsid w:val="2E381383"/>
    <w:rsid w:val="2E38D49B"/>
    <w:rsid w:val="2E3C0558"/>
    <w:rsid w:val="2E3CCD20"/>
    <w:rsid w:val="2E3CCFD2"/>
    <w:rsid w:val="2E3D1D67"/>
    <w:rsid w:val="2E3D5288"/>
    <w:rsid w:val="2E40A738"/>
    <w:rsid w:val="2E430072"/>
    <w:rsid w:val="2E436FC5"/>
    <w:rsid w:val="2E465CB8"/>
    <w:rsid w:val="2E498D6B"/>
    <w:rsid w:val="2E4C3A76"/>
    <w:rsid w:val="2E4DD39D"/>
    <w:rsid w:val="2E4FC163"/>
    <w:rsid w:val="2E503EC5"/>
    <w:rsid w:val="2E506DC9"/>
    <w:rsid w:val="2E525E8C"/>
    <w:rsid w:val="2E57C3CD"/>
    <w:rsid w:val="2E580240"/>
    <w:rsid w:val="2E5809B3"/>
    <w:rsid w:val="2E59FBCA"/>
    <w:rsid w:val="2E5AD787"/>
    <w:rsid w:val="2E5F2555"/>
    <w:rsid w:val="2E6026FD"/>
    <w:rsid w:val="2E658566"/>
    <w:rsid w:val="2E66B113"/>
    <w:rsid w:val="2E693B48"/>
    <w:rsid w:val="2E6AD027"/>
    <w:rsid w:val="2E6CA4BF"/>
    <w:rsid w:val="2E6CC6D8"/>
    <w:rsid w:val="2E6D413F"/>
    <w:rsid w:val="2E709784"/>
    <w:rsid w:val="2E70D38D"/>
    <w:rsid w:val="2E7513D7"/>
    <w:rsid w:val="2E755934"/>
    <w:rsid w:val="2E76DC0B"/>
    <w:rsid w:val="2E7A5F0C"/>
    <w:rsid w:val="2E7D4C57"/>
    <w:rsid w:val="2E813C7B"/>
    <w:rsid w:val="2E861D9F"/>
    <w:rsid w:val="2E86612C"/>
    <w:rsid w:val="2E87AADF"/>
    <w:rsid w:val="2E898200"/>
    <w:rsid w:val="2E8985E0"/>
    <w:rsid w:val="2E8B5D82"/>
    <w:rsid w:val="2E8C7C5C"/>
    <w:rsid w:val="2E8D22A4"/>
    <w:rsid w:val="2E8D8344"/>
    <w:rsid w:val="2E8D8BEB"/>
    <w:rsid w:val="2E8ECFC5"/>
    <w:rsid w:val="2E8F4497"/>
    <w:rsid w:val="2E8F9234"/>
    <w:rsid w:val="2E902681"/>
    <w:rsid w:val="2E905A90"/>
    <w:rsid w:val="2E908DC2"/>
    <w:rsid w:val="2E9118BD"/>
    <w:rsid w:val="2E91C419"/>
    <w:rsid w:val="2E92452D"/>
    <w:rsid w:val="2E936DA3"/>
    <w:rsid w:val="2E93A128"/>
    <w:rsid w:val="2E946BED"/>
    <w:rsid w:val="2E9993AA"/>
    <w:rsid w:val="2E9D0F70"/>
    <w:rsid w:val="2EA1B0CF"/>
    <w:rsid w:val="2EA29075"/>
    <w:rsid w:val="2EA41C31"/>
    <w:rsid w:val="2EA5C660"/>
    <w:rsid w:val="2EA63A12"/>
    <w:rsid w:val="2EA6BB29"/>
    <w:rsid w:val="2EAAA6B3"/>
    <w:rsid w:val="2EAADC5F"/>
    <w:rsid w:val="2EAB3D7D"/>
    <w:rsid w:val="2EAD36C4"/>
    <w:rsid w:val="2EAE9F85"/>
    <w:rsid w:val="2EAEF1E0"/>
    <w:rsid w:val="2EAF74ED"/>
    <w:rsid w:val="2EB06FE7"/>
    <w:rsid w:val="2EB1071C"/>
    <w:rsid w:val="2EB10BCA"/>
    <w:rsid w:val="2EB1FC6A"/>
    <w:rsid w:val="2EB2DD88"/>
    <w:rsid w:val="2EB37B66"/>
    <w:rsid w:val="2EB3E1FA"/>
    <w:rsid w:val="2EB6476A"/>
    <w:rsid w:val="2EB7FDF1"/>
    <w:rsid w:val="2EBE7FDA"/>
    <w:rsid w:val="2EBF9EF9"/>
    <w:rsid w:val="2EC86E80"/>
    <w:rsid w:val="2EC91873"/>
    <w:rsid w:val="2EC93E7F"/>
    <w:rsid w:val="2ECABB72"/>
    <w:rsid w:val="2ECB9615"/>
    <w:rsid w:val="2ECCF8C8"/>
    <w:rsid w:val="2ED0C4FE"/>
    <w:rsid w:val="2ED252C0"/>
    <w:rsid w:val="2ED34817"/>
    <w:rsid w:val="2ED7945E"/>
    <w:rsid w:val="2ED8343E"/>
    <w:rsid w:val="2EDA5AC3"/>
    <w:rsid w:val="2EDC173E"/>
    <w:rsid w:val="2EDED3BF"/>
    <w:rsid w:val="2EE272F8"/>
    <w:rsid w:val="2EE2F415"/>
    <w:rsid w:val="2EE48E24"/>
    <w:rsid w:val="2EE69BF2"/>
    <w:rsid w:val="2EE732AE"/>
    <w:rsid w:val="2EEAEE75"/>
    <w:rsid w:val="2EEB7A6F"/>
    <w:rsid w:val="2EEDE4DC"/>
    <w:rsid w:val="2EEEFEFB"/>
    <w:rsid w:val="2EEF1999"/>
    <w:rsid w:val="2EF032CC"/>
    <w:rsid w:val="2EF157C6"/>
    <w:rsid w:val="2EF15AED"/>
    <w:rsid w:val="2EF1754E"/>
    <w:rsid w:val="2EF1E22C"/>
    <w:rsid w:val="2EF2B85B"/>
    <w:rsid w:val="2EF2E92B"/>
    <w:rsid w:val="2EF302C3"/>
    <w:rsid w:val="2EF3BD52"/>
    <w:rsid w:val="2EF4A4B6"/>
    <w:rsid w:val="2EF7558B"/>
    <w:rsid w:val="2EF85882"/>
    <w:rsid w:val="2EFB066F"/>
    <w:rsid w:val="2EFC110E"/>
    <w:rsid w:val="2EFCAD03"/>
    <w:rsid w:val="2EFDD66B"/>
    <w:rsid w:val="2EFDEECC"/>
    <w:rsid w:val="2EFF597E"/>
    <w:rsid w:val="2EFFA641"/>
    <w:rsid w:val="2EFFA90A"/>
    <w:rsid w:val="2F00438F"/>
    <w:rsid w:val="2F00711E"/>
    <w:rsid w:val="2F00F296"/>
    <w:rsid w:val="2F01CA71"/>
    <w:rsid w:val="2F02A1C7"/>
    <w:rsid w:val="2F02DE82"/>
    <w:rsid w:val="2F031B69"/>
    <w:rsid w:val="2F0A4826"/>
    <w:rsid w:val="2F105CB0"/>
    <w:rsid w:val="2F13FD28"/>
    <w:rsid w:val="2F1452A1"/>
    <w:rsid w:val="2F1828D6"/>
    <w:rsid w:val="2F1A1DBE"/>
    <w:rsid w:val="2F2203A4"/>
    <w:rsid w:val="2F260FC7"/>
    <w:rsid w:val="2F2BFA7E"/>
    <w:rsid w:val="2F2EA08E"/>
    <w:rsid w:val="2F2F122E"/>
    <w:rsid w:val="2F2F9346"/>
    <w:rsid w:val="2F307A2D"/>
    <w:rsid w:val="2F312E80"/>
    <w:rsid w:val="2F3463F3"/>
    <w:rsid w:val="2F34AA4C"/>
    <w:rsid w:val="2F35585C"/>
    <w:rsid w:val="2F35EBA8"/>
    <w:rsid w:val="2F35F91F"/>
    <w:rsid w:val="2F36B725"/>
    <w:rsid w:val="2F384462"/>
    <w:rsid w:val="2F39A4D3"/>
    <w:rsid w:val="2F3A13D3"/>
    <w:rsid w:val="2F3E0EAB"/>
    <w:rsid w:val="2F3EB993"/>
    <w:rsid w:val="2F40F23E"/>
    <w:rsid w:val="2F412400"/>
    <w:rsid w:val="2F42C092"/>
    <w:rsid w:val="2F4507F1"/>
    <w:rsid w:val="2F47B656"/>
    <w:rsid w:val="2F48D73D"/>
    <w:rsid w:val="2F4A2816"/>
    <w:rsid w:val="2F4CF106"/>
    <w:rsid w:val="2F4F59D4"/>
    <w:rsid w:val="2F506725"/>
    <w:rsid w:val="2F53A05B"/>
    <w:rsid w:val="2F58EE49"/>
    <w:rsid w:val="2F59CA7D"/>
    <w:rsid w:val="2F5AEEFD"/>
    <w:rsid w:val="2F5D3701"/>
    <w:rsid w:val="2F5D5ABB"/>
    <w:rsid w:val="2F5E5372"/>
    <w:rsid w:val="2F60353B"/>
    <w:rsid w:val="2F606771"/>
    <w:rsid w:val="2F6192AE"/>
    <w:rsid w:val="2F61FBAF"/>
    <w:rsid w:val="2F6311F5"/>
    <w:rsid w:val="2F645E3B"/>
    <w:rsid w:val="2F64B49C"/>
    <w:rsid w:val="2F65D2EA"/>
    <w:rsid w:val="2F68A096"/>
    <w:rsid w:val="2F68D235"/>
    <w:rsid w:val="2F6ABF73"/>
    <w:rsid w:val="2F6DEE4F"/>
    <w:rsid w:val="2F6E3D2B"/>
    <w:rsid w:val="2F71D583"/>
    <w:rsid w:val="2F71E9C3"/>
    <w:rsid w:val="2F74085E"/>
    <w:rsid w:val="2F75A466"/>
    <w:rsid w:val="2F76BA8C"/>
    <w:rsid w:val="2F77A1FC"/>
    <w:rsid w:val="2F77E7F2"/>
    <w:rsid w:val="2F785B20"/>
    <w:rsid w:val="2F797EDC"/>
    <w:rsid w:val="2F79DC07"/>
    <w:rsid w:val="2F7BCF47"/>
    <w:rsid w:val="2F7BED60"/>
    <w:rsid w:val="2F7D6C11"/>
    <w:rsid w:val="2F7DE967"/>
    <w:rsid w:val="2F7F8817"/>
    <w:rsid w:val="2F7FB557"/>
    <w:rsid w:val="2F83348A"/>
    <w:rsid w:val="2F837B15"/>
    <w:rsid w:val="2F84FECD"/>
    <w:rsid w:val="2F877371"/>
    <w:rsid w:val="2F8A2703"/>
    <w:rsid w:val="2F8AEB74"/>
    <w:rsid w:val="2F8E54AE"/>
    <w:rsid w:val="2F8E7A47"/>
    <w:rsid w:val="2F8ED258"/>
    <w:rsid w:val="2F8F954D"/>
    <w:rsid w:val="2F92FA61"/>
    <w:rsid w:val="2F92FC90"/>
    <w:rsid w:val="2F9505CA"/>
    <w:rsid w:val="2F955731"/>
    <w:rsid w:val="2F98F43D"/>
    <w:rsid w:val="2F99865A"/>
    <w:rsid w:val="2F9C7355"/>
    <w:rsid w:val="2F9D8876"/>
    <w:rsid w:val="2F9D9C5B"/>
    <w:rsid w:val="2F9DD460"/>
    <w:rsid w:val="2FA02B6A"/>
    <w:rsid w:val="2FA16A4A"/>
    <w:rsid w:val="2FA264AD"/>
    <w:rsid w:val="2FA3FA75"/>
    <w:rsid w:val="2FA4BEF2"/>
    <w:rsid w:val="2FA571EA"/>
    <w:rsid w:val="2FA82EA9"/>
    <w:rsid w:val="2FA9116D"/>
    <w:rsid w:val="2FAB9161"/>
    <w:rsid w:val="2FAD6DE0"/>
    <w:rsid w:val="2FADA011"/>
    <w:rsid w:val="2FAE89F8"/>
    <w:rsid w:val="2FB0B157"/>
    <w:rsid w:val="2FB0E7EA"/>
    <w:rsid w:val="2FB23CD9"/>
    <w:rsid w:val="2FB2E370"/>
    <w:rsid w:val="2FB4C16E"/>
    <w:rsid w:val="2FB88631"/>
    <w:rsid w:val="2FBD6247"/>
    <w:rsid w:val="2FC065BF"/>
    <w:rsid w:val="2FC08E3B"/>
    <w:rsid w:val="2FC0FAC3"/>
    <w:rsid w:val="2FC4EE39"/>
    <w:rsid w:val="2FC9507B"/>
    <w:rsid w:val="2FCB8CE5"/>
    <w:rsid w:val="2FCC85D6"/>
    <w:rsid w:val="2FD3B376"/>
    <w:rsid w:val="2FD3F08D"/>
    <w:rsid w:val="2FD5B75E"/>
    <w:rsid w:val="2FD5CD02"/>
    <w:rsid w:val="2FD8EDC7"/>
    <w:rsid w:val="2FD93E1F"/>
    <w:rsid w:val="2FDA7CE9"/>
    <w:rsid w:val="2FDB69FD"/>
    <w:rsid w:val="2FDFA88A"/>
    <w:rsid w:val="2FE12BC3"/>
    <w:rsid w:val="2FE27C8A"/>
    <w:rsid w:val="2FE2C420"/>
    <w:rsid w:val="2FE38052"/>
    <w:rsid w:val="2FE7AADD"/>
    <w:rsid w:val="2FEA7AEA"/>
    <w:rsid w:val="2FEAE322"/>
    <w:rsid w:val="2FECB6C3"/>
    <w:rsid w:val="2FF046B0"/>
    <w:rsid w:val="2FF1207F"/>
    <w:rsid w:val="2FF208D4"/>
    <w:rsid w:val="2FF28908"/>
    <w:rsid w:val="2FF31234"/>
    <w:rsid w:val="2FF48A96"/>
    <w:rsid w:val="2FF5F019"/>
    <w:rsid w:val="2FF8C53D"/>
    <w:rsid w:val="2FF8F5E9"/>
    <w:rsid w:val="2FFAAA5C"/>
    <w:rsid w:val="2FFB6DA2"/>
    <w:rsid w:val="3002EC20"/>
    <w:rsid w:val="3004DD66"/>
    <w:rsid w:val="30073AFF"/>
    <w:rsid w:val="3007D7D2"/>
    <w:rsid w:val="3008EE73"/>
    <w:rsid w:val="30097E38"/>
    <w:rsid w:val="300B62C8"/>
    <w:rsid w:val="300DDAA3"/>
    <w:rsid w:val="300E5DD8"/>
    <w:rsid w:val="301211D6"/>
    <w:rsid w:val="3012AEBD"/>
    <w:rsid w:val="30160808"/>
    <w:rsid w:val="301D4601"/>
    <w:rsid w:val="302185B8"/>
    <w:rsid w:val="30226F58"/>
    <w:rsid w:val="3025A4B7"/>
    <w:rsid w:val="30268BF2"/>
    <w:rsid w:val="302831DB"/>
    <w:rsid w:val="3029DC44"/>
    <w:rsid w:val="302B465E"/>
    <w:rsid w:val="302D289D"/>
    <w:rsid w:val="302DF975"/>
    <w:rsid w:val="302F3479"/>
    <w:rsid w:val="303145B9"/>
    <w:rsid w:val="30355C4A"/>
    <w:rsid w:val="3036ACCB"/>
    <w:rsid w:val="303813C3"/>
    <w:rsid w:val="303BE36E"/>
    <w:rsid w:val="303DB446"/>
    <w:rsid w:val="303F6E2A"/>
    <w:rsid w:val="3040A65B"/>
    <w:rsid w:val="30411980"/>
    <w:rsid w:val="3041D5A4"/>
    <w:rsid w:val="30427A9A"/>
    <w:rsid w:val="3045B31D"/>
    <w:rsid w:val="30486C40"/>
    <w:rsid w:val="3049307C"/>
    <w:rsid w:val="304B16CD"/>
    <w:rsid w:val="304DF917"/>
    <w:rsid w:val="304E5FFB"/>
    <w:rsid w:val="304F1A09"/>
    <w:rsid w:val="3050AAE6"/>
    <w:rsid w:val="3050C3FE"/>
    <w:rsid w:val="305105BE"/>
    <w:rsid w:val="3051479D"/>
    <w:rsid w:val="3051F1BD"/>
    <w:rsid w:val="3053C2BD"/>
    <w:rsid w:val="30548D45"/>
    <w:rsid w:val="305753AF"/>
    <w:rsid w:val="305C0B64"/>
    <w:rsid w:val="305C0D83"/>
    <w:rsid w:val="305DC971"/>
    <w:rsid w:val="305E473D"/>
    <w:rsid w:val="305EF37E"/>
    <w:rsid w:val="30602D29"/>
    <w:rsid w:val="3065E1F3"/>
    <w:rsid w:val="306B5858"/>
    <w:rsid w:val="306E2A8B"/>
    <w:rsid w:val="3072953C"/>
    <w:rsid w:val="30759915"/>
    <w:rsid w:val="307721D4"/>
    <w:rsid w:val="30777DD8"/>
    <w:rsid w:val="3077CEC7"/>
    <w:rsid w:val="3078D575"/>
    <w:rsid w:val="307B42D3"/>
    <w:rsid w:val="307BEDE5"/>
    <w:rsid w:val="307CC430"/>
    <w:rsid w:val="3082A118"/>
    <w:rsid w:val="3082C40E"/>
    <w:rsid w:val="3082F885"/>
    <w:rsid w:val="30856A1E"/>
    <w:rsid w:val="308771DF"/>
    <w:rsid w:val="308B60D8"/>
    <w:rsid w:val="308C6CD8"/>
    <w:rsid w:val="308C8B5C"/>
    <w:rsid w:val="308C9921"/>
    <w:rsid w:val="308DDD19"/>
    <w:rsid w:val="308E814E"/>
    <w:rsid w:val="30937457"/>
    <w:rsid w:val="30964AFC"/>
    <w:rsid w:val="30987E0A"/>
    <w:rsid w:val="309B54D1"/>
    <w:rsid w:val="309F9C9C"/>
    <w:rsid w:val="30A33ABF"/>
    <w:rsid w:val="30A46763"/>
    <w:rsid w:val="30A9F173"/>
    <w:rsid w:val="30AAA4DF"/>
    <w:rsid w:val="30ACBE98"/>
    <w:rsid w:val="30ACED57"/>
    <w:rsid w:val="30B526A6"/>
    <w:rsid w:val="30B641FA"/>
    <w:rsid w:val="30BB87C2"/>
    <w:rsid w:val="30BC4D21"/>
    <w:rsid w:val="30C10349"/>
    <w:rsid w:val="30CA4DCB"/>
    <w:rsid w:val="30CBEEAE"/>
    <w:rsid w:val="30CDAD74"/>
    <w:rsid w:val="30CDE4E9"/>
    <w:rsid w:val="30CEB48B"/>
    <w:rsid w:val="30D38597"/>
    <w:rsid w:val="30D3D856"/>
    <w:rsid w:val="30D51C45"/>
    <w:rsid w:val="30D561D5"/>
    <w:rsid w:val="30D66089"/>
    <w:rsid w:val="30D7B918"/>
    <w:rsid w:val="30D899BF"/>
    <w:rsid w:val="30DA4599"/>
    <w:rsid w:val="30DB1F04"/>
    <w:rsid w:val="30DB81B2"/>
    <w:rsid w:val="30E34F0E"/>
    <w:rsid w:val="30E37FB8"/>
    <w:rsid w:val="30E4DBD7"/>
    <w:rsid w:val="30E7D2A3"/>
    <w:rsid w:val="30E8A03B"/>
    <w:rsid w:val="30E9B660"/>
    <w:rsid w:val="30EB5197"/>
    <w:rsid w:val="30ED1316"/>
    <w:rsid w:val="30F22EE8"/>
    <w:rsid w:val="30F40922"/>
    <w:rsid w:val="30F5D73A"/>
    <w:rsid w:val="310248AC"/>
    <w:rsid w:val="3103C164"/>
    <w:rsid w:val="310508CF"/>
    <w:rsid w:val="31067CEC"/>
    <w:rsid w:val="31067CF7"/>
    <w:rsid w:val="31075206"/>
    <w:rsid w:val="31090096"/>
    <w:rsid w:val="310D0516"/>
    <w:rsid w:val="310D5136"/>
    <w:rsid w:val="310D712D"/>
    <w:rsid w:val="31109627"/>
    <w:rsid w:val="31121F17"/>
    <w:rsid w:val="31125B17"/>
    <w:rsid w:val="31134C3E"/>
    <w:rsid w:val="31167FD9"/>
    <w:rsid w:val="3117AEE2"/>
    <w:rsid w:val="3117B337"/>
    <w:rsid w:val="311AA639"/>
    <w:rsid w:val="311B2AF1"/>
    <w:rsid w:val="311DEF35"/>
    <w:rsid w:val="311F2664"/>
    <w:rsid w:val="311FA0A8"/>
    <w:rsid w:val="31223BAB"/>
    <w:rsid w:val="3123C13F"/>
    <w:rsid w:val="3123DBD2"/>
    <w:rsid w:val="312519E7"/>
    <w:rsid w:val="312589C0"/>
    <w:rsid w:val="312754E7"/>
    <w:rsid w:val="31275B34"/>
    <w:rsid w:val="3127DA3D"/>
    <w:rsid w:val="312827AD"/>
    <w:rsid w:val="312C9CB6"/>
    <w:rsid w:val="312DDC8F"/>
    <w:rsid w:val="31305798"/>
    <w:rsid w:val="31318EAC"/>
    <w:rsid w:val="3133EDFC"/>
    <w:rsid w:val="313429DC"/>
    <w:rsid w:val="31348471"/>
    <w:rsid w:val="31353199"/>
    <w:rsid w:val="31358D9F"/>
    <w:rsid w:val="313711CC"/>
    <w:rsid w:val="31387AB8"/>
    <w:rsid w:val="313A1E22"/>
    <w:rsid w:val="313B788D"/>
    <w:rsid w:val="313C1737"/>
    <w:rsid w:val="313C9BF4"/>
    <w:rsid w:val="313F11AE"/>
    <w:rsid w:val="313FA366"/>
    <w:rsid w:val="31407419"/>
    <w:rsid w:val="31420A9B"/>
    <w:rsid w:val="3144401F"/>
    <w:rsid w:val="3144F609"/>
    <w:rsid w:val="3144FEE3"/>
    <w:rsid w:val="314692C4"/>
    <w:rsid w:val="3146AB93"/>
    <w:rsid w:val="31479497"/>
    <w:rsid w:val="314A74C1"/>
    <w:rsid w:val="314B381F"/>
    <w:rsid w:val="314D4F7C"/>
    <w:rsid w:val="314D5421"/>
    <w:rsid w:val="314D955C"/>
    <w:rsid w:val="314E37EA"/>
    <w:rsid w:val="314E62DE"/>
    <w:rsid w:val="314F2EF3"/>
    <w:rsid w:val="314F4532"/>
    <w:rsid w:val="3152CED1"/>
    <w:rsid w:val="3153C4C5"/>
    <w:rsid w:val="3156339F"/>
    <w:rsid w:val="31564E00"/>
    <w:rsid w:val="315814C4"/>
    <w:rsid w:val="31589EEB"/>
    <w:rsid w:val="3158E474"/>
    <w:rsid w:val="315DD628"/>
    <w:rsid w:val="315F43F5"/>
    <w:rsid w:val="315FCFA2"/>
    <w:rsid w:val="316005C0"/>
    <w:rsid w:val="31627815"/>
    <w:rsid w:val="316600BF"/>
    <w:rsid w:val="31662BA4"/>
    <w:rsid w:val="3166F2A8"/>
    <w:rsid w:val="3167D893"/>
    <w:rsid w:val="31698723"/>
    <w:rsid w:val="316B71F3"/>
    <w:rsid w:val="316BC1D6"/>
    <w:rsid w:val="316D3F8A"/>
    <w:rsid w:val="316DD7FC"/>
    <w:rsid w:val="31706E3E"/>
    <w:rsid w:val="3171D61F"/>
    <w:rsid w:val="31726E38"/>
    <w:rsid w:val="31733665"/>
    <w:rsid w:val="3173583A"/>
    <w:rsid w:val="3176C626"/>
    <w:rsid w:val="3176F566"/>
    <w:rsid w:val="31772A55"/>
    <w:rsid w:val="317977A3"/>
    <w:rsid w:val="317986E8"/>
    <w:rsid w:val="3179C714"/>
    <w:rsid w:val="317C3F66"/>
    <w:rsid w:val="31827D80"/>
    <w:rsid w:val="3186C87A"/>
    <w:rsid w:val="318755C7"/>
    <w:rsid w:val="3187C30E"/>
    <w:rsid w:val="318C63F1"/>
    <w:rsid w:val="318CC85F"/>
    <w:rsid w:val="318F8A6E"/>
    <w:rsid w:val="318FD3EA"/>
    <w:rsid w:val="319229FF"/>
    <w:rsid w:val="31927027"/>
    <w:rsid w:val="31939D22"/>
    <w:rsid w:val="3193FF68"/>
    <w:rsid w:val="3197C724"/>
    <w:rsid w:val="31980EF0"/>
    <w:rsid w:val="319BD776"/>
    <w:rsid w:val="319CDF39"/>
    <w:rsid w:val="319CFB64"/>
    <w:rsid w:val="319D15AC"/>
    <w:rsid w:val="319E872A"/>
    <w:rsid w:val="319F648C"/>
    <w:rsid w:val="31A22321"/>
    <w:rsid w:val="31A2B927"/>
    <w:rsid w:val="31A2FA24"/>
    <w:rsid w:val="31A4FB90"/>
    <w:rsid w:val="31A93E50"/>
    <w:rsid w:val="31A94361"/>
    <w:rsid w:val="31AA3473"/>
    <w:rsid w:val="31AAE6A3"/>
    <w:rsid w:val="31B1B7A7"/>
    <w:rsid w:val="31B694D6"/>
    <w:rsid w:val="31B8B53A"/>
    <w:rsid w:val="31BCB935"/>
    <w:rsid w:val="31BE1C3D"/>
    <w:rsid w:val="31BEAA06"/>
    <w:rsid w:val="31BEC5A8"/>
    <w:rsid w:val="31BECD97"/>
    <w:rsid w:val="31BF03FC"/>
    <w:rsid w:val="31C1FB59"/>
    <w:rsid w:val="31C73781"/>
    <w:rsid w:val="31CBC480"/>
    <w:rsid w:val="31CC10EE"/>
    <w:rsid w:val="31CD3DEB"/>
    <w:rsid w:val="31CE1286"/>
    <w:rsid w:val="31D0BE91"/>
    <w:rsid w:val="31D642AE"/>
    <w:rsid w:val="31D87B05"/>
    <w:rsid w:val="31D92AD9"/>
    <w:rsid w:val="31DBB199"/>
    <w:rsid w:val="31DEF6BE"/>
    <w:rsid w:val="31DFC3DD"/>
    <w:rsid w:val="31E21031"/>
    <w:rsid w:val="31E3232A"/>
    <w:rsid w:val="31E76A8F"/>
    <w:rsid w:val="31E84E7F"/>
    <w:rsid w:val="31EAF8C2"/>
    <w:rsid w:val="31EB0F3B"/>
    <w:rsid w:val="31EC0F16"/>
    <w:rsid w:val="31ED791F"/>
    <w:rsid w:val="31EF4964"/>
    <w:rsid w:val="31EF6F7E"/>
    <w:rsid w:val="31F39413"/>
    <w:rsid w:val="31F502BB"/>
    <w:rsid w:val="31F527A2"/>
    <w:rsid w:val="31F843A6"/>
    <w:rsid w:val="320167AE"/>
    <w:rsid w:val="3202AE1D"/>
    <w:rsid w:val="3206DF47"/>
    <w:rsid w:val="3206E1BC"/>
    <w:rsid w:val="32084969"/>
    <w:rsid w:val="32093902"/>
    <w:rsid w:val="320D72EA"/>
    <w:rsid w:val="320D8969"/>
    <w:rsid w:val="320DA630"/>
    <w:rsid w:val="320FDAF2"/>
    <w:rsid w:val="3210E39B"/>
    <w:rsid w:val="3210EF5B"/>
    <w:rsid w:val="32130263"/>
    <w:rsid w:val="32138CF2"/>
    <w:rsid w:val="3213B497"/>
    <w:rsid w:val="3213E3B1"/>
    <w:rsid w:val="3214FF76"/>
    <w:rsid w:val="32154905"/>
    <w:rsid w:val="3217A4FB"/>
    <w:rsid w:val="321B1B5D"/>
    <w:rsid w:val="321B9EA4"/>
    <w:rsid w:val="321D63A1"/>
    <w:rsid w:val="321F307B"/>
    <w:rsid w:val="321F9D04"/>
    <w:rsid w:val="321FAC70"/>
    <w:rsid w:val="3220F42E"/>
    <w:rsid w:val="32215EC5"/>
    <w:rsid w:val="3222D6EC"/>
    <w:rsid w:val="3226A8BA"/>
    <w:rsid w:val="3228C1DF"/>
    <w:rsid w:val="322B6739"/>
    <w:rsid w:val="322BC8A0"/>
    <w:rsid w:val="322C8019"/>
    <w:rsid w:val="322E7C2F"/>
    <w:rsid w:val="322E95D0"/>
    <w:rsid w:val="32304AED"/>
    <w:rsid w:val="32331164"/>
    <w:rsid w:val="32356146"/>
    <w:rsid w:val="3237D5FE"/>
    <w:rsid w:val="32395CB3"/>
    <w:rsid w:val="323B25DA"/>
    <w:rsid w:val="324110D5"/>
    <w:rsid w:val="324269FE"/>
    <w:rsid w:val="3243C38D"/>
    <w:rsid w:val="324A704A"/>
    <w:rsid w:val="324BE260"/>
    <w:rsid w:val="324C0FE8"/>
    <w:rsid w:val="324D1231"/>
    <w:rsid w:val="324D509C"/>
    <w:rsid w:val="324E8558"/>
    <w:rsid w:val="324F7F1B"/>
    <w:rsid w:val="324F9C23"/>
    <w:rsid w:val="3252B64F"/>
    <w:rsid w:val="325471B4"/>
    <w:rsid w:val="3258E162"/>
    <w:rsid w:val="3258E339"/>
    <w:rsid w:val="3259DBF6"/>
    <w:rsid w:val="325C565F"/>
    <w:rsid w:val="325C7CAC"/>
    <w:rsid w:val="325DDBB0"/>
    <w:rsid w:val="32604908"/>
    <w:rsid w:val="326275D9"/>
    <w:rsid w:val="32630C71"/>
    <w:rsid w:val="32637550"/>
    <w:rsid w:val="32646E20"/>
    <w:rsid w:val="3265A2DE"/>
    <w:rsid w:val="326698E9"/>
    <w:rsid w:val="3267F48E"/>
    <w:rsid w:val="326E1357"/>
    <w:rsid w:val="326EC315"/>
    <w:rsid w:val="326F52B2"/>
    <w:rsid w:val="3272BDFC"/>
    <w:rsid w:val="327335F5"/>
    <w:rsid w:val="32740ABD"/>
    <w:rsid w:val="32748695"/>
    <w:rsid w:val="3274ABAC"/>
    <w:rsid w:val="32750B4D"/>
    <w:rsid w:val="327540C6"/>
    <w:rsid w:val="3275C98B"/>
    <w:rsid w:val="32768960"/>
    <w:rsid w:val="3277595A"/>
    <w:rsid w:val="32796598"/>
    <w:rsid w:val="327AAD99"/>
    <w:rsid w:val="327BC320"/>
    <w:rsid w:val="327C7AAE"/>
    <w:rsid w:val="327DFC6A"/>
    <w:rsid w:val="327E290F"/>
    <w:rsid w:val="3281B613"/>
    <w:rsid w:val="328202A0"/>
    <w:rsid w:val="32823DC5"/>
    <w:rsid w:val="328A5CA0"/>
    <w:rsid w:val="328B6978"/>
    <w:rsid w:val="328D09F9"/>
    <w:rsid w:val="328EBC25"/>
    <w:rsid w:val="329107DF"/>
    <w:rsid w:val="329333CC"/>
    <w:rsid w:val="3294E92B"/>
    <w:rsid w:val="3295468E"/>
    <w:rsid w:val="3295E000"/>
    <w:rsid w:val="3298812D"/>
    <w:rsid w:val="329A284C"/>
    <w:rsid w:val="329B21E8"/>
    <w:rsid w:val="329B2685"/>
    <w:rsid w:val="329C1B67"/>
    <w:rsid w:val="329C7DC5"/>
    <w:rsid w:val="32A1E6C4"/>
    <w:rsid w:val="32A29002"/>
    <w:rsid w:val="32A2D7DD"/>
    <w:rsid w:val="32A527F6"/>
    <w:rsid w:val="32A67E54"/>
    <w:rsid w:val="32A9FADE"/>
    <w:rsid w:val="32ABA5B8"/>
    <w:rsid w:val="32AD4392"/>
    <w:rsid w:val="32AF5DF8"/>
    <w:rsid w:val="32B0F41A"/>
    <w:rsid w:val="32B23326"/>
    <w:rsid w:val="32B23479"/>
    <w:rsid w:val="32B4A286"/>
    <w:rsid w:val="32B4A33B"/>
    <w:rsid w:val="32B71E82"/>
    <w:rsid w:val="32BAAB09"/>
    <w:rsid w:val="32BC4B61"/>
    <w:rsid w:val="32BC4D1B"/>
    <w:rsid w:val="32BE7351"/>
    <w:rsid w:val="32C03FFB"/>
    <w:rsid w:val="32C0DFA3"/>
    <w:rsid w:val="32C0E48F"/>
    <w:rsid w:val="32C237D1"/>
    <w:rsid w:val="32C348F4"/>
    <w:rsid w:val="32C4D5C4"/>
    <w:rsid w:val="32C54751"/>
    <w:rsid w:val="32C653A9"/>
    <w:rsid w:val="32C6DDA2"/>
    <w:rsid w:val="32C82B91"/>
    <w:rsid w:val="32C9E34E"/>
    <w:rsid w:val="32CC70C6"/>
    <w:rsid w:val="32CCDAF5"/>
    <w:rsid w:val="32CDE7B1"/>
    <w:rsid w:val="32CE76C6"/>
    <w:rsid w:val="32D00E7E"/>
    <w:rsid w:val="32D10C6D"/>
    <w:rsid w:val="32D1E61F"/>
    <w:rsid w:val="32D3145F"/>
    <w:rsid w:val="32D38641"/>
    <w:rsid w:val="32D4F945"/>
    <w:rsid w:val="32D5439E"/>
    <w:rsid w:val="32D5920A"/>
    <w:rsid w:val="32D6B473"/>
    <w:rsid w:val="32D78038"/>
    <w:rsid w:val="32D92475"/>
    <w:rsid w:val="32D9836A"/>
    <w:rsid w:val="32DA1317"/>
    <w:rsid w:val="32DB1354"/>
    <w:rsid w:val="32DD1CE5"/>
    <w:rsid w:val="32DDD6BB"/>
    <w:rsid w:val="32DF0633"/>
    <w:rsid w:val="32DF4B95"/>
    <w:rsid w:val="32E28BC5"/>
    <w:rsid w:val="32E2B75F"/>
    <w:rsid w:val="32E3A86D"/>
    <w:rsid w:val="32E438A4"/>
    <w:rsid w:val="32E67DEC"/>
    <w:rsid w:val="32E6A18C"/>
    <w:rsid w:val="32E704CF"/>
    <w:rsid w:val="32E965BE"/>
    <w:rsid w:val="32EC46CB"/>
    <w:rsid w:val="32ECEF99"/>
    <w:rsid w:val="32ED68C5"/>
    <w:rsid w:val="32F2C11B"/>
    <w:rsid w:val="32F3B926"/>
    <w:rsid w:val="32F3F474"/>
    <w:rsid w:val="32F4462D"/>
    <w:rsid w:val="32F6D61A"/>
    <w:rsid w:val="32F7681E"/>
    <w:rsid w:val="32F7ACC9"/>
    <w:rsid w:val="32FB6281"/>
    <w:rsid w:val="32FF2869"/>
    <w:rsid w:val="32FFB3CC"/>
    <w:rsid w:val="33008FC6"/>
    <w:rsid w:val="3304BFFC"/>
    <w:rsid w:val="3308F95D"/>
    <w:rsid w:val="330A562E"/>
    <w:rsid w:val="330C16C2"/>
    <w:rsid w:val="330C5ECE"/>
    <w:rsid w:val="330FB950"/>
    <w:rsid w:val="330FCB3B"/>
    <w:rsid w:val="331098CC"/>
    <w:rsid w:val="33109D5C"/>
    <w:rsid w:val="3312B3BB"/>
    <w:rsid w:val="3312BB91"/>
    <w:rsid w:val="331305D9"/>
    <w:rsid w:val="331729BA"/>
    <w:rsid w:val="33188016"/>
    <w:rsid w:val="331A2644"/>
    <w:rsid w:val="331AC88F"/>
    <w:rsid w:val="331CF846"/>
    <w:rsid w:val="331EA725"/>
    <w:rsid w:val="331FA719"/>
    <w:rsid w:val="33212C4B"/>
    <w:rsid w:val="332227ED"/>
    <w:rsid w:val="3323E0C8"/>
    <w:rsid w:val="33240E19"/>
    <w:rsid w:val="3325F422"/>
    <w:rsid w:val="3326B3E6"/>
    <w:rsid w:val="3326C90D"/>
    <w:rsid w:val="33271884"/>
    <w:rsid w:val="33285DFB"/>
    <w:rsid w:val="332C94F3"/>
    <w:rsid w:val="332CD57D"/>
    <w:rsid w:val="332D7074"/>
    <w:rsid w:val="332F6B35"/>
    <w:rsid w:val="332F89D4"/>
    <w:rsid w:val="3330B0ED"/>
    <w:rsid w:val="33343666"/>
    <w:rsid w:val="33344B3A"/>
    <w:rsid w:val="3336F394"/>
    <w:rsid w:val="333752D2"/>
    <w:rsid w:val="33385337"/>
    <w:rsid w:val="333A7066"/>
    <w:rsid w:val="333C4DE9"/>
    <w:rsid w:val="333D0279"/>
    <w:rsid w:val="333DBC53"/>
    <w:rsid w:val="333DF1B6"/>
    <w:rsid w:val="333E14EF"/>
    <w:rsid w:val="333FC1F6"/>
    <w:rsid w:val="3343E8DD"/>
    <w:rsid w:val="33446199"/>
    <w:rsid w:val="33459150"/>
    <w:rsid w:val="3346956D"/>
    <w:rsid w:val="334BDD1B"/>
    <w:rsid w:val="334C4769"/>
    <w:rsid w:val="334D04E4"/>
    <w:rsid w:val="3350AEEB"/>
    <w:rsid w:val="3350BE42"/>
    <w:rsid w:val="33535430"/>
    <w:rsid w:val="3353FDC6"/>
    <w:rsid w:val="335793C9"/>
    <w:rsid w:val="3358B5A3"/>
    <w:rsid w:val="335A50E0"/>
    <w:rsid w:val="335B6342"/>
    <w:rsid w:val="335D284B"/>
    <w:rsid w:val="335DA1A8"/>
    <w:rsid w:val="335E1262"/>
    <w:rsid w:val="335E9C4C"/>
    <w:rsid w:val="335ED975"/>
    <w:rsid w:val="335F8A2E"/>
    <w:rsid w:val="335F92A1"/>
    <w:rsid w:val="335FA1D6"/>
    <w:rsid w:val="33601DF4"/>
    <w:rsid w:val="33617C46"/>
    <w:rsid w:val="33643E0C"/>
    <w:rsid w:val="33647411"/>
    <w:rsid w:val="336578F9"/>
    <w:rsid w:val="3367503E"/>
    <w:rsid w:val="33680FBE"/>
    <w:rsid w:val="336A581C"/>
    <w:rsid w:val="336D62F7"/>
    <w:rsid w:val="336D6978"/>
    <w:rsid w:val="336E3937"/>
    <w:rsid w:val="336F3DB4"/>
    <w:rsid w:val="3371D168"/>
    <w:rsid w:val="3372D95E"/>
    <w:rsid w:val="337318CB"/>
    <w:rsid w:val="33757B72"/>
    <w:rsid w:val="33761FEA"/>
    <w:rsid w:val="337783B2"/>
    <w:rsid w:val="33794BE4"/>
    <w:rsid w:val="337C9ABD"/>
    <w:rsid w:val="337D9863"/>
    <w:rsid w:val="337E7C28"/>
    <w:rsid w:val="337FC531"/>
    <w:rsid w:val="33806449"/>
    <w:rsid w:val="33809EFE"/>
    <w:rsid w:val="33873379"/>
    <w:rsid w:val="338A9FCD"/>
    <w:rsid w:val="338B048E"/>
    <w:rsid w:val="338C185C"/>
    <w:rsid w:val="338D08C1"/>
    <w:rsid w:val="338D8FC0"/>
    <w:rsid w:val="338E547F"/>
    <w:rsid w:val="338E81C8"/>
    <w:rsid w:val="338FE83B"/>
    <w:rsid w:val="33908BE9"/>
    <w:rsid w:val="33914E45"/>
    <w:rsid w:val="33921B20"/>
    <w:rsid w:val="3393418F"/>
    <w:rsid w:val="339509D6"/>
    <w:rsid w:val="33960F49"/>
    <w:rsid w:val="33967602"/>
    <w:rsid w:val="3398F282"/>
    <w:rsid w:val="339AE174"/>
    <w:rsid w:val="339B7C89"/>
    <w:rsid w:val="339CB2F6"/>
    <w:rsid w:val="339DF051"/>
    <w:rsid w:val="33A05026"/>
    <w:rsid w:val="33A3B9BC"/>
    <w:rsid w:val="33A52624"/>
    <w:rsid w:val="33A52D26"/>
    <w:rsid w:val="33AB073E"/>
    <w:rsid w:val="33ABAB53"/>
    <w:rsid w:val="33ACBA0C"/>
    <w:rsid w:val="33AE40C5"/>
    <w:rsid w:val="33AE9216"/>
    <w:rsid w:val="33AF231A"/>
    <w:rsid w:val="33B0B3D0"/>
    <w:rsid w:val="33B13E55"/>
    <w:rsid w:val="33B22D76"/>
    <w:rsid w:val="33B3C8FC"/>
    <w:rsid w:val="33B5D79C"/>
    <w:rsid w:val="33B6D011"/>
    <w:rsid w:val="33B7FE78"/>
    <w:rsid w:val="33B8FACF"/>
    <w:rsid w:val="33BA6931"/>
    <w:rsid w:val="33BACF6E"/>
    <w:rsid w:val="33BAEFA1"/>
    <w:rsid w:val="33BAF4E5"/>
    <w:rsid w:val="33BBA236"/>
    <w:rsid w:val="33BEBCD9"/>
    <w:rsid w:val="33BFBE80"/>
    <w:rsid w:val="33C396B9"/>
    <w:rsid w:val="33C6F796"/>
    <w:rsid w:val="33C86D56"/>
    <w:rsid w:val="33C889BE"/>
    <w:rsid w:val="33C99963"/>
    <w:rsid w:val="33CA3DC8"/>
    <w:rsid w:val="33CAA1CA"/>
    <w:rsid w:val="33CC887D"/>
    <w:rsid w:val="33D3117E"/>
    <w:rsid w:val="33D35F74"/>
    <w:rsid w:val="33D392B7"/>
    <w:rsid w:val="33D47D89"/>
    <w:rsid w:val="33D4F8E0"/>
    <w:rsid w:val="33D74EDE"/>
    <w:rsid w:val="33D7EFF1"/>
    <w:rsid w:val="33D8630F"/>
    <w:rsid w:val="33DA152E"/>
    <w:rsid w:val="33DAD31B"/>
    <w:rsid w:val="33DBF7BE"/>
    <w:rsid w:val="33E25BBE"/>
    <w:rsid w:val="33E2D22A"/>
    <w:rsid w:val="33E3D59D"/>
    <w:rsid w:val="33E43E82"/>
    <w:rsid w:val="33E51674"/>
    <w:rsid w:val="33E732A6"/>
    <w:rsid w:val="33E8C697"/>
    <w:rsid w:val="33EAE9A5"/>
    <w:rsid w:val="33F1A9D4"/>
    <w:rsid w:val="33F1D170"/>
    <w:rsid w:val="33F22268"/>
    <w:rsid w:val="33F3B908"/>
    <w:rsid w:val="33F4B995"/>
    <w:rsid w:val="33F5C6D4"/>
    <w:rsid w:val="33F852EA"/>
    <w:rsid w:val="33FA7386"/>
    <w:rsid w:val="33FBD43B"/>
    <w:rsid w:val="33FE5CAD"/>
    <w:rsid w:val="3401C569"/>
    <w:rsid w:val="3401EDC2"/>
    <w:rsid w:val="34031FC9"/>
    <w:rsid w:val="3403520B"/>
    <w:rsid w:val="340357C3"/>
    <w:rsid w:val="3404C1EE"/>
    <w:rsid w:val="3407CF29"/>
    <w:rsid w:val="340B9360"/>
    <w:rsid w:val="340D3059"/>
    <w:rsid w:val="340DA869"/>
    <w:rsid w:val="340DE2A3"/>
    <w:rsid w:val="34110268"/>
    <w:rsid w:val="3413E5E3"/>
    <w:rsid w:val="3417BCFF"/>
    <w:rsid w:val="34186485"/>
    <w:rsid w:val="34199105"/>
    <w:rsid w:val="341ADB62"/>
    <w:rsid w:val="341FE69D"/>
    <w:rsid w:val="341FF5A9"/>
    <w:rsid w:val="34201924"/>
    <w:rsid w:val="34201D82"/>
    <w:rsid w:val="342150D3"/>
    <w:rsid w:val="34233C15"/>
    <w:rsid w:val="3423A601"/>
    <w:rsid w:val="34241543"/>
    <w:rsid w:val="34254AFD"/>
    <w:rsid w:val="34256B06"/>
    <w:rsid w:val="3425C435"/>
    <w:rsid w:val="3425DC8D"/>
    <w:rsid w:val="34277902"/>
    <w:rsid w:val="342846DA"/>
    <w:rsid w:val="342A5ECB"/>
    <w:rsid w:val="342BD98B"/>
    <w:rsid w:val="342BE4F5"/>
    <w:rsid w:val="342CBFA3"/>
    <w:rsid w:val="3430F20B"/>
    <w:rsid w:val="3433BAF7"/>
    <w:rsid w:val="3436E3BA"/>
    <w:rsid w:val="343A2515"/>
    <w:rsid w:val="343B8FDF"/>
    <w:rsid w:val="343C603A"/>
    <w:rsid w:val="343C85D5"/>
    <w:rsid w:val="343D5413"/>
    <w:rsid w:val="343DA857"/>
    <w:rsid w:val="343E0E0F"/>
    <w:rsid w:val="343FAB8B"/>
    <w:rsid w:val="34402A81"/>
    <w:rsid w:val="344229F6"/>
    <w:rsid w:val="3442FEF3"/>
    <w:rsid w:val="34469BB5"/>
    <w:rsid w:val="3446DAFF"/>
    <w:rsid w:val="344757B1"/>
    <w:rsid w:val="3447A481"/>
    <w:rsid w:val="3447CBF1"/>
    <w:rsid w:val="3447EB51"/>
    <w:rsid w:val="3449A98C"/>
    <w:rsid w:val="344A3378"/>
    <w:rsid w:val="344A4959"/>
    <w:rsid w:val="344BAB66"/>
    <w:rsid w:val="344CFCD8"/>
    <w:rsid w:val="344D9DE3"/>
    <w:rsid w:val="344E9525"/>
    <w:rsid w:val="344F4F1F"/>
    <w:rsid w:val="3454A252"/>
    <w:rsid w:val="3456B12A"/>
    <w:rsid w:val="34585C8D"/>
    <w:rsid w:val="345B23E4"/>
    <w:rsid w:val="345C914B"/>
    <w:rsid w:val="34606AD2"/>
    <w:rsid w:val="3460E0DD"/>
    <w:rsid w:val="3462BCF8"/>
    <w:rsid w:val="3465924F"/>
    <w:rsid w:val="34668B7E"/>
    <w:rsid w:val="3466BD3F"/>
    <w:rsid w:val="34685A63"/>
    <w:rsid w:val="3469C0F1"/>
    <w:rsid w:val="346ED753"/>
    <w:rsid w:val="347117F2"/>
    <w:rsid w:val="34721744"/>
    <w:rsid w:val="3472DE89"/>
    <w:rsid w:val="347379EF"/>
    <w:rsid w:val="3474B2B1"/>
    <w:rsid w:val="347592EC"/>
    <w:rsid w:val="3475F72D"/>
    <w:rsid w:val="3479A9A2"/>
    <w:rsid w:val="347A4F3A"/>
    <w:rsid w:val="347AE84D"/>
    <w:rsid w:val="347B17AD"/>
    <w:rsid w:val="347B83EC"/>
    <w:rsid w:val="347F5343"/>
    <w:rsid w:val="347F9F89"/>
    <w:rsid w:val="34808B12"/>
    <w:rsid w:val="34811732"/>
    <w:rsid w:val="348433FC"/>
    <w:rsid w:val="3485817A"/>
    <w:rsid w:val="348617ED"/>
    <w:rsid w:val="348B715F"/>
    <w:rsid w:val="348D2242"/>
    <w:rsid w:val="348F526F"/>
    <w:rsid w:val="348FDFA0"/>
    <w:rsid w:val="3490EF60"/>
    <w:rsid w:val="34914F4A"/>
    <w:rsid w:val="34957CE1"/>
    <w:rsid w:val="34964730"/>
    <w:rsid w:val="34965CFB"/>
    <w:rsid w:val="349818CF"/>
    <w:rsid w:val="3499B13C"/>
    <w:rsid w:val="349BB48D"/>
    <w:rsid w:val="349BB5F3"/>
    <w:rsid w:val="349F0AFF"/>
    <w:rsid w:val="34A11941"/>
    <w:rsid w:val="34A15DD0"/>
    <w:rsid w:val="34A709AD"/>
    <w:rsid w:val="34AA017B"/>
    <w:rsid w:val="34AA07DE"/>
    <w:rsid w:val="34AB3A3A"/>
    <w:rsid w:val="34AC4A0B"/>
    <w:rsid w:val="34B3000D"/>
    <w:rsid w:val="34B47734"/>
    <w:rsid w:val="34B7E4FA"/>
    <w:rsid w:val="34B8023A"/>
    <w:rsid w:val="34B95D5A"/>
    <w:rsid w:val="34BA1CCF"/>
    <w:rsid w:val="34BBE789"/>
    <w:rsid w:val="34BC978B"/>
    <w:rsid w:val="34BE137D"/>
    <w:rsid w:val="34C0414C"/>
    <w:rsid w:val="34C38C1A"/>
    <w:rsid w:val="34C4A0CD"/>
    <w:rsid w:val="34C52D9C"/>
    <w:rsid w:val="34CB673D"/>
    <w:rsid w:val="34CE3F13"/>
    <w:rsid w:val="34CEA1C3"/>
    <w:rsid w:val="34CFCF12"/>
    <w:rsid w:val="34D8EFD4"/>
    <w:rsid w:val="34D936C4"/>
    <w:rsid w:val="34D9700E"/>
    <w:rsid w:val="34DA6F6A"/>
    <w:rsid w:val="34DC195D"/>
    <w:rsid w:val="34DEDD86"/>
    <w:rsid w:val="34E2E162"/>
    <w:rsid w:val="34E3DA2D"/>
    <w:rsid w:val="34E902A6"/>
    <w:rsid w:val="34EA0294"/>
    <w:rsid w:val="34EAEE30"/>
    <w:rsid w:val="34EE777C"/>
    <w:rsid w:val="34F1313B"/>
    <w:rsid w:val="34F1394F"/>
    <w:rsid w:val="34F4D3AB"/>
    <w:rsid w:val="34F5256C"/>
    <w:rsid w:val="34F5C1B1"/>
    <w:rsid w:val="34F782E8"/>
    <w:rsid w:val="34F8DA7B"/>
    <w:rsid w:val="34F8DE41"/>
    <w:rsid w:val="34F9FB53"/>
    <w:rsid w:val="34FA958A"/>
    <w:rsid w:val="35050816"/>
    <w:rsid w:val="35083C60"/>
    <w:rsid w:val="35086477"/>
    <w:rsid w:val="3509E086"/>
    <w:rsid w:val="350C0D2B"/>
    <w:rsid w:val="350C90C3"/>
    <w:rsid w:val="350E54A4"/>
    <w:rsid w:val="350F170F"/>
    <w:rsid w:val="3513106C"/>
    <w:rsid w:val="35157957"/>
    <w:rsid w:val="351695ED"/>
    <w:rsid w:val="3519026F"/>
    <w:rsid w:val="351ABC5C"/>
    <w:rsid w:val="351DB656"/>
    <w:rsid w:val="3520B3C2"/>
    <w:rsid w:val="3522FF0E"/>
    <w:rsid w:val="3523CC71"/>
    <w:rsid w:val="3524974E"/>
    <w:rsid w:val="3524EEE0"/>
    <w:rsid w:val="3527266E"/>
    <w:rsid w:val="3529A375"/>
    <w:rsid w:val="352C6069"/>
    <w:rsid w:val="352D2AC4"/>
    <w:rsid w:val="352D9E1B"/>
    <w:rsid w:val="352DDF76"/>
    <w:rsid w:val="35319A9E"/>
    <w:rsid w:val="35360729"/>
    <w:rsid w:val="3536B6B0"/>
    <w:rsid w:val="35398A48"/>
    <w:rsid w:val="353C96C0"/>
    <w:rsid w:val="353D641A"/>
    <w:rsid w:val="354717A2"/>
    <w:rsid w:val="35492090"/>
    <w:rsid w:val="354C7439"/>
    <w:rsid w:val="354C79D0"/>
    <w:rsid w:val="354E3942"/>
    <w:rsid w:val="354E9E72"/>
    <w:rsid w:val="354ED63B"/>
    <w:rsid w:val="354EF0F7"/>
    <w:rsid w:val="3553C0C5"/>
    <w:rsid w:val="35542360"/>
    <w:rsid w:val="3554D95C"/>
    <w:rsid w:val="35562688"/>
    <w:rsid w:val="35567219"/>
    <w:rsid w:val="35589B0A"/>
    <w:rsid w:val="355BBFF2"/>
    <w:rsid w:val="355D159B"/>
    <w:rsid w:val="355FDF1D"/>
    <w:rsid w:val="35628D3B"/>
    <w:rsid w:val="35653231"/>
    <w:rsid w:val="356595AC"/>
    <w:rsid w:val="35676E71"/>
    <w:rsid w:val="35679488"/>
    <w:rsid w:val="3567B45B"/>
    <w:rsid w:val="356906F8"/>
    <w:rsid w:val="356F3A80"/>
    <w:rsid w:val="3571BB72"/>
    <w:rsid w:val="3572BABC"/>
    <w:rsid w:val="3572E5B5"/>
    <w:rsid w:val="3573884E"/>
    <w:rsid w:val="35749228"/>
    <w:rsid w:val="3574D64C"/>
    <w:rsid w:val="3575E456"/>
    <w:rsid w:val="3577A74E"/>
    <w:rsid w:val="3578C4C5"/>
    <w:rsid w:val="3578E914"/>
    <w:rsid w:val="357BC571"/>
    <w:rsid w:val="357C7025"/>
    <w:rsid w:val="357D90E6"/>
    <w:rsid w:val="35848AF0"/>
    <w:rsid w:val="3584DFCD"/>
    <w:rsid w:val="35857FD9"/>
    <w:rsid w:val="35869F19"/>
    <w:rsid w:val="3586D598"/>
    <w:rsid w:val="3587D248"/>
    <w:rsid w:val="3588BBB0"/>
    <w:rsid w:val="358A51A1"/>
    <w:rsid w:val="358C8148"/>
    <w:rsid w:val="358E1DC4"/>
    <w:rsid w:val="358E5750"/>
    <w:rsid w:val="358E8C70"/>
    <w:rsid w:val="358F6163"/>
    <w:rsid w:val="358F95D6"/>
    <w:rsid w:val="3597D752"/>
    <w:rsid w:val="359E086C"/>
    <w:rsid w:val="35A09FF5"/>
    <w:rsid w:val="35A271B7"/>
    <w:rsid w:val="35A4333B"/>
    <w:rsid w:val="35A6B3C9"/>
    <w:rsid w:val="35A7BF08"/>
    <w:rsid w:val="35ACF8A6"/>
    <w:rsid w:val="35AD39A9"/>
    <w:rsid w:val="35AD5AFB"/>
    <w:rsid w:val="35AEEBE3"/>
    <w:rsid w:val="35AFAD7E"/>
    <w:rsid w:val="35B0885E"/>
    <w:rsid w:val="35B0D0E2"/>
    <w:rsid w:val="35B32DD3"/>
    <w:rsid w:val="35B34837"/>
    <w:rsid w:val="35B43C26"/>
    <w:rsid w:val="35B84AAD"/>
    <w:rsid w:val="35BB7916"/>
    <w:rsid w:val="35BBAA01"/>
    <w:rsid w:val="35C2BCC6"/>
    <w:rsid w:val="35C40980"/>
    <w:rsid w:val="35C53707"/>
    <w:rsid w:val="35CA0366"/>
    <w:rsid w:val="35CB90AD"/>
    <w:rsid w:val="35CD7383"/>
    <w:rsid w:val="35CDBEB9"/>
    <w:rsid w:val="35CDF58A"/>
    <w:rsid w:val="35CE8A16"/>
    <w:rsid w:val="35D0DD3B"/>
    <w:rsid w:val="35D112FD"/>
    <w:rsid w:val="35D2F546"/>
    <w:rsid w:val="35D37A83"/>
    <w:rsid w:val="35D76C65"/>
    <w:rsid w:val="35D92DA9"/>
    <w:rsid w:val="35DA0234"/>
    <w:rsid w:val="35DAB7EB"/>
    <w:rsid w:val="35DC21ED"/>
    <w:rsid w:val="35E267B3"/>
    <w:rsid w:val="35E43142"/>
    <w:rsid w:val="35E55D85"/>
    <w:rsid w:val="35E63EFA"/>
    <w:rsid w:val="35E687C2"/>
    <w:rsid w:val="35E7ED82"/>
    <w:rsid w:val="35E812E8"/>
    <w:rsid w:val="35E85C16"/>
    <w:rsid w:val="35ECBE1B"/>
    <w:rsid w:val="35ED1599"/>
    <w:rsid w:val="35ED6500"/>
    <w:rsid w:val="35F2E8D3"/>
    <w:rsid w:val="35F3EFAC"/>
    <w:rsid w:val="35F41192"/>
    <w:rsid w:val="35F4BCB4"/>
    <w:rsid w:val="35F64258"/>
    <w:rsid w:val="35F7DCA1"/>
    <w:rsid w:val="35F8F114"/>
    <w:rsid w:val="35FA771D"/>
    <w:rsid w:val="35FC3A70"/>
    <w:rsid w:val="35FD1040"/>
    <w:rsid w:val="3601C49B"/>
    <w:rsid w:val="36028C39"/>
    <w:rsid w:val="360415EF"/>
    <w:rsid w:val="3607E414"/>
    <w:rsid w:val="3608A86D"/>
    <w:rsid w:val="36097BB3"/>
    <w:rsid w:val="360C03B0"/>
    <w:rsid w:val="360E5F33"/>
    <w:rsid w:val="360EE1A0"/>
    <w:rsid w:val="36122AE0"/>
    <w:rsid w:val="36125A29"/>
    <w:rsid w:val="3612E75C"/>
    <w:rsid w:val="36134CA9"/>
    <w:rsid w:val="361484B0"/>
    <w:rsid w:val="3614B749"/>
    <w:rsid w:val="3614F17F"/>
    <w:rsid w:val="3615B9C1"/>
    <w:rsid w:val="361702ED"/>
    <w:rsid w:val="36185F59"/>
    <w:rsid w:val="361872B1"/>
    <w:rsid w:val="361ABC3F"/>
    <w:rsid w:val="3620A99D"/>
    <w:rsid w:val="3620C428"/>
    <w:rsid w:val="3626ECDC"/>
    <w:rsid w:val="36271D38"/>
    <w:rsid w:val="3629FC2A"/>
    <w:rsid w:val="362A64E3"/>
    <w:rsid w:val="362B370B"/>
    <w:rsid w:val="362F1D4A"/>
    <w:rsid w:val="363340B3"/>
    <w:rsid w:val="3637C3FB"/>
    <w:rsid w:val="3637CFE5"/>
    <w:rsid w:val="363A8D80"/>
    <w:rsid w:val="363BB5A2"/>
    <w:rsid w:val="363F206E"/>
    <w:rsid w:val="363F624D"/>
    <w:rsid w:val="3640A5BB"/>
    <w:rsid w:val="3640E1D4"/>
    <w:rsid w:val="36413E9B"/>
    <w:rsid w:val="3643EDB4"/>
    <w:rsid w:val="364552C2"/>
    <w:rsid w:val="364AFDE5"/>
    <w:rsid w:val="364BC305"/>
    <w:rsid w:val="364DC4FB"/>
    <w:rsid w:val="364E9484"/>
    <w:rsid w:val="36549C91"/>
    <w:rsid w:val="36556A63"/>
    <w:rsid w:val="3658C359"/>
    <w:rsid w:val="3659942B"/>
    <w:rsid w:val="365A122B"/>
    <w:rsid w:val="365A31FD"/>
    <w:rsid w:val="365E0920"/>
    <w:rsid w:val="365EF18D"/>
    <w:rsid w:val="366198FF"/>
    <w:rsid w:val="36620734"/>
    <w:rsid w:val="36623346"/>
    <w:rsid w:val="3662DD51"/>
    <w:rsid w:val="36634935"/>
    <w:rsid w:val="3663BF04"/>
    <w:rsid w:val="366591EB"/>
    <w:rsid w:val="3666C18A"/>
    <w:rsid w:val="366B0B8D"/>
    <w:rsid w:val="366B199A"/>
    <w:rsid w:val="366B4620"/>
    <w:rsid w:val="366ED9C9"/>
    <w:rsid w:val="3670DB56"/>
    <w:rsid w:val="36741EB2"/>
    <w:rsid w:val="367451A1"/>
    <w:rsid w:val="36746771"/>
    <w:rsid w:val="367501E1"/>
    <w:rsid w:val="36765EA8"/>
    <w:rsid w:val="36769DF1"/>
    <w:rsid w:val="367B2B35"/>
    <w:rsid w:val="367BFE87"/>
    <w:rsid w:val="367C1E49"/>
    <w:rsid w:val="367F4D65"/>
    <w:rsid w:val="3684690C"/>
    <w:rsid w:val="36853682"/>
    <w:rsid w:val="368709C1"/>
    <w:rsid w:val="368805D7"/>
    <w:rsid w:val="36894CB4"/>
    <w:rsid w:val="368AFBA8"/>
    <w:rsid w:val="368B285B"/>
    <w:rsid w:val="368C0DC4"/>
    <w:rsid w:val="368D1F60"/>
    <w:rsid w:val="368DBEDC"/>
    <w:rsid w:val="368DCAC9"/>
    <w:rsid w:val="36905505"/>
    <w:rsid w:val="36916DC3"/>
    <w:rsid w:val="36939A57"/>
    <w:rsid w:val="36949773"/>
    <w:rsid w:val="3695D090"/>
    <w:rsid w:val="369616E6"/>
    <w:rsid w:val="369625AB"/>
    <w:rsid w:val="3696ABC1"/>
    <w:rsid w:val="369A2770"/>
    <w:rsid w:val="369AB0A3"/>
    <w:rsid w:val="369AB0E0"/>
    <w:rsid w:val="369BB7F8"/>
    <w:rsid w:val="369DA220"/>
    <w:rsid w:val="36A1A8A4"/>
    <w:rsid w:val="36A23ED9"/>
    <w:rsid w:val="36A93159"/>
    <w:rsid w:val="36A97344"/>
    <w:rsid w:val="36A9D0F6"/>
    <w:rsid w:val="36AAD5ED"/>
    <w:rsid w:val="36AB9CFA"/>
    <w:rsid w:val="36ADFF65"/>
    <w:rsid w:val="36AEB347"/>
    <w:rsid w:val="36B3D43D"/>
    <w:rsid w:val="36B745CC"/>
    <w:rsid w:val="36B89BDC"/>
    <w:rsid w:val="36B97D6F"/>
    <w:rsid w:val="36BA1BFA"/>
    <w:rsid w:val="36BDA228"/>
    <w:rsid w:val="36C03E23"/>
    <w:rsid w:val="36C0BB5E"/>
    <w:rsid w:val="36C0D73F"/>
    <w:rsid w:val="36C12DFB"/>
    <w:rsid w:val="36C1B4AA"/>
    <w:rsid w:val="36C28A29"/>
    <w:rsid w:val="36C48BFC"/>
    <w:rsid w:val="36C60A74"/>
    <w:rsid w:val="36C7183B"/>
    <w:rsid w:val="36C91F49"/>
    <w:rsid w:val="36C9566C"/>
    <w:rsid w:val="36CAB591"/>
    <w:rsid w:val="36CBDD26"/>
    <w:rsid w:val="36D1C10B"/>
    <w:rsid w:val="36D5C275"/>
    <w:rsid w:val="36D850A3"/>
    <w:rsid w:val="36D9E4F3"/>
    <w:rsid w:val="36DB6A23"/>
    <w:rsid w:val="36DBB89B"/>
    <w:rsid w:val="36DC2789"/>
    <w:rsid w:val="36DC569B"/>
    <w:rsid w:val="36DE85DB"/>
    <w:rsid w:val="36DF4332"/>
    <w:rsid w:val="36E05ABA"/>
    <w:rsid w:val="36E1EA10"/>
    <w:rsid w:val="36E62C0E"/>
    <w:rsid w:val="36E862D1"/>
    <w:rsid w:val="36E86803"/>
    <w:rsid w:val="36E8722E"/>
    <w:rsid w:val="36E8CAD9"/>
    <w:rsid w:val="36E8D404"/>
    <w:rsid w:val="36E9F619"/>
    <w:rsid w:val="36EA1EA3"/>
    <w:rsid w:val="36EAE14B"/>
    <w:rsid w:val="36EB7F6C"/>
    <w:rsid w:val="36EFA187"/>
    <w:rsid w:val="36F74AA3"/>
    <w:rsid w:val="36F77EB4"/>
    <w:rsid w:val="36FAA091"/>
    <w:rsid w:val="36FAC08F"/>
    <w:rsid w:val="36FAFE09"/>
    <w:rsid w:val="36FE9D75"/>
    <w:rsid w:val="36FEC3F2"/>
    <w:rsid w:val="37004C17"/>
    <w:rsid w:val="37018AA6"/>
    <w:rsid w:val="37034838"/>
    <w:rsid w:val="3706B61A"/>
    <w:rsid w:val="3708605C"/>
    <w:rsid w:val="370A4FF4"/>
    <w:rsid w:val="370AECF7"/>
    <w:rsid w:val="370B2D47"/>
    <w:rsid w:val="370CE761"/>
    <w:rsid w:val="370CFCD2"/>
    <w:rsid w:val="37116017"/>
    <w:rsid w:val="3711B4B7"/>
    <w:rsid w:val="3714EB92"/>
    <w:rsid w:val="371B5A6B"/>
    <w:rsid w:val="371CE0E9"/>
    <w:rsid w:val="371D1F9E"/>
    <w:rsid w:val="371F6068"/>
    <w:rsid w:val="371FA390"/>
    <w:rsid w:val="3721E445"/>
    <w:rsid w:val="37240303"/>
    <w:rsid w:val="3727EAC0"/>
    <w:rsid w:val="372C3F3D"/>
    <w:rsid w:val="372CE74C"/>
    <w:rsid w:val="37325C34"/>
    <w:rsid w:val="3733E94C"/>
    <w:rsid w:val="3733F88F"/>
    <w:rsid w:val="37352EC1"/>
    <w:rsid w:val="37354899"/>
    <w:rsid w:val="373636FE"/>
    <w:rsid w:val="37372FEE"/>
    <w:rsid w:val="373859EA"/>
    <w:rsid w:val="373A085D"/>
    <w:rsid w:val="373A9DE7"/>
    <w:rsid w:val="373AD813"/>
    <w:rsid w:val="373B93CE"/>
    <w:rsid w:val="373D2C6D"/>
    <w:rsid w:val="373FE85F"/>
    <w:rsid w:val="37404A5E"/>
    <w:rsid w:val="37416B53"/>
    <w:rsid w:val="374249B3"/>
    <w:rsid w:val="37445671"/>
    <w:rsid w:val="37456F4E"/>
    <w:rsid w:val="37473155"/>
    <w:rsid w:val="374AA6F0"/>
    <w:rsid w:val="374BC7F9"/>
    <w:rsid w:val="374BEE13"/>
    <w:rsid w:val="374C82A4"/>
    <w:rsid w:val="374E1903"/>
    <w:rsid w:val="374F3075"/>
    <w:rsid w:val="3750995E"/>
    <w:rsid w:val="3750BCC8"/>
    <w:rsid w:val="3750E3E7"/>
    <w:rsid w:val="375268D7"/>
    <w:rsid w:val="375456F2"/>
    <w:rsid w:val="3754B636"/>
    <w:rsid w:val="3757BC07"/>
    <w:rsid w:val="375808F9"/>
    <w:rsid w:val="37589033"/>
    <w:rsid w:val="375C470B"/>
    <w:rsid w:val="375D36A5"/>
    <w:rsid w:val="376088AD"/>
    <w:rsid w:val="37608E18"/>
    <w:rsid w:val="3760D988"/>
    <w:rsid w:val="3760E308"/>
    <w:rsid w:val="376354E0"/>
    <w:rsid w:val="3767BFEF"/>
    <w:rsid w:val="37687EA6"/>
    <w:rsid w:val="3768DF49"/>
    <w:rsid w:val="3768E9AC"/>
    <w:rsid w:val="3769C0A5"/>
    <w:rsid w:val="376AEC4D"/>
    <w:rsid w:val="376BA791"/>
    <w:rsid w:val="376D02C5"/>
    <w:rsid w:val="376D6BF9"/>
    <w:rsid w:val="376E0B11"/>
    <w:rsid w:val="3770DC98"/>
    <w:rsid w:val="3771A94A"/>
    <w:rsid w:val="37730AB2"/>
    <w:rsid w:val="37734B32"/>
    <w:rsid w:val="37750F58"/>
    <w:rsid w:val="3776F57F"/>
    <w:rsid w:val="37772517"/>
    <w:rsid w:val="3777973A"/>
    <w:rsid w:val="37784922"/>
    <w:rsid w:val="37790A0C"/>
    <w:rsid w:val="377AC6CA"/>
    <w:rsid w:val="377C9359"/>
    <w:rsid w:val="377DDEA7"/>
    <w:rsid w:val="3782189F"/>
    <w:rsid w:val="378221FD"/>
    <w:rsid w:val="3782DB64"/>
    <w:rsid w:val="37843A8C"/>
    <w:rsid w:val="3789377B"/>
    <w:rsid w:val="378AA3D1"/>
    <w:rsid w:val="378AB894"/>
    <w:rsid w:val="378C81DB"/>
    <w:rsid w:val="37925919"/>
    <w:rsid w:val="3792EE6E"/>
    <w:rsid w:val="37937EEC"/>
    <w:rsid w:val="379388C4"/>
    <w:rsid w:val="379A8CA6"/>
    <w:rsid w:val="379BD67B"/>
    <w:rsid w:val="379BE958"/>
    <w:rsid w:val="379C56F6"/>
    <w:rsid w:val="379D2BA8"/>
    <w:rsid w:val="379E0B88"/>
    <w:rsid w:val="379E59F1"/>
    <w:rsid w:val="379EE1CD"/>
    <w:rsid w:val="379FD4F3"/>
    <w:rsid w:val="37A1E410"/>
    <w:rsid w:val="37A4FF41"/>
    <w:rsid w:val="37A52BBF"/>
    <w:rsid w:val="37A53229"/>
    <w:rsid w:val="37A97E79"/>
    <w:rsid w:val="37ACC943"/>
    <w:rsid w:val="37AD5C4C"/>
    <w:rsid w:val="37B065A6"/>
    <w:rsid w:val="37B2F0AD"/>
    <w:rsid w:val="37B42BCC"/>
    <w:rsid w:val="37B548A3"/>
    <w:rsid w:val="37B65828"/>
    <w:rsid w:val="37B7A5FA"/>
    <w:rsid w:val="37B892AE"/>
    <w:rsid w:val="37B90F0F"/>
    <w:rsid w:val="37B99054"/>
    <w:rsid w:val="37BA9339"/>
    <w:rsid w:val="37BD1414"/>
    <w:rsid w:val="37BD6D5F"/>
    <w:rsid w:val="37BFA1FC"/>
    <w:rsid w:val="37C2E561"/>
    <w:rsid w:val="37C3ED7A"/>
    <w:rsid w:val="37C5E3C8"/>
    <w:rsid w:val="37CC69C1"/>
    <w:rsid w:val="37CD6B01"/>
    <w:rsid w:val="37D02FF5"/>
    <w:rsid w:val="37D66205"/>
    <w:rsid w:val="37DA7E7A"/>
    <w:rsid w:val="37DB3CD6"/>
    <w:rsid w:val="37DF3643"/>
    <w:rsid w:val="37E3B6B4"/>
    <w:rsid w:val="37E47D3F"/>
    <w:rsid w:val="37E4B6AF"/>
    <w:rsid w:val="37E577FB"/>
    <w:rsid w:val="37E81023"/>
    <w:rsid w:val="37EA9FD2"/>
    <w:rsid w:val="37ECEC07"/>
    <w:rsid w:val="37ED6930"/>
    <w:rsid w:val="37F03CA5"/>
    <w:rsid w:val="37F1D11C"/>
    <w:rsid w:val="37F203ED"/>
    <w:rsid w:val="37F2E204"/>
    <w:rsid w:val="37F2E53A"/>
    <w:rsid w:val="37F45C18"/>
    <w:rsid w:val="37F54336"/>
    <w:rsid w:val="37F6B3FA"/>
    <w:rsid w:val="37F6BF8F"/>
    <w:rsid w:val="37F758DE"/>
    <w:rsid w:val="37F8ADB9"/>
    <w:rsid w:val="37F9092A"/>
    <w:rsid w:val="37FB5685"/>
    <w:rsid w:val="37FBA589"/>
    <w:rsid w:val="37FBDE66"/>
    <w:rsid w:val="38079A77"/>
    <w:rsid w:val="3807A9AF"/>
    <w:rsid w:val="380B149D"/>
    <w:rsid w:val="380B304D"/>
    <w:rsid w:val="380FD398"/>
    <w:rsid w:val="38107208"/>
    <w:rsid w:val="3811C4B8"/>
    <w:rsid w:val="38176BB6"/>
    <w:rsid w:val="38185F2F"/>
    <w:rsid w:val="38196376"/>
    <w:rsid w:val="381B6365"/>
    <w:rsid w:val="381B7606"/>
    <w:rsid w:val="3821359B"/>
    <w:rsid w:val="3821E57D"/>
    <w:rsid w:val="3823ECE6"/>
    <w:rsid w:val="382B3D83"/>
    <w:rsid w:val="382BC49B"/>
    <w:rsid w:val="382D0D52"/>
    <w:rsid w:val="3834692F"/>
    <w:rsid w:val="3836DCB4"/>
    <w:rsid w:val="38377BE5"/>
    <w:rsid w:val="383997AD"/>
    <w:rsid w:val="383A11C0"/>
    <w:rsid w:val="383BCE96"/>
    <w:rsid w:val="383CE196"/>
    <w:rsid w:val="3841B524"/>
    <w:rsid w:val="3842288B"/>
    <w:rsid w:val="38438257"/>
    <w:rsid w:val="384A1E21"/>
    <w:rsid w:val="384B1FFD"/>
    <w:rsid w:val="384C64FB"/>
    <w:rsid w:val="384EDF5E"/>
    <w:rsid w:val="384FF8CF"/>
    <w:rsid w:val="38521AB1"/>
    <w:rsid w:val="3852E391"/>
    <w:rsid w:val="38531662"/>
    <w:rsid w:val="3853F9E7"/>
    <w:rsid w:val="38567C0F"/>
    <w:rsid w:val="385A417A"/>
    <w:rsid w:val="385AA19F"/>
    <w:rsid w:val="385AD372"/>
    <w:rsid w:val="385FD1E7"/>
    <w:rsid w:val="38624223"/>
    <w:rsid w:val="3863B82B"/>
    <w:rsid w:val="38640146"/>
    <w:rsid w:val="38658E4B"/>
    <w:rsid w:val="3867C1F0"/>
    <w:rsid w:val="38688E7E"/>
    <w:rsid w:val="386A192B"/>
    <w:rsid w:val="386C0A7E"/>
    <w:rsid w:val="3872C608"/>
    <w:rsid w:val="38795F9C"/>
    <w:rsid w:val="3879BE6E"/>
    <w:rsid w:val="387A1E29"/>
    <w:rsid w:val="387A288B"/>
    <w:rsid w:val="387B169A"/>
    <w:rsid w:val="387BCCD1"/>
    <w:rsid w:val="387F3202"/>
    <w:rsid w:val="38804DD1"/>
    <w:rsid w:val="38814C84"/>
    <w:rsid w:val="38841B22"/>
    <w:rsid w:val="38845B8E"/>
    <w:rsid w:val="38848642"/>
    <w:rsid w:val="3884DA82"/>
    <w:rsid w:val="38864D4E"/>
    <w:rsid w:val="388904F9"/>
    <w:rsid w:val="388EA341"/>
    <w:rsid w:val="38914946"/>
    <w:rsid w:val="38980D67"/>
    <w:rsid w:val="389910C4"/>
    <w:rsid w:val="389C3B44"/>
    <w:rsid w:val="389D04E6"/>
    <w:rsid w:val="389D1B2D"/>
    <w:rsid w:val="389F53A0"/>
    <w:rsid w:val="38A1199D"/>
    <w:rsid w:val="38A230B9"/>
    <w:rsid w:val="38A5364F"/>
    <w:rsid w:val="38A86586"/>
    <w:rsid w:val="38AA8C2C"/>
    <w:rsid w:val="38AC1498"/>
    <w:rsid w:val="38AE4003"/>
    <w:rsid w:val="38AE8F5E"/>
    <w:rsid w:val="38B17ED6"/>
    <w:rsid w:val="38B2039B"/>
    <w:rsid w:val="38B3D31B"/>
    <w:rsid w:val="38B48645"/>
    <w:rsid w:val="38B6C272"/>
    <w:rsid w:val="38B826B3"/>
    <w:rsid w:val="38BA8640"/>
    <w:rsid w:val="38BB0B62"/>
    <w:rsid w:val="38BBB1A0"/>
    <w:rsid w:val="38BC53F8"/>
    <w:rsid w:val="38BF33C3"/>
    <w:rsid w:val="38C3BF6C"/>
    <w:rsid w:val="38C56FC5"/>
    <w:rsid w:val="38C7924D"/>
    <w:rsid w:val="38C819A2"/>
    <w:rsid w:val="38C82D26"/>
    <w:rsid w:val="38CA8CE8"/>
    <w:rsid w:val="38CCA7E9"/>
    <w:rsid w:val="38CE5BB8"/>
    <w:rsid w:val="38CF7669"/>
    <w:rsid w:val="38CFF2E3"/>
    <w:rsid w:val="38D0C350"/>
    <w:rsid w:val="38D1799E"/>
    <w:rsid w:val="38D3784B"/>
    <w:rsid w:val="38D40953"/>
    <w:rsid w:val="38D45029"/>
    <w:rsid w:val="38D5AF4F"/>
    <w:rsid w:val="38D6938E"/>
    <w:rsid w:val="38D912C2"/>
    <w:rsid w:val="38D91C92"/>
    <w:rsid w:val="38D97359"/>
    <w:rsid w:val="38DA4AE2"/>
    <w:rsid w:val="38DBC201"/>
    <w:rsid w:val="38DCB296"/>
    <w:rsid w:val="38DDA45C"/>
    <w:rsid w:val="38DEF3EC"/>
    <w:rsid w:val="38DF2EA8"/>
    <w:rsid w:val="38E2820C"/>
    <w:rsid w:val="38E37A76"/>
    <w:rsid w:val="38E622B6"/>
    <w:rsid w:val="38E7ED73"/>
    <w:rsid w:val="38EA54BD"/>
    <w:rsid w:val="38EBB349"/>
    <w:rsid w:val="38EBCCDF"/>
    <w:rsid w:val="38ECF33A"/>
    <w:rsid w:val="38EDB66E"/>
    <w:rsid w:val="38EE0E70"/>
    <w:rsid w:val="38EE126D"/>
    <w:rsid w:val="38EECC59"/>
    <w:rsid w:val="38F07CE9"/>
    <w:rsid w:val="38F3E1F1"/>
    <w:rsid w:val="38F63D70"/>
    <w:rsid w:val="38F7C68B"/>
    <w:rsid w:val="38F7F9F8"/>
    <w:rsid w:val="38FEB751"/>
    <w:rsid w:val="38FF9E6E"/>
    <w:rsid w:val="3902615E"/>
    <w:rsid w:val="3906F7D7"/>
    <w:rsid w:val="390BD689"/>
    <w:rsid w:val="390C05C3"/>
    <w:rsid w:val="390E1255"/>
    <w:rsid w:val="390FE0C4"/>
    <w:rsid w:val="39168480"/>
    <w:rsid w:val="39196CF9"/>
    <w:rsid w:val="391A9B68"/>
    <w:rsid w:val="391C67EB"/>
    <w:rsid w:val="391EB424"/>
    <w:rsid w:val="39232205"/>
    <w:rsid w:val="3923B7A7"/>
    <w:rsid w:val="392498A1"/>
    <w:rsid w:val="3926B823"/>
    <w:rsid w:val="3929CB65"/>
    <w:rsid w:val="3929EE9F"/>
    <w:rsid w:val="392F2DBE"/>
    <w:rsid w:val="392F3A9E"/>
    <w:rsid w:val="392F52FB"/>
    <w:rsid w:val="393449B9"/>
    <w:rsid w:val="3934DC4B"/>
    <w:rsid w:val="3935037A"/>
    <w:rsid w:val="3936C99A"/>
    <w:rsid w:val="39389110"/>
    <w:rsid w:val="393B4C9A"/>
    <w:rsid w:val="393D23F5"/>
    <w:rsid w:val="393F7FC3"/>
    <w:rsid w:val="39403322"/>
    <w:rsid w:val="39411E1C"/>
    <w:rsid w:val="394605F2"/>
    <w:rsid w:val="39483B78"/>
    <w:rsid w:val="394C3969"/>
    <w:rsid w:val="394D15DE"/>
    <w:rsid w:val="39503E27"/>
    <w:rsid w:val="395090D1"/>
    <w:rsid w:val="3950EECF"/>
    <w:rsid w:val="39515303"/>
    <w:rsid w:val="395254C4"/>
    <w:rsid w:val="39527C21"/>
    <w:rsid w:val="395555D0"/>
    <w:rsid w:val="39557BFC"/>
    <w:rsid w:val="3955B2DC"/>
    <w:rsid w:val="39578DA4"/>
    <w:rsid w:val="3957CA15"/>
    <w:rsid w:val="395B0B44"/>
    <w:rsid w:val="395C0E2F"/>
    <w:rsid w:val="395C15EA"/>
    <w:rsid w:val="395CCA06"/>
    <w:rsid w:val="395E544E"/>
    <w:rsid w:val="395EE612"/>
    <w:rsid w:val="396062F9"/>
    <w:rsid w:val="3961BAC6"/>
    <w:rsid w:val="3968EBB9"/>
    <w:rsid w:val="3968F318"/>
    <w:rsid w:val="396B21D0"/>
    <w:rsid w:val="396C4091"/>
    <w:rsid w:val="39725423"/>
    <w:rsid w:val="39727C44"/>
    <w:rsid w:val="39749ECA"/>
    <w:rsid w:val="397500EA"/>
    <w:rsid w:val="3976F630"/>
    <w:rsid w:val="39782D8C"/>
    <w:rsid w:val="397B0403"/>
    <w:rsid w:val="397BC84E"/>
    <w:rsid w:val="397C6B1E"/>
    <w:rsid w:val="397E4B10"/>
    <w:rsid w:val="397EF34B"/>
    <w:rsid w:val="39805E8C"/>
    <w:rsid w:val="398371F2"/>
    <w:rsid w:val="39852630"/>
    <w:rsid w:val="39868C1A"/>
    <w:rsid w:val="3987595C"/>
    <w:rsid w:val="398A48AC"/>
    <w:rsid w:val="398BB122"/>
    <w:rsid w:val="398D15EE"/>
    <w:rsid w:val="398EC48F"/>
    <w:rsid w:val="3990D485"/>
    <w:rsid w:val="3990EA51"/>
    <w:rsid w:val="39950480"/>
    <w:rsid w:val="3995E52D"/>
    <w:rsid w:val="399761C3"/>
    <w:rsid w:val="399CAF6F"/>
    <w:rsid w:val="399EB1F7"/>
    <w:rsid w:val="39A28B13"/>
    <w:rsid w:val="39A50BCE"/>
    <w:rsid w:val="39A5DDEE"/>
    <w:rsid w:val="39A61C71"/>
    <w:rsid w:val="39A83DFA"/>
    <w:rsid w:val="39A8402F"/>
    <w:rsid w:val="39A905AB"/>
    <w:rsid w:val="39AA0CB2"/>
    <w:rsid w:val="39AB1EB3"/>
    <w:rsid w:val="39AD0E35"/>
    <w:rsid w:val="39AFAEC8"/>
    <w:rsid w:val="39B144AC"/>
    <w:rsid w:val="39B33CA2"/>
    <w:rsid w:val="39B46F4D"/>
    <w:rsid w:val="39B4D33A"/>
    <w:rsid w:val="39BB6CEE"/>
    <w:rsid w:val="39BE11AE"/>
    <w:rsid w:val="39BF18A4"/>
    <w:rsid w:val="39C0F2CD"/>
    <w:rsid w:val="39C101F0"/>
    <w:rsid w:val="39C261D3"/>
    <w:rsid w:val="39C33B5B"/>
    <w:rsid w:val="39C36D09"/>
    <w:rsid w:val="39C466CD"/>
    <w:rsid w:val="39C5D464"/>
    <w:rsid w:val="39C71588"/>
    <w:rsid w:val="39C99ABC"/>
    <w:rsid w:val="39CAF74B"/>
    <w:rsid w:val="39CB7CBD"/>
    <w:rsid w:val="39CEB938"/>
    <w:rsid w:val="39D04829"/>
    <w:rsid w:val="39D09FBB"/>
    <w:rsid w:val="39D3F4DA"/>
    <w:rsid w:val="39D6BD66"/>
    <w:rsid w:val="39D75401"/>
    <w:rsid w:val="39D8E112"/>
    <w:rsid w:val="39D953FF"/>
    <w:rsid w:val="39DA7DB2"/>
    <w:rsid w:val="39DBB5B2"/>
    <w:rsid w:val="39DC28AA"/>
    <w:rsid w:val="39DFC62C"/>
    <w:rsid w:val="39E14FE7"/>
    <w:rsid w:val="39E16097"/>
    <w:rsid w:val="39E1CFDD"/>
    <w:rsid w:val="39E22CC3"/>
    <w:rsid w:val="39E42789"/>
    <w:rsid w:val="39E4E4B2"/>
    <w:rsid w:val="39E5366A"/>
    <w:rsid w:val="39E834DA"/>
    <w:rsid w:val="39E9A1CA"/>
    <w:rsid w:val="39E9F54B"/>
    <w:rsid w:val="39EA7857"/>
    <w:rsid w:val="39EAA337"/>
    <w:rsid w:val="39EB5CC5"/>
    <w:rsid w:val="39ED6F8F"/>
    <w:rsid w:val="39EDB88A"/>
    <w:rsid w:val="39EEE473"/>
    <w:rsid w:val="39F1D3C1"/>
    <w:rsid w:val="39F324E2"/>
    <w:rsid w:val="39F36A7B"/>
    <w:rsid w:val="39F44C82"/>
    <w:rsid w:val="39F46641"/>
    <w:rsid w:val="39F5DCEC"/>
    <w:rsid w:val="39F9E46E"/>
    <w:rsid w:val="39FA0EBE"/>
    <w:rsid w:val="39FA1EB7"/>
    <w:rsid w:val="39FBD42F"/>
    <w:rsid w:val="39FC6A49"/>
    <w:rsid w:val="39FCCA9C"/>
    <w:rsid w:val="39FD6D58"/>
    <w:rsid w:val="3A011996"/>
    <w:rsid w:val="3A03D563"/>
    <w:rsid w:val="3A059FC6"/>
    <w:rsid w:val="3A079DFC"/>
    <w:rsid w:val="3A080956"/>
    <w:rsid w:val="3A08DBED"/>
    <w:rsid w:val="3A0B26C4"/>
    <w:rsid w:val="3A0C367A"/>
    <w:rsid w:val="3A0D3998"/>
    <w:rsid w:val="3A0DEEAE"/>
    <w:rsid w:val="3A0EBFEB"/>
    <w:rsid w:val="3A114D0C"/>
    <w:rsid w:val="3A132225"/>
    <w:rsid w:val="3A150245"/>
    <w:rsid w:val="3A162DE7"/>
    <w:rsid w:val="3A19164A"/>
    <w:rsid w:val="3A1A4361"/>
    <w:rsid w:val="3A1E637C"/>
    <w:rsid w:val="3A20391F"/>
    <w:rsid w:val="3A21072C"/>
    <w:rsid w:val="3A2221AC"/>
    <w:rsid w:val="3A252E23"/>
    <w:rsid w:val="3A253675"/>
    <w:rsid w:val="3A2738F8"/>
    <w:rsid w:val="3A2AF7E1"/>
    <w:rsid w:val="3A2D4B4E"/>
    <w:rsid w:val="3A310B0E"/>
    <w:rsid w:val="3A311964"/>
    <w:rsid w:val="3A350BCF"/>
    <w:rsid w:val="3A38C963"/>
    <w:rsid w:val="3A3A535A"/>
    <w:rsid w:val="3A3B07DF"/>
    <w:rsid w:val="3A3C325D"/>
    <w:rsid w:val="3A3D4A2E"/>
    <w:rsid w:val="3A3EE00A"/>
    <w:rsid w:val="3A40015B"/>
    <w:rsid w:val="3A413E17"/>
    <w:rsid w:val="3A41D42D"/>
    <w:rsid w:val="3A42B783"/>
    <w:rsid w:val="3A462EA1"/>
    <w:rsid w:val="3A494713"/>
    <w:rsid w:val="3A4A81F6"/>
    <w:rsid w:val="3A4AB175"/>
    <w:rsid w:val="3A4B4F7C"/>
    <w:rsid w:val="3A4C95A0"/>
    <w:rsid w:val="3A4D43C1"/>
    <w:rsid w:val="3A515BC9"/>
    <w:rsid w:val="3A54EE88"/>
    <w:rsid w:val="3A54EED3"/>
    <w:rsid w:val="3A556798"/>
    <w:rsid w:val="3A55E91D"/>
    <w:rsid w:val="3A56EEA0"/>
    <w:rsid w:val="3A5869E8"/>
    <w:rsid w:val="3A5900D3"/>
    <w:rsid w:val="3A5A2230"/>
    <w:rsid w:val="3A5A4EC3"/>
    <w:rsid w:val="3A5ABE5C"/>
    <w:rsid w:val="3A5AE417"/>
    <w:rsid w:val="3A5C4841"/>
    <w:rsid w:val="3A5C73DA"/>
    <w:rsid w:val="3A5ED5B5"/>
    <w:rsid w:val="3A62996E"/>
    <w:rsid w:val="3A6483C4"/>
    <w:rsid w:val="3A6527D3"/>
    <w:rsid w:val="3A666A3B"/>
    <w:rsid w:val="3A691ADA"/>
    <w:rsid w:val="3A6A1FE9"/>
    <w:rsid w:val="3A6A2510"/>
    <w:rsid w:val="3A6B0E0F"/>
    <w:rsid w:val="3A6ED79E"/>
    <w:rsid w:val="3A6FE1DB"/>
    <w:rsid w:val="3A72C77D"/>
    <w:rsid w:val="3A734A0F"/>
    <w:rsid w:val="3A75A35C"/>
    <w:rsid w:val="3A775468"/>
    <w:rsid w:val="3A79EE64"/>
    <w:rsid w:val="3A79FD9A"/>
    <w:rsid w:val="3A7A7055"/>
    <w:rsid w:val="3A7BD9EE"/>
    <w:rsid w:val="3A7CBCF1"/>
    <w:rsid w:val="3A7D70B0"/>
    <w:rsid w:val="3A7D8A5C"/>
    <w:rsid w:val="3A7DB048"/>
    <w:rsid w:val="3A7DB1C6"/>
    <w:rsid w:val="3A7E91C1"/>
    <w:rsid w:val="3A7EB50B"/>
    <w:rsid w:val="3A81EF57"/>
    <w:rsid w:val="3A82D439"/>
    <w:rsid w:val="3A837FD4"/>
    <w:rsid w:val="3A840D1E"/>
    <w:rsid w:val="3A8436A7"/>
    <w:rsid w:val="3A863194"/>
    <w:rsid w:val="3A8A0378"/>
    <w:rsid w:val="3A8A120E"/>
    <w:rsid w:val="3A8AF5BB"/>
    <w:rsid w:val="3A8E7DAE"/>
    <w:rsid w:val="3A92A94F"/>
    <w:rsid w:val="3A93D1BC"/>
    <w:rsid w:val="3A943F4D"/>
    <w:rsid w:val="3A95C066"/>
    <w:rsid w:val="3A963089"/>
    <w:rsid w:val="3A97611E"/>
    <w:rsid w:val="3A978CDC"/>
    <w:rsid w:val="3A9B246E"/>
    <w:rsid w:val="3A9E96AE"/>
    <w:rsid w:val="3A9F21B7"/>
    <w:rsid w:val="3A9F84B7"/>
    <w:rsid w:val="3AA1D84E"/>
    <w:rsid w:val="3AA33DDF"/>
    <w:rsid w:val="3AA3B8D1"/>
    <w:rsid w:val="3AA5F131"/>
    <w:rsid w:val="3AA771A8"/>
    <w:rsid w:val="3AA88647"/>
    <w:rsid w:val="3AAA087F"/>
    <w:rsid w:val="3AAA4207"/>
    <w:rsid w:val="3AAC2063"/>
    <w:rsid w:val="3AB0C08E"/>
    <w:rsid w:val="3AB14FBE"/>
    <w:rsid w:val="3AB1A87F"/>
    <w:rsid w:val="3AB32649"/>
    <w:rsid w:val="3AB3436E"/>
    <w:rsid w:val="3AB398F8"/>
    <w:rsid w:val="3AB5DA77"/>
    <w:rsid w:val="3AB8553D"/>
    <w:rsid w:val="3AB88FB7"/>
    <w:rsid w:val="3ABA58ED"/>
    <w:rsid w:val="3ABCF786"/>
    <w:rsid w:val="3ABD256F"/>
    <w:rsid w:val="3ABDE8EC"/>
    <w:rsid w:val="3AC0A84B"/>
    <w:rsid w:val="3AC11FEE"/>
    <w:rsid w:val="3AC300C0"/>
    <w:rsid w:val="3AC32277"/>
    <w:rsid w:val="3AC63F26"/>
    <w:rsid w:val="3ACCA867"/>
    <w:rsid w:val="3ACD8277"/>
    <w:rsid w:val="3ACD9FAF"/>
    <w:rsid w:val="3ACFAB2E"/>
    <w:rsid w:val="3AD40F70"/>
    <w:rsid w:val="3AD47156"/>
    <w:rsid w:val="3AD5CD0E"/>
    <w:rsid w:val="3AD8D95F"/>
    <w:rsid w:val="3AD974B1"/>
    <w:rsid w:val="3ADD8B4E"/>
    <w:rsid w:val="3ADEC4A9"/>
    <w:rsid w:val="3ADF0E55"/>
    <w:rsid w:val="3ADF4E1A"/>
    <w:rsid w:val="3AE146CA"/>
    <w:rsid w:val="3AE21358"/>
    <w:rsid w:val="3AE2CFF3"/>
    <w:rsid w:val="3AE42DEE"/>
    <w:rsid w:val="3AE9D79C"/>
    <w:rsid w:val="3AEAE6A3"/>
    <w:rsid w:val="3AEB2B8A"/>
    <w:rsid w:val="3AED05F6"/>
    <w:rsid w:val="3AEDAC21"/>
    <w:rsid w:val="3AEE930C"/>
    <w:rsid w:val="3AEEB58E"/>
    <w:rsid w:val="3AEFEF07"/>
    <w:rsid w:val="3AF07A98"/>
    <w:rsid w:val="3AF2C868"/>
    <w:rsid w:val="3AF33687"/>
    <w:rsid w:val="3AF38C37"/>
    <w:rsid w:val="3AF5F079"/>
    <w:rsid w:val="3AF777C7"/>
    <w:rsid w:val="3AF9755E"/>
    <w:rsid w:val="3AFA21FF"/>
    <w:rsid w:val="3AFC2999"/>
    <w:rsid w:val="3AFD6727"/>
    <w:rsid w:val="3AFE0977"/>
    <w:rsid w:val="3AFF65A7"/>
    <w:rsid w:val="3B005586"/>
    <w:rsid w:val="3B03C56B"/>
    <w:rsid w:val="3B05536D"/>
    <w:rsid w:val="3B05E190"/>
    <w:rsid w:val="3B05F44D"/>
    <w:rsid w:val="3B0617F1"/>
    <w:rsid w:val="3B0A193B"/>
    <w:rsid w:val="3B0D2D28"/>
    <w:rsid w:val="3B0DAACC"/>
    <w:rsid w:val="3B0EB14E"/>
    <w:rsid w:val="3B1504A1"/>
    <w:rsid w:val="3B161AC7"/>
    <w:rsid w:val="3B168944"/>
    <w:rsid w:val="3B18E830"/>
    <w:rsid w:val="3B190D25"/>
    <w:rsid w:val="3B1B067A"/>
    <w:rsid w:val="3B1C275D"/>
    <w:rsid w:val="3B1C371C"/>
    <w:rsid w:val="3B1EAD01"/>
    <w:rsid w:val="3B1FCF20"/>
    <w:rsid w:val="3B217A5B"/>
    <w:rsid w:val="3B238422"/>
    <w:rsid w:val="3B24D229"/>
    <w:rsid w:val="3B268C6D"/>
    <w:rsid w:val="3B2C174D"/>
    <w:rsid w:val="3B2F0868"/>
    <w:rsid w:val="3B335051"/>
    <w:rsid w:val="3B33693A"/>
    <w:rsid w:val="3B344049"/>
    <w:rsid w:val="3B3457C1"/>
    <w:rsid w:val="3B34610C"/>
    <w:rsid w:val="3B36E8B8"/>
    <w:rsid w:val="3B39018F"/>
    <w:rsid w:val="3B3A65CE"/>
    <w:rsid w:val="3B3B7686"/>
    <w:rsid w:val="3B3F6346"/>
    <w:rsid w:val="3B3FF026"/>
    <w:rsid w:val="3B40B4CE"/>
    <w:rsid w:val="3B45C914"/>
    <w:rsid w:val="3B47BFD5"/>
    <w:rsid w:val="3B48431F"/>
    <w:rsid w:val="3B4B5E06"/>
    <w:rsid w:val="3B4B7E3E"/>
    <w:rsid w:val="3B4BAD4F"/>
    <w:rsid w:val="3B4F6F46"/>
    <w:rsid w:val="3B534680"/>
    <w:rsid w:val="3B53DA79"/>
    <w:rsid w:val="3B5C1B1D"/>
    <w:rsid w:val="3B5C5349"/>
    <w:rsid w:val="3B5CDFE6"/>
    <w:rsid w:val="3B5D6845"/>
    <w:rsid w:val="3B5FACD6"/>
    <w:rsid w:val="3B63AEC9"/>
    <w:rsid w:val="3B63B382"/>
    <w:rsid w:val="3B642121"/>
    <w:rsid w:val="3B653D5E"/>
    <w:rsid w:val="3B65992D"/>
    <w:rsid w:val="3B65BF73"/>
    <w:rsid w:val="3B65E20A"/>
    <w:rsid w:val="3B663504"/>
    <w:rsid w:val="3B66B24A"/>
    <w:rsid w:val="3B684C49"/>
    <w:rsid w:val="3B68EF3F"/>
    <w:rsid w:val="3B6C837C"/>
    <w:rsid w:val="3B6E43D6"/>
    <w:rsid w:val="3B6E7F99"/>
    <w:rsid w:val="3B6EAE2F"/>
    <w:rsid w:val="3B709448"/>
    <w:rsid w:val="3B743403"/>
    <w:rsid w:val="3B74A1DB"/>
    <w:rsid w:val="3B74D0A7"/>
    <w:rsid w:val="3B781A2F"/>
    <w:rsid w:val="3B7B3DC2"/>
    <w:rsid w:val="3B7B4E27"/>
    <w:rsid w:val="3B7D1A25"/>
    <w:rsid w:val="3B83A838"/>
    <w:rsid w:val="3B850830"/>
    <w:rsid w:val="3B88374A"/>
    <w:rsid w:val="3B88944A"/>
    <w:rsid w:val="3B8CE4C2"/>
    <w:rsid w:val="3B8E2800"/>
    <w:rsid w:val="3B8F0EB1"/>
    <w:rsid w:val="3B8F78C2"/>
    <w:rsid w:val="3B923646"/>
    <w:rsid w:val="3B92672B"/>
    <w:rsid w:val="3B934CF5"/>
    <w:rsid w:val="3B945163"/>
    <w:rsid w:val="3B9752F5"/>
    <w:rsid w:val="3B97D271"/>
    <w:rsid w:val="3B9A4305"/>
    <w:rsid w:val="3B9B37CC"/>
    <w:rsid w:val="3B9BC6B5"/>
    <w:rsid w:val="3B9BDDC7"/>
    <w:rsid w:val="3B9C10DE"/>
    <w:rsid w:val="3B9C8DC8"/>
    <w:rsid w:val="3B9F0C58"/>
    <w:rsid w:val="3B9F8B6A"/>
    <w:rsid w:val="3B9FF31E"/>
    <w:rsid w:val="3BA168AE"/>
    <w:rsid w:val="3BA4B2C5"/>
    <w:rsid w:val="3BA573C0"/>
    <w:rsid w:val="3BA74B9A"/>
    <w:rsid w:val="3BAB89F7"/>
    <w:rsid w:val="3BABB285"/>
    <w:rsid w:val="3BADF901"/>
    <w:rsid w:val="3BAFAC7C"/>
    <w:rsid w:val="3BB07131"/>
    <w:rsid w:val="3BB513FA"/>
    <w:rsid w:val="3BB7C90A"/>
    <w:rsid w:val="3BBA84AD"/>
    <w:rsid w:val="3BBAE191"/>
    <w:rsid w:val="3BBB562E"/>
    <w:rsid w:val="3BBBB6F2"/>
    <w:rsid w:val="3BBD28BD"/>
    <w:rsid w:val="3BBD7E09"/>
    <w:rsid w:val="3BBF2CD7"/>
    <w:rsid w:val="3BC06BEE"/>
    <w:rsid w:val="3BC14FBB"/>
    <w:rsid w:val="3BC20DD1"/>
    <w:rsid w:val="3BC2665C"/>
    <w:rsid w:val="3BC40968"/>
    <w:rsid w:val="3BC65326"/>
    <w:rsid w:val="3BCA031B"/>
    <w:rsid w:val="3BCF8D3F"/>
    <w:rsid w:val="3BD2F553"/>
    <w:rsid w:val="3BD66BA9"/>
    <w:rsid w:val="3BDBBFD1"/>
    <w:rsid w:val="3BE2B524"/>
    <w:rsid w:val="3BE58CF7"/>
    <w:rsid w:val="3BE6EBFC"/>
    <w:rsid w:val="3BE89B45"/>
    <w:rsid w:val="3BEA97CE"/>
    <w:rsid w:val="3BECCE73"/>
    <w:rsid w:val="3BED0208"/>
    <w:rsid w:val="3BF19429"/>
    <w:rsid w:val="3BF1F586"/>
    <w:rsid w:val="3BF25DF6"/>
    <w:rsid w:val="3BF2B106"/>
    <w:rsid w:val="3BF471C1"/>
    <w:rsid w:val="3BF64A6B"/>
    <w:rsid w:val="3BF70145"/>
    <w:rsid w:val="3BF82791"/>
    <w:rsid w:val="3C00518A"/>
    <w:rsid w:val="3C027260"/>
    <w:rsid w:val="3C0A83CD"/>
    <w:rsid w:val="3C0DFED0"/>
    <w:rsid w:val="3C0E7526"/>
    <w:rsid w:val="3C0F9269"/>
    <w:rsid w:val="3C12D775"/>
    <w:rsid w:val="3C17B606"/>
    <w:rsid w:val="3C1A28E9"/>
    <w:rsid w:val="3C1AD2F1"/>
    <w:rsid w:val="3C1B0B6E"/>
    <w:rsid w:val="3C1C31A3"/>
    <w:rsid w:val="3C209AE0"/>
    <w:rsid w:val="3C210AED"/>
    <w:rsid w:val="3C213A42"/>
    <w:rsid w:val="3C216558"/>
    <w:rsid w:val="3C21A7CB"/>
    <w:rsid w:val="3C21DD12"/>
    <w:rsid w:val="3C2244A2"/>
    <w:rsid w:val="3C28079A"/>
    <w:rsid w:val="3C2AABA2"/>
    <w:rsid w:val="3C2B5F25"/>
    <w:rsid w:val="3C2CE365"/>
    <w:rsid w:val="3C305D5E"/>
    <w:rsid w:val="3C336792"/>
    <w:rsid w:val="3C33A786"/>
    <w:rsid w:val="3C348120"/>
    <w:rsid w:val="3C3487B6"/>
    <w:rsid w:val="3C35A196"/>
    <w:rsid w:val="3C35C2D1"/>
    <w:rsid w:val="3C378DE7"/>
    <w:rsid w:val="3C38A195"/>
    <w:rsid w:val="3C3A702B"/>
    <w:rsid w:val="3C3B5814"/>
    <w:rsid w:val="3C40C903"/>
    <w:rsid w:val="3C447B83"/>
    <w:rsid w:val="3C4C678C"/>
    <w:rsid w:val="3C4C9523"/>
    <w:rsid w:val="3C4E2961"/>
    <w:rsid w:val="3C55D778"/>
    <w:rsid w:val="3C581994"/>
    <w:rsid w:val="3C5979A7"/>
    <w:rsid w:val="3C5BEA05"/>
    <w:rsid w:val="3C5D917A"/>
    <w:rsid w:val="3C5D9F5E"/>
    <w:rsid w:val="3C5F7919"/>
    <w:rsid w:val="3C600E7C"/>
    <w:rsid w:val="3C613E27"/>
    <w:rsid w:val="3C637494"/>
    <w:rsid w:val="3C666600"/>
    <w:rsid w:val="3C674F27"/>
    <w:rsid w:val="3C688E9E"/>
    <w:rsid w:val="3C692571"/>
    <w:rsid w:val="3C6965CD"/>
    <w:rsid w:val="3C697EC8"/>
    <w:rsid w:val="3C6A8933"/>
    <w:rsid w:val="3C6B0B15"/>
    <w:rsid w:val="3C6B1CAF"/>
    <w:rsid w:val="3C6CD08C"/>
    <w:rsid w:val="3C6F2145"/>
    <w:rsid w:val="3C7277EA"/>
    <w:rsid w:val="3C75976A"/>
    <w:rsid w:val="3C794314"/>
    <w:rsid w:val="3C79A048"/>
    <w:rsid w:val="3C7B9E4D"/>
    <w:rsid w:val="3C8271E0"/>
    <w:rsid w:val="3C865F3F"/>
    <w:rsid w:val="3C869E00"/>
    <w:rsid w:val="3C86B8F2"/>
    <w:rsid w:val="3C896642"/>
    <w:rsid w:val="3C89B13F"/>
    <w:rsid w:val="3C8A1333"/>
    <w:rsid w:val="3C8CCC88"/>
    <w:rsid w:val="3C8F17F1"/>
    <w:rsid w:val="3C8FE3F9"/>
    <w:rsid w:val="3C9333F0"/>
    <w:rsid w:val="3C954ABE"/>
    <w:rsid w:val="3C95E019"/>
    <w:rsid w:val="3C9B79E8"/>
    <w:rsid w:val="3C9E4D6B"/>
    <w:rsid w:val="3CA22EC9"/>
    <w:rsid w:val="3CA3AF43"/>
    <w:rsid w:val="3CA3BF37"/>
    <w:rsid w:val="3CA45C48"/>
    <w:rsid w:val="3CA7EA72"/>
    <w:rsid w:val="3CA8AA2F"/>
    <w:rsid w:val="3CAC38D9"/>
    <w:rsid w:val="3CADCE63"/>
    <w:rsid w:val="3CAE12DA"/>
    <w:rsid w:val="3CAFC249"/>
    <w:rsid w:val="3CB037D9"/>
    <w:rsid w:val="3CB13A77"/>
    <w:rsid w:val="3CB280BF"/>
    <w:rsid w:val="3CB2C265"/>
    <w:rsid w:val="3CB2EC82"/>
    <w:rsid w:val="3CB397B3"/>
    <w:rsid w:val="3CB57D8B"/>
    <w:rsid w:val="3CB6AE08"/>
    <w:rsid w:val="3CB78B90"/>
    <w:rsid w:val="3CB98BAC"/>
    <w:rsid w:val="3CBDD011"/>
    <w:rsid w:val="3CBF2531"/>
    <w:rsid w:val="3CBF8218"/>
    <w:rsid w:val="3CC417B7"/>
    <w:rsid w:val="3CC53A4A"/>
    <w:rsid w:val="3CC7A1F3"/>
    <w:rsid w:val="3CCAD391"/>
    <w:rsid w:val="3CCB0651"/>
    <w:rsid w:val="3CCB9564"/>
    <w:rsid w:val="3CCE94C0"/>
    <w:rsid w:val="3CCFB126"/>
    <w:rsid w:val="3CD19EFF"/>
    <w:rsid w:val="3CDB523C"/>
    <w:rsid w:val="3CDC6689"/>
    <w:rsid w:val="3CDD01CE"/>
    <w:rsid w:val="3CDE7AD6"/>
    <w:rsid w:val="3CDF053E"/>
    <w:rsid w:val="3CE133AF"/>
    <w:rsid w:val="3CE29CF0"/>
    <w:rsid w:val="3CE2BA7D"/>
    <w:rsid w:val="3CE3EB71"/>
    <w:rsid w:val="3CE63875"/>
    <w:rsid w:val="3CE65502"/>
    <w:rsid w:val="3CE6FA5D"/>
    <w:rsid w:val="3CE84C13"/>
    <w:rsid w:val="3CEA6E73"/>
    <w:rsid w:val="3CEADE91"/>
    <w:rsid w:val="3CEC15F7"/>
    <w:rsid w:val="3CEC4082"/>
    <w:rsid w:val="3CEE1040"/>
    <w:rsid w:val="3CEE14BD"/>
    <w:rsid w:val="3CF1E8AE"/>
    <w:rsid w:val="3CF223B9"/>
    <w:rsid w:val="3CF25F77"/>
    <w:rsid w:val="3CF4425E"/>
    <w:rsid w:val="3CFC10D3"/>
    <w:rsid w:val="3CFECCD0"/>
    <w:rsid w:val="3CFF971F"/>
    <w:rsid w:val="3D009FCA"/>
    <w:rsid w:val="3D060D22"/>
    <w:rsid w:val="3D0A3386"/>
    <w:rsid w:val="3D0B24A6"/>
    <w:rsid w:val="3D0C799E"/>
    <w:rsid w:val="3D0DED7D"/>
    <w:rsid w:val="3D107DCE"/>
    <w:rsid w:val="3D139F7A"/>
    <w:rsid w:val="3D16B012"/>
    <w:rsid w:val="3D18F538"/>
    <w:rsid w:val="3D19D574"/>
    <w:rsid w:val="3D19F32E"/>
    <w:rsid w:val="3D1E0302"/>
    <w:rsid w:val="3D1EB737"/>
    <w:rsid w:val="3D21C01B"/>
    <w:rsid w:val="3D21D2D3"/>
    <w:rsid w:val="3D21DABB"/>
    <w:rsid w:val="3D22A37A"/>
    <w:rsid w:val="3D23D0C9"/>
    <w:rsid w:val="3D24F23D"/>
    <w:rsid w:val="3D2AF27E"/>
    <w:rsid w:val="3D2C7B5B"/>
    <w:rsid w:val="3D364239"/>
    <w:rsid w:val="3D38276E"/>
    <w:rsid w:val="3D3995D5"/>
    <w:rsid w:val="3D39A90F"/>
    <w:rsid w:val="3D3F194F"/>
    <w:rsid w:val="3D404290"/>
    <w:rsid w:val="3D438BF0"/>
    <w:rsid w:val="3D45684C"/>
    <w:rsid w:val="3D49ADAF"/>
    <w:rsid w:val="3D4A090B"/>
    <w:rsid w:val="3D4A9F1D"/>
    <w:rsid w:val="3D4AC320"/>
    <w:rsid w:val="3D4B0705"/>
    <w:rsid w:val="3D4B7DE0"/>
    <w:rsid w:val="3D4E359A"/>
    <w:rsid w:val="3D510800"/>
    <w:rsid w:val="3D51183D"/>
    <w:rsid w:val="3D521780"/>
    <w:rsid w:val="3D525863"/>
    <w:rsid w:val="3D539617"/>
    <w:rsid w:val="3D555065"/>
    <w:rsid w:val="3D58AA6F"/>
    <w:rsid w:val="3D59C348"/>
    <w:rsid w:val="3D5BBB5E"/>
    <w:rsid w:val="3D5E2D0E"/>
    <w:rsid w:val="3D5E623D"/>
    <w:rsid w:val="3D5EC196"/>
    <w:rsid w:val="3D5F5C16"/>
    <w:rsid w:val="3D62DBC5"/>
    <w:rsid w:val="3D637389"/>
    <w:rsid w:val="3D65E376"/>
    <w:rsid w:val="3D661619"/>
    <w:rsid w:val="3D664C18"/>
    <w:rsid w:val="3D682711"/>
    <w:rsid w:val="3D689C29"/>
    <w:rsid w:val="3D697F1F"/>
    <w:rsid w:val="3D6ACB1F"/>
    <w:rsid w:val="3D6AFB72"/>
    <w:rsid w:val="3D71B303"/>
    <w:rsid w:val="3D72F7B2"/>
    <w:rsid w:val="3D7318CE"/>
    <w:rsid w:val="3D735AED"/>
    <w:rsid w:val="3D7C41D8"/>
    <w:rsid w:val="3D7F4B2A"/>
    <w:rsid w:val="3D825372"/>
    <w:rsid w:val="3D836EDA"/>
    <w:rsid w:val="3D84892F"/>
    <w:rsid w:val="3D87BE53"/>
    <w:rsid w:val="3D894FA8"/>
    <w:rsid w:val="3D8BF5B2"/>
    <w:rsid w:val="3D8CEEC0"/>
    <w:rsid w:val="3D8DC1DA"/>
    <w:rsid w:val="3D90F98C"/>
    <w:rsid w:val="3D9251FA"/>
    <w:rsid w:val="3D930832"/>
    <w:rsid w:val="3D93B1B4"/>
    <w:rsid w:val="3D952210"/>
    <w:rsid w:val="3D99CDE0"/>
    <w:rsid w:val="3D9A2BC4"/>
    <w:rsid w:val="3D9BDFF0"/>
    <w:rsid w:val="3D9DE6DB"/>
    <w:rsid w:val="3D9F446A"/>
    <w:rsid w:val="3D9F9A6A"/>
    <w:rsid w:val="3DA4ED23"/>
    <w:rsid w:val="3DA4FFF0"/>
    <w:rsid w:val="3DA5A343"/>
    <w:rsid w:val="3DA69A57"/>
    <w:rsid w:val="3DA7D43A"/>
    <w:rsid w:val="3DA8859D"/>
    <w:rsid w:val="3DAAEF70"/>
    <w:rsid w:val="3DAFA04D"/>
    <w:rsid w:val="3DB171DB"/>
    <w:rsid w:val="3DB38307"/>
    <w:rsid w:val="3DB4B38C"/>
    <w:rsid w:val="3DB78BD4"/>
    <w:rsid w:val="3DBA0960"/>
    <w:rsid w:val="3DBABF64"/>
    <w:rsid w:val="3DBBDE18"/>
    <w:rsid w:val="3DBD3D9A"/>
    <w:rsid w:val="3DBDED91"/>
    <w:rsid w:val="3DC22897"/>
    <w:rsid w:val="3DC27448"/>
    <w:rsid w:val="3DC39B58"/>
    <w:rsid w:val="3DC4282E"/>
    <w:rsid w:val="3DC59578"/>
    <w:rsid w:val="3DC5A94E"/>
    <w:rsid w:val="3DC5D7C9"/>
    <w:rsid w:val="3DCDFA15"/>
    <w:rsid w:val="3DCE462C"/>
    <w:rsid w:val="3DCF683D"/>
    <w:rsid w:val="3DD03A59"/>
    <w:rsid w:val="3DD0F00E"/>
    <w:rsid w:val="3DD1894D"/>
    <w:rsid w:val="3DD26F7C"/>
    <w:rsid w:val="3DD358FE"/>
    <w:rsid w:val="3DD5BFB5"/>
    <w:rsid w:val="3DD673B1"/>
    <w:rsid w:val="3DDD2CF4"/>
    <w:rsid w:val="3DDD331F"/>
    <w:rsid w:val="3DE06D68"/>
    <w:rsid w:val="3DE08B96"/>
    <w:rsid w:val="3DE0B3D5"/>
    <w:rsid w:val="3DE4A9A9"/>
    <w:rsid w:val="3DE6159B"/>
    <w:rsid w:val="3DE7E220"/>
    <w:rsid w:val="3DE8B20A"/>
    <w:rsid w:val="3DE918E9"/>
    <w:rsid w:val="3DEFF7D4"/>
    <w:rsid w:val="3DF18B1F"/>
    <w:rsid w:val="3DF1B5B1"/>
    <w:rsid w:val="3DF1DA54"/>
    <w:rsid w:val="3DF2117F"/>
    <w:rsid w:val="3DF2B6D7"/>
    <w:rsid w:val="3DF3EC73"/>
    <w:rsid w:val="3DF57996"/>
    <w:rsid w:val="3DF6E422"/>
    <w:rsid w:val="3DF7235A"/>
    <w:rsid w:val="3DF7368E"/>
    <w:rsid w:val="3DF7DE55"/>
    <w:rsid w:val="3DFAB7C3"/>
    <w:rsid w:val="3DFC51E3"/>
    <w:rsid w:val="3DFD3E8A"/>
    <w:rsid w:val="3DFD936C"/>
    <w:rsid w:val="3DFF4055"/>
    <w:rsid w:val="3E003C12"/>
    <w:rsid w:val="3E00EEC0"/>
    <w:rsid w:val="3E00EED5"/>
    <w:rsid w:val="3E028731"/>
    <w:rsid w:val="3E043BF5"/>
    <w:rsid w:val="3E0AA6CE"/>
    <w:rsid w:val="3E0C0580"/>
    <w:rsid w:val="3E0D8AD7"/>
    <w:rsid w:val="3E0F5D6E"/>
    <w:rsid w:val="3E127EC1"/>
    <w:rsid w:val="3E180516"/>
    <w:rsid w:val="3E18B79D"/>
    <w:rsid w:val="3E1A076F"/>
    <w:rsid w:val="3E1AD685"/>
    <w:rsid w:val="3E1B393E"/>
    <w:rsid w:val="3E1C0009"/>
    <w:rsid w:val="3E1EC1EB"/>
    <w:rsid w:val="3E20F4F3"/>
    <w:rsid w:val="3E2103A7"/>
    <w:rsid w:val="3E211C89"/>
    <w:rsid w:val="3E211E05"/>
    <w:rsid w:val="3E23A14A"/>
    <w:rsid w:val="3E252F44"/>
    <w:rsid w:val="3E271089"/>
    <w:rsid w:val="3E279D80"/>
    <w:rsid w:val="3E2BC1C2"/>
    <w:rsid w:val="3E2E9A45"/>
    <w:rsid w:val="3E316962"/>
    <w:rsid w:val="3E328B87"/>
    <w:rsid w:val="3E34EEF6"/>
    <w:rsid w:val="3E36A464"/>
    <w:rsid w:val="3E37B19E"/>
    <w:rsid w:val="3E383AAF"/>
    <w:rsid w:val="3E397677"/>
    <w:rsid w:val="3E3C3941"/>
    <w:rsid w:val="3E3DE7F7"/>
    <w:rsid w:val="3E3F6B74"/>
    <w:rsid w:val="3E41BB7E"/>
    <w:rsid w:val="3E42BB2C"/>
    <w:rsid w:val="3E433D63"/>
    <w:rsid w:val="3E435732"/>
    <w:rsid w:val="3E43DAC2"/>
    <w:rsid w:val="3E43F29E"/>
    <w:rsid w:val="3E444DDC"/>
    <w:rsid w:val="3E464637"/>
    <w:rsid w:val="3E46508C"/>
    <w:rsid w:val="3E4778D9"/>
    <w:rsid w:val="3E47C19C"/>
    <w:rsid w:val="3E499218"/>
    <w:rsid w:val="3E4A44BD"/>
    <w:rsid w:val="3E4A929E"/>
    <w:rsid w:val="3E4CEE94"/>
    <w:rsid w:val="3E52CE65"/>
    <w:rsid w:val="3E5533D9"/>
    <w:rsid w:val="3E556679"/>
    <w:rsid w:val="3E562A4F"/>
    <w:rsid w:val="3E5780F0"/>
    <w:rsid w:val="3E57C3CA"/>
    <w:rsid w:val="3E585CB8"/>
    <w:rsid w:val="3E5BA095"/>
    <w:rsid w:val="3E5C1D82"/>
    <w:rsid w:val="3E6113B4"/>
    <w:rsid w:val="3E64D4B7"/>
    <w:rsid w:val="3E652477"/>
    <w:rsid w:val="3E65FB7F"/>
    <w:rsid w:val="3E678494"/>
    <w:rsid w:val="3E679507"/>
    <w:rsid w:val="3E69F901"/>
    <w:rsid w:val="3E6F5367"/>
    <w:rsid w:val="3E6F68B0"/>
    <w:rsid w:val="3E717685"/>
    <w:rsid w:val="3E754693"/>
    <w:rsid w:val="3E7A9380"/>
    <w:rsid w:val="3E7AE551"/>
    <w:rsid w:val="3E808F77"/>
    <w:rsid w:val="3E80B762"/>
    <w:rsid w:val="3E82A256"/>
    <w:rsid w:val="3E82D73B"/>
    <w:rsid w:val="3E84687E"/>
    <w:rsid w:val="3E86DAAC"/>
    <w:rsid w:val="3E86F654"/>
    <w:rsid w:val="3E890ECC"/>
    <w:rsid w:val="3E8B876F"/>
    <w:rsid w:val="3E8E7B24"/>
    <w:rsid w:val="3E8F9D52"/>
    <w:rsid w:val="3E962ECD"/>
    <w:rsid w:val="3E97E3ED"/>
    <w:rsid w:val="3E98CF0D"/>
    <w:rsid w:val="3E99F472"/>
    <w:rsid w:val="3E9D8B52"/>
    <w:rsid w:val="3E9F3B14"/>
    <w:rsid w:val="3EA4BA1D"/>
    <w:rsid w:val="3EA7F886"/>
    <w:rsid w:val="3EA8A9E8"/>
    <w:rsid w:val="3EAB7CA9"/>
    <w:rsid w:val="3EACA4CE"/>
    <w:rsid w:val="3EADBD3F"/>
    <w:rsid w:val="3EAF4190"/>
    <w:rsid w:val="3EB07BD3"/>
    <w:rsid w:val="3EB26C31"/>
    <w:rsid w:val="3EB35214"/>
    <w:rsid w:val="3EB57200"/>
    <w:rsid w:val="3EB5E9D7"/>
    <w:rsid w:val="3EB71812"/>
    <w:rsid w:val="3EB8FDD8"/>
    <w:rsid w:val="3EB97230"/>
    <w:rsid w:val="3EB9D709"/>
    <w:rsid w:val="3EBC078B"/>
    <w:rsid w:val="3EBC450B"/>
    <w:rsid w:val="3EBD15A3"/>
    <w:rsid w:val="3EC03C0F"/>
    <w:rsid w:val="3EC2CB05"/>
    <w:rsid w:val="3EC46F43"/>
    <w:rsid w:val="3EC497AB"/>
    <w:rsid w:val="3EC4FD92"/>
    <w:rsid w:val="3EC8E0F5"/>
    <w:rsid w:val="3ECD7DC4"/>
    <w:rsid w:val="3ECEA22C"/>
    <w:rsid w:val="3ECEB9A6"/>
    <w:rsid w:val="3ECFB50D"/>
    <w:rsid w:val="3ED18AAC"/>
    <w:rsid w:val="3ED60B4C"/>
    <w:rsid w:val="3ED6BDBC"/>
    <w:rsid w:val="3ED7DF96"/>
    <w:rsid w:val="3ED8EECC"/>
    <w:rsid w:val="3ED93073"/>
    <w:rsid w:val="3EDC3685"/>
    <w:rsid w:val="3EDCB634"/>
    <w:rsid w:val="3EDE1CBD"/>
    <w:rsid w:val="3EE0B88F"/>
    <w:rsid w:val="3EE22CD6"/>
    <w:rsid w:val="3EE418B1"/>
    <w:rsid w:val="3EE584CE"/>
    <w:rsid w:val="3EEA7E65"/>
    <w:rsid w:val="3EF21003"/>
    <w:rsid w:val="3EF40D60"/>
    <w:rsid w:val="3EF48AEA"/>
    <w:rsid w:val="3EF8B7CF"/>
    <w:rsid w:val="3EF97B4D"/>
    <w:rsid w:val="3EFB48D9"/>
    <w:rsid w:val="3EFB8CF9"/>
    <w:rsid w:val="3EFCBC48"/>
    <w:rsid w:val="3F00F728"/>
    <w:rsid w:val="3F01829D"/>
    <w:rsid w:val="3F024B47"/>
    <w:rsid w:val="3F03FE1D"/>
    <w:rsid w:val="3F0617A3"/>
    <w:rsid w:val="3F081441"/>
    <w:rsid w:val="3F09AA5F"/>
    <w:rsid w:val="3F0BEC2D"/>
    <w:rsid w:val="3F0C1D86"/>
    <w:rsid w:val="3F0C8626"/>
    <w:rsid w:val="3F0CA958"/>
    <w:rsid w:val="3F0E074C"/>
    <w:rsid w:val="3F0E4841"/>
    <w:rsid w:val="3F113052"/>
    <w:rsid w:val="3F144F17"/>
    <w:rsid w:val="3F148978"/>
    <w:rsid w:val="3F153E65"/>
    <w:rsid w:val="3F167EBC"/>
    <w:rsid w:val="3F1D872A"/>
    <w:rsid w:val="3F1E4EB4"/>
    <w:rsid w:val="3F20419D"/>
    <w:rsid w:val="3F20557C"/>
    <w:rsid w:val="3F20C16A"/>
    <w:rsid w:val="3F216329"/>
    <w:rsid w:val="3F2332C4"/>
    <w:rsid w:val="3F23944F"/>
    <w:rsid w:val="3F24C81C"/>
    <w:rsid w:val="3F2808A9"/>
    <w:rsid w:val="3F2FB42B"/>
    <w:rsid w:val="3F30587A"/>
    <w:rsid w:val="3F310F3D"/>
    <w:rsid w:val="3F328151"/>
    <w:rsid w:val="3F33D334"/>
    <w:rsid w:val="3F356015"/>
    <w:rsid w:val="3F3754C5"/>
    <w:rsid w:val="3F37633C"/>
    <w:rsid w:val="3F395FC2"/>
    <w:rsid w:val="3F3BC8DB"/>
    <w:rsid w:val="3F3E8AAB"/>
    <w:rsid w:val="3F417339"/>
    <w:rsid w:val="3F41866E"/>
    <w:rsid w:val="3F42FAAC"/>
    <w:rsid w:val="3F42FEA0"/>
    <w:rsid w:val="3F43402B"/>
    <w:rsid w:val="3F43E652"/>
    <w:rsid w:val="3F4641B2"/>
    <w:rsid w:val="3F474538"/>
    <w:rsid w:val="3F4752D0"/>
    <w:rsid w:val="3F4BEDE9"/>
    <w:rsid w:val="3F4D164C"/>
    <w:rsid w:val="3F4D6EA8"/>
    <w:rsid w:val="3F4EA407"/>
    <w:rsid w:val="3F509AE1"/>
    <w:rsid w:val="3F50CA59"/>
    <w:rsid w:val="3F51CFD1"/>
    <w:rsid w:val="3F529935"/>
    <w:rsid w:val="3F52E86F"/>
    <w:rsid w:val="3F532EB4"/>
    <w:rsid w:val="3F548D31"/>
    <w:rsid w:val="3F54944F"/>
    <w:rsid w:val="3F5534B4"/>
    <w:rsid w:val="3F55B211"/>
    <w:rsid w:val="3F587ABC"/>
    <w:rsid w:val="3F588D19"/>
    <w:rsid w:val="3F58E773"/>
    <w:rsid w:val="3F5C1507"/>
    <w:rsid w:val="3F5CD61D"/>
    <w:rsid w:val="3F5D1C9C"/>
    <w:rsid w:val="3F60D973"/>
    <w:rsid w:val="3F64E653"/>
    <w:rsid w:val="3F653475"/>
    <w:rsid w:val="3F675A2D"/>
    <w:rsid w:val="3F6C06FE"/>
    <w:rsid w:val="3F6E4DB2"/>
    <w:rsid w:val="3F6EDC21"/>
    <w:rsid w:val="3F6F2041"/>
    <w:rsid w:val="3F722483"/>
    <w:rsid w:val="3F72582E"/>
    <w:rsid w:val="3F757940"/>
    <w:rsid w:val="3F75B00C"/>
    <w:rsid w:val="3F76147D"/>
    <w:rsid w:val="3F76BD5F"/>
    <w:rsid w:val="3F77536F"/>
    <w:rsid w:val="3F79BB36"/>
    <w:rsid w:val="3F7AC5F5"/>
    <w:rsid w:val="3F7BEAE6"/>
    <w:rsid w:val="3F7DC149"/>
    <w:rsid w:val="3F7E2C4D"/>
    <w:rsid w:val="3F7E41F6"/>
    <w:rsid w:val="3F858D14"/>
    <w:rsid w:val="3F860296"/>
    <w:rsid w:val="3F8C42A2"/>
    <w:rsid w:val="3F8CCA4C"/>
    <w:rsid w:val="3F8D1958"/>
    <w:rsid w:val="3F8DA82E"/>
    <w:rsid w:val="3F905E0E"/>
    <w:rsid w:val="3F90F666"/>
    <w:rsid w:val="3F91169F"/>
    <w:rsid w:val="3F93E229"/>
    <w:rsid w:val="3F96F437"/>
    <w:rsid w:val="3F970F6C"/>
    <w:rsid w:val="3F980BE0"/>
    <w:rsid w:val="3F987181"/>
    <w:rsid w:val="3F9B71A3"/>
    <w:rsid w:val="3F9BD33D"/>
    <w:rsid w:val="3F9C3A96"/>
    <w:rsid w:val="3F9E55AE"/>
    <w:rsid w:val="3FA1328C"/>
    <w:rsid w:val="3FA6AEF8"/>
    <w:rsid w:val="3FA6BE8A"/>
    <w:rsid w:val="3FA7E946"/>
    <w:rsid w:val="3FA84BCA"/>
    <w:rsid w:val="3FA88CA5"/>
    <w:rsid w:val="3FA9F243"/>
    <w:rsid w:val="3FACB331"/>
    <w:rsid w:val="3FAF3214"/>
    <w:rsid w:val="3FB21A59"/>
    <w:rsid w:val="3FB25483"/>
    <w:rsid w:val="3FB42E50"/>
    <w:rsid w:val="3FB49BA2"/>
    <w:rsid w:val="3FB62DF7"/>
    <w:rsid w:val="3FB7B501"/>
    <w:rsid w:val="3FBCCF0F"/>
    <w:rsid w:val="3FBD248C"/>
    <w:rsid w:val="3FBD26D0"/>
    <w:rsid w:val="3FBED8BF"/>
    <w:rsid w:val="3FBF4154"/>
    <w:rsid w:val="3FC1E21E"/>
    <w:rsid w:val="3FC22053"/>
    <w:rsid w:val="3FC2965C"/>
    <w:rsid w:val="3FC526B5"/>
    <w:rsid w:val="3FC838A4"/>
    <w:rsid w:val="3FCA8E05"/>
    <w:rsid w:val="3FCAEADA"/>
    <w:rsid w:val="3FCB23D5"/>
    <w:rsid w:val="3FCD296A"/>
    <w:rsid w:val="3FCDA54F"/>
    <w:rsid w:val="3FCF1713"/>
    <w:rsid w:val="3FD004E0"/>
    <w:rsid w:val="3FD30FBD"/>
    <w:rsid w:val="3FD44728"/>
    <w:rsid w:val="3FD555C2"/>
    <w:rsid w:val="3FD5B66B"/>
    <w:rsid w:val="3FD5CA44"/>
    <w:rsid w:val="3FD6B042"/>
    <w:rsid w:val="3FD700EB"/>
    <w:rsid w:val="3FD975BD"/>
    <w:rsid w:val="3FDBFD23"/>
    <w:rsid w:val="3FDE0682"/>
    <w:rsid w:val="3FDE1D47"/>
    <w:rsid w:val="3FE1939D"/>
    <w:rsid w:val="3FE5FBE2"/>
    <w:rsid w:val="3FE6A123"/>
    <w:rsid w:val="3FE98740"/>
    <w:rsid w:val="3FEB1F7C"/>
    <w:rsid w:val="3FEE0CC7"/>
    <w:rsid w:val="3FF32EE9"/>
    <w:rsid w:val="3FF37092"/>
    <w:rsid w:val="3FF54BA4"/>
    <w:rsid w:val="3FF63817"/>
    <w:rsid w:val="3FFB2C61"/>
    <w:rsid w:val="3FFF7D92"/>
    <w:rsid w:val="3FFFF2CD"/>
    <w:rsid w:val="40007F2C"/>
    <w:rsid w:val="400236BC"/>
    <w:rsid w:val="4003C404"/>
    <w:rsid w:val="400426DA"/>
    <w:rsid w:val="4004B911"/>
    <w:rsid w:val="4006A99E"/>
    <w:rsid w:val="400ACEC8"/>
    <w:rsid w:val="400CE22C"/>
    <w:rsid w:val="400DEECE"/>
    <w:rsid w:val="40107DDA"/>
    <w:rsid w:val="401115B7"/>
    <w:rsid w:val="4012076B"/>
    <w:rsid w:val="401629BA"/>
    <w:rsid w:val="4018933C"/>
    <w:rsid w:val="401B82EA"/>
    <w:rsid w:val="401C125D"/>
    <w:rsid w:val="401D0DD7"/>
    <w:rsid w:val="401E9283"/>
    <w:rsid w:val="401FC370"/>
    <w:rsid w:val="4021B059"/>
    <w:rsid w:val="4024CF2A"/>
    <w:rsid w:val="4029913F"/>
    <w:rsid w:val="402BF500"/>
    <w:rsid w:val="402C0E4C"/>
    <w:rsid w:val="402C5940"/>
    <w:rsid w:val="402C929B"/>
    <w:rsid w:val="402D55DA"/>
    <w:rsid w:val="4032AB17"/>
    <w:rsid w:val="4032E120"/>
    <w:rsid w:val="4036FD51"/>
    <w:rsid w:val="40385958"/>
    <w:rsid w:val="40388144"/>
    <w:rsid w:val="403A6D07"/>
    <w:rsid w:val="403B8659"/>
    <w:rsid w:val="403C9124"/>
    <w:rsid w:val="403E32BB"/>
    <w:rsid w:val="4043E20D"/>
    <w:rsid w:val="40472CF8"/>
    <w:rsid w:val="4047F9CF"/>
    <w:rsid w:val="4049701B"/>
    <w:rsid w:val="4049D6F6"/>
    <w:rsid w:val="404A547C"/>
    <w:rsid w:val="404AB0DA"/>
    <w:rsid w:val="404BF1A2"/>
    <w:rsid w:val="404E661C"/>
    <w:rsid w:val="404EFB66"/>
    <w:rsid w:val="4055343B"/>
    <w:rsid w:val="4056B907"/>
    <w:rsid w:val="405841B8"/>
    <w:rsid w:val="405A3A48"/>
    <w:rsid w:val="405C223E"/>
    <w:rsid w:val="405C305D"/>
    <w:rsid w:val="405D1920"/>
    <w:rsid w:val="405D94B7"/>
    <w:rsid w:val="405DEFF6"/>
    <w:rsid w:val="4061515B"/>
    <w:rsid w:val="40619C78"/>
    <w:rsid w:val="4061BAE3"/>
    <w:rsid w:val="406419C4"/>
    <w:rsid w:val="40651C91"/>
    <w:rsid w:val="4065298C"/>
    <w:rsid w:val="40669B8C"/>
    <w:rsid w:val="40689F40"/>
    <w:rsid w:val="406921BB"/>
    <w:rsid w:val="406CA443"/>
    <w:rsid w:val="406CD3CF"/>
    <w:rsid w:val="406DDD9A"/>
    <w:rsid w:val="406F0354"/>
    <w:rsid w:val="406F23E3"/>
    <w:rsid w:val="4072FAD7"/>
    <w:rsid w:val="4074EB46"/>
    <w:rsid w:val="407517F2"/>
    <w:rsid w:val="40756449"/>
    <w:rsid w:val="40770B84"/>
    <w:rsid w:val="4077E8DE"/>
    <w:rsid w:val="407E7589"/>
    <w:rsid w:val="407F3DA8"/>
    <w:rsid w:val="407FC564"/>
    <w:rsid w:val="4082FCFD"/>
    <w:rsid w:val="40846FC3"/>
    <w:rsid w:val="4086A42E"/>
    <w:rsid w:val="408B280A"/>
    <w:rsid w:val="408C326D"/>
    <w:rsid w:val="408D3DDC"/>
    <w:rsid w:val="409169DA"/>
    <w:rsid w:val="4092C68A"/>
    <w:rsid w:val="4098BB4A"/>
    <w:rsid w:val="409E6A54"/>
    <w:rsid w:val="409F2441"/>
    <w:rsid w:val="40A0622F"/>
    <w:rsid w:val="40A20CE4"/>
    <w:rsid w:val="40A2B4D2"/>
    <w:rsid w:val="40A46131"/>
    <w:rsid w:val="40A7A792"/>
    <w:rsid w:val="40AB1D03"/>
    <w:rsid w:val="40AC7280"/>
    <w:rsid w:val="40ADEED6"/>
    <w:rsid w:val="40B0B336"/>
    <w:rsid w:val="40B1104F"/>
    <w:rsid w:val="40B68C1B"/>
    <w:rsid w:val="40B6D2B8"/>
    <w:rsid w:val="40B7DF75"/>
    <w:rsid w:val="40B85259"/>
    <w:rsid w:val="40B96274"/>
    <w:rsid w:val="40BADF09"/>
    <w:rsid w:val="40BBEAC2"/>
    <w:rsid w:val="40BD232C"/>
    <w:rsid w:val="40C0711D"/>
    <w:rsid w:val="40C072EB"/>
    <w:rsid w:val="40C13D33"/>
    <w:rsid w:val="40C28636"/>
    <w:rsid w:val="40C6C4E9"/>
    <w:rsid w:val="40C76AE7"/>
    <w:rsid w:val="40C90920"/>
    <w:rsid w:val="40CAB4F1"/>
    <w:rsid w:val="40D06468"/>
    <w:rsid w:val="40D11AB4"/>
    <w:rsid w:val="40D2171F"/>
    <w:rsid w:val="40D33D67"/>
    <w:rsid w:val="40D427E0"/>
    <w:rsid w:val="40D81760"/>
    <w:rsid w:val="40D958D3"/>
    <w:rsid w:val="40DA1D15"/>
    <w:rsid w:val="40DD2A0A"/>
    <w:rsid w:val="40E21DF3"/>
    <w:rsid w:val="40E36123"/>
    <w:rsid w:val="40E43D85"/>
    <w:rsid w:val="40E458EC"/>
    <w:rsid w:val="40E49371"/>
    <w:rsid w:val="40E535DC"/>
    <w:rsid w:val="40E64FE2"/>
    <w:rsid w:val="40E6D0C2"/>
    <w:rsid w:val="40E8EA37"/>
    <w:rsid w:val="40ED61AB"/>
    <w:rsid w:val="40EE8B47"/>
    <w:rsid w:val="40EE9226"/>
    <w:rsid w:val="40EED5C7"/>
    <w:rsid w:val="40EEE2E9"/>
    <w:rsid w:val="40F01534"/>
    <w:rsid w:val="40F183D7"/>
    <w:rsid w:val="40F7020E"/>
    <w:rsid w:val="40F75A70"/>
    <w:rsid w:val="40F8B805"/>
    <w:rsid w:val="40F98572"/>
    <w:rsid w:val="40FA48AF"/>
    <w:rsid w:val="40FD5EFD"/>
    <w:rsid w:val="40FE9C7A"/>
    <w:rsid w:val="40FF08A1"/>
    <w:rsid w:val="4100607B"/>
    <w:rsid w:val="4100AE0F"/>
    <w:rsid w:val="4100E0FE"/>
    <w:rsid w:val="4101118A"/>
    <w:rsid w:val="41014501"/>
    <w:rsid w:val="4101B5B0"/>
    <w:rsid w:val="41040938"/>
    <w:rsid w:val="41059411"/>
    <w:rsid w:val="410875FD"/>
    <w:rsid w:val="41087A6E"/>
    <w:rsid w:val="41097812"/>
    <w:rsid w:val="410C560A"/>
    <w:rsid w:val="410D3685"/>
    <w:rsid w:val="41109024"/>
    <w:rsid w:val="4110FE6D"/>
    <w:rsid w:val="41112B5C"/>
    <w:rsid w:val="4112231D"/>
    <w:rsid w:val="411372F6"/>
    <w:rsid w:val="411422E1"/>
    <w:rsid w:val="41145600"/>
    <w:rsid w:val="41169D31"/>
    <w:rsid w:val="4118B627"/>
    <w:rsid w:val="411A357F"/>
    <w:rsid w:val="411A7180"/>
    <w:rsid w:val="411A9A99"/>
    <w:rsid w:val="411C3FFB"/>
    <w:rsid w:val="411CE39A"/>
    <w:rsid w:val="411E29C1"/>
    <w:rsid w:val="411F66FF"/>
    <w:rsid w:val="41209B68"/>
    <w:rsid w:val="41231110"/>
    <w:rsid w:val="4124AD21"/>
    <w:rsid w:val="4126E4B9"/>
    <w:rsid w:val="412BBF8C"/>
    <w:rsid w:val="412C6B4C"/>
    <w:rsid w:val="4130BF73"/>
    <w:rsid w:val="4131255F"/>
    <w:rsid w:val="41334694"/>
    <w:rsid w:val="4133E66D"/>
    <w:rsid w:val="413491E8"/>
    <w:rsid w:val="4134A659"/>
    <w:rsid w:val="4135D65B"/>
    <w:rsid w:val="41363D4B"/>
    <w:rsid w:val="41367FFF"/>
    <w:rsid w:val="4138BEF8"/>
    <w:rsid w:val="413B4225"/>
    <w:rsid w:val="413D6210"/>
    <w:rsid w:val="413D9748"/>
    <w:rsid w:val="41416016"/>
    <w:rsid w:val="4141A479"/>
    <w:rsid w:val="4143F1A0"/>
    <w:rsid w:val="41443853"/>
    <w:rsid w:val="4144D138"/>
    <w:rsid w:val="41459BD1"/>
    <w:rsid w:val="4145AAA1"/>
    <w:rsid w:val="414644A1"/>
    <w:rsid w:val="414C6E0D"/>
    <w:rsid w:val="414FB4AD"/>
    <w:rsid w:val="415003CC"/>
    <w:rsid w:val="4151AB40"/>
    <w:rsid w:val="4154E98D"/>
    <w:rsid w:val="41552C37"/>
    <w:rsid w:val="41576549"/>
    <w:rsid w:val="41578C25"/>
    <w:rsid w:val="4157C5BA"/>
    <w:rsid w:val="4158E9B6"/>
    <w:rsid w:val="4159370F"/>
    <w:rsid w:val="415BDEDE"/>
    <w:rsid w:val="415CE6E2"/>
    <w:rsid w:val="415D2CCC"/>
    <w:rsid w:val="415EE54A"/>
    <w:rsid w:val="415FF505"/>
    <w:rsid w:val="416118AE"/>
    <w:rsid w:val="41625F16"/>
    <w:rsid w:val="4166E4A1"/>
    <w:rsid w:val="41698FDE"/>
    <w:rsid w:val="4169EADF"/>
    <w:rsid w:val="416AB7E8"/>
    <w:rsid w:val="416EE705"/>
    <w:rsid w:val="41703179"/>
    <w:rsid w:val="417052EB"/>
    <w:rsid w:val="41706959"/>
    <w:rsid w:val="41711BFD"/>
    <w:rsid w:val="4171E3FB"/>
    <w:rsid w:val="4173E983"/>
    <w:rsid w:val="4177F09F"/>
    <w:rsid w:val="4178B4EC"/>
    <w:rsid w:val="4178D0A2"/>
    <w:rsid w:val="4178FC4A"/>
    <w:rsid w:val="417A30CE"/>
    <w:rsid w:val="417A873A"/>
    <w:rsid w:val="417B2690"/>
    <w:rsid w:val="417B4B84"/>
    <w:rsid w:val="417BFFBB"/>
    <w:rsid w:val="417C8D58"/>
    <w:rsid w:val="417E426F"/>
    <w:rsid w:val="417F9D1A"/>
    <w:rsid w:val="4185172F"/>
    <w:rsid w:val="41865DF0"/>
    <w:rsid w:val="418C614B"/>
    <w:rsid w:val="418DED30"/>
    <w:rsid w:val="418F7E0E"/>
    <w:rsid w:val="41909978"/>
    <w:rsid w:val="419161AB"/>
    <w:rsid w:val="41993250"/>
    <w:rsid w:val="419DC774"/>
    <w:rsid w:val="419DEB76"/>
    <w:rsid w:val="419EE695"/>
    <w:rsid w:val="419F14A2"/>
    <w:rsid w:val="41A0E5C1"/>
    <w:rsid w:val="41A368AB"/>
    <w:rsid w:val="41A61982"/>
    <w:rsid w:val="41A7039B"/>
    <w:rsid w:val="41A76827"/>
    <w:rsid w:val="41A91D85"/>
    <w:rsid w:val="41ABE3D8"/>
    <w:rsid w:val="41AD1CDA"/>
    <w:rsid w:val="41ADE654"/>
    <w:rsid w:val="41B1028F"/>
    <w:rsid w:val="41B14C53"/>
    <w:rsid w:val="41B45A5D"/>
    <w:rsid w:val="41B6BAF9"/>
    <w:rsid w:val="41BBCE82"/>
    <w:rsid w:val="41BDDED6"/>
    <w:rsid w:val="41BE0C39"/>
    <w:rsid w:val="41BE8E88"/>
    <w:rsid w:val="41BEB4A2"/>
    <w:rsid w:val="41BEDA08"/>
    <w:rsid w:val="41BF6268"/>
    <w:rsid w:val="41C06C66"/>
    <w:rsid w:val="41C286F9"/>
    <w:rsid w:val="41C3E2B3"/>
    <w:rsid w:val="41CC9DDE"/>
    <w:rsid w:val="41CE44C3"/>
    <w:rsid w:val="41D1BE23"/>
    <w:rsid w:val="41D1F5ED"/>
    <w:rsid w:val="41D40E3B"/>
    <w:rsid w:val="41D6F04D"/>
    <w:rsid w:val="41D74B0F"/>
    <w:rsid w:val="41DA5CEB"/>
    <w:rsid w:val="41DCACB8"/>
    <w:rsid w:val="41E00D4B"/>
    <w:rsid w:val="41E02ED2"/>
    <w:rsid w:val="41E07554"/>
    <w:rsid w:val="41E0CB4A"/>
    <w:rsid w:val="41E1586D"/>
    <w:rsid w:val="41E1DD33"/>
    <w:rsid w:val="41E2053E"/>
    <w:rsid w:val="41E46010"/>
    <w:rsid w:val="41E92A6E"/>
    <w:rsid w:val="41E9DF64"/>
    <w:rsid w:val="41EF876B"/>
    <w:rsid w:val="41F212C4"/>
    <w:rsid w:val="41F2308B"/>
    <w:rsid w:val="41F35641"/>
    <w:rsid w:val="41F4854B"/>
    <w:rsid w:val="41F51911"/>
    <w:rsid w:val="41F72022"/>
    <w:rsid w:val="41F7ABD5"/>
    <w:rsid w:val="41FA5BF8"/>
    <w:rsid w:val="41FDFBBA"/>
    <w:rsid w:val="41FE5A2D"/>
    <w:rsid w:val="420A277E"/>
    <w:rsid w:val="420EFDB0"/>
    <w:rsid w:val="420F3C8F"/>
    <w:rsid w:val="42121309"/>
    <w:rsid w:val="42131CF2"/>
    <w:rsid w:val="42149D70"/>
    <w:rsid w:val="4215537A"/>
    <w:rsid w:val="4215E80E"/>
    <w:rsid w:val="4218DEAF"/>
    <w:rsid w:val="421AF2C6"/>
    <w:rsid w:val="421B8148"/>
    <w:rsid w:val="421E25F7"/>
    <w:rsid w:val="421E89C3"/>
    <w:rsid w:val="42210D83"/>
    <w:rsid w:val="4222BCF6"/>
    <w:rsid w:val="42240A9E"/>
    <w:rsid w:val="42271208"/>
    <w:rsid w:val="42283EA4"/>
    <w:rsid w:val="4228CE3B"/>
    <w:rsid w:val="422963F2"/>
    <w:rsid w:val="4229828F"/>
    <w:rsid w:val="422A33C2"/>
    <w:rsid w:val="422A668C"/>
    <w:rsid w:val="422F0CE7"/>
    <w:rsid w:val="42306121"/>
    <w:rsid w:val="42309B34"/>
    <w:rsid w:val="4232161A"/>
    <w:rsid w:val="42323234"/>
    <w:rsid w:val="4232E84C"/>
    <w:rsid w:val="4233C39E"/>
    <w:rsid w:val="42342CF2"/>
    <w:rsid w:val="42343111"/>
    <w:rsid w:val="42355431"/>
    <w:rsid w:val="42364B7D"/>
    <w:rsid w:val="4236E602"/>
    <w:rsid w:val="42374946"/>
    <w:rsid w:val="4239DEF1"/>
    <w:rsid w:val="423CFBED"/>
    <w:rsid w:val="423D2D97"/>
    <w:rsid w:val="423D4A3C"/>
    <w:rsid w:val="42421D4E"/>
    <w:rsid w:val="424443E8"/>
    <w:rsid w:val="4245FF82"/>
    <w:rsid w:val="42485547"/>
    <w:rsid w:val="424B8CF7"/>
    <w:rsid w:val="424B9FD4"/>
    <w:rsid w:val="424C5CE7"/>
    <w:rsid w:val="4253901A"/>
    <w:rsid w:val="4255116B"/>
    <w:rsid w:val="42551C1D"/>
    <w:rsid w:val="4255C3C7"/>
    <w:rsid w:val="425613A3"/>
    <w:rsid w:val="425710EA"/>
    <w:rsid w:val="42588430"/>
    <w:rsid w:val="4258A44F"/>
    <w:rsid w:val="425A4F4F"/>
    <w:rsid w:val="425B5FCC"/>
    <w:rsid w:val="425C8096"/>
    <w:rsid w:val="425D31BA"/>
    <w:rsid w:val="4266F438"/>
    <w:rsid w:val="426A683D"/>
    <w:rsid w:val="426BF1EB"/>
    <w:rsid w:val="426C2A36"/>
    <w:rsid w:val="426ED635"/>
    <w:rsid w:val="426FDEA8"/>
    <w:rsid w:val="42711000"/>
    <w:rsid w:val="42738F8C"/>
    <w:rsid w:val="42746FA3"/>
    <w:rsid w:val="427486A1"/>
    <w:rsid w:val="4274B87C"/>
    <w:rsid w:val="42755965"/>
    <w:rsid w:val="427560FA"/>
    <w:rsid w:val="4275BA1A"/>
    <w:rsid w:val="427688F1"/>
    <w:rsid w:val="42770F11"/>
    <w:rsid w:val="427737E1"/>
    <w:rsid w:val="42776491"/>
    <w:rsid w:val="427A7C69"/>
    <w:rsid w:val="42835402"/>
    <w:rsid w:val="42853B17"/>
    <w:rsid w:val="4288AF8E"/>
    <w:rsid w:val="4288FE45"/>
    <w:rsid w:val="4289AF4F"/>
    <w:rsid w:val="428BBE04"/>
    <w:rsid w:val="428E470D"/>
    <w:rsid w:val="428EBBAF"/>
    <w:rsid w:val="428EF25A"/>
    <w:rsid w:val="42903FF6"/>
    <w:rsid w:val="4294D4D1"/>
    <w:rsid w:val="42968DFC"/>
    <w:rsid w:val="4296A980"/>
    <w:rsid w:val="429AC8CB"/>
    <w:rsid w:val="429BDA44"/>
    <w:rsid w:val="429F1C1C"/>
    <w:rsid w:val="429F265C"/>
    <w:rsid w:val="42A5E5CD"/>
    <w:rsid w:val="42A82FB8"/>
    <w:rsid w:val="42A86C3D"/>
    <w:rsid w:val="42A8AB44"/>
    <w:rsid w:val="42AACCF2"/>
    <w:rsid w:val="42AADAA5"/>
    <w:rsid w:val="42AD26FC"/>
    <w:rsid w:val="42AF15E7"/>
    <w:rsid w:val="42B378F5"/>
    <w:rsid w:val="42B3C93D"/>
    <w:rsid w:val="42B7298A"/>
    <w:rsid w:val="42B74033"/>
    <w:rsid w:val="42B7DA20"/>
    <w:rsid w:val="42B812A6"/>
    <w:rsid w:val="42B84AE6"/>
    <w:rsid w:val="42BD2A97"/>
    <w:rsid w:val="42BE0395"/>
    <w:rsid w:val="42BEA051"/>
    <w:rsid w:val="42C04530"/>
    <w:rsid w:val="42C3881A"/>
    <w:rsid w:val="42C394FD"/>
    <w:rsid w:val="42C4D90F"/>
    <w:rsid w:val="42C54231"/>
    <w:rsid w:val="42C59AAC"/>
    <w:rsid w:val="42C60A83"/>
    <w:rsid w:val="42C8C799"/>
    <w:rsid w:val="42C9314F"/>
    <w:rsid w:val="42C99830"/>
    <w:rsid w:val="42CB23FA"/>
    <w:rsid w:val="42CBC675"/>
    <w:rsid w:val="42CD54C6"/>
    <w:rsid w:val="42CE53BF"/>
    <w:rsid w:val="42D03C80"/>
    <w:rsid w:val="42D15AF0"/>
    <w:rsid w:val="42D40BB1"/>
    <w:rsid w:val="42D65971"/>
    <w:rsid w:val="42D6FDBC"/>
    <w:rsid w:val="42D7B351"/>
    <w:rsid w:val="42DA8D7A"/>
    <w:rsid w:val="42DC504E"/>
    <w:rsid w:val="42DE02CD"/>
    <w:rsid w:val="42DE0E4D"/>
    <w:rsid w:val="42E08D90"/>
    <w:rsid w:val="42E13C1D"/>
    <w:rsid w:val="42E428FC"/>
    <w:rsid w:val="42E69FDB"/>
    <w:rsid w:val="42E6CD29"/>
    <w:rsid w:val="42E71F6B"/>
    <w:rsid w:val="42E72852"/>
    <w:rsid w:val="42E88794"/>
    <w:rsid w:val="42EA98C4"/>
    <w:rsid w:val="42EB6352"/>
    <w:rsid w:val="42EBD6C3"/>
    <w:rsid w:val="42EDBC07"/>
    <w:rsid w:val="42EE317A"/>
    <w:rsid w:val="42F08E75"/>
    <w:rsid w:val="42F09284"/>
    <w:rsid w:val="42F48E7D"/>
    <w:rsid w:val="42F856FD"/>
    <w:rsid w:val="42F9F299"/>
    <w:rsid w:val="42FB1FF7"/>
    <w:rsid w:val="43025BB5"/>
    <w:rsid w:val="43042F6B"/>
    <w:rsid w:val="430523A3"/>
    <w:rsid w:val="43090832"/>
    <w:rsid w:val="430AF9DD"/>
    <w:rsid w:val="430B129B"/>
    <w:rsid w:val="430E9E41"/>
    <w:rsid w:val="430ECA6A"/>
    <w:rsid w:val="430FAAC2"/>
    <w:rsid w:val="43102A5A"/>
    <w:rsid w:val="43111408"/>
    <w:rsid w:val="43126C6D"/>
    <w:rsid w:val="431386DD"/>
    <w:rsid w:val="43145E5F"/>
    <w:rsid w:val="4314AF40"/>
    <w:rsid w:val="4317EBDD"/>
    <w:rsid w:val="431BE48D"/>
    <w:rsid w:val="431C54D6"/>
    <w:rsid w:val="431EED6D"/>
    <w:rsid w:val="431FF45D"/>
    <w:rsid w:val="43201BDC"/>
    <w:rsid w:val="4320EBB6"/>
    <w:rsid w:val="43214F68"/>
    <w:rsid w:val="4321A43E"/>
    <w:rsid w:val="4325C6A9"/>
    <w:rsid w:val="4329051B"/>
    <w:rsid w:val="4329AD59"/>
    <w:rsid w:val="4329CF41"/>
    <w:rsid w:val="4329DB52"/>
    <w:rsid w:val="432A9419"/>
    <w:rsid w:val="432D61C5"/>
    <w:rsid w:val="43310798"/>
    <w:rsid w:val="43326F91"/>
    <w:rsid w:val="433436AE"/>
    <w:rsid w:val="4336954F"/>
    <w:rsid w:val="433903C4"/>
    <w:rsid w:val="43393079"/>
    <w:rsid w:val="433A9ABB"/>
    <w:rsid w:val="433B8DC3"/>
    <w:rsid w:val="433BA232"/>
    <w:rsid w:val="433EA659"/>
    <w:rsid w:val="4340D204"/>
    <w:rsid w:val="4342651D"/>
    <w:rsid w:val="4347D5D5"/>
    <w:rsid w:val="434B4AAD"/>
    <w:rsid w:val="434E500C"/>
    <w:rsid w:val="43505028"/>
    <w:rsid w:val="4354322E"/>
    <w:rsid w:val="435A66C4"/>
    <w:rsid w:val="435B575B"/>
    <w:rsid w:val="435D9F9D"/>
    <w:rsid w:val="435E7557"/>
    <w:rsid w:val="436019A7"/>
    <w:rsid w:val="43625B0B"/>
    <w:rsid w:val="4362A4C8"/>
    <w:rsid w:val="4362CA42"/>
    <w:rsid w:val="43645111"/>
    <w:rsid w:val="43650D11"/>
    <w:rsid w:val="4368012B"/>
    <w:rsid w:val="436B0FBE"/>
    <w:rsid w:val="436BAE9C"/>
    <w:rsid w:val="436D9E17"/>
    <w:rsid w:val="436EF9DE"/>
    <w:rsid w:val="43705336"/>
    <w:rsid w:val="43751EC7"/>
    <w:rsid w:val="4377A211"/>
    <w:rsid w:val="4378A2D7"/>
    <w:rsid w:val="437AD3B7"/>
    <w:rsid w:val="437B686D"/>
    <w:rsid w:val="437D925A"/>
    <w:rsid w:val="437E789B"/>
    <w:rsid w:val="437E89E5"/>
    <w:rsid w:val="437FA305"/>
    <w:rsid w:val="43800FF2"/>
    <w:rsid w:val="43815595"/>
    <w:rsid w:val="43822E8D"/>
    <w:rsid w:val="43835CB6"/>
    <w:rsid w:val="438398B6"/>
    <w:rsid w:val="4383C966"/>
    <w:rsid w:val="438409FE"/>
    <w:rsid w:val="438753C4"/>
    <w:rsid w:val="4387A4B1"/>
    <w:rsid w:val="4389381C"/>
    <w:rsid w:val="438C6184"/>
    <w:rsid w:val="438E24B7"/>
    <w:rsid w:val="438E9E4E"/>
    <w:rsid w:val="438EA7F7"/>
    <w:rsid w:val="438F8D79"/>
    <w:rsid w:val="43907CA0"/>
    <w:rsid w:val="43913DC1"/>
    <w:rsid w:val="43938522"/>
    <w:rsid w:val="43975949"/>
    <w:rsid w:val="4397C55F"/>
    <w:rsid w:val="43994DE8"/>
    <w:rsid w:val="439AAC25"/>
    <w:rsid w:val="439F9A72"/>
    <w:rsid w:val="43A0C3B7"/>
    <w:rsid w:val="43A288F0"/>
    <w:rsid w:val="43A3F950"/>
    <w:rsid w:val="43A68A94"/>
    <w:rsid w:val="43A7E617"/>
    <w:rsid w:val="43A993E1"/>
    <w:rsid w:val="43AA48CE"/>
    <w:rsid w:val="43ACF92A"/>
    <w:rsid w:val="43AE0CD6"/>
    <w:rsid w:val="43AF5EB7"/>
    <w:rsid w:val="43B0B52B"/>
    <w:rsid w:val="43B2F1CB"/>
    <w:rsid w:val="43B3E758"/>
    <w:rsid w:val="43B43853"/>
    <w:rsid w:val="43B44B5C"/>
    <w:rsid w:val="43B5DE17"/>
    <w:rsid w:val="43B75877"/>
    <w:rsid w:val="43B797ED"/>
    <w:rsid w:val="43B8D3FA"/>
    <w:rsid w:val="43BAABA8"/>
    <w:rsid w:val="43BC53A0"/>
    <w:rsid w:val="43BF5361"/>
    <w:rsid w:val="43BFE580"/>
    <w:rsid w:val="43C1CFFB"/>
    <w:rsid w:val="43C2A831"/>
    <w:rsid w:val="43C2B789"/>
    <w:rsid w:val="43C38446"/>
    <w:rsid w:val="43C4646A"/>
    <w:rsid w:val="43C52ECE"/>
    <w:rsid w:val="43C6952C"/>
    <w:rsid w:val="43C71F2C"/>
    <w:rsid w:val="43C80ACE"/>
    <w:rsid w:val="43CA6AE0"/>
    <w:rsid w:val="43CA73F3"/>
    <w:rsid w:val="43CA9C25"/>
    <w:rsid w:val="43CB6C9A"/>
    <w:rsid w:val="43CD19A1"/>
    <w:rsid w:val="43D11F49"/>
    <w:rsid w:val="43D4E2C1"/>
    <w:rsid w:val="43D99728"/>
    <w:rsid w:val="43DA17A1"/>
    <w:rsid w:val="43DA3A3D"/>
    <w:rsid w:val="43DDF1CB"/>
    <w:rsid w:val="43E091A0"/>
    <w:rsid w:val="43E24BCE"/>
    <w:rsid w:val="43E7FB58"/>
    <w:rsid w:val="43E87226"/>
    <w:rsid w:val="43E95C87"/>
    <w:rsid w:val="43EC7515"/>
    <w:rsid w:val="43ED4022"/>
    <w:rsid w:val="43EE8672"/>
    <w:rsid w:val="43EE93B1"/>
    <w:rsid w:val="43EF4098"/>
    <w:rsid w:val="43F1CE4B"/>
    <w:rsid w:val="43F3EBF6"/>
    <w:rsid w:val="43F4C182"/>
    <w:rsid w:val="43F7BC41"/>
    <w:rsid w:val="43F7C1BA"/>
    <w:rsid w:val="43FACD19"/>
    <w:rsid w:val="43FE4835"/>
    <w:rsid w:val="4400B693"/>
    <w:rsid w:val="4401F55F"/>
    <w:rsid w:val="44040D90"/>
    <w:rsid w:val="44050357"/>
    <w:rsid w:val="440518BB"/>
    <w:rsid w:val="4405AA85"/>
    <w:rsid w:val="440634A0"/>
    <w:rsid w:val="440BDB70"/>
    <w:rsid w:val="440C4574"/>
    <w:rsid w:val="440D9551"/>
    <w:rsid w:val="440E2FE1"/>
    <w:rsid w:val="440E7DCE"/>
    <w:rsid w:val="4411B2A0"/>
    <w:rsid w:val="4414E208"/>
    <w:rsid w:val="4416277C"/>
    <w:rsid w:val="441A7769"/>
    <w:rsid w:val="441C23C3"/>
    <w:rsid w:val="441CAB4F"/>
    <w:rsid w:val="441D980E"/>
    <w:rsid w:val="4420B2A0"/>
    <w:rsid w:val="4420F577"/>
    <w:rsid w:val="4421F845"/>
    <w:rsid w:val="44249EFC"/>
    <w:rsid w:val="4424B2A1"/>
    <w:rsid w:val="44260820"/>
    <w:rsid w:val="4426B034"/>
    <w:rsid w:val="4426FF25"/>
    <w:rsid w:val="4429FE20"/>
    <w:rsid w:val="442D0879"/>
    <w:rsid w:val="442D6D7D"/>
    <w:rsid w:val="442EF02C"/>
    <w:rsid w:val="44335A4B"/>
    <w:rsid w:val="44345DD1"/>
    <w:rsid w:val="4436F9E7"/>
    <w:rsid w:val="44389E5F"/>
    <w:rsid w:val="4439B162"/>
    <w:rsid w:val="443B4541"/>
    <w:rsid w:val="443CB0D4"/>
    <w:rsid w:val="443E07C1"/>
    <w:rsid w:val="443F9AAC"/>
    <w:rsid w:val="4442ECA1"/>
    <w:rsid w:val="44442F5D"/>
    <w:rsid w:val="44453FC7"/>
    <w:rsid w:val="444605DF"/>
    <w:rsid w:val="44480091"/>
    <w:rsid w:val="44494B67"/>
    <w:rsid w:val="444ADB23"/>
    <w:rsid w:val="444D9078"/>
    <w:rsid w:val="444E6A6A"/>
    <w:rsid w:val="44512AFC"/>
    <w:rsid w:val="4452C807"/>
    <w:rsid w:val="4454FAC8"/>
    <w:rsid w:val="4458CBB4"/>
    <w:rsid w:val="445A0C51"/>
    <w:rsid w:val="445AF7CB"/>
    <w:rsid w:val="445CA2FE"/>
    <w:rsid w:val="445EFFC4"/>
    <w:rsid w:val="446004A3"/>
    <w:rsid w:val="4460CDF3"/>
    <w:rsid w:val="44655738"/>
    <w:rsid w:val="4465940F"/>
    <w:rsid w:val="44667919"/>
    <w:rsid w:val="4468B761"/>
    <w:rsid w:val="4469044D"/>
    <w:rsid w:val="4469FD4F"/>
    <w:rsid w:val="446D0AAE"/>
    <w:rsid w:val="446D5BD8"/>
    <w:rsid w:val="446E965A"/>
    <w:rsid w:val="4474014D"/>
    <w:rsid w:val="4474671C"/>
    <w:rsid w:val="44748B67"/>
    <w:rsid w:val="4474A74D"/>
    <w:rsid w:val="4478C4FE"/>
    <w:rsid w:val="44793DC9"/>
    <w:rsid w:val="447A43B5"/>
    <w:rsid w:val="447A99A9"/>
    <w:rsid w:val="447D7AE6"/>
    <w:rsid w:val="447D7F8B"/>
    <w:rsid w:val="447D84F2"/>
    <w:rsid w:val="447E3238"/>
    <w:rsid w:val="447F1B63"/>
    <w:rsid w:val="447F3909"/>
    <w:rsid w:val="447F9C50"/>
    <w:rsid w:val="44837D89"/>
    <w:rsid w:val="44842802"/>
    <w:rsid w:val="4485A31E"/>
    <w:rsid w:val="4485F20F"/>
    <w:rsid w:val="4485FD27"/>
    <w:rsid w:val="448774F3"/>
    <w:rsid w:val="448859AE"/>
    <w:rsid w:val="4489C5EC"/>
    <w:rsid w:val="448B879C"/>
    <w:rsid w:val="448C61E1"/>
    <w:rsid w:val="448D69F2"/>
    <w:rsid w:val="448F707B"/>
    <w:rsid w:val="448FF912"/>
    <w:rsid w:val="449080D3"/>
    <w:rsid w:val="44915EB4"/>
    <w:rsid w:val="44915FE6"/>
    <w:rsid w:val="44951F78"/>
    <w:rsid w:val="4495F1F8"/>
    <w:rsid w:val="449712B4"/>
    <w:rsid w:val="44994932"/>
    <w:rsid w:val="4499843A"/>
    <w:rsid w:val="449AC659"/>
    <w:rsid w:val="449C5BB6"/>
    <w:rsid w:val="449D5B7D"/>
    <w:rsid w:val="449FEC22"/>
    <w:rsid w:val="44A11B27"/>
    <w:rsid w:val="44A22B54"/>
    <w:rsid w:val="44A2C891"/>
    <w:rsid w:val="44A4811B"/>
    <w:rsid w:val="44A4AABB"/>
    <w:rsid w:val="44A57210"/>
    <w:rsid w:val="44A6EA00"/>
    <w:rsid w:val="44A89FBF"/>
    <w:rsid w:val="44AD566B"/>
    <w:rsid w:val="44AD8529"/>
    <w:rsid w:val="44B1472D"/>
    <w:rsid w:val="44B309D4"/>
    <w:rsid w:val="44B4551E"/>
    <w:rsid w:val="44B50367"/>
    <w:rsid w:val="44B67D13"/>
    <w:rsid w:val="44B6D882"/>
    <w:rsid w:val="44BCC526"/>
    <w:rsid w:val="44BF5FEE"/>
    <w:rsid w:val="44BFCC51"/>
    <w:rsid w:val="44C018E9"/>
    <w:rsid w:val="44C1FEC4"/>
    <w:rsid w:val="44C50B44"/>
    <w:rsid w:val="44C6A9BE"/>
    <w:rsid w:val="44CA0259"/>
    <w:rsid w:val="44CACD6A"/>
    <w:rsid w:val="44CB4157"/>
    <w:rsid w:val="44CF69C1"/>
    <w:rsid w:val="44D1CCC7"/>
    <w:rsid w:val="44D24187"/>
    <w:rsid w:val="44D2D6D6"/>
    <w:rsid w:val="44D55C7E"/>
    <w:rsid w:val="44D56FAE"/>
    <w:rsid w:val="44D59436"/>
    <w:rsid w:val="44D59E3A"/>
    <w:rsid w:val="44D99088"/>
    <w:rsid w:val="44D99560"/>
    <w:rsid w:val="44DE0A70"/>
    <w:rsid w:val="44E00F33"/>
    <w:rsid w:val="44E0E481"/>
    <w:rsid w:val="44E41D6F"/>
    <w:rsid w:val="44E8D25A"/>
    <w:rsid w:val="44EB4ADF"/>
    <w:rsid w:val="44EB73D9"/>
    <w:rsid w:val="44EC04B3"/>
    <w:rsid w:val="44EF076E"/>
    <w:rsid w:val="44F0C40F"/>
    <w:rsid w:val="44F490A7"/>
    <w:rsid w:val="44F530FA"/>
    <w:rsid w:val="44FA36F2"/>
    <w:rsid w:val="44FBFDBF"/>
    <w:rsid w:val="44FC6ADF"/>
    <w:rsid w:val="44FD30F7"/>
    <w:rsid w:val="44FDCE09"/>
    <w:rsid w:val="44FF1C01"/>
    <w:rsid w:val="44FF41D1"/>
    <w:rsid w:val="4502C1C1"/>
    <w:rsid w:val="45045898"/>
    <w:rsid w:val="450BD9BE"/>
    <w:rsid w:val="450EDC65"/>
    <w:rsid w:val="450F17BC"/>
    <w:rsid w:val="45121768"/>
    <w:rsid w:val="4514FE0F"/>
    <w:rsid w:val="4515470F"/>
    <w:rsid w:val="451783A6"/>
    <w:rsid w:val="4518B455"/>
    <w:rsid w:val="4518CAE7"/>
    <w:rsid w:val="4519CE72"/>
    <w:rsid w:val="451C6A6C"/>
    <w:rsid w:val="451F0EB4"/>
    <w:rsid w:val="4520D254"/>
    <w:rsid w:val="45225E4C"/>
    <w:rsid w:val="45228D9A"/>
    <w:rsid w:val="452479E1"/>
    <w:rsid w:val="452A6AE3"/>
    <w:rsid w:val="452AD55B"/>
    <w:rsid w:val="452D48C9"/>
    <w:rsid w:val="452FF5AB"/>
    <w:rsid w:val="45359BD7"/>
    <w:rsid w:val="453706C6"/>
    <w:rsid w:val="4539524A"/>
    <w:rsid w:val="453BC8B9"/>
    <w:rsid w:val="453D7D57"/>
    <w:rsid w:val="453DDE1A"/>
    <w:rsid w:val="453E124D"/>
    <w:rsid w:val="45401122"/>
    <w:rsid w:val="454171B1"/>
    <w:rsid w:val="45421080"/>
    <w:rsid w:val="454421D5"/>
    <w:rsid w:val="4544E7AB"/>
    <w:rsid w:val="45456330"/>
    <w:rsid w:val="4547C3B4"/>
    <w:rsid w:val="454ACCC6"/>
    <w:rsid w:val="454AF5D4"/>
    <w:rsid w:val="454B05E3"/>
    <w:rsid w:val="454CEC6F"/>
    <w:rsid w:val="454FAEB0"/>
    <w:rsid w:val="4551E6B8"/>
    <w:rsid w:val="4553AF4E"/>
    <w:rsid w:val="4553E1D8"/>
    <w:rsid w:val="45544D00"/>
    <w:rsid w:val="45568F85"/>
    <w:rsid w:val="4557E549"/>
    <w:rsid w:val="4558F9D4"/>
    <w:rsid w:val="455C962B"/>
    <w:rsid w:val="455CA5D3"/>
    <w:rsid w:val="455E54EF"/>
    <w:rsid w:val="45606B71"/>
    <w:rsid w:val="4563F6F9"/>
    <w:rsid w:val="456487C5"/>
    <w:rsid w:val="4566F511"/>
    <w:rsid w:val="456735AD"/>
    <w:rsid w:val="45696296"/>
    <w:rsid w:val="456C5401"/>
    <w:rsid w:val="456E5BC5"/>
    <w:rsid w:val="456FAC7D"/>
    <w:rsid w:val="456FC981"/>
    <w:rsid w:val="4572C039"/>
    <w:rsid w:val="4572CD57"/>
    <w:rsid w:val="457406E6"/>
    <w:rsid w:val="457481E4"/>
    <w:rsid w:val="4574BF07"/>
    <w:rsid w:val="4576B1FA"/>
    <w:rsid w:val="45799CE3"/>
    <w:rsid w:val="457BC4A7"/>
    <w:rsid w:val="457D68D0"/>
    <w:rsid w:val="457E67CF"/>
    <w:rsid w:val="457EA52A"/>
    <w:rsid w:val="457FFCC5"/>
    <w:rsid w:val="457FFE9D"/>
    <w:rsid w:val="4580411D"/>
    <w:rsid w:val="4580CFC9"/>
    <w:rsid w:val="458142A3"/>
    <w:rsid w:val="45823338"/>
    <w:rsid w:val="458287E6"/>
    <w:rsid w:val="45849694"/>
    <w:rsid w:val="4584B403"/>
    <w:rsid w:val="4584ECA5"/>
    <w:rsid w:val="45851933"/>
    <w:rsid w:val="458545FA"/>
    <w:rsid w:val="458601F2"/>
    <w:rsid w:val="45862FC2"/>
    <w:rsid w:val="45893330"/>
    <w:rsid w:val="458B3D29"/>
    <w:rsid w:val="458C1843"/>
    <w:rsid w:val="459159B9"/>
    <w:rsid w:val="4591B9DB"/>
    <w:rsid w:val="45960234"/>
    <w:rsid w:val="4596AE2A"/>
    <w:rsid w:val="459858CB"/>
    <w:rsid w:val="459955CC"/>
    <w:rsid w:val="459AE4F0"/>
    <w:rsid w:val="459C2EB7"/>
    <w:rsid w:val="459CC8E4"/>
    <w:rsid w:val="459DC033"/>
    <w:rsid w:val="459F1171"/>
    <w:rsid w:val="45A1B7FE"/>
    <w:rsid w:val="45A28F17"/>
    <w:rsid w:val="45A4A7E1"/>
    <w:rsid w:val="45A6861F"/>
    <w:rsid w:val="45A7C401"/>
    <w:rsid w:val="45A9BD41"/>
    <w:rsid w:val="45AAB462"/>
    <w:rsid w:val="45ABC180"/>
    <w:rsid w:val="45B370DA"/>
    <w:rsid w:val="45B3FCAF"/>
    <w:rsid w:val="45B5D26E"/>
    <w:rsid w:val="45B6005F"/>
    <w:rsid w:val="45BCA493"/>
    <w:rsid w:val="45BF8DD2"/>
    <w:rsid w:val="45C240D5"/>
    <w:rsid w:val="45C4E043"/>
    <w:rsid w:val="45C4E6D1"/>
    <w:rsid w:val="45C7629E"/>
    <w:rsid w:val="45C7E23F"/>
    <w:rsid w:val="45CB2E7D"/>
    <w:rsid w:val="45CC24BC"/>
    <w:rsid w:val="45CE3934"/>
    <w:rsid w:val="45CF96A1"/>
    <w:rsid w:val="45D05701"/>
    <w:rsid w:val="45D1E38B"/>
    <w:rsid w:val="45D206EE"/>
    <w:rsid w:val="45D48D59"/>
    <w:rsid w:val="45D5D626"/>
    <w:rsid w:val="45D5EDCD"/>
    <w:rsid w:val="45D74EF7"/>
    <w:rsid w:val="45D76CFA"/>
    <w:rsid w:val="45D854F1"/>
    <w:rsid w:val="45D8C825"/>
    <w:rsid w:val="45DB110F"/>
    <w:rsid w:val="45E3FB15"/>
    <w:rsid w:val="45E74349"/>
    <w:rsid w:val="45E82AC9"/>
    <w:rsid w:val="45E917E3"/>
    <w:rsid w:val="45EB08F8"/>
    <w:rsid w:val="45EC345E"/>
    <w:rsid w:val="45ED3D46"/>
    <w:rsid w:val="45EDAB80"/>
    <w:rsid w:val="45EF5D41"/>
    <w:rsid w:val="45EFE940"/>
    <w:rsid w:val="45F01A93"/>
    <w:rsid w:val="45F17020"/>
    <w:rsid w:val="45F1C0DE"/>
    <w:rsid w:val="45F2FCAD"/>
    <w:rsid w:val="45F5770B"/>
    <w:rsid w:val="45F921E9"/>
    <w:rsid w:val="45FB1546"/>
    <w:rsid w:val="45FECBF6"/>
    <w:rsid w:val="46010E2B"/>
    <w:rsid w:val="46031D55"/>
    <w:rsid w:val="46052643"/>
    <w:rsid w:val="46072E08"/>
    <w:rsid w:val="460997E6"/>
    <w:rsid w:val="460AFB6B"/>
    <w:rsid w:val="460B07FC"/>
    <w:rsid w:val="460B86CD"/>
    <w:rsid w:val="460C3681"/>
    <w:rsid w:val="460CDADF"/>
    <w:rsid w:val="460F4C52"/>
    <w:rsid w:val="4611894D"/>
    <w:rsid w:val="461553BF"/>
    <w:rsid w:val="46168A86"/>
    <w:rsid w:val="4616BAD8"/>
    <w:rsid w:val="4618BD88"/>
    <w:rsid w:val="46190E88"/>
    <w:rsid w:val="461A7ACC"/>
    <w:rsid w:val="461C08BC"/>
    <w:rsid w:val="461C9A76"/>
    <w:rsid w:val="461DED80"/>
    <w:rsid w:val="461E7B18"/>
    <w:rsid w:val="4621C0D4"/>
    <w:rsid w:val="46221266"/>
    <w:rsid w:val="4627ADE7"/>
    <w:rsid w:val="4627B0D4"/>
    <w:rsid w:val="4629B39D"/>
    <w:rsid w:val="4629C10E"/>
    <w:rsid w:val="462B4AC8"/>
    <w:rsid w:val="462CD294"/>
    <w:rsid w:val="462DCB68"/>
    <w:rsid w:val="462F5610"/>
    <w:rsid w:val="46300B9B"/>
    <w:rsid w:val="4634A6B8"/>
    <w:rsid w:val="463503AB"/>
    <w:rsid w:val="4636C947"/>
    <w:rsid w:val="4637EF8B"/>
    <w:rsid w:val="463808C4"/>
    <w:rsid w:val="46386184"/>
    <w:rsid w:val="46389C38"/>
    <w:rsid w:val="463F1024"/>
    <w:rsid w:val="4644A4F6"/>
    <w:rsid w:val="4644FF75"/>
    <w:rsid w:val="4649B98B"/>
    <w:rsid w:val="464AC0FA"/>
    <w:rsid w:val="464CA0E7"/>
    <w:rsid w:val="464CB17B"/>
    <w:rsid w:val="464D63DA"/>
    <w:rsid w:val="464DC312"/>
    <w:rsid w:val="464DC78F"/>
    <w:rsid w:val="46505FEA"/>
    <w:rsid w:val="4653918D"/>
    <w:rsid w:val="4655F930"/>
    <w:rsid w:val="46568285"/>
    <w:rsid w:val="46575879"/>
    <w:rsid w:val="4658BFF0"/>
    <w:rsid w:val="465BB7FA"/>
    <w:rsid w:val="465C8C55"/>
    <w:rsid w:val="465CF445"/>
    <w:rsid w:val="465EEE58"/>
    <w:rsid w:val="465EF877"/>
    <w:rsid w:val="46616396"/>
    <w:rsid w:val="4661DFD2"/>
    <w:rsid w:val="4661E9CC"/>
    <w:rsid w:val="4667EB0C"/>
    <w:rsid w:val="46688AD7"/>
    <w:rsid w:val="46699BAA"/>
    <w:rsid w:val="466C9461"/>
    <w:rsid w:val="466CCC53"/>
    <w:rsid w:val="466CD1A8"/>
    <w:rsid w:val="4670EA87"/>
    <w:rsid w:val="46712CF2"/>
    <w:rsid w:val="46713BA0"/>
    <w:rsid w:val="4671FF0D"/>
    <w:rsid w:val="46721C11"/>
    <w:rsid w:val="4675970F"/>
    <w:rsid w:val="467646F5"/>
    <w:rsid w:val="46778262"/>
    <w:rsid w:val="467992F0"/>
    <w:rsid w:val="467A277F"/>
    <w:rsid w:val="467A3EFC"/>
    <w:rsid w:val="467EC93F"/>
    <w:rsid w:val="46832EF0"/>
    <w:rsid w:val="4683B3F3"/>
    <w:rsid w:val="4684DEDA"/>
    <w:rsid w:val="46865907"/>
    <w:rsid w:val="468664E5"/>
    <w:rsid w:val="468A305D"/>
    <w:rsid w:val="468B956B"/>
    <w:rsid w:val="468EFC91"/>
    <w:rsid w:val="468FCB80"/>
    <w:rsid w:val="4690B524"/>
    <w:rsid w:val="4695752E"/>
    <w:rsid w:val="46974CEC"/>
    <w:rsid w:val="46982FA7"/>
    <w:rsid w:val="46990530"/>
    <w:rsid w:val="4699964E"/>
    <w:rsid w:val="469AD84D"/>
    <w:rsid w:val="469D141F"/>
    <w:rsid w:val="469E0220"/>
    <w:rsid w:val="469EE5F6"/>
    <w:rsid w:val="469F5E27"/>
    <w:rsid w:val="46A09119"/>
    <w:rsid w:val="46A0D748"/>
    <w:rsid w:val="46A3B137"/>
    <w:rsid w:val="46A57368"/>
    <w:rsid w:val="46B34418"/>
    <w:rsid w:val="46B5544C"/>
    <w:rsid w:val="46B7816A"/>
    <w:rsid w:val="46B96690"/>
    <w:rsid w:val="46C11A8B"/>
    <w:rsid w:val="46C12B43"/>
    <w:rsid w:val="46C27DA7"/>
    <w:rsid w:val="46C2874A"/>
    <w:rsid w:val="46C373F8"/>
    <w:rsid w:val="46C4F1C5"/>
    <w:rsid w:val="46C54FA5"/>
    <w:rsid w:val="46C5E523"/>
    <w:rsid w:val="46C732F7"/>
    <w:rsid w:val="46C7521F"/>
    <w:rsid w:val="46C824BB"/>
    <w:rsid w:val="46C8C526"/>
    <w:rsid w:val="46CB4694"/>
    <w:rsid w:val="46CB9761"/>
    <w:rsid w:val="46CF1D6D"/>
    <w:rsid w:val="46D0854A"/>
    <w:rsid w:val="46D0B15D"/>
    <w:rsid w:val="46D2F04D"/>
    <w:rsid w:val="46D391F0"/>
    <w:rsid w:val="46D6C01B"/>
    <w:rsid w:val="46D779FE"/>
    <w:rsid w:val="46D8FDA6"/>
    <w:rsid w:val="46D8FF4C"/>
    <w:rsid w:val="46DB5BA4"/>
    <w:rsid w:val="46DC9086"/>
    <w:rsid w:val="46DCAFDE"/>
    <w:rsid w:val="46DE606B"/>
    <w:rsid w:val="46DEFA2C"/>
    <w:rsid w:val="46E06115"/>
    <w:rsid w:val="46E7828D"/>
    <w:rsid w:val="46EBE8C9"/>
    <w:rsid w:val="46F0334C"/>
    <w:rsid w:val="46F04447"/>
    <w:rsid w:val="46F0B812"/>
    <w:rsid w:val="46F0EC64"/>
    <w:rsid w:val="46F35291"/>
    <w:rsid w:val="46F4C447"/>
    <w:rsid w:val="46F5E05A"/>
    <w:rsid w:val="46F7CCF4"/>
    <w:rsid w:val="46FA6094"/>
    <w:rsid w:val="46FAD2B4"/>
    <w:rsid w:val="46FBC083"/>
    <w:rsid w:val="46FF4A27"/>
    <w:rsid w:val="470129EE"/>
    <w:rsid w:val="47014A5E"/>
    <w:rsid w:val="47035288"/>
    <w:rsid w:val="47081FE0"/>
    <w:rsid w:val="47095FA9"/>
    <w:rsid w:val="470A6508"/>
    <w:rsid w:val="470E239E"/>
    <w:rsid w:val="470E3D80"/>
    <w:rsid w:val="4713AB99"/>
    <w:rsid w:val="47140FEF"/>
    <w:rsid w:val="47163856"/>
    <w:rsid w:val="471662F6"/>
    <w:rsid w:val="4716B9C9"/>
    <w:rsid w:val="471911AC"/>
    <w:rsid w:val="471DF097"/>
    <w:rsid w:val="47209397"/>
    <w:rsid w:val="4728880F"/>
    <w:rsid w:val="4728BC2E"/>
    <w:rsid w:val="4732A70A"/>
    <w:rsid w:val="473432E4"/>
    <w:rsid w:val="47353403"/>
    <w:rsid w:val="4735A9DB"/>
    <w:rsid w:val="47363001"/>
    <w:rsid w:val="473914ED"/>
    <w:rsid w:val="473AFDFA"/>
    <w:rsid w:val="473B2DED"/>
    <w:rsid w:val="473EEA61"/>
    <w:rsid w:val="4740F625"/>
    <w:rsid w:val="47441DD2"/>
    <w:rsid w:val="47450DEB"/>
    <w:rsid w:val="47472E07"/>
    <w:rsid w:val="47489968"/>
    <w:rsid w:val="474E9487"/>
    <w:rsid w:val="474FF4F4"/>
    <w:rsid w:val="47533AAF"/>
    <w:rsid w:val="475570DE"/>
    <w:rsid w:val="47557D82"/>
    <w:rsid w:val="47561E5C"/>
    <w:rsid w:val="475841D8"/>
    <w:rsid w:val="4758BD7C"/>
    <w:rsid w:val="4759C7D1"/>
    <w:rsid w:val="475A3007"/>
    <w:rsid w:val="475AB0C7"/>
    <w:rsid w:val="475AF6E0"/>
    <w:rsid w:val="475BD646"/>
    <w:rsid w:val="475F1C60"/>
    <w:rsid w:val="47623DC3"/>
    <w:rsid w:val="476342D8"/>
    <w:rsid w:val="4763469A"/>
    <w:rsid w:val="4765225D"/>
    <w:rsid w:val="4769D525"/>
    <w:rsid w:val="476A0159"/>
    <w:rsid w:val="476D5253"/>
    <w:rsid w:val="47703E8B"/>
    <w:rsid w:val="4771A521"/>
    <w:rsid w:val="4772A598"/>
    <w:rsid w:val="477C5735"/>
    <w:rsid w:val="477E72DB"/>
    <w:rsid w:val="477F18B3"/>
    <w:rsid w:val="47826146"/>
    <w:rsid w:val="47830822"/>
    <w:rsid w:val="478587B8"/>
    <w:rsid w:val="47888B77"/>
    <w:rsid w:val="4789DF70"/>
    <w:rsid w:val="478AA89A"/>
    <w:rsid w:val="478B3AF2"/>
    <w:rsid w:val="478B4594"/>
    <w:rsid w:val="478D0E06"/>
    <w:rsid w:val="478E2D08"/>
    <w:rsid w:val="478EBBEE"/>
    <w:rsid w:val="4795651D"/>
    <w:rsid w:val="4795C968"/>
    <w:rsid w:val="4797ACB9"/>
    <w:rsid w:val="4797CE11"/>
    <w:rsid w:val="4798175B"/>
    <w:rsid w:val="479A5061"/>
    <w:rsid w:val="479BCF3B"/>
    <w:rsid w:val="479C0C76"/>
    <w:rsid w:val="479C608D"/>
    <w:rsid w:val="479D726A"/>
    <w:rsid w:val="47A02891"/>
    <w:rsid w:val="47A72291"/>
    <w:rsid w:val="47A7C00D"/>
    <w:rsid w:val="47A8401F"/>
    <w:rsid w:val="47A92A7A"/>
    <w:rsid w:val="47A95F74"/>
    <w:rsid w:val="47AA4296"/>
    <w:rsid w:val="47AE0F2F"/>
    <w:rsid w:val="47AF44B6"/>
    <w:rsid w:val="47B009BA"/>
    <w:rsid w:val="47B3C8DA"/>
    <w:rsid w:val="47B603C5"/>
    <w:rsid w:val="47B6255E"/>
    <w:rsid w:val="47B64184"/>
    <w:rsid w:val="47B6619A"/>
    <w:rsid w:val="47B8AEC8"/>
    <w:rsid w:val="47BE4E3B"/>
    <w:rsid w:val="47BEE100"/>
    <w:rsid w:val="47BF5382"/>
    <w:rsid w:val="47BF5436"/>
    <w:rsid w:val="47C0AD93"/>
    <w:rsid w:val="47C23B8B"/>
    <w:rsid w:val="47C272DD"/>
    <w:rsid w:val="47C523CB"/>
    <w:rsid w:val="47C68632"/>
    <w:rsid w:val="47C7E2FB"/>
    <w:rsid w:val="47C8DDA6"/>
    <w:rsid w:val="47CA23A5"/>
    <w:rsid w:val="47CBBD6A"/>
    <w:rsid w:val="47CC1E13"/>
    <w:rsid w:val="47CCB23E"/>
    <w:rsid w:val="47D35663"/>
    <w:rsid w:val="47D3C48D"/>
    <w:rsid w:val="47D8424F"/>
    <w:rsid w:val="47D882BE"/>
    <w:rsid w:val="47D8EAD4"/>
    <w:rsid w:val="47DC1111"/>
    <w:rsid w:val="47DCDFF2"/>
    <w:rsid w:val="47DF7F39"/>
    <w:rsid w:val="47E15955"/>
    <w:rsid w:val="47E3FFD6"/>
    <w:rsid w:val="47E43AF5"/>
    <w:rsid w:val="47E5A904"/>
    <w:rsid w:val="47E71DEC"/>
    <w:rsid w:val="47ECF9AE"/>
    <w:rsid w:val="47EE8089"/>
    <w:rsid w:val="47EEC38A"/>
    <w:rsid w:val="47EFE461"/>
    <w:rsid w:val="47F15201"/>
    <w:rsid w:val="47F190E7"/>
    <w:rsid w:val="47F393F3"/>
    <w:rsid w:val="47F3E2D6"/>
    <w:rsid w:val="47F5EA7F"/>
    <w:rsid w:val="47F6B427"/>
    <w:rsid w:val="47F74540"/>
    <w:rsid w:val="47F80487"/>
    <w:rsid w:val="47F8F93A"/>
    <w:rsid w:val="47F99AB4"/>
    <w:rsid w:val="47FB7F94"/>
    <w:rsid w:val="47FCD6FF"/>
    <w:rsid w:val="47FE0AD2"/>
    <w:rsid w:val="480004C1"/>
    <w:rsid w:val="4800389B"/>
    <w:rsid w:val="480044DD"/>
    <w:rsid w:val="48004CD7"/>
    <w:rsid w:val="4800A3AC"/>
    <w:rsid w:val="48019B07"/>
    <w:rsid w:val="4804B653"/>
    <w:rsid w:val="480559B0"/>
    <w:rsid w:val="48077AE9"/>
    <w:rsid w:val="480C127F"/>
    <w:rsid w:val="48111D8F"/>
    <w:rsid w:val="48114175"/>
    <w:rsid w:val="481174AF"/>
    <w:rsid w:val="48125F92"/>
    <w:rsid w:val="481331CD"/>
    <w:rsid w:val="481793F3"/>
    <w:rsid w:val="4817A473"/>
    <w:rsid w:val="4817C2FB"/>
    <w:rsid w:val="4817F650"/>
    <w:rsid w:val="481AC4FB"/>
    <w:rsid w:val="481C4D60"/>
    <w:rsid w:val="481C7803"/>
    <w:rsid w:val="481E0121"/>
    <w:rsid w:val="481EAED7"/>
    <w:rsid w:val="481EFC13"/>
    <w:rsid w:val="481FBD56"/>
    <w:rsid w:val="48209DA2"/>
    <w:rsid w:val="48217FF1"/>
    <w:rsid w:val="48220910"/>
    <w:rsid w:val="482369BF"/>
    <w:rsid w:val="4826B175"/>
    <w:rsid w:val="4829885A"/>
    <w:rsid w:val="482A598D"/>
    <w:rsid w:val="482AAA5F"/>
    <w:rsid w:val="4833FB04"/>
    <w:rsid w:val="48352E54"/>
    <w:rsid w:val="48372B89"/>
    <w:rsid w:val="48386D2C"/>
    <w:rsid w:val="4839B60C"/>
    <w:rsid w:val="483A3384"/>
    <w:rsid w:val="483A4474"/>
    <w:rsid w:val="483B1934"/>
    <w:rsid w:val="483B969C"/>
    <w:rsid w:val="483CACA0"/>
    <w:rsid w:val="483E9C19"/>
    <w:rsid w:val="483EE5BC"/>
    <w:rsid w:val="48421C4F"/>
    <w:rsid w:val="48444959"/>
    <w:rsid w:val="48450811"/>
    <w:rsid w:val="48466836"/>
    <w:rsid w:val="4846E5FF"/>
    <w:rsid w:val="4849063E"/>
    <w:rsid w:val="4849363F"/>
    <w:rsid w:val="484B3DC9"/>
    <w:rsid w:val="484DB799"/>
    <w:rsid w:val="484FC9AF"/>
    <w:rsid w:val="48523052"/>
    <w:rsid w:val="48533871"/>
    <w:rsid w:val="4854A9BE"/>
    <w:rsid w:val="4854CF22"/>
    <w:rsid w:val="48570DBC"/>
    <w:rsid w:val="4859DA20"/>
    <w:rsid w:val="485B15D6"/>
    <w:rsid w:val="485B31E3"/>
    <w:rsid w:val="485B475B"/>
    <w:rsid w:val="485C6E7A"/>
    <w:rsid w:val="485F1B4D"/>
    <w:rsid w:val="4860CB90"/>
    <w:rsid w:val="48628108"/>
    <w:rsid w:val="4862ACD2"/>
    <w:rsid w:val="48638123"/>
    <w:rsid w:val="4864F08C"/>
    <w:rsid w:val="48676572"/>
    <w:rsid w:val="4869E355"/>
    <w:rsid w:val="486B4333"/>
    <w:rsid w:val="486D0414"/>
    <w:rsid w:val="486DDE2C"/>
    <w:rsid w:val="486EFBD2"/>
    <w:rsid w:val="48734BB6"/>
    <w:rsid w:val="4873A3C0"/>
    <w:rsid w:val="48742207"/>
    <w:rsid w:val="487479E4"/>
    <w:rsid w:val="487507C2"/>
    <w:rsid w:val="487A150D"/>
    <w:rsid w:val="487E560F"/>
    <w:rsid w:val="487E9C6D"/>
    <w:rsid w:val="4883B8EF"/>
    <w:rsid w:val="48861B85"/>
    <w:rsid w:val="4887D367"/>
    <w:rsid w:val="488A16DA"/>
    <w:rsid w:val="488A1A4F"/>
    <w:rsid w:val="488FEE79"/>
    <w:rsid w:val="48905B1E"/>
    <w:rsid w:val="4893285E"/>
    <w:rsid w:val="48935EB8"/>
    <w:rsid w:val="4893F36D"/>
    <w:rsid w:val="48976414"/>
    <w:rsid w:val="4897D68A"/>
    <w:rsid w:val="48985B18"/>
    <w:rsid w:val="489AAB49"/>
    <w:rsid w:val="489C6D4B"/>
    <w:rsid w:val="489CE5ED"/>
    <w:rsid w:val="489D5BF2"/>
    <w:rsid w:val="489E9186"/>
    <w:rsid w:val="489F5434"/>
    <w:rsid w:val="489F59F2"/>
    <w:rsid w:val="489FC814"/>
    <w:rsid w:val="489FDB45"/>
    <w:rsid w:val="48A2CA35"/>
    <w:rsid w:val="48A2DAF5"/>
    <w:rsid w:val="48A45D5B"/>
    <w:rsid w:val="48AE89A3"/>
    <w:rsid w:val="48AECF89"/>
    <w:rsid w:val="48B06CFE"/>
    <w:rsid w:val="48B0C445"/>
    <w:rsid w:val="48B2391E"/>
    <w:rsid w:val="48B3CFAD"/>
    <w:rsid w:val="48B4C03D"/>
    <w:rsid w:val="48B4E09E"/>
    <w:rsid w:val="48B55F3E"/>
    <w:rsid w:val="48B9C321"/>
    <w:rsid w:val="48B9D59C"/>
    <w:rsid w:val="48BAC329"/>
    <w:rsid w:val="48BAD51D"/>
    <w:rsid w:val="48BC2D2B"/>
    <w:rsid w:val="48BC4A5D"/>
    <w:rsid w:val="48BD41B1"/>
    <w:rsid w:val="48BE62A7"/>
    <w:rsid w:val="48BF2B4E"/>
    <w:rsid w:val="48C05D83"/>
    <w:rsid w:val="48C33A56"/>
    <w:rsid w:val="48C5A2DA"/>
    <w:rsid w:val="48C8A9D7"/>
    <w:rsid w:val="48C8E343"/>
    <w:rsid w:val="48C9AE5E"/>
    <w:rsid w:val="48CBF5BF"/>
    <w:rsid w:val="48CE6670"/>
    <w:rsid w:val="48D03A7B"/>
    <w:rsid w:val="48D7684A"/>
    <w:rsid w:val="48D9DCB2"/>
    <w:rsid w:val="48DEF430"/>
    <w:rsid w:val="48E05B98"/>
    <w:rsid w:val="48E102F7"/>
    <w:rsid w:val="48E23BEC"/>
    <w:rsid w:val="48E4F3DF"/>
    <w:rsid w:val="48E5243D"/>
    <w:rsid w:val="48E91F03"/>
    <w:rsid w:val="48E9B496"/>
    <w:rsid w:val="48EA7FA2"/>
    <w:rsid w:val="48EB7E63"/>
    <w:rsid w:val="48EC5918"/>
    <w:rsid w:val="48EDA023"/>
    <w:rsid w:val="48EEA27A"/>
    <w:rsid w:val="48EEBFA0"/>
    <w:rsid w:val="48F14F0B"/>
    <w:rsid w:val="48F17574"/>
    <w:rsid w:val="48F2C821"/>
    <w:rsid w:val="48F433FA"/>
    <w:rsid w:val="48F455A1"/>
    <w:rsid w:val="48F4EC3A"/>
    <w:rsid w:val="48FBBE9D"/>
    <w:rsid w:val="48FD74C4"/>
    <w:rsid w:val="48FDD977"/>
    <w:rsid w:val="48FF3D14"/>
    <w:rsid w:val="48FF4DF3"/>
    <w:rsid w:val="48FFCE72"/>
    <w:rsid w:val="490148DA"/>
    <w:rsid w:val="490253C6"/>
    <w:rsid w:val="49043F04"/>
    <w:rsid w:val="4905C0BA"/>
    <w:rsid w:val="49070F75"/>
    <w:rsid w:val="490A72FC"/>
    <w:rsid w:val="490C0C1C"/>
    <w:rsid w:val="490CCE0C"/>
    <w:rsid w:val="490F965F"/>
    <w:rsid w:val="49111DF6"/>
    <w:rsid w:val="49162DBA"/>
    <w:rsid w:val="49192737"/>
    <w:rsid w:val="491C720D"/>
    <w:rsid w:val="491F64C6"/>
    <w:rsid w:val="49203C4F"/>
    <w:rsid w:val="4921D380"/>
    <w:rsid w:val="4921FB3D"/>
    <w:rsid w:val="4923C792"/>
    <w:rsid w:val="49263591"/>
    <w:rsid w:val="49278A55"/>
    <w:rsid w:val="492B3E79"/>
    <w:rsid w:val="492C4E41"/>
    <w:rsid w:val="492C9A52"/>
    <w:rsid w:val="492EB861"/>
    <w:rsid w:val="492EF975"/>
    <w:rsid w:val="492F5627"/>
    <w:rsid w:val="49308186"/>
    <w:rsid w:val="4934FE15"/>
    <w:rsid w:val="49354C07"/>
    <w:rsid w:val="4936109E"/>
    <w:rsid w:val="4936D990"/>
    <w:rsid w:val="4936F2E5"/>
    <w:rsid w:val="493A1CB4"/>
    <w:rsid w:val="493A60A4"/>
    <w:rsid w:val="493E7F03"/>
    <w:rsid w:val="493EC4D1"/>
    <w:rsid w:val="493F9ACF"/>
    <w:rsid w:val="493FF867"/>
    <w:rsid w:val="4942D550"/>
    <w:rsid w:val="4945BF85"/>
    <w:rsid w:val="49465DC3"/>
    <w:rsid w:val="4947287C"/>
    <w:rsid w:val="494ABD45"/>
    <w:rsid w:val="494BB2E6"/>
    <w:rsid w:val="494C2CA5"/>
    <w:rsid w:val="494D3CB1"/>
    <w:rsid w:val="494D9E61"/>
    <w:rsid w:val="494EAA25"/>
    <w:rsid w:val="494F98F2"/>
    <w:rsid w:val="4952153B"/>
    <w:rsid w:val="4952CFE2"/>
    <w:rsid w:val="4953434D"/>
    <w:rsid w:val="495423E8"/>
    <w:rsid w:val="49549DCC"/>
    <w:rsid w:val="49557FE7"/>
    <w:rsid w:val="495581CB"/>
    <w:rsid w:val="49558BC8"/>
    <w:rsid w:val="4955D073"/>
    <w:rsid w:val="49569B71"/>
    <w:rsid w:val="4956F3DB"/>
    <w:rsid w:val="495731B8"/>
    <w:rsid w:val="4958F649"/>
    <w:rsid w:val="495B390A"/>
    <w:rsid w:val="49602549"/>
    <w:rsid w:val="4960BBD0"/>
    <w:rsid w:val="4960F4EF"/>
    <w:rsid w:val="4961A5FF"/>
    <w:rsid w:val="4961C4CF"/>
    <w:rsid w:val="496658DB"/>
    <w:rsid w:val="49678FA6"/>
    <w:rsid w:val="4967FBC1"/>
    <w:rsid w:val="4968998B"/>
    <w:rsid w:val="4969A095"/>
    <w:rsid w:val="49718D8A"/>
    <w:rsid w:val="497712CA"/>
    <w:rsid w:val="49784963"/>
    <w:rsid w:val="497B56FF"/>
    <w:rsid w:val="497B5930"/>
    <w:rsid w:val="497BDA73"/>
    <w:rsid w:val="497D065E"/>
    <w:rsid w:val="497DDCF2"/>
    <w:rsid w:val="49815EA9"/>
    <w:rsid w:val="4986408B"/>
    <w:rsid w:val="498671E6"/>
    <w:rsid w:val="498790C6"/>
    <w:rsid w:val="49881F98"/>
    <w:rsid w:val="498C964F"/>
    <w:rsid w:val="498E614D"/>
    <w:rsid w:val="4991EB70"/>
    <w:rsid w:val="499396EC"/>
    <w:rsid w:val="4993FF77"/>
    <w:rsid w:val="49976A14"/>
    <w:rsid w:val="49984047"/>
    <w:rsid w:val="49998BCF"/>
    <w:rsid w:val="4999DE8C"/>
    <w:rsid w:val="499AA2D8"/>
    <w:rsid w:val="499AC1E6"/>
    <w:rsid w:val="499DF955"/>
    <w:rsid w:val="499F77B8"/>
    <w:rsid w:val="49A288F3"/>
    <w:rsid w:val="49A3B54C"/>
    <w:rsid w:val="49A430E5"/>
    <w:rsid w:val="49A4FDFE"/>
    <w:rsid w:val="49AA7D6F"/>
    <w:rsid w:val="49ABAC22"/>
    <w:rsid w:val="49B00DBA"/>
    <w:rsid w:val="49B28E2B"/>
    <w:rsid w:val="49B3D331"/>
    <w:rsid w:val="49B40238"/>
    <w:rsid w:val="49B694C3"/>
    <w:rsid w:val="49BA1956"/>
    <w:rsid w:val="49BE5584"/>
    <w:rsid w:val="49BECD16"/>
    <w:rsid w:val="49BF5ADE"/>
    <w:rsid w:val="49C25770"/>
    <w:rsid w:val="49C3AD5C"/>
    <w:rsid w:val="49C70A54"/>
    <w:rsid w:val="49C992D8"/>
    <w:rsid w:val="49C9C021"/>
    <w:rsid w:val="49CDFD33"/>
    <w:rsid w:val="49D163E4"/>
    <w:rsid w:val="49D8E907"/>
    <w:rsid w:val="49D8FDFC"/>
    <w:rsid w:val="49D9FDE8"/>
    <w:rsid w:val="49DB4492"/>
    <w:rsid w:val="49DD8684"/>
    <w:rsid w:val="49DE504C"/>
    <w:rsid w:val="49DFB88B"/>
    <w:rsid w:val="49E532E4"/>
    <w:rsid w:val="49E570F3"/>
    <w:rsid w:val="49E67E3B"/>
    <w:rsid w:val="49E739E6"/>
    <w:rsid w:val="49E73BA8"/>
    <w:rsid w:val="49E97148"/>
    <w:rsid w:val="49E9D9DA"/>
    <w:rsid w:val="49EA93F3"/>
    <w:rsid w:val="49EDD68E"/>
    <w:rsid w:val="49EE20AA"/>
    <w:rsid w:val="49F05C46"/>
    <w:rsid w:val="49F127CB"/>
    <w:rsid w:val="49F50286"/>
    <w:rsid w:val="49F72815"/>
    <w:rsid w:val="49F92D4C"/>
    <w:rsid w:val="49FCD25D"/>
    <w:rsid w:val="49FD9CA8"/>
    <w:rsid w:val="49FFE8FB"/>
    <w:rsid w:val="4A0035DB"/>
    <w:rsid w:val="4A014923"/>
    <w:rsid w:val="4A09A931"/>
    <w:rsid w:val="4A0F20A0"/>
    <w:rsid w:val="4A0FF9A7"/>
    <w:rsid w:val="4A10A900"/>
    <w:rsid w:val="4A11A333"/>
    <w:rsid w:val="4A128067"/>
    <w:rsid w:val="4A1286CB"/>
    <w:rsid w:val="4A12ADB3"/>
    <w:rsid w:val="4A131FD0"/>
    <w:rsid w:val="4A133998"/>
    <w:rsid w:val="4A16A746"/>
    <w:rsid w:val="4A1ACE98"/>
    <w:rsid w:val="4A1DA5E0"/>
    <w:rsid w:val="4A1E4597"/>
    <w:rsid w:val="4A22DCE0"/>
    <w:rsid w:val="4A26F337"/>
    <w:rsid w:val="4A28547F"/>
    <w:rsid w:val="4A28AEEA"/>
    <w:rsid w:val="4A2B1924"/>
    <w:rsid w:val="4A2DA396"/>
    <w:rsid w:val="4A33402C"/>
    <w:rsid w:val="4A342F24"/>
    <w:rsid w:val="4A37D1B7"/>
    <w:rsid w:val="4A38684C"/>
    <w:rsid w:val="4A38A835"/>
    <w:rsid w:val="4A3AAC4D"/>
    <w:rsid w:val="4A3BD12B"/>
    <w:rsid w:val="4A3CB193"/>
    <w:rsid w:val="4A3D04DC"/>
    <w:rsid w:val="4A3E0FD6"/>
    <w:rsid w:val="4A3EBEDA"/>
    <w:rsid w:val="4A3ED21C"/>
    <w:rsid w:val="4A40AE50"/>
    <w:rsid w:val="4A42CA13"/>
    <w:rsid w:val="4A42D6EF"/>
    <w:rsid w:val="4A4539F9"/>
    <w:rsid w:val="4A45B227"/>
    <w:rsid w:val="4A49819A"/>
    <w:rsid w:val="4A4A5AFA"/>
    <w:rsid w:val="4A4A6BDC"/>
    <w:rsid w:val="4A4B52AC"/>
    <w:rsid w:val="4A4C11CE"/>
    <w:rsid w:val="4A4D2B4C"/>
    <w:rsid w:val="4A534A6B"/>
    <w:rsid w:val="4A548209"/>
    <w:rsid w:val="4A562371"/>
    <w:rsid w:val="4A56334A"/>
    <w:rsid w:val="4A575857"/>
    <w:rsid w:val="4A5974F7"/>
    <w:rsid w:val="4A59E46C"/>
    <w:rsid w:val="4A5BED3C"/>
    <w:rsid w:val="4A5C8F95"/>
    <w:rsid w:val="4A5CBABA"/>
    <w:rsid w:val="4A5DE8E6"/>
    <w:rsid w:val="4A5E5A31"/>
    <w:rsid w:val="4A604D6E"/>
    <w:rsid w:val="4A641BF1"/>
    <w:rsid w:val="4A66E144"/>
    <w:rsid w:val="4A6C5181"/>
    <w:rsid w:val="4A6E8E3D"/>
    <w:rsid w:val="4A6EE52C"/>
    <w:rsid w:val="4A6F3476"/>
    <w:rsid w:val="4A723078"/>
    <w:rsid w:val="4A728E79"/>
    <w:rsid w:val="4A72BAB9"/>
    <w:rsid w:val="4A72CC6D"/>
    <w:rsid w:val="4A73194C"/>
    <w:rsid w:val="4A744B0D"/>
    <w:rsid w:val="4A769B58"/>
    <w:rsid w:val="4A79036F"/>
    <w:rsid w:val="4A7AD55E"/>
    <w:rsid w:val="4A7E915B"/>
    <w:rsid w:val="4A7F013C"/>
    <w:rsid w:val="4A7F41F6"/>
    <w:rsid w:val="4A7FCAF8"/>
    <w:rsid w:val="4A810D7A"/>
    <w:rsid w:val="4A830E1E"/>
    <w:rsid w:val="4A856414"/>
    <w:rsid w:val="4A858894"/>
    <w:rsid w:val="4A87F9E0"/>
    <w:rsid w:val="4A880FA0"/>
    <w:rsid w:val="4A890ADE"/>
    <w:rsid w:val="4A896A7C"/>
    <w:rsid w:val="4A8A8294"/>
    <w:rsid w:val="4A8D63B5"/>
    <w:rsid w:val="4A8D8775"/>
    <w:rsid w:val="4A90F775"/>
    <w:rsid w:val="4A93D88E"/>
    <w:rsid w:val="4A941093"/>
    <w:rsid w:val="4A9BD30C"/>
    <w:rsid w:val="4A9C4826"/>
    <w:rsid w:val="4A9F07F4"/>
    <w:rsid w:val="4AA011F3"/>
    <w:rsid w:val="4AA1EE65"/>
    <w:rsid w:val="4AA4B9AF"/>
    <w:rsid w:val="4AAE2084"/>
    <w:rsid w:val="4AAEACC5"/>
    <w:rsid w:val="4AAEB71D"/>
    <w:rsid w:val="4AAED1BE"/>
    <w:rsid w:val="4AB18D12"/>
    <w:rsid w:val="4AB69E7C"/>
    <w:rsid w:val="4AB93036"/>
    <w:rsid w:val="4ABBB2D7"/>
    <w:rsid w:val="4ABBC97F"/>
    <w:rsid w:val="4ABDC27D"/>
    <w:rsid w:val="4ABE3E35"/>
    <w:rsid w:val="4ABFA7DF"/>
    <w:rsid w:val="4AC046C0"/>
    <w:rsid w:val="4AC15C6F"/>
    <w:rsid w:val="4AC2EC1E"/>
    <w:rsid w:val="4AC6ADAB"/>
    <w:rsid w:val="4AC887BF"/>
    <w:rsid w:val="4ACB9821"/>
    <w:rsid w:val="4ACC3A38"/>
    <w:rsid w:val="4AD064BB"/>
    <w:rsid w:val="4AD3006F"/>
    <w:rsid w:val="4AD50531"/>
    <w:rsid w:val="4ADA5A8E"/>
    <w:rsid w:val="4ADA6BA3"/>
    <w:rsid w:val="4ADE086E"/>
    <w:rsid w:val="4AE15E2F"/>
    <w:rsid w:val="4AE20849"/>
    <w:rsid w:val="4AE2948B"/>
    <w:rsid w:val="4AE2DB5B"/>
    <w:rsid w:val="4AE3561D"/>
    <w:rsid w:val="4AE5DED6"/>
    <w:rsid w:val="4AE7342A"/>
    <w:rsid w:val="4AE7411F"/>
    <w:rsid w:val="4AE75124"/>
    <w:rsid w:val="4AE9C21D"/>
    <w:rsid w:val="4AEB7B3C"/>
    <w:rsid w:val="4AED9E6E"/>
    <w:rsid w:val="4AEE2580"/>
    <w:rsid w:val="4AF29423"/>
    <w:rsid w:val="4AF46960"/>
    <w:rsid w:val="4AF486C2"/>
    <w:rsid w:val="4AF51BB1"/>
    <w:rsid w:val="4AF9CD64"/>
    <w:rsid w:val="4AF9F588"/>
    <w:rsid w:val="4AFA308D"/>
    <w:rsid w:val="4AFD79F2"/>
    <w:rsid w:val="4B0196C4"/>
    <w:rsid w:val="4B026D10"/>
    <w:rsid w:val="4B0431FC"/>
    <w:rsid w:val="4B080D99"/>
    <w:rsid w:val="4B09FEAE"/>
    <w:rsid w:val="4B0A7A44"/>
    <w:rsid w:val="4B0AA14B"/>
    <w:rsid w:val="4B0C24D3"/>
    <w:rsid w:val="4B0F7EFA"/>
    <w:rsid w:val="4B1207C1"/>
    <w:rsid w:val="4B14AE37"/>
    <w:rsid w:val="4B1532D0"/>
    <w:rsid w:val="4B1A65F9"/>
    <w:rsid w:val="4B1BDDC6"/>
    <w:rsid w:val="4B1C17BA"/>
    <w:rsid w:val="4B1DEE12"/>
    <w:rsid w:val="4B212F4F"/>
    <w:rsid w:val="4B213DE7"/>
    <w:rsid w:val="4B223067"/>
    <w:rsid w:val="4B22CEC1"/>
    <w:rsid w:val="4B2316EC"/>
    <w:rsid w:val="4B23794D"/>
    <w:rsid w:val="4B252624"/>
    <w:rsid w:val="4B263109"/>
    <w:rsid w:val="4B26CA4D"/>
    <w:rsid w:val="4B2801C6"/>
    <w:rsid w:val="4B28364A"/>
    <w:rsid w:val="4B2CB17A"/>
    <w:rsid w:val="4B33F43C"/>
    <w:rsid w:val="4B340C56"/>
    <w:rsid w:val="4B34D32C"/>
    <w:rsid w:val="4B35ABDD"/>
    <w:rsid w:val="4B35E729"/>
    <w:rsid w:val="4B3777F1"/>
    <w:rsid w:val="4B38ABE3"/>
    <w:rsid w:val="4B3C96D6"/>
    <w:rsid w:val="4B3E8234"/>
    <w:rsid w:val="4B4412DE"/>
    <w:rsid w:val="4B44E786"/>
    <w:rsid w:val="4B461C79"/>
    <w:rsid w:val="4B4A8663"/>
    <w:rsid w:val="4B4ACCEE"/>
    <w:rsid w:val="4B4C76E6"/>
    <w:rsid w:val="4B4CF77D"/>
    <w:rsid w:val="4B4D5225"/>
    <w:rsid w:val="4B4D96B8"/>
    <w:rsid w:val="4B4D9AF2"/>
    <w:rsid w:val="4B4E431B"/>
    <w:rsid w:val="4B4ED733"/>
    <w:rsid w:val="4B52D2DD"/>
    <w:rsid w:val="4B546669"/>
    <w:rsid w:val="4B55F274"/>
    <w:rsid w:val="4B5650AF"/>
    <w:rsid w:val="4B56C1AC"/>
    <w:rsid w:val="4B57DC01"/>
    <w:rsid w:val="4B58791D"/>
    <w:rsid w:val="4B591B73"/>
    <w:rsid w:val="4B594EB7"/>
    <w:rsid w:val="4B5B3D81"/>
    <w:rsid w:val="4B5B5B2E"/>
    <w:rsid w:val="4B5E039A"/>
    <w:rsid w:val="4B5F6698"/>
    <w:rsid w:val="4B6036BE"/>
    <w:rsid w:val="4B626C61"/>
    <w:rsid w:val="4B647DF8"/>
    <w:rsid w:val="4B65910E"/>
    <w:rsid w:val="4B68B201"/>
    <w:rsid w:val="4B6A3758"/>
    <w:rsid w:val="4B6B0276"/>
    <w:rsid w:val="4B6BEF9D"/>
    <w:rsid w:val="4B6C7273"/>
    <w:rsid w:val="4B6EB5C5"/>
    <w:rsid w:val="4B713413"/>
    <w:rsid w:val="4B7333C7"/>
    <w:rsid w:val="4B751B35"/>
    <w:rsid w:val="4B75DFFA"/>
    <w:rsid w:val="4B76C91A"/>
    <w:rsid w:val="4B77D82D"/>
    <w:rsid w:val="4B7C270E"/>
    <w:rsid w:val="4B7C2FB0"/>
    <w:rsid w:val="4B7CB6A7"/>
    <w:rsid w:val="4B7E263D"/>
    <w:rsid w:val="4B7E57E3"/>
    <w:rsid w:val="4B80965A"/>
    <w:rsid w:val="4B80D96E"/>
    <w:rsid w:val="4B837288"/>
    <w:rsid w:val="4B84BE63"/>
    <w:rsid w:val="4B864881"/>
    <w:rsid w:val="4B8C1679"/>
    <w:rsid w:val="4B8C4F6C"/>
    <w:rsid w:val="4B8D96D5"/>
    <w:rsid w:val="4B908149"/>
    <w:rsid w:val="4B91457B"/>
    <w:rsid w:val="4B9312B7"/>
    <w:rsid w:val="4B975C80"/>
    <w:rsid w:val="4B996FC6"/>
    <w:rsid w:val="4B999629"/>
    <w:rsid w:val="4B9AC16A"/>
    <w:rsid w:val="4B9B1D5A"/>
    <w:rsid w:val="4B9B89F8"/>
    <w:rsid w:val="4BA118B5"/>
    <w:rsid w:val="4BA4CDDD"/>
    <w:rsid w:val="4BA674F7"/>
    <w:rsid w:val="4BA904C3"/>
    <w:rsid w:val="4BAA909B"/>
    <w:rsid w:val="4BAB200D"/>
    <w:rsid w:val="4BABC74F"/>
    <w:rsid w:val="4BAC57AB"/>
    <w:rsid w:val="4BAD1F93"/>
    <w:rsid w:val="4BADD01F"/>
    <w:rsid w:val="4BAF947B"/>
    <w:rsid w:val="4BAFC902"/>
    <w:rsid w:val="4BB087B8"/>
    <w:rsid w:val="4BB0E435"/>
    <w:rsid w:val="4BB13096"/>
    <w:rsid w:val="4BB13C12"/>
    <w:rsid w:val="4BB2B58D"/>
    <w:rsid w:val="4BB361AC"/>
    <w:rsid w:val="4BB3BD5E"/>
    <w:rsid w:val="4BBA32C9"/>
    <w:rsid w:val="4BBB42F3"/>
    <w:rsid w:val="4BBBBD70"/>
    <w:rsid w:val="4BC0F6F6"/>
    <w:rsid w:val="4BC121C1"/>
    <w:rsid w:val="4BC1BA05"/>
    <w:rsid w:val="4BC2B5B4"/>
    <w:rsid w:val="4BC3C39B"/>
    <w:rsid w:val="4BC5B85B"/>
    <w:rsid w:val="4BC5F605"/>
    <w:rsid w:val="4BC6A713"/>
    <w:rsid w:val="4BC911FB"/>
    <w:rsid w:val="4BC9C3EF"/>
    <w:rsid w:val="4BCB0EC9"/>
    <w:rsid w:val="4BCD6FF4"/>
    <w:rsid w:val="4BCFF6C2"/>
    <w:rsid w:val="4BD0FFF0"/>
    <w:rsid w:val="4BD1BC47"/>
    <w:rsid w:val="4BD3E68C"/>
    <w:rsid w:val="4BD6167F"/>
    <w:rsid w:val="4BD63A64"/>
    <w:rsid w:val="4BD6876E"/>
    <w:rsid w:val="4BD723CD"/>
    <w:rsid w:val="4BD790B6"/>
    <w:rsid w:val="4BD9C6BC"/>
    <w:rsid w:val="4BDAB778"/>
    <w:rsid w:val="4BDE75D6"/>
    <w:rsid w:val="4BE049B6"/>
    <w:rsid w:val="4BE1EC3E"/>
    <w:rsid w:val="4BE2DAA9"/>
    <w:rsid w:val="4BE36ADF"/>
    <w:rsid w:val="4BE3ADAD"/>
    <w:rsid w:val="4BE3DE70"/>
    <w:rsid w:val="4BE5F58C"/>
    <w:rsid w:val="4BE6F588"/>
    <w:rsid w:val="4BE98428"/>
    <w:rsid w:val="4BEBA1F5"/>
    <w:rsid w:val="4BEE0929"/>
    <w:rsid w:val="4BEFEB52"/>
    <w:rsid w:val="4BF12DE9"/>
    <w:rsid w:val="4BF6B891"/>
    <w:rsid w:val="4BF6F607"/>
    <w:rsid w:val="4BF991EE"/>
    <w:rsid w:val="4BFD4B4E"/>
    <w:rsid w:val="4BFD9290"/>
    <w:rsid w:val="4BFEB3A7"/>
    <w:rsid w:val="4BFFF449"/>
    <w:rsid w:val="4C02D692"/>
    <w:rsid w:val="4C035421"/>
    <w:rsid w:val="4C05C988"/>
    <w:rsid w:val="4C0A4233"/>
    <w:rsid w:val="4C0A8584"/>
    <w:rsid w:val="4C0C76B9"/>
    <w:rsid w:val="4C0E49CB"/>
    <w:rsid w:val="4C0F6481"/>
    <w:rsid w:val="4C111298"/>
    <w:rsid w:val="4C128632"/>
    <w:rsid w:val="4C144704"/>
    <w:rsid w:val="4C1623A1"/>
    <w:rsid w:val="4C1822D8"/>
    <w:rsid w:val="4C1A0A42"/>
    <w:rsid w:val="4C1A27AC"/>
    <w:rsid w:val="4C1A626F"/>
    <w:rsid w:val="4C1AE34C"/>
    <w:rsid w:val="4C1D6FDE"/>
    <w:rsid w:val="4C2027CA"/>
    <w:rsid w:val="4C22454B"/>
    <w:rsid w:val="4C226702"/>
    <w:rsid w:val="4C262621"/>
    <w:rsid w:val="4C279C6E"/>
    <w:rsid w:val="4C29C6A7"/>
    <w:rsid w:val="4C2A5F5B"/>
    <w:rsid w:val="4C2E44C2"/>
    <w:rsid w:val="4C3028C6"/>
    <w:rsid w:val="4C3085F3"/>
    <w:rsid w:val="4C31A007"/>
    <w:rsid w:val="4C31D43B"/>
    <w:rsid w:val="4C325989"/>
    <w:rsid w:val="4C33CD5E"/>
    <w:rsid w:val="4C33D12F"/>
    <w:rsid w:val="4C35F450"/>
    <w:rsid w:val="4C36CD4F"/>
    <w:rsid w:val="4C3E9FD1"/>
    <w:rsid w:val="4C406315"/>
    <w:rsid w:val="4C42DDFB"/>
    <w:rsid w:val="4C43C878"/>
    <w:rsid w:val="4C453001"/>
    <w:rsid w:val="4C480254"/>
    <w:rsid w:val="4C4BAD2F"/>
    <w:rsid w:val="4C4D121F"/>
    <w:rsid w:val="4C4D8766"/>
    <w:rsid w:val="4C4F0996"/>
    <w:rsid w:val="4C503A53"/>
    <w:rsid w:val="4C568075"/>
    <w:rsid w:val="4C58C77D"/>
    <w:rsid w:val="4C5A43B1"/>
    <w:rsid w:val="4C5B78B7"/>
    <w:rsid w:val="4C5D4AC1"/>
    <w:rsid w:val="4C5E01F7"/>
    <w:rsid w:val="4C5F6D1F"/>
    <w:rsid w:val="4C60962F"/>
    <w:rsid w:val="4C60CFA0"/>
    <w:rsid w:val="4C6201F7"/>
    <w:rsid w:val="4C6245C4"/>
    <w:rsid w:val="4C632463"/>
    <w:rsid w:val="4C650196"/>
    <w:rsid w:val="4C67A728"/>
    <w:rsid w:val="4C689639"/>
    <w:rsid w:val="4C6B923B"/>
    <w:rsid w:val="4C6F7D10"/>
    <w:rsid w:val="4C702E9C"/>
    <w:rsid w:val="4C7210F1"/>
    <w:rsid w:val="4C7335B3"/>
    <w:rsid w:val="4C748CA6"/>
    <w:rsid w:val="4C76C1DC"/>
    <w:rsid w:val="4C77B110"/>
    <w:rsid w:val="4C796A0D"/>
    <w:rsid w:val="4C7A1FAC"/>
    <w:rsid w:val="4C7AD30E"/>
    <w:rsid w:val="4C7BBA28"/>
    <w:rsid w:val="4C7C6B5F"/>
    <w:rsid w:val="4C7E16D0"/>
    <w:rsid w:val="4C7F4759"/>
    <w:rsid w:val="4C7F829D"/>
    <w:rsid w:val="4C7FEEA3"/>
    <w:rsid w:val="4C82896C"/>
    <w:rsid w:val="4C84306F"/>
    <w:rsid w:val="4C849B4E"/>
    <w:rsid w:val="4C849F53"/>
    <w:rsid w:val="4C84D9B2"/>
    <w:rsid w:val="4C861750"/>
    <w:rsid w:val="4C86E47A"/>
    <w:rsid w:val="4C87AB58"/>
    <w:rsid w:val="4C8B020C"/>
    <w:rsid w:val="4C8B1963"/>
    <w:rsid w:val="4C8E00EF"/>
    <w:rsid w:val="4C8E5B44"/>
    <w:rsid w:val="4C9075FA"/>
    <w:rsid w:val="4C91CA9C"/>
    <w:rsid w:val="4C9377B9"/>
    <w:rsid w:val="4C94ED94"/>
    <w:rsid w:val="4C985F77"/>
    <w:rsid w:val="4C9957EB"/>
    <w:rsid w:val="4C9A8679"/>
    <w:rsid w:val="4C9B2954"/>
    <w:rsid w:val="4C9D9C7E"/>
    <w:rsid w:val="4C9DA13D"/>
    <w:rsid w:val="4CA03AF9"/>
    <w:rsid w:val="4CA361ED"/>
    <w:rsid w:val="4CA4B927"/>
    <w:rsid w:val="4CA56D79"/>
    <w:rsid w:val="4CA710F5"/>
    <w:rsid w:val="4CA7A427"/>
    <w:rsid w:val="4CABD946"/>
    <w:rsid w:val="4CAF0F2A"/>
    <w:rsid w:val="4CAFCABE"/>
    <w:rsid w:val="4CB0B91C"/>
    <w:rsid w:val="4CB4C62D"/>
    <w:rsid w:val="4CBA16CF"/>
    <w:rsid w:val="4CBD25B1"/>
    <w:rsid w:val="4CBDEC41"/>
    <w:rsid w:val="4CBF4839"/>
    <w:rsid w:val="4CC0EC1B"/>
    <w:rsid w:val="4CC2B7A3"/>
    <w:rsid w:val="4CC2C6C5"/>
    <w:rsid w:val="4CC32BD7"/>
    <w:rsid w:val="4CC3ED10"/>
    <w:rsid w:val="4CC5A53F"/>
    <w:rsid w:val="4CC74555"/>
    <w:rsid w:val="4CCC5E2D"/>
    <w:rsid w:val="4CCC9945"/>
    <w:rsid w:val="4CCDB762"/>
    <w:rsid w:val="4CCF67BE"/>
    <w:rsid w:val="4CD12C84"/>
    <w:rsid w:val="4CD15B5A"/>
    <w:rsid w:val="4CD18783"/>
    <w:rsid w:val="4CD26369"/>
    <w:rsid w:val="4CD4C245"/>
    <w:rsid w:val="4CD553E1"/>
    <w:rsid w:val="4CD5E7A9"/>
    <w:rsid w:val="4CD889AC"/>
    <w:rsid w:val="4CD8A031"/>
    <w:rsid w:val="4CD95FD6"/>
    <w:rsid w:val="4CDA1699"/>
    <w:rsid w:val="4CDBEAD8"/>
    <w:rsid w:val="4CDD67C4"/>
    <w:rsid w:val="4CDD8AA5"/>
    <w:rsid w:val="4CDF1743"/>
    <w:rsid w:val="4CE1399F"/>
    <w:rsid w:val="4CE39C95"/>
    <w:rsid w:val="4CE6A08B"/>
    <w:rsid w:val="4CECFB2F"/>
    <w:rsid w:val="4CEED8BF"/>
    <w:rsid w:val="4CEF2D9D"/>
    <w:rsid w:val="4CF038FB"/>
    <w:rsid w:val="4CF08656"/>
    <w:rsid w:val="4CF33920"/>
    <w:rsid w:val="4CF69812"/>
    <w:rsid w:val="4CF9DE75"/>
    <w:rsid w:val="4CFE1AC3"/>
    <w:rsid w:val="4D02909F"/>
    <w:rsid w:val="4D03FDEF"/>
    <w:rsid w:val="4D06E9C8"/>
    <w:rsid w:val="4D08EDEE"/>
    <w:rsid w:val="4D0996F3"/>
    <w:rsid w:val="4D0ECC78"/>
    <w:rsid w:val="4D0FED17"/>
    <w:rsid w:val="4D103192"/>
    <w:rsid w:val="4D10F9A2"/>
    <w:rsid w:val="4D1291ED"/>
    <w:rsid w:val="4D139E65"/>
    <w:rsid w:val="4D1548B8"/>
    <w:rsid w:val="4D18E4A2"/>
    <w:rsid w:val="4D194395"/>
    <w:rsid w:val="4D19AACD"/>
    <w:rsid w:val="4D1C38EE"/>
    <w:rsid w:val="4D1CA34E"/>
    <w:rsid w:val="4D1CD25F"/>
    <w:rsid w:val="4D289685"/>
    <w:rsid w:val="4D299E34"/>
    <w:rsid w:val="4D2A26DA"/>
    <w:rsid w:val="4D2A91CB"/>
    <w:rsid w:val="4D2ABC25"/>
    <w:rsid w:val="4D2DB517"/>
    <w:rsid w:val="4D2EE1E8"/>
    <w:rsid w:val="4D32C7F7"/>
    <w:rsid w:val="4D363471"/>
    <w:rsid w:val="4D36729C"/>
    <w:rsid w:val="4D371993"/>
    <w:rsid w:val="4D3A1EF1"/>
    <w:rsid w:val="4D3C7B38"/>
    <w:rsid w:val="4D3D3C3A"/>
    <w:rsid w:val="4D3E59EA"/>
    <w:rsid w:val="4D432B88"/>
    <w:rsid w:val="4D44B151"/>
    <w:rsid w:val="4D44E792"/>
    <w:rsid w:val="4D4C3A22"/>
    <w:rsid w:val="4D4D394F"/>
    <w:rsid w:val="4D4E038A"/>
    <w:rsid w:val="4D4E158C"/>
    <w:rsid w:val="4D4E4F64"/>
    <w:rsid w:val="4D4EC57B"/>
    <w:rsid w:val="4D4F8468"/>
    <w:rsid w:val="4D52C8C9"/>
    <w:rsid w:val="4D5644A5"/>
    <w:rsid w:val="4D57C4DB"/>
    <w:rsid w:val="4D5985F4"/>
    <w:rsid w:val="4D59D001"/>
    <w:rsid w:val="4D5E6725"/>
    <w:rsid w:val="4D60186D"/>
    <w:rsid w:val="4D6241D8"/>
    <w:rsid w:val="4D684580"/>
    <w:rsid w:val="4D6DFDCF"/>
    <w:rsid w:val="4D6F5182"/>
    <w:rsid w:val="4D6F892C"/>
    <w:rsid w:val="4D6F9A43"/>
    <w:rsid w:val="4D703256"/>
    <w:rsid w:val="4D718C46"/>
    <w:rsid w:val="4D738083"/>
    <w:rsid w:val="4D749564"/>
    <w:rsid w:val="4D783FD0"/>
    <w:rsid w:val="4D7B8EAF"/>
    <w:rsid w:val="4D7B960B"/>
    <w:rsid w:val="4D7F36E0"/>
    <w:rsid w:val="4D807D03"/>
    <w:rsid w:val="4D813914"/>
    <w:rsid w:val="4D8142B6"/>
    <w:rsid w:val="4D8628EE"/>
    <w:rsid w:val="4D8901D2"/>
    <w:rsid w:val="4D8A7CCF"/>
    <w:rsid w:val="4D8A95B2"/>
    <w:rsid w:val="4D8C6903"/>
    <w:rsid w:val="4D8C8E88"/>
    <w:rsid w:val="4D8D1CFE"/>
    <w:rsid w:val="4D914485"/>
    <w:rsid w:val="4D91A1E2"/>
    <w:rsid w:val="4D92847E"/>
    <w:rsid w:val="4D9BC6B3"/>
    <w:rsid w:val="4D9F3F0C"/>
    <w:rsid w:val="4D9FE58A"/>
    <w:rsid w:val="4DA47401"/>
    <w:rsid w:val="4DA8218D"/>
    <w:rsid w:val="4DA8AE5E"/>
    <w:rsid w:val="4DA93389"/>
    <w:rsid w:val="4DAD56D6"/>
    <w:rsid w:val="4DAD8359"/>
    <w:rsid w:val="4DADC398"/>
    <w:rsid w:val="4DAEA431"/>
    <w:rsid w:val="4DAFFF18"/>
    <w:rsid w:val="4DB407A5"/>
    <w:rsid w:val="4DB6933D"/>
    <w:rsid w:val="4DB6C37A"/>
    <w:rsid w:val="4DBA6BB5"/>
    <w:rsid w:val="4DBAC444"/>
    <w:rsid w:val="4DBBC5B9"/>
    <w:rsid w:val="4DBD5623"/>
    <w:rsid w:val="4DC03A2F"/>
    <w:rsid w:val="4DC0DB5E"/>
    <w:rsid w:val="4DC1B03F"/>
    <w:rsid w:val="4DC47E55"/>
    <w:rsid w:val="4DC7101C"/>
    <w:rsid w:val="4DC8794C"/>
    <w:rsid w:val="4DC9FBE5"/>
    <w:rsid w:val="4DCA539C"/>
    <w:rsid w:val="4DCC6E36"/>
    <w:rsid w:val="4DCD657C"/>
    <w:rsid w:val="4DCF7696"/>
    <w:rsid w:val="4DCF906D"/>
    <w:rsid w:val="4DCFA681"/>
    <w:rsid w:val="4DD083AB"/>
    <w:rsid w:val="4DD1450D"/>
    <w:rsid w:val="4DD3D3E9"/>
    <w:rsid w:val="4DD52ADD"/>
    <w:rsid w:val="4DD55AF4"/>
    <w:rsid w:val="4DD69C1F"/>
    <w:rsid w:val="4DD7B43B"/>
    <w:rsid w:val="4DD8B2C2"/>
    <w:rsid w:val="4DD98CE5"/>
    <w:rsid w:val="4DDC6828"/>
    <w:rsid w:val="4DDC87EB"/>
    <w:rsid w:val="4DE085FD"/>
    <w:rsid w:val="4DE0960E"/>
    <w:rsid w:val="4DE0A2CC"/>
    <w:rsid w:val="4DE1E34D"/>
    <w:rsid w:val="4DE26045"/>
    <w:rsid w:val="4DED8A1A"/>
    <w:rsid w:val="4DF4E614"/>
    <w:rsid w:val="4DF4E860"/>
    <w:rsid w:val="4DF50FD7"/>
    <w:rsid w:val="4DF5DB42"/>
    <w:rsid w:val="4DF737B7"/>
    <w:rsid w:val="4DF85488"/>
    <w:rsid w:val="4DF930E3"/>
    <w:rsid w:val="4DF970E1"/>
    <w:rsid w:val="4DF97F84"/>
    <w:rsid w:val="4DFA18C7"/>
    <w:rsid w:val="4DFA6EAA"/>
    <w:rsid w:val="4DFC917C"/>
    <w:rsid w:val="4DFDD31E"/>
    <w:rsid w:val="4DFE23E8"/>
    <w:rsid w:val="4DFEA77D"/>
    <w:rsid w:val="4DFF1B41"/>
    <w:rsid w:val="4E01E3A1"/>
    <w:rsid w:val="4E0B799F"/>
    <w:rsid w:val="4E0BCFAA"/>
    <w:rsid w:val="4E0CBCC1"/>
    <w:rsid w:val="4E0DC317"/>
    <w:rsid w:val="4E100A3A"/>
    <w:rsid w:val="4E11AA1B"/>
    <w:rsid w:val="4E11ECF8"/>
    <w:rsid w:val="4E12419C"/>
    <w:rsid w:val="4E14F9C3"/>
    <w:rsid w:val="4E151D31"/>
    <w:rsid w:val="4E15F5F8"/>
    <w:rsid w:val="4E17E30C"/>
    <w:rsid w:val="4E18C401"/>
    <w:rsid w:val="4E19176F"/>
    <w:rsid w:val="4E1BEAEF"/>
    <w:rsid w:val="4E1CE8D0"/>
    <w:rsid w:val="4E1E716F"/>
    <w:rsid w:val="4E21DCB3"/>
    <w:rsid w:val="4E259277"/>
    <w:rsid w:val="4E264757"/>
    <w:rsid w:val="4E286DFB"/>
    <w:rsid w:val="4E2B247A"/>
    <w:rsid w:val="4E2B799D"/>
    <w:rsid w:val="4E331212"/>
    <w:rsid w:val="4E360ED1"/>
    <w:rsid w:val="4E397321"/>
    <w:rsid w:val="4E3ACAA1"/>
    <w:rsid w:val="4E3E3408"/>
    <w:rsid w:val="4E3E9CF9"/>
    <w:rsid w:val="4E40A901"/>
    <w:rsid w:val="4E4178AA"/>
    <w:rsid w:val="4E4288CD"/>
    <w:rsid w:val="4E439EDE"/>
    <w:rsid w:val="4E44A2E8"/>
    <w:rsid w:val="4E44AF6A"/>
    <w:rsid w:val="4E47D9DF"/>
    <w:rsid w:val="4E4D8777"/>
    <w:rsid w:val="4E4FC229"/>
    <w:rsid w:val="4E535F59"/>
    <w:rsid w:val="4E551088"/>
    <w:rsid w:val="4E55B25D"/>
    <w:rsid w:val="4E5705A2"/>
    <w:rsid w:val="4E5B32DA"/>
    <w:rsid w:val="4E5BEF4E"/>
    <w:rsid w:val="4E5CFD56"/>
    <w:rsid w:val="4E5E3983"/>
    <w:rsid w:val="4E5EB7E4"/>
    <w:rsid w:val="4E601B1A"/>
    <w:rsid w:val="4E61A9ED"/>
    <w:rsid w:val="4E6265C5"/>
    <w:rsid w:val="4E632C34"/>
    <w:rsid w:val="4E640599"/>
    <w:rsid w:val="4E647488"/>
    <w:rsid w:val="4E649DC4"/>
    <w:rsid w:val="4E656FEB"/>
    <w:rsid w:val="4E66187D"/>
    <w:rsid w:val="4E69E268"/>
    <w:rsid w:val="4E6F0F43"/>
    <w:rsid w:val="4E7082DF"/>
    <w:rsid w:val="4E708689"/>
    <w:rsid w:val="4E70C56D"/>
    <w:rsid w:val="4E74279A"/>
    <w:rsid w:val="4E7535BF"/>
    <w:rsid w:val="4E75C207"/>
    <w:rsid w:val="4E76E2EB"/>
    <w:rsid w:val="4E77237F"/>
    <w:rsid w:val="4E787BBE"/>
    <w:rsid w:val="4E787E40"/>
    <w:rsid w:val="4E7AC7DF"/>
    <w:rsid w:val="4E7D0DC3"/>
    <w:rsid w:val="4E824103"/>
    <w:rsid w:val="4E85F656"/>
    <w:rsid w:val="4E86BFD0"/>
    <w:rsid w:val="4E8717BA"/>
    <w:rsid w:val="4E87F396"/>
    <w:rsid w:val="4E8EC380"/>
    <w:rsid w:val="4E910467"/>
    <w:rsid w:val="4E918280"/>
    <w:rsid w:val="4E9216CF"/>
    <w:rsid w:val="4E95E62D"/>
    <w:rsid w:val="4E9691F8"/>
    <w:rsid w:val="4E98D683"/>
    <w:rsid w:val="4E995ECA"/>
    <w:rsid w:val="4E99B6AD"/>
    <w:rsid w:val="4E9A66F3"/>
    <w:rsid w:val="4EA0078B"/>
    <w:rsid w:val="4EA036AF"/>
    <w:rsid w:val="4EA1C553"/>
    <w:rsid w:val="4EA4114B"/>
    <w:rsid w:val="4EA42D59"/>
    <w:rsid w:val="4EA45319"/>
    <w:rsid w:val="4EA6EDAD"/>
    <w:rsid w:val="4EA86635"/>
    <w:rsid w:val="4EA9725A"/>
    <w:rsid w:val="4EACEB2A"/>
    <w:rsid w:val="4EAF3C0A"/>
    <w:rsid w:val="4EAFEBD4"/>
    <w:rsid w:val="4EB00C68"/>
    <w:rsid w:val="4EB0FB54"/>
    <w:rsid w:val="4EB6D9AB"/>
    <w:rsid w:val="4EB9E509"/>
    <w:rsid w:val="4EBBCFA9"/>
    <w:rsid w:val="4EBCFDAC"/>
    <w:rsid w:val="4EBD3D0A"/>
    <w:rsid w:val="4EBE882C"/>
    <w:rsid w:val="4EBEE4FA"/>
    <w:rsid w:val="4EBFEAA9"/>
    <w:rsid w:val="4EC0AF08"/>
    <w:rsid w:val="4EC0D6EB"/>
    <w:rsid w:val="4EC20CE2"/>
    <w:rsid w:val="4EC58BEE"/>
    <w:rsid w:val="4EC5908F"/>
    <w:rsid w:val="4EC762D3"/>
    <w:rsid w:val="4EC8DED2"/>
    <w:rsid w:val="4ECA6F68"/>
    <w:rsid w:val="4ECD23AB"/>
    <w:rsid w:val="4ECDCB9D"/>
    <w:rsid w:val="4ECE8F78"/>
    <w:rsid w:val="4ED1923A"/>
    <w:rsid w:val="4ED20B89"/>
    <w:rsid w:val="4ED293FA"/>
    <w:rsid w:val="4ED2A7DE"/>
    <w:rsid w:val="4ED4DFDC"/>
    <w:rsid w:val="4EDF6362"/>
    <w:rsid w:val="4EDFC5F1"/>
    <w:rsid w:val="4EE1BCB6"/>
    <w:rsid w:val="4EE622B8"/>
    <w:rsid w:val="4EE6D928"/>
    <w:rsid w:val="4EE6E7DB"/>
    <w:rsid w:val="4EE753B9"/>
    <w:rsid w:val="4EE89E59"/>
    <w:rsid w:val="4EE8A458"/>
    <w:rsid w:val="4EEB7127"/>
    <w:rsid w:val="4EEBDA2C"/>
    <w:rsid w:val="4EED780B"/>
    <w:rsid w:val="4EEE435E"/>
    <w:rsid w:val="4EEEB4F5"/>
    <w:rsid w:val="4EEFE005"/>
    <w:rsid w:val="4EF024C8"/>
    <w:rsid w:val="4EF39081"/>
    <w:rsid w:val="4EF48CA7"/>
    <w:rsid w:val="4EF685F4"/>
    <w:rsid w:val="4EF6C41C"/>
    <w:rsid w:val="4EF74515"/>
    <w:rsid w:val="4EF7A191"/>
    <w:rsid w:val="4EF9C329"/>
    <w:rsid w:val="4EFFB52B"/>
    <w:rsid w:val="4F046B8A"/>
    <w:rsid w:val="4F0506D7"/>
    <w:rsid w:val="4F053F41"/>
    <w:rsid w:val="4F069932"/>
    <w:rsid w:val="4F06B0C6"/>
    <w:rsid w:val="4F080B17"/>
    <w:rsid w:val="4F08DAE0"/>
    <w:rsid w:val="4F09E2E8"/>
    <w:rsid w:val="4F0A04A1"/>
    <w:rsid w:val="4F0DEAC2"/>
    <w:rsid w:val="4F10750C"/>
    <w:rsid w:val="4F126139"/>
    <w:rsid w:val="4F12ED7F"/>
    <w:rsid w:val="4F138708"/>
    <w:rsid w:val="4F14E7CE"/>
    <w:rsid w:val="4F158EFD"/>
    <w:rsid w:val="4F15C24D"/>
    <w:rsid w:val="4F16E755"/>
    <w:rsid w:val="4F1DE9A7"/>
    <w:rsid w:val="4F1FA7BB"/>
    <w:rsid w:val="4F20E387"/>
    <w:rsid w:val="4F23CA69"/>
    <w:rsid w:val="4F25B37C"/>
    <w:rsid w:val="4F27CE2B"/>
    <w:rsid w:val="4F288138"/>
    <w:rsid w:val="4F29BC50"/>
    <w:rsid w:val="4F2ADE0B"/>
    <w:rsid w:val="4F30C206"/>
    <w:rsid w:val="4F3152DC"/>
    <w:rsid w:val="4F348F4F"/>
    <w:rsid w:val="4F354006"/>
    <w:rsid w:val="4F355623"/>
    <w:rsid w:val="4F357AEE"/>
    <w:rsid w:val="4F36639F"/>
    <w:rsid w:val="4F3675F8"/>
    <w:rsid w:val="4F3BDB21"/>
    <w:rsid w:val="4F3E4F0F"/>
    <w:rsid w:val="4F3EEA43"/>
    <w:rsid w:val="4F44139A"/>
    <w:rsid w:val="4F461121"/>
    <w:rsid w:val="4F467173"/>
    <w:rsid w:val="4F46D9FA"/>
    <w:rsid w:val="4F46DD70"/>
    <w:rsid w:val="4F4BB2DB"/>
    <w:rsid w:val="4F4C1850"/>
    <w:rsid w:val="4F4CB025"/>
    <w:rsid w:val="4F4DD70A"/>
    <w:rsid w:val="4F520EAB"/>
    <w:rsid w:val="4F55754A"/>
    <w:rsid w:val="4F57368D"/>
    <w:rsid w:val="4F592A0B"/>
    <w:rsid w:val="4F599F86"/>
    <w:rsid w:val="4F5A1F52"/>
    <w:rsid w:val="4F5B2991"/>
    <w:rsid w:val="4F5B54B3"/>
    <w:rsid w:val="4F5C1F4B"/>
    <w:rsid w:val="4F5CFAD1"/>
    <w:rsid w:val="4F5E751D"/>
    <w:rsid w:val="4F5EFDEB"/>
    <w:rsid w:val="4F5FC0BE"/>
    <w:rsid w:val="4F6004FE"/>
    <w:rsid w:val="4F6026FB"/>
    <w:rsid w:val="4F606059"/>
    <w:rsid w:val="4F629A52"/>
    <w:rsid w:val="4F639D1C"/>
    <w:rsid w:val="4F66E0E1"/>
    <w:rsid w:val="4F66E807"/>
    <w:rsid w:val="4F67F32E"/>
    <w:rsid w:val="4F68A216"/>
    <w:rsid w:val="4F693D9A"/>
    <w:rsid w:val="4F69A1EB"/>
    <w:rsid w:val="4F6B9DB8"/>
    <w:rsid w:val="4F6BC212"/>
    <w:rsid w:val="4F6C1063"/>
    <w:rsid w:val="4F6C3701"/>
    <w:rsid w:val="4F6EBA21"/>
    <w:rsid w:val="4F6F44BD"/>
    <w:rsid w:val="4F6F6276"/>
    <w:rsid w:val="4F71461F"/>
    <w:rsid w:val="4F760C59"/>
    <w:rsid w:val="4F76313D"/>
    <w:rsid w:val="4F768CE0"/>
    <w:rsid w:val="4F76D75E"/>
    <w:rsid w:val="4F7711E5"/>
    <w:rsid w:val="4F77399E"/>
    <w:rsid w:val="4F7946FB"/>
    <w:rsid w:val="4F798100"/>
    <w:rsid w:val="4F7B167F"/>
    <w:rsid w:val="4F7BEC46"/>
    <w:rsid w:val="4F7C629C"/>
    <w:rsid w:val="4F7CDD84"/>
    <w:rsid w:val="4F7E239F"/>
    <w:rsid w:val="4F805AFD"/>
    <w:rsid w:val="4F830DB8"/>
    <w:rsid w:val="4F8449FB"/>
    <w:rsid w:val="4F88348A"/>
    <w:rsid w:val="4F892E74"/>
    <w:rsid w:val="4F898859"/>
    <w:rsid w:val="4F8B4C95"/>
    <w:rsid w:val="4F8C2499"/>
    <w:rsid w:val="4F8C618C"/>
    <w:rsid w:val="4F8E9869"/>
    <w:rsid w:val="4F8FFAF8"/>
    <w:rsid w:val="4F946D5E"/>
    <w:rsid w:val="4F94DFF0"/>
    <w:rsid w:val="4F94FFC7"/>
    <w:rsid w:val="4F956649"/>
    <w:rsid w:val="4F99C6D5"/>
    <w:rsid w:val="4F9D74D2"/>
    <w:rsid w:val="4F9D7BC7"/>
    <w:rsid w:val="4F9FBB62"/>
    <w:rsid w:val="4F9FD78F"/>
    <w:rsid w:val="4FA06AFB"/>
    <w:rsid w:val="4FA7F920"/>
    <w:rsid w:val="4FA93F41"/>
    <w:rsid w:val="4FAB359D"/>
    <w:rsid w:val="4FB1B2AB"/>
    <w:rsid w:val="4FB2BFDD"/>
    <w:rsid w:val="4FB2DC7B"/>
    <w:rsid w:val="4FB4317B"/>
    <w:rsid w:val="4FB60530"/>
    <w:rsid w:val="4FBDF4C1"/>
    <w:rsid w:val="4FBEB6AA"/>
    <w:rsid w:val="4FC0E89F"/>
    <w:rsid w:val="4FC16583"/>
    <w:rsid w:val="4FC3DFD9"/>
    <w:rsid w:val="4FC40444"/>
    <w:rsid w:val="4FC48C7C"/>
    <w:rsid w:val="4FC6D042"/>
    <w:rsid w:val="4FC88FE5"/>
    <w:rsid w:val="4FC89F00"/>
    <w:rsid w:val="4FC9D618"/>
    <w:rsid w:val="4FCA04DB"/>
    <w:rsid w:val="4FCE2731"/>
    <w:rsid w:val="4FD09AD4"/>
    <w:rsid w:val="4FD0B830"/>
    <w:rsid w:val="4FD6CFD0"/>
    <w:rsid w:val="4FD8CAB5"/>
    <w:rsid w:val="4FDA6458"/>
    <w:rsid w:val="4FDBD688"/>
    <w:rsid w:val="4FDD9503"/>
    <w:rsid w:val="4FDE21BB"/>
    <w:rsid w:val="4FE0815F"/>
    <w:rsid w:val="4FE14C0F"/>
    <w:rsid w:val="4FE1840F"/>
    <w:rsid w:val="4FE2A2E1"/>
    <w:rsid w:val="4FE2DF16"/>
    <w:rsid w:val="4FE43306"/>
    <w:rsid w:val="4FE5127F"/>
    <w:rsid w:val="4FE5587D"/>
    <w:rsid w:val="4FEBA636"/>
    <w:rsid w:val="4FEBE3B7"/>
    <w:rsid w:val="4FEBE452"/>
    <w:rsid w:val="4FEC3284"/>
    <w:rsid w:val="4FEF5ACD"/>
    <w:rsid w:val="4FF29879"/>
    <w:rsid w:val="4FF4E5A5"/>
    <w:rsid w:val="4FF5238A"/>
    <w:rsid w:val="4FF6D72D"/>
    <w:rsid w:val="4FF97F20"/>
    <w:rsid w:val="4FFA5EF2"/>
    <w:rsid w:val="4FFAD42A"/>
    <w:rsid w:val="4FFB8F06"/>
    <w:rsid w:val="4FFD41B8"/>
    <w:rsid w:val="4FFDCCCF"/>
    <w:rsid w:val="4FFF287A"/>
    <w:rsid w:val="50013105"/>
    <w:rsid w:val="50019C6B"/>
    <w:rsid w:val="5004F852"/>
    <w:rsid w:val="5008345F"/>
    <w:rsid w:val="500935C0"/>
    <w:rsid w:val="5009EFA7"/>
    <w:rsid w:val="500C5540"/>
    <w:rsid w:val="500DE702"/>
    <w:rsid w:val="501078F8"/>
    <w:rsid w:val="50115BE0"/>
    <w:rsid w:val="5011E56F"/>
    <w:rsid w:val="5014DA12"/>
    <w:rsid w:val="5017BC92"/>
    <w:rsid w:val="5018A32A"/>
    <w:rsid w:val="501A7F01"/>
    <w:rsid w:val="501D22A6"/>
    <w:rsid w:val="501E092B"/>
    <w:rsid w:val="502342D0"/>
    <w:rsid w:val="502592A9"/>
    <w:rsid w:val="502596E6"/>
    <w:rsid w:val="50263B49"/>
    <w:rsid w:val="5026688B"/>
    <w:rsid w:val="5026DC58"/>
    <w:rsid w:val="50299830"/>
    <w:rsid w:val="502A40A2"/>
    <w:rsid w:val="502B1378"/>
    <w:rsid w:val="502BB28F"/>
    <w:rsid w:val="502BBC1C"/>
    <w:rsid w:val="502D39AA"/>
    <w:rsid w:val="502EA927"/>
    <w:rsid w:val="502FAC04"/>
    <w:rsid w:val="50302A97"/>
    <w:rsid w:val="50302DEB"/>
    <w:rsid w:val="50309650"/>
    <w:rsid w:val="50318359"/>
    <w:rsid w:val="5031CD4E"/>
    <w:rsid w:val="503209AA"/>
    <w:rsid w:val="50321C06"/>
    <w:rsid w:val="5032F53F"/>
    <w:rsid w:val="5035578D"/>
    <w:rsid w:val="5035C283"/>
    <w:rsid w:val="50373A4A"/>
    <w:rsid w:val="5037EB81"/>
    <w:rsid w:val="503974F5"/>
    <w:rsid w:val="503A94FC"/>
    <w:rsid w:val="503BBEA9"/>
    <w:rsid w:val="503DFEA5"/>
    <w:rsid w:val="503FF8E9"/>
    <w:rsid w:val="5040C2D6"/>
    <w:rsid w:val="50428F8A"/>
    <w:rsid w:val="5042B1F9"/>
    <w:rsid w:val="5044FD3D"/>
    <w:rsid w:val="5045ECDD"/>
    <w:rsid w:val="50470348"/>
    <w:rsid w:val="50471196"/>
    <w:rsid w:val="5047544C"/>
    <w:rsid w:val="5047C4FA"/>
    <w:rsid w:val="5047F36F"/>
    <w:rsid w:val="50486F25"/>
    <w:rsid w:val="50492F3F"/>
    <w:rsid w:val="504B8609"/>
    <w:rsid w:val="504C65CF"/>
    <w:rsid w:val="504DCE06"/>
    <w:rsid w:val="504F2587"/>
    <w:rsid w:val="50538433"/>
    <w:rsid w:val="5055223D"/>
    <w:rsid w:val="505635BB"/>
    <w:rsid w:val="50581E46"/>
    <w:rsid w:val="50595EDD"/>
    <w:rsid w:val="5059B4D1"/>
    <w:rsid w:val="505B76C8"/>
    <w:rsid w:val="505BF90A"/>
    <w:rsid w:val="505C679B"/>
    <w:rsid w:val="505DD650"/>
    <w:rsid w:val="505E3633"/>
    <w:rsid w:val="505F4D88"/>
    <w:rsid w:val="5062729B"/>
    <w:rsid w:val="5063ECA1"/>
    <w:rsid w:val="50672342"/>
    <w:rsid w:val="506768B0"/>
    <w:rsid w:val="506A697B"/>
    <w:rsid w:val="506BD448"/>
    <w:rsid w:val="506D5796"/>
    <w:rsid w:val="506F54E7"/>
    <w:rsid w:val="5070B83D"/>
    <w:rsid w:val="5073AC95"/>
    <w:rsid w:val="5073E659"/>
    <w:rsid w:val="50765143"/>
    <w:rsid w:val="50766208"/>
    <w:rsid w:val="507AACB3"/>
    <w:rsid w:val="507D3FEF"/>
    <w:rsid w:val="5081672E"/>
    <w:rsid w:val="5081C9E6"/>
    <w:rsid w:val="5083DCD1"/>
    <w:rsid w:val="5085DC9C"/>
    <w:rsid w:val="50886149"/>
    <w:rsid w:val="50892132"/>
    <w:rsid w:val="508991B3"/>
    <w:rsid w:val="508AF33A"/>
    <w:rsid w:val="508BC68E"/>
    <w:rsid w:val="508CEBDB"/>
    <w:rsid w:val="509150DE"/>
    <w:rsid w:val="509186B1"/>
    <w:rsid w:val="5095062F"/>
    <w:rsid w:val="5095F1A8"/>
    <w:rsid w:val="50960C09"/>
    <w:rsid w:val="50969295"/>
    <w:rsid w:val="509AA3D4"/>
    <w:rsid w:val="509CE59E"/>
    <w:rsid w:val="509D7A70"/>
    <w:rsid w:val="509E4F7C"/>
    <w:rsid w:val="509E7D6B"/>
    <w:rsid w:val="50A0BBFA"/>
    <w:rsid w:val="50A10697"/>
    <w:rsid w:val="50A209FD"/>
    <w:rsid w:val="50A2AD69"/>
    <w:rsid w:val="50A5EC45"/>
    <w:rsid w:val="50A7F642"/>
    <w:rsid w:val="50A9B3B5"/>
    <w:rsid w:val="50A9DACF"/>
    <w:rsid w:val="50AA6C8E"/>
    <w:rsid w:val="50AAC13D"/>
    <w:rsid w:val="50ABCD9B"/>
    <w:rsid w:val="50ABD119"/>
    <w:rsid w:val="50AC6266"/>
    <w:rsid w:val="50AD8109"/>
    <w:rsid w:val="50ADEDC4"/>
    <w:rsid w:val="50AF4FA0"/>
    <w:rsid w:val="50AF6BAB"/>
    <w:rsid w:val="50B05480"/>
    <w:rsid w:val="50B35990"/>
    <w:rsid w:val="50B38DF3"/>
    <w:rsid w:val="50BB015D"/>
    <w:rsid w:val="50BBE855"/>
    <w:rsid w:val="50BC912E"/>
    <w:rsid w:val="50BE7E33"/>
    <w:rsid w:val="50BE7F20"/>
    <w:rsid w:val="50BF1332"/>
    <w:rsid w:val="50BF7425"/>
    <w:rsid w:val="50C08226"/>
    <w:rsid w:val="50C1930A"/>
    <w:rsid w:val="50C1C3D2"/>
    <w:rsid w:val="50C391A6"/>
    <w:rsid w:val="50C74982"/>
    <w:rsid w:val="50C8905E"/>
    <w:rsid w:val="50C9702D"/>
    <w:rsid w:val="50CAFCA5"/>
    <w:rsid w:val="50CB787F"/>
    <w:rsid w:val="50CD2CB2"/>
    <w:rsid w:val="50CE07E3"/>
    <w:rsid w:val="50CE099A"/>
    <w:rsid w:val="50CE18D5"/>
    <w:rsid w:val="50D04F1A"/>
    <w:rsid w:val="50D19852"/>
    <w:rsid w:val="50D8F582"/>
    <w:rsid w:val="50D9379A"/>
    <w:rsid w:val="50DC4D1D"/>
    <w:rsid w:val="50DDBAA1"/>
    <w:rsid w:val="50E0A923"/>
    <w:rsid w:val="50E0E8C9"/>
    <w:rsid w:val="50E30023"/>
    <w:rsid w:val="50E5E7AA"/>
    <w:rsid w:val="50E6502F"/>
    <w:rsid w:val="50E6FB2A"/>
    <w:rsid w:val="50E7A6F4"/>
    <w:rsid w:val="50E9397F"/>
    <w:rsid w:val="50EAB725"/>
    <w:rsid w:val="50EAE5A4"/>
    <w:rsid w:val="50EE8924"/>
    <w:rsid w:val="50EFD3F9"/>
    <w:rsid w:val="50F082CC"/>
    <w:rsid w:val="50F12E8B"/>
    <w:rsid w:val="50F3770F"/>
    <w:rsid w:val="50F398ED"/>
    <w:rsid w:val="50F83CDC"/>
    <w:rsid w:val="50FCEA8A"/>
    <w:rsid w:val="5100FCAE"/>
    <w:rsid w:val="5102A192"/>
    <w:rsid w:val="510318D9"/>
    <w:rsid w:val="51098DE1"/>
    <w:rsid w:val="510C72E7"/>
    <w:rsid w:val="510E32AA"/>
    <w:rsid w:val="510E3E4F"/>
    <w:rsid w:val="510E59F1"/>
    <w:rsid w:val="510F0CA7"/>
    <w:rsid w:val="510F3F5A"/>
    <w:rsid w:val="510F72C1"/>
    <w:rsid w:val="51127DA0"/>
    <w:rsid w:val="5114444C"/>
    <w:rsid w:val="5115722B"/>
    <w:rsid w:val="5118E573"/>
    <w:rsid w:val="511A6E4D"/>
    <w:rsid w:val="511AEC57"/>
    <w:rsid w:val="511CF5C9"/>
    <w:rsid w:val="511FE6C9"/>
    <w:rsid w:val="5120D263"/>
    <w:rsid w:val="51211086"/>
    <w:rsid w:val="5121E449"/>
    <w:rsid w:val="51273C39"/>
    <w:rsid w:val="51285AAE"/>
    <w:rsid w:val="51287FC3"/>
    <w:rsid w:val="5128CC87"/>
    <w:rsid w:val="512ABAFD"/>
    <w:rsid w:val="512B7293"/>
    <w:rsid w:val="512D7C3B"/>
    <w:rsid w:val="512E8EF2"/>
    <w:rsid w:val="51304A74"/>
    <w:rsid w:val="5131D29E"/>
    <w:rsid w:val="5134A73A"/>
    <w:rsid w:val="513A2F56"/>
    <w:rsid w:val="513A6E3A"/>
    <w:rsid w:val="513B2E26"/>
    <w:rsid w:val="513F3EE3"/>
    <w:rsid w:val="51411BE4"/>
    <w:rsid w:val="5141CC62"/>
    <w:rsid w:val="51427D90"/>
    <w:rsid w:val="5142D43C"/>
    <w:rsid w:val="51478E32"/>
    <w:rsid w:val="514A232D"/>
    <w:rsid w:val="514D9CF7"/>
    <w:rsid w:val="51500692"/>
    <w:rsid w:val="51517432"/>
    <w:rsid w:val="51528C17"/>
    <w:rsid w:val="51533F67"/>
    <w:rsid w:val="51535183"/>
    <w:rsid w:val="51565DB0"/>
    <w:rsid w:val="5157CDAB"/>
    <w:rsid w:val="5158EF71"/>
    <w:rsid w:val="51592545"/>
    <w:rsid w:val="515A5153"/>
    <w:rsid w:val="515CB895"/>
    <w:rsid w:val="51600133"/>
    <w:rsid w:val="516173DD"/>
    <w:rsid w:val="5165E71E"/>
    <w:rsid w:val="5167F8AE"/>
    <w:rsid w:val="5169038E"/>
    <w:rsid w:val="516D0282"/>
    <w:rsid w:val="51731B97"/>
    <w:rsid w:val="517331B2"/>
    <w:rsid w:val="5173613A"/>
    <w:rsid w:val="51737E19"/>
    <w:rsid w:val="5174DD28"/>
    <w:rsid w:val="5174E718"/>
    <w:rsid w:val="51756917"/>
    <w:rsid w:val="517722EC"/>
    <w:rsid w:val="5179C789"/>
    <w:rsid w:val="517ACD8B"/>
    <w:rsid w:val="518033A4"/>
    <w:rsid w:val="51808C8C"/>
    <w:rsid w:val="5181FBA5"/>
    <w:rsid w:val="5182FC4A"/>
    <w:rsid w:val="5183A7B9"/>
    <w:rsid w:val="5184610F"/>
    <w:rsid w:val="518BF2BF"/>
    <w:rsid w:val="518D195C"/>
    <w:rsid w:val="518D2A48"/>
    <w:rsid w:val="518DF55A"/>
    <w:rsid w:val="518F5C43"/>
    <w:rsid w:val="518FFDDE"/>
    <w:rsid w:val="5190EEDC"/>
    <w:rsid w:val="51928570"/>
    <w:rsid w:val="51928B08"/>
    <w:rsid w:val="519716A0"/>
    <w:rsid w:val="5197C2D1"/>
    <w:rsid w:val="519A3992"/>
    <w:rsid w:val="519A8165"/>
    <w:rsid w:val="519AC992"/>
    <w:rsid w:val="519D2A07"/>
    <w:rsid w:val="51A2D9C1"/>
    <w:rsid w:val="51A2DE06"/>
    <w:rsid w:val="51A48D15"/>
    <w:rsid w:val="51A51D36"/>
    <w:rsid w:val="51AB572E"/>
    <w:rsid w:val="51AB66A8"/>
    <w:rsid w:val="51AC0AD5"/>
    <w:rsid w:val="51AC84BA"/>
    <w:rsid w:val="51ACB99B"/>
    <w:rsid w:val="51AE2587"/>
    <w:rsid w:val="51AE9E00"/>
    <w:rsid w:val="51B0401A"/>
    <w:rsid w:val="51B0492C"/>
    <w:rsid w:val="51B14639"/>
    <w:rsid w:val="51B3C1C1"/>
    <w:rsid w:val="51B3C7C6"/>
    <w:rsid w:val="51B4C490"/>
    <w:rsid w:val="51B8888C"/>
    <w:rsid w:val="51B936F8"/>
    <w:rsid w:val="51B9F50B"/>
    <w:rsid w:val="51BA2CBE"/>
    <w:rsid w:val="51BA68B3"/>
    <w:rsid w:val="51BB3E5C"/>
    <w:rsid w:val="51BBFEDA"/>
    <w:rsid w:val="51BDE8D0"/>
    <w:rsid w:val="51BEB87E"/>
    <w:rsid w:val="51BF6028"/>
    <w:rsid w:val="51C0167B"/>
    <w:rsid w:val="51C0A5E8"/>
    <w:rsid w:val="51C0B96D"/>
    <w:rsid w:val="51C169E5"/>
    <w:rsid w:val="51C2A195"/>
    <w:rsid w:val="51C32CEA"/>
    <w:rsid w:val="51C3E05B"/>
    <w:rsid w:val="51C5256E"/>
    <w:rsid w:val="51C542DB"/>
    <w:rsid w:val="51C76C5A"/>
    <w:rsid w:val="51C87B6A"/>
    <w:rsid w:val="51D07097"/>
    <w:rsid w:val="51D1852B"/>
    <w:rsid w:val="51D30649"/>
    <w:rsid w:val="51D36F15"/>
    <w:rsid w:val="51D551CC"/>
    <w:rsid w:val="51D7CCBA"/>
    <w:rsid w:val="51DA28D5"/>
    <w:rsid w:val="51DA77C1"/>
    <w:rsid w:val="51DAB7DD"/>
    <w:rsid w:val="51DB4E18"/>
    <w:rsid w:val="51DBA4DC"/>
    <w:rsid w:val="51DC2B5F"/>
    <w:rsid w:val="51DDB7CD"/>
    <w:rsid w:val="51E4D4FA"/>
    <w:rsid w:val="51E522F5"/>
    <w:rsid w:val="51E6D051"/>
    <w:rsid w:val="51E907CD"/>
    <w:rsid w:val="51E98634"/>
    <w:rsid w:val="51EB232E"/>
    <w:rsid w:val="51EB39DF"/>
    <w:rsid w:val="51EC53F7"/>
    <w:rsid w:val="51ECCF50"/>
    <w:rsid w:val="51EE8DE3"/>
    <w:rsid w:val="51EF8177"/>
    <w:rsid w:val="51F058E0"/>
    <w:rsid w:val="51F197D7"/>
    <w:rsid w:val="51F58910"/>
    <w:rsid w:val="51F99C2F"/>
    <w:rsid w:val="51FB89C2"/>
    <w:rsid w:val="51FCABD4"/>
    <w:rsid w:val="51FCC5FA"/>
    <w:rsid w:val="5200D24E"/>
    <w:rsid w:val="520146AF"/>
    <w:rsid w:val="52043AC5"/>
    <w:rsid w:val="5206C4C5"/>
    <w:rsid w:val="520876A4"/>
    <w:rsid w:val="520927B4"/>
    <w:rsid w:val="52098D0D"/>
    <w:rsid w:val="520AB134"/>
    <w:rsid w:val="520B0930"/>
    <w:rsid w:val="520B6573"/>
    <w:rsid w:val="520B6BED"/>
    <w:rsid w:val="520C3C91"/>
    <w:rsid w:val="520C78B2"/>
    <w:rsid w:val="520CAA27"/>
    <w:rsid w:val="520DA282"/>
    <w:rsid w:val="520E4E63"/>
    <w:rsid w:val="521137A3"/>
    <w:rsid w:val="52140E03"/>
    <w:rsid w:val="521417B5"/>
    <w:rsid w:val="5214ED95"/>
    <w:rsid w:val="5215B611"/>
    <w:rsid w:val="52189B61"/>
    <w:rsid w:val="521AC875"/>
    <w:rsid w:val="521BD543"/>
    <w:rsid w:val="521C8A42"/>
    <w:rsid w:val="5220E195"/>
    <w:rsid w:val="52224739"/>
    <w:rsid w:val="5224BAF1"/>
    <w:rsid w:val="52255EE3"/>
    <w:rsid w:val="52262005"/>
    <w:rsid w:val="522D2392"/>
    <w:rsid w:val="522F399D"/>
    <w:rsid w:val="5230ABB7"/>
    <w:rsid w:val="5231A20F"/>
    <w:rsid w:val="52330563"/>
    <w:rsid w:val="523317CC"/>
    <w:rsid w:val="52352EA2"/>
    <w:rsid w:val="5237FDD6"/>
    <w:rsid w:val="52382769"/>
    <w:rsid w:val="523A934C"/>
    <w:rsid w:val="523EA777"/>
    <w:rsid w:val="523FF40D"/>
    <w:rsid w:val="5244C345"/>
    <w:rsid w:val="5247824D"/>
    <w:rsid w:val="524C4FAB"/>
    <w:rsid w:val="524D69E1"/>
    <w:rsid w:val="524F19B3"/>
    <w:rsid w:val="524F44F3"/>
    <w:rsid w:val="5252C7BF"/>
    <w:rsid w:val="5256455B"/>
    <w:rsid w:val="525660F1"/>
    <w:rsid w:val="5259933F"/>
    <w:rsid w:val="525A4E2F"/>
    <w:rsid w:val="525FBD4D"/>
    <w:rsid w:val="526088B3"/>
    <w:rsid w:val="5261A87E"/>
    <w:rsid w:val="5262148B"/>
    <w:rsid w:val="52633DF3"/>
    <w:rsid w:val="5263BA4D"/>
    <w:rsid w:val="5266736C"/>
    <w:rsid w:val="5266E85F"/>
    <w:rsid w:val="52689F50"/>
    <w:rsid w:val="52690E4B"/>
    <w:rsid w:val="52693167"/>
    <w:rsid w:val="52693B75"/>
    <w:rsid w:val="526A56E8"/>
    <w:rsid w:val="526B6A37"/>
    <w:rsid w:val="526E370B"/>
    <w:rsid w:val="526FF9B2"/>
    <w:rsid w:val="5270DE63"/>
    <w:rsid w:val="52736E65"/>
    <w:rsid w:val="5274E241"/>
    <w:rsid w:val="5276E2CC"/>
    <w:rsid w:val="527748A6"/>
    <w:rsid w:val="5277A0B3"/>
    <w:rsid w:val="52782F8B"/>
    <w:rsid w:val="527854D5"/>
    <w:rsid w:val="52785D8E"/>
    <w:rsid w:val="527B4184"/>
    <w:rsid w:val="527C0D0A"/>
    <w:rsid w:val="52818D74"/>
    <w:rsid w:val="5282D21E"/>
    <w:rsid w:val="52830E3B"/>
    <w:rsid w:val="5284C132"/>
    <w:rsid w:val="5285B2AE"/>
    <w:rsid w:val="528633BD"/>
    <w:rsid w:val="5287567B"/>
    <w:rsid w:val="5287AC6C"/>
    <w:rsid w:val="528932D3"/>
    <w:rsid w:val="52898A3A"/>
    <w:rsid w:val="52899E44"/>
    <w:rsid w:val="528A05FE"/>
    <w:rsid w:val="528B5136"/>
    <w:rsid w:val="528C7389"/>
    <w:rsid w:val="529521D0"/>
    <w:rsid w:val="5295E1F5"/>
    <w:rsid w:val="5296329E"/>
    <w:rsid w:val="52981574"/>
    <w:rsid w:val="52987BF4"/>
    <w:rsid w:val="52995BF6"/>
    <w:rsid w:val="5299CB8D"/>
    <w:rsid w:val="5299EDFB"/>
    <w:rsid w:val="529A0AEB"/>
    <w:rsid w:val="529D3EDC"/>
    <w:rsid w:val="529E106C"/>
    <w:rsid w:val="52A0855D"/>
    <w:rsid w:val="52A1112E"/>
    <w:rsid w:val="52A4831E"/>
    <w:rsid w:val="52A98630"/>
    <w:rsid w:val="52ACBA06"/>
    <w:rsid w:val="52AD7D93"/>
    <w:rsid w:val="52B268B8"/>
    <w:rsid w:val="52B70FC0"/>
    <w:rsid w:val="52B84D0F"/>
    <w:rsid w:val="52B8EB81"/>
    <w:rsid w:val="52BA996D"/>
    <w:rsid w:val="52BD1F6E"/>
    <w:rsid w:val="52BD8860"/>
    <w:rsid w:val="52C02FF6"/>
    <w:rsid w:val="52C08FB7"/>
    <w:rsid w:val="52C1DD60"/>
    <w:rsid w:val="52C38529"/>
    <w:rsid w:val="52C3A3D4"/>
    <w:rsid w:val="52C3E0EA"/>
    <w:rsid w:val="52C5019F"/>
    <w:rsid w:val="52CA5B66"/>
    <w:rsid w:val="52CB24C2"/>
    <w:rsid w:val="52CD60F3"/>
    <w:rsid w:val="52D11274"/>
    <w:rsid w:val="52D3C4AB"/>
    <w:rsid w:val="52D71CFB"/>
    <w:rsid w:val="52D8D9CD"/>
    <w:rsid w:val="52DD5137"/>
    <w:rsid w:val="52DF4D89"/>
    <w:rsid w:val="52DF82B9"/>
    <w:rsid w:val="52DF8363"/>
    <w:rsid w:val="52E2B58A"/>
    <w:rsid w:val="52E39AFA"/>
    <w:rsid w:val="52E41753"/>
    <w:rsid w:val="52E5010D"/>
    <w:rsid w:val="52E86BD5"/>
    <w:rsid w:val="52ED8C9A"/>
    <w:rsid w:val="52EE0FED"/>
    <w:rsid w:val="52EE3618"/>
    <w:rsid w:val="52F2C7FD"/>
    <w:rsid w:val="52F545A4"/>
    <w:rsid w:val="52F67F82"/>
    <w:rsid w:val="52F821C4"/>
    <w:rsid w:val="52F8B712"/>
    <w:rsid w:val="52F96527"/>
    <w:rsid w:val="52F9D8AE"/>
    <w:rsid w:val="52FAA7A4"/>
    <w:rsid w:val="52FC1878"/>
    <w:rsid w:val="52FC24A6"/>
    <w:rsid w:val="52FC3A0F"/>
    <w:rsid w:val="52FCA9E5"/>
    <w:rsid w:val="530024A3"/>
    <w:rsid w:val="53011F8D"/>
    <w:rsid w:val="5301875B"/>
    <w:rsid w:val="53019139"/>
    <w:rsid w:val="5301C336"/>
    <w:rsid w:val="53046E70"/>
    <w:rsid w:val="5307B13C"/>
    <w:rsid w:val="5308C9D2"/>
    <w:rsid w:val="530960C8"/>
    <w:rsid w:val="530C9671"/>
    <w:rsid w:val="530DC7BD"/>
    <w:rsid w:val="530E1195"/>
    <w:rsid w:val="530F480E"/>
    <w:rsid w:val="53158E02"/>
    <w:rsid w:val="5315B3F3"/>
    <w:rsid w:val="53167F39"/>
    <w:rsid w:val="53177776"/>
    <w:rsid w:val="53186CD0"/>
    <w:rsid w:val="5318EDF3"/>
    <w:rsid w:val="5319D65F"/>
    <w:rsid w:val="531EF078"/>
    <w:rsid w:val="531FFE59"/>
    <w:rsid w:val="53206EC0"/>
    <w:rsid w:val="532B8A82"/>
    <w:rsid w:val="532BDD70"/>
    <w:rsid w:val="53313305"/>
    <w:rsid w:val="5331C9C4"/>
    <w:rsid w:val="53329AC4"/>
    <w:rsid w:val="53378A7B"/>
    <w:rsid w:val="53387797"/>
    <w:rsid w:val="533B3BB3"/>
    <w:rsid w:val="533EC417"/>
    <w:rsid w:val="53408EF5"/>
    <w:rsid w:val="53425606"/>
    <w:rsid w:val="534471A3"/>
    <w:rsid w:val="5346EF46"/>
    <w:rsid w:val="5348C861"/>
    <w:rsid w:val="534983C2"/>
    <w:rsid w:val="534B2435"/>
    <w:rsid w:val="534F239F"/>
    <w:rsid w:val="5352AD63"/>
    <w:rsid w:val="53536829"/>
    <w:rsid w:val="5355D562"/>
    <w:rsid w:val="53569345"/>
    <w:rsid w:val="535AD57B"/>
    <w:rsid w:val="535AE145"/>
    <w:rsid w:val="535C68AC"/>
    <w:rsid w:val="535DA8CB"/>
    <w:rsid w:val="535F68CC"/>
    <w:rsid w:val="535FEA20"/>
    <w:rsid w:val="53601CD4"/>
    <w:rsid w:val="536283B7"/>
    <w:rsid w:val="536615DA"/>
    <w:rsid w:val="53678D24"/>
    <w:rsid w:val="53682D35"/>
    <w:rsid w:val="536BB0B7"/>
    <w:rsid w:val="536C607D"/>
    <w:rsid w:val="536D3AF6"/>
    <w:rsid w:val="536F0793"/>
    <w:rsid w:val="5370E006"/>
    <w:rsid w:val="5371B745"/>
    <w:rsid w:val="537344F7"/>
    <w:rsid w:val="537614A3"/>
    <w:rsid w:val="537855B7"/>
    <w:rsid w:val="537885FB"/>
    <w:rsid w:val="5379E143"/>
    <w:rsid w:val="537BD1D3"/>
    <w:rsid w:val="537BFDCD"/>
    <w:rsid w:val="537DB1FA"/>
    <w:rsid w:val="537E6FBB"/>
    <w:rsid w:val="537FEEA1"/>
    <w:rsid w:val="5380171C"/>
    <w:rsid w:val="5380DC31"/>
    <w:rsid w:val="5381E1BC"/>
    <w:rsid w:val="53853FBF"/>
    <w:rsid w:val="538591E1"/>
    <w:rsid w:val="5385AA87"/>
    <w:rsid w:val="53894923"/>
    <w:rsid w:val="538A1D79"/>
    <w:rsid w:val="538B4750"/>
    <w:rsid w:val="538BE1DD"/>
    <w:rsid w:val="538FF3BE"/>
    <w:rsid w:val="53902BC2"/>
    <w:rsid w:val="53925F0E"/>
    <w:rsid w:val="5392673E"/>
    <w:rsid w:val="5394195B"/>
    <w:rsid w:val="5394F672"/>
    <w:rsid w:val="5395C43A"/>
    <w:rsid w:val="539820DE"/>
    <w:rsid w:val="539A43B4"/>
    <w:rsid w:val="539A531C"/>
    <w:rsid w:val="539EB0C8"/>
    <w:rsid w:val="53A080FA"/>
    <w:rsid w:val="53A0EE5C"/>
    <w:rsid w:val="53A427D3"/>
    <w:rsid w:val="53A4D2B2"/>
    <w:rsid w:val="53A5EE24"/>
    <w:rsid w:val="53A6166D"/>
    <w:rsid w:val="53A856E2"/>
    <w:rsid w:val="53A8AA09"/>
    <w:rsid w:val="53A8F9D3"/>
    <w:rsid w:val="53A97C3D"/>
    <w:rsid w:val="53AB43FB"/>
    <w:rsid w:val="53AE6E92"/>
    <w:rsid w:val="53AF2320"/>
    <w:rsid w:val="53B372CC"/>
    <w:rsid w:val="53B3C601"/>
    <w:rsid w:val="53B6BA15"/>
    <w:rsid w:val="53B799A4"/>
    <w:rsid w:val="53BAE5AE"/>
    <w:rsid w:val="53BC2282"/>
    <w:rsid w:val="53BD9144"/>
    <w:rsid w:val="53BE8AA6"/>
    <w:rsid w:val="53C108C7"/>
    <w:rsid w:val="53C16449"/>
    <w:rsid w:val="53C42589"/>
    <w:rsid w:val="53C49A3A"/>
    <w:rsid w:val="53C84899"/>
    <w:rsid w:val="53C94DE9"/>
    <w:rsid w:val="53CB85DD"/>
    <w:rsid w:val="53CF2C39"/>
    <w:rsid w:val="53D0E911"/>
    <w:rsid w:val="53D20636"/>
    <w:rsid w:val="53D332F9"/>
    <w:rsid w:val="53D4DA84"/>
    <w:rsid w:val="53D4E9C5"/>
    <w:rsid w:val="53D84A2B"/>
    <w:rsid w:val="53D9E04A"/>
    <w:rsid w:val="53DC1591"/>
    <w:rsid w:val="53E08AEB"/>
    <w:rsid w:val="53E1049A"/>
    <w:rsid w:val="53E1429E"/>
    <w:rsid w:val="53E173FA"/>
    <w:rsid w:val="53E58780"/>
    <w:rsid w:val="53E81144"/>
    <w:rsid w:val="53E935D1"/>
    <w:rsid w:val="53E9990C"/>
    <w:rsid w:val="53E9AC93"/>
    <w:rsid w:val="53F13384"/>
    <w:rsid w:val="53F4F206"/>
    <w:rsid w:val="53F55C2C"/>
    <w:rsid w:val="53F69C30"/>
    <w:rsid w:val="53FB183E"/>
    <w:rsid w:val="53FCE115"/>
    <w:rsid w:val="53FDA694"/>
    <w:rsid w:val="53FF502E"/>
    <w:rsid w:val="54000BDE"/>
    <w:rsid w:val="5401276E"/>
    <w:rsid w:val="5402CB65"/>
    <w:rsid w:val="54035981"/>
    <w:rsid w:val="5405DE35"/>
    <w:rsid w:val="54088307"/>
    <w:rsid w:val="5409938A"/>
    <w:rsid w:val="5409B81E"/>
    <w:rsid w:val="540BA4C4"/>
    <w:rsid w:val="540DC9D9"/>
    <w:rsid w:val="54180BF2"/>
    <w:rsid w:val="541D0819"/>
    <w:rsid w:val="541D1BEE"/>
    <w:rsid w:val="541E6112"/>
    <w:rsid w:val="54204150"/>
    <w:rsid w:val="5424494B"/>
    <w:rsid w:val="54264FF3"/>
    <w:rsid w:val="54277F87"/>
    <w:rsid w:val="5427A140"/>
    <w:rsid w:val="5429855F"/>
    <w:rsid w:val="54299A88"/>
    <w:rsid w:val="5429F939"/>
    <w:rsid w:val="542B554F"/>
    <w:rsid w:val="542EA3B9"/>
    <w:rsid w:val="542EAD34"/>
    <w:rsid w:val="5436C6A8"/>
    <w:rsid w:val="543850FC"/>
    <w:rsid w:val="54386857"/>
    <w:rsid w:val="54389B9C"/>
    <w:rsid w:val="5438BDDD"/>
    <w:rsid w:val="543C12E5"/>
    <w:rsid w:val="543D3EFE"/>
    <w:rsid w:val="543F9185"/>
    <w:rsid w:val="5440B7BB"/>
    <w:rsid w:val="5442DECA"/>
    <w:rsid w:val="544394EC"/>
    <w:rsid w:val="5444C952"/>
    <w:rsid w:val="5444E68B"/>
    <w:rsid w:val="544668C0"/>
    <w:rsid w:val="54496F2E"/>
    <w:rsid w:val="544A5A11"/>
    <w:rsid w:val="544C046D"/>
    <w:rsid w:val="544CAD06"/>
    <w:rsid w:val="54501F8C"/>
    <w:rsid w:val="5451175F"/>
    <w:rsid w:val="545695C4"/>
    <w:rsid w:val="5456BC39"/>
    <w:rsid w:val="54578EAC"/>
    <w:rsid w:val="54581D59"/>
    <w:rsid w:val="545834ED"/>
    <w:rsid w:val="545BE37F"/>
    <w:rsid w:val="545C0CDF"/>
    <w:rsid w:val="5460E5AA"/>
    <w:rsid w:val="5461E881"/>
    <w:rsid w:val="5463FB3D"/>
    <w:rsid w:val="54695BD4"/>
    <w:rsid w:val="546A99F7"/>
    <w:rsid w:val="546AEBC2"/>
    <w:rsid w:val="546B28E1"/>
    <w:rsid w:val="546DCDF6"/>
    <w:rsid w:val="546E9F89"/>
    <w:rsid w:val="546F5213"/>
    <w:rsid w:val="54719A51"/>
    <w:rsid w:val="547414D7"/>
    <w:rsid w:val="54751891"/>
    <w:rsid w:val="5475728F"/>
    <w:rsid w:val="54798BCE"/>
    <w:rsid w:val="547A7E94"/>
    <w:rsid w:val="547C9C73"/>
    <w:rsid w:val="547F633E"/>
    <w:rsid w:val="547F844C"/>
    <w:rsid w:val="54819030"/>
    <w:rsid w:val="5483D7CA"/>
    <w:rsid w:val="54861254"/>
    <w:rsid w:val="5487A18D"/>
    <w:rsid w:val="548B14F0"/>
    <w:rsid w:val="548D16D6"/>
    <w:rsid w:val="548DBBC8"/>
    <w:rsid w:val="548DC49B"/>
    <w:rsid w:val="548E5EA4"/>
    <w:rsid w:val="548EFF90"/>
    <w:rsid w:val="548F5EFC"/>
    <w:rsid w:val="549251C4"/>
    <w:rsid w:val="54954704"/>
    <w:rsid w:val="54980EF6"/>
    <w:rsid w:val="54988B6B"/>
    <w:rsid w:val="5498EB8C"/>
    <w:rsid w:val="549A48D4"/>
    <w:rsid w:val="549B21BF"/>
    <w:rsid w:val="549B5983"/>
    <w:rsid w:val="549C747D"/>
    <w:rsid w:val="549CAB94"/>
    <w:rsid w:val="549CBCF6"/>
    <w:rsid w:val="549F747A"/>
    <w:rsid w:val="54A13C93"/>
    <w:rsid w:val="54A2026C"/>
    <w:rsid w:val="54A57860"/>
    <w:rsid w:val="54A83283"/>
    <w:rsid w:val="54A8E4BD"/>
    <w:rsid w:val="54A9AC4F"/>
    <w:rsid w:val="54AB7C9D"/>
    <w:rsid w:val="54B5EA01"/>
    <w:rsid w:val="54B9DEC1"/>
    <w:rsid w:val="54BEA4A2"/>
    <w:rsid w:val="54BED562"/>
    <w:rsid w:val="54BFFB20"/>
    <w:rsid w:val="54C0CF5D"/>
    <w:rsid w:val="54C2D597"/>
    <w:rsid w:val="54C5A98B"/>
    <w:rsid w:val="54C71EB5"/>
    <w:rsid w:val="54C8D770"/>
    <w:rsid w:val="54CA9F5E"/>
    <w:rsid w:val="54CB65FA"/>
    <w:rsid w:val="54CBD14C"/>
    <w:rsid w:val="54CCDD72"/>
    <w:rsid w:val="54CD90CF"/>
    <w:rsid w:val="54CDB8D6"/>
    <w:rsid w:val="54CEA4D1"/>
    <w:rsid w:val="54CEBBA6"/>
    <w:rsid w:val="54D2AF6E"/>
    <w:rsid w:val="54D37A6F"/>
    <w:rsid w:val="54D385F6"/>
    <w:rsid w:val="54D3A9C5"/>
    <w:rsid w:val="54D3C726"/>
    <w:rsid w:val="54D475E8"/>
    <w:rsid w:val="54D4CB9E"/>
    <w:rsid w:val="54D5CF30"/>
    <w:rsid w:val="54D8B018"/>
    <w:rsid w:val="54D9501F"/>
    <w:rsid w:val="54D9CFD4"/>
    <w:rsid w:val="54DCE11A"/>
    <w:rsid w:val="54DEFE18"/>
    <w:rsid w:val="54DFC8DB"/>
    <w:rsid w:val="54E0AA27"/>
    <w:rsid w:val="54E2597B"/>
    <w:rsid w:val="54E527B1"/>
    <w:rsid w:val="54E72521"/>
    <w:rsid w:val="54EBDCE4"/>
    <w:rsid w:val="54EC2A96"/>
    <w:rsid w:val="54EEB4CD"/>
    <w:rsid w:val="54EF00E4"/>
    <w:rsid w:val="54F08B2A"/>
    <w:rsid w:val="54F14D7A"/>
    <w:rsid w:val="54F17F35"/>
    <w:rsid w:val="54F1E90B"/>
    <w:rsid w:val="54F5EAFC"/>
    <w:rsid w:val="54F81269"/>
    <w:rsid w:val="54F8FD37"/>
    <w:rsid w:val="54FB807B"/>
    <w:rsid w:val="54FD74D3"/>
    <w:rsid w:val="54FF8078"/>
    <w:rsid w:val="550044AE"/>
    <w:rsid w:val="5500690B"/>
    <w:rsid w:val="5501AE2D"/>
    <w:rsid w:val="55030174"/>
    <w:rsid w:val="5504DD7F"/>
    <w:rsid w:val="55050E1D"/>
    <w:rsid w:val="55054A67"/>
    <w:rsid w:val="5505A0F1"/>
    <w:rsid w:val="5507AE7C"/>
    <w:rsid w:val="550A101B"/>
    <w:rsid w:val="550A56EE"/>
    <w:rsid w:val="550B3BB1"/>
    <w:rsid w:val="550F7760"/>
    <w:rsid w:val="550FE2AE"/>
    <w:rsid w:val="5510575D"/>
    <w:rsid w:val="55105DAE"/>
    <w:rsid w:val="5511F99D"/>
    <w:rsid w:val="5512A320"/>
    <w:rsid w:val="55144B72"/>
    <w:rsid w:val="551562CE"/>
    <w:rsid w:val="5517796E"/>
    <w:rsid w:val="551C229A"/>
    <w:rsid w:val="551DAD5F"/>
    <w:rsid w:val="551DC399"/>
    <w:rsid w:val="5521D601"/>
    <w:rsid w:val="55226771"/>
    <w:rsid w:val="5522CE6B"/>
    <w:rsid w:val="55239E3B"/>
    <w:rsid w:val="55256FB1"/>
    <w:rsid w:val="5527C4F9"/>
    <w:rsid w:val="5527E393"/>
    <w:rsid w:val="5527EFE4"/>
    <w:rsid w:val="5527F8A2"/>
    <w:rsid w:val="55296F6E"/>
    <w:rsid w:val="552B2B89"/>
    <w:rsid w:val="552E6F20"/>
    <w:rsid w:val="552F73AB"/>
    <w:rsid w:val="5533EB40"/>
    <w:rsid w:val="553611EE"/>
    <w:rsid w:val="5539031C"/>
    <w:rsid w:val="55406AE8"/>
    <w:rsid w:val="55446EA6"/>
    <w:rsid w:val="554CD54C"/>
    <w:rsid w:val="554DF84C"/>
    <w:rsid w:val="555011DF"/>
    <w:rsid w:val="55510C23"/>
    <w:rsid w:val="55522A6D"/>
    <w:rsid w:val="55528D9D"/>
    <w:rsid w:val="55549A6A"/>
    <w:rsid w:val="5555E47A"/>
    <w:rsid w:val="55574E75"/>
    <w:rsid w:val="55579290"/>
    <w:rsid w:val="555A49CE"/>
    <w:rsid w:val="555ACAD5"/>
    <w:rsid w:val="555C90AB"/>
    <w:rsid w:val="555FBED2"/>
    <w:rsid w:val="556247F9"/>
    <w:rsid w:val="55630405"/>
    <w:rsid w:val="5563283E"/>
    <w:rsid w:val="55653B02"/>
    <w:rsid w:val="5566CC21"/>
    <w:rsid w:val="5568B0FC"/>
    <w:rsid w:val="5568CEDF"/>
    <w:rsid w:val="556A4895"/>
    <w:rsid w:val="556B7700"/>
    <w:rsid w:val="556C2879"/>
    <w:rsid w:val="556C28CB"/>
    <w:rsid w:val="55709FD1"/>
    <w:rsid w:val="55715F7F"/>
    <w:rsid w:val="557592D1"/>
    <w:rsid w:val="55771AE9"/>
    <w:rsid w:val="5577414A"/>
    <w:rsid w:val="557812F4"/>
    <w:rsid w:val="557A34B0"/>
    <w:rsid w:val="557A394B"/>
    <w:rsid w:val="557A9160"/>
    <w:rsid w:val="557B8FC5"/>
    <w:rsid w:val="557BB0F7"/>
    <w:rsid w:val="5581801A"/>
    <w:rsid w:val="558210A7"/>
    <w:rsid w:val="5582BD17"/>
    <w:rsid w:val="5582DBEC"/>
    <w:rsid w:val="558949A5"/>
    <w:rsid w:val="558AA15E"/>
    <w:rsid w:val="558D6446"/>
    <w:rsid w:val="558E0C13"/>
    <w:rsid w:val="559284A3"/>
    <w:rsid w:val="5593F2C2"/>
    <w:rsid w:val="55950291"/>
    <w:rsid w:val="5596F731"/>
    <w:rsid w:val="5597CF04"/>
    <w:rsid w:val="55990AD6"/>
    <w:rsid w:val="559A9D77"/>
    <w:rsid w:val="559EA238"/>
    <w:rsid w:val="55A2770B"/>
    <w:rsid w:val="55A42D9E"/>
    <w:rsid w:val="55A6017D"/>
    <w:rsid w:val="55A68B12"/>
    <w:rsid w:val="55A6FB65"/>
    <w:rsid w:val="55A83322"/>
    <w:rsid w:val="55A8A300"/>
    <w:rsid w:val="55AA2E3B"/>
    <w:rsid w:val="55AA3427"/>
    <w:rsid w:val="55AB1275"/>
    <w:rsid w:val="55AB2B98"/>
    <w:rsid w:val="55AD786D"/>
    <w:rsid w:val="55AE84E4"/>
    <w:rsid w:val="55AF1FD9"/>
    <w:rsid w:val="55AF84FA"/>
    <w:rsid w:val="55B0972E"/>
    <w:rsid w:val="55B0ED57"/>
    <w:rsid w:val="55B47561"/>
    <w:rsid w:val="55B530CE"/>
    <w:rsid w:val="55B7F7F8"/>
    <w:rsid w:val="55B80DFB"/>
    <w:rsid w:val="55B83C54"/>
    <w:rsid w:val="55B95DEE"/>
    <w:rsid w:val="55BBE343"/>
    <w:rsid w:val="55C09A48"/>
    <w:rsid w:val="55C0E30C"/>
    <w:rsid w:val="55C229EF"/>
    <w:rsid w:val="55C29EF6"/>
    <w:rsid w:val="55C4C91A"/>
    <w:rsid w:val="55C57CDE"/>
    <w:rsid w:val="55C5A458"/>
    <w:rsid w:val="55C69963"/>
    <w:rsid w:val="55C7AEB3"/>
    <w:rsid w:val="55C7AF37"/>
    <w:rsid w:val="55C7C1EF"/>
    <w:rsid w:val="55C9074D"/>
    <w:rsid w:val="55CCB135"/>
    <w:rsid w:val="55CD212A"/>
    <w:rsid w:val="55CF53FB"/>
    <w:rsid w:val="55CF5670"/>
    <w:rsid w:val="55CFC81F"/>
    <w:rsid w:val="55D23027"/>
    <w:rsid w:val="55D24D84"/>
    <w:rsid w:val="55D3C206"/>
    <w:rsid w:val="55D86D6B"/>
    <w:rsid w:val="55D9051B"/>
    <w:rsid w:val="55D9CA1D"/>
    <w:rsid w:val="55DA26FD"/>
    <w:rsid w:val="55DB5183"/>
    <w:rsid w:val="55DB573C"/>
    <w:rsid w:val="55DBFC30"/>
    <w:rsid w:val="55DCE914"/>
    <w:rsid w:val="55DD9929"/>
    <w:rsid w:val="55DE25B1"/>
    <w:rsid w:val="55DE348E"/>
    <w:rsid w:val="55DEB894"/>
    <w:rsid w:val="55E0AF37"/>
    <w:rsid w:val="55E19A39"/>
    <w:rsid w:val="55E2FA4A"/>
    <w:rsid w:val="55E5795A"/>
    <w:rsid w:val="55E5F466"/>
    <w:rsid w:val="55E88CBA"/>
    <w:rsid w:val="55EBCFFA"/>
    <w:rsid w:val="55EC6A92"/>
    <w:rsid w:val="55EED847"/>
    <w:rsid w:val="55F2F79F"/>
    <w:rsid w:val="55F388D1"/>
    <w:rsid w:val="55F3E163"/>
    <w:rsid w:val="55F4ED16"/>
    <w:rsid w:val="55F60734"/>
    <w:rsid w:val="55FE812F"/>
    <w:rsid w:val="5602E9A1"/>
    <w:rsid w:val="5603EE16"/>
    <w:rsid w:val="56046EB0"/>
    <w:rsid w:val="5605D6B8"/>
    <w:rsid w:val="56062725"/>
    <w:rsid w:val="5608D718"/>
    <w:rsid w:val="5609A86C"/>
    <w:rsid w:val="5609F349"/>
    <w:rsid w:val="560A56B7"/>
    <w:rsid w:val="560AF0FA"/>
    <w:rsid w:val="560BAB0E"/>
    <w:rsid w:val="560C069D"/>
    <w:rsid w:val="561079F1"/>
    <w:rsid w:val="5611FBFC"/>
    <w:rsid w:val="561285F2"/>
    <w:rsid w:val="56137719"/>
    <w:rsid w:val="5613B735"/>
    <w:rsid w:val="5613CB99"/>
    <w:rsid w:val="561A416E"/>
    <w:rsid w:val="561CC449"/>
    <w:rsid w:val="561CD02D"/>
    <w:rsid w:val="561D2E84"/>
    <w:rsid w:val="561E6650"/>
    <w:rsid w:val="56227002"/>
    <w:rsid w:val="56243961"/>
    <w:rsid w:val="562965CC"/>
    <w:rsid w:val="56299748"/>
    <w:rsid w:val="562AE028"/>
    <w:rsid w:val="562B87EE"/>
    <w:rsid w:val="562DA42D"/>
    <w:rsid w:val="562EBAB7"/>
    <w:rsid w:val="56305CB7"/>
    <w:rsid w:val="5630789E"/>
    <w:rsid w:val="56308B79"/>
    <w:rsid w:val="5631A4AB"/>
    <w:rsid w:val="5632A91E"/>
    <w:rsid w:val="56358F6F"/>
    <w:rsid w:val="563A88DA"/>
    <w:rsid w:val="563B7032"/>
    <w:rsid w:val="563B9811"/>
    <w:rsid w:val="563BC80D"/>
    <w:rsid w:val="563D16D2"/>
    <w:rsid w:val="563D647C"/>
    <w:rsid w:val="56423229"/>
    <w:rsid w:val="5645BABD"/>
    <w:rsid w:val="5646113F"/>
    <w:rsid w:val="5646DC78"/>
    <w:rsid w:val="564775D9"/>
    <w:rsid w:val="56487F1C"/>
    <w:rsid w:val="564B82FE"/>
    <w:rsid w:val="564F4365"/>
    <w:rsid w:val="564F600F"/>
    <w:rsid w:val="56539CEE"/>
    <w:rsid w:val="5653BEC0"/>
    <w:rsid w:val="5654C73A"/>
    <w:rsid w:val="5654E0FF"/>
    <w:rsid w:val="565520EB"/>
    <w:rsid w:val="5655B9C2"/>
    <w:rsid w:val="5656A35E"/>
    <w:rsid w:val="5658DAB9"/>
    <w:rsid w:val="565BFBB8"/>
    <w:rsid w:val="565C5184"/>
    <w:rsid w:val="565C8876"/>
    <w:rsid w:val="565EADE9"/>
    <w:rsid w:val="5661DAD1"/>
    <w:rsid w:val="56632B7C"/>
    <w:rsid w:val="5663599B"/>
    <w:rsid w:val="5669C4E1"/>
    <w:rsid w:val="566CB5D3"/>
    <w:rsid w:val="566D9E7C"/>
    <w:rsid w:val="566E2587"/>
    <w:rsid w:val="566F13D2"/>
    <w:rsid w:val="566F2B70"/>
    <w:rsid w:val="5671934E"/>
    <w:rsid w:val="56731292"/>
    <w:rsid w:val="5674C95E"/>
    <w:rsid w:val="567524C4"/>
    <w:rsid w:val="5675B81F"/>
    <w:rsid w:val="567DC95A"/>
    <w:rsid w:val="568278D2"/>
    <w:rsid w:val="5682F9E0"/>
    <w:rsid w:val="5685E3A1"/>
    <w:rsid w:val="568A27E3"/>
    <w:rsid w:val="568A567F"/>
    <w:rsid w:val="568A8AB5"/>
    <w:rsid w:val="568B03B9"/>
    <w:rsid w:val="568E3236"/>
    <w:rsid w:val="568EA74F"/>
    <w:rsid w:val="568EF2F7"/>
    <w:rsid w:val="568F88E6"/>
    <w:rsid w:val="569252D2"/>
    <w:rsid w:val="56941728"/>
    <w:rsid w:val="569513D8"/>
    <w:rsid w:val="5695775C"/>
    <w:rsid w:val="56974095"/>
    <w:rsid w:val="569A13BA"/>
    <w:rsid w:val="569D41EC"/>
    <w:rsid w:val="569EE334"/>
    <w:rsid w:val="56A1777A"/>
    <w:rsid w:val="56A1FED6"/>
    <w:rsid w:val="56AB4EC9"/>
    <w:rsid w:val="56AC6F67"/>
    <w:rsid w:val="56B271DE"/>
    <w:rsid w:val="56B495D9"/>
    <w:rsid w:val="56B78A3E"/>
    <w:rsid w:val="56B9F781"/>
    <w:rsid w:val="56BBFC8F"/>
    <w:rsid w:val="56BDE6F8"/>
    <w:rsid w:val="56C619B5"/>
    <w:rsid w:val="56C8E6CB"/>
    <w:rsid w:val="56C94AB1"/>
    <w:rsid w:val="56C94DB2"/>
    <w:rsid w:val="56C9EA72"/>
    <w:rsid w:val="56CABFC9"/>
    <w:rsid w:val="56CC8181"/>
    <w:rsid w:val="56CE2F5A"/>
    <w:rsid w:val="56CF3A84"/>
    <w:rsid w:val="56CFA642"/>
    <w:rsid w:val="56D0DCCE"/>
    <w:rsid w:val="56D0E484"/>
    <w:rsid w:val="56D1A2DE"/>
    <w:rsid w:val="56D7E765"/>
    <w:rsid w:val="56D894BE"/>
    <w:rsid w:val="56DAC337"/>
    <w:rsid w:val="56DEBD4F"/>
    <w:rsid w:val="56DEF9D9"/>
    <w:rsid w:val="56DFC0F8"/>
    <w:rsid w:val="56E09D6E"/>
    <w:rsid w:val="56E0B01F"/>
    <w:rsid w:val="56E0CFBF"/>
    <w:rsid w:val="56E11688"/>
    <w:rsid w:val="56E603C4"/>
    <w:rsid w:val="56E66BC5"/>
    <w:rsid w:val="56E6E8C2"/>
    <w:rsid w:val="56E843CA"/>
    <w:rsid w:val="56F15017"/>
    <w:rsid w:val="56F28D42"/>
    <w:rsid w:val="56F341A8"/>
    <w:rsid w:val="56F3C0FA"/>
    <w:rsid w:val="56F4A2B4"/>
    <w:rsid w:val="56F9ECBB"/>
    <w:rsid w:val="56FB7E51"/>
    <w:rsid w:val="56FBCB17"/>
    <w:rsid w:val="56FD2801"/>
    <w:rsid w:val="56FE1DE7"/>
    <w:rsid w:val="57003ACE"/>
    <w:rsid w:val="57007D87"/>
    <w:rsid w:val="5703EE2A"/>
    <w:rsid w:val="5704FD95"/>
    <w:rsid w:val="5706E96D"/>
    <w:rsid w:val="570806C6"/>
    <w:rsid w:val="57088E79"/>
    <w:rsid w:val="5708CFDD"/>
    <w:rsid w:val="570A61C9"/>
    <w:rsid w:val="570AB69D"/>
    <w:rsid w:val="570B8B6F"/>
    <w:rsid w:val="570B91F9"/>
    <w:rsid w:val="570C5C2B"/>
    <w:rsid w:val="570E8EA0"/>
    <w:rsid w:val="570F1080"/>
    <w:rsid w:val="570F399A"/>
    <w:rsid w:val="57125521"/>
    <w:rsid w:val="5713E2FF"/>
    <w:rsid w:val="571448AE"/>
    <w:rsid w:val="5714B6BA"/>
    <w:rsid w:val="57177B5F"/>
    <w:rsid w:val="5718091E"/>
    <w:rsid w:val="57191952"/>
    <w:rsid w:val="571931BF"/>
    <w:rsid w:val="571BA21E"/>
    <w:rsid w:val="5721CDB0"/>
    <w:rsid w:val="5723F326"/>
    <w:rsid w:val="572554BB"/>
    <w:rsid w:val="57257610"/>
    <w:rsid w:val="572625B2"/>
    <w:rsid w:val="572704F3"/>
    <w:rsid w:val="57270DE1"/>
    <w:rsid w:val="5727DB7B"/>
    <w:rsid w:val="5728C5D4"/>
    <w:rsid w:val="5729C319"/>
    <w:rsid w:val="572A4915"/>
    <w:rsid w:val="572C2636"/>
    <w:rsid w:val="572D654C"/>
    <w:rsid w:val="573335EC"/>
    <w:rsid w:val="57342F85"/>
    <w:rsid w:val="57346228"/>
    <w:rsid w:val="5735242E"/>
    <w:rsid w:val="57370BDA"/>
    <w:rsid w:val="57391746"/>
    <w:rsid w:val="573A56D7"/>
    <w:rsid w:val="573B1472"/>
    <w:rsid w:val="573F471B"/>
    <w:rsid w:val="573F8BC1"/>
    <w:rsid w:val="5740BF4E"/>
    <w:rsid w:val="5746E7AF"/>
    <w:rsid w:val="574B3DFA"/>
    <w:rsid w:val="57500306"/>
    <w:rsid w:val="57525E42"/>
    <w:rsid w:val="5754C107"/>
    <w:rsid w:val="57569B94"/>
    <w:rsid w:val="57581670"/>
    <w:rsid w:val="57589D1B"/>
    <w:rsid w:val="575B3973"/>
    <w:rsid w:val="575D3E2B"/>
    <w:rsid w:val="575D8515"/>
    <w:rsid w:val="575DF5FE"/>
    <w:rsid w:val="575E2107"/>
    <w:rsid w:val="576010AA"/>
    <w:rsid w:val="5760F306"/>
    <w:rsid w:val="57618617"/>
    <w:rsid w:val="57634860"/>
    <w:rsid w:val="576362EB"/>
    <w:rsid w:val="57661B5B"/>
    <w:rsid w:val="576B98C3"/>
    <w:rsid w:val="576CB49B"/>
    <w:rsid w:val="576D19E8"/>
    <w:rsid w:val="576E5606"/>
    <w:rsid w:val="576EA143"/>
    <w:rsid w:val="5770B01F"/>
    <w:rsid w:val="5771F2AC"/>
    <w:rsid w:val="57740534"/>
    <w:rsid w:val="5774321B"/>
    <w:rsid w:val="5777676A"/>
    <w:rsid w:val="577A6927"/>
    <w:rsid w:val="577BE9EE"/>
    <w:rsid w:val="577BFAF7"/>
    <w:rsid w:val="577D5800"/>
    <w:rsid w:val="577DFEC4"/>
    <w:rsid w:val="57829912"/>
    <w:rsid w:val="5782DA55"/>
    <w:rsid w:val="57837098"/>
    <w:rsid w:val="57855E83"/>
    <w:rsid w:val="57867AC2"/>
    <w:rsid w:val="5787BEAF"/>
    <w:rsid w:val="5787D176"/>
    <w:rsid w:val="57887AA8"/>
    <w:rsid w:val="578A0535"/>
    <w:rsid w:val="578BDCE9"/>
    <w:rsid w:val="578BDD36"/>
    <w:rsid w:val="578C1E54"/>
    <w:rsid w:val="578D0F4D"/>
    <w:rsid w:val="578D93F4"/>
    <w:rsid w:val="578E6603"/>
    <w:rsid w:val="57909405"/>
    <w:rsid w:val="57926236"/>
    <w:rsid w:val="5792A64B"/>
    <w:rsid w:val="5797F455"/>
    <w:rsid w:val="579C9E62"/>
    <w:rsid w:val="57A09A86"/>
    <w:rsid w:val="57A23EC5"/>
    <w:rsid w:val="57A29949"/>
    <w:rsid w:val="57A5C728"/>
    <w:rsid w:val="57A75B1B"/>
    <w:rsid w:val="57A8011D"/>
    <w:rsid w:val="57AED2E2"/>
    <w:rsid w:val="57AEE522"/>
    <w:rsid w:val="57AFE8A3"/>
    <w:rsid w:val="57B0CBEA"/>
    <w:rsid w:val="57B14FED"/>
    <w:rsid w:val="57B579A6"/>
    <w:rsid w:val="57B5F31F"/>
    <w:rsid w:val="57BD8EA4"/>
    <w:rsid w:val="57BE30B5"/>
    <w:rsid w:val="57C0155C"/>
    <w:rsid w:val="57C4A87A"/>
    <w:rsid w:val="57CAFF8E"/>
    <w:rsid w:val="57CCE138"/>
    <w:rsid w:val="57CD3407"/>
    <w:rsid w:val="57D12D0A"/>
    <w:rsid w:val="57D173BE"/>
    <w:rsid w:val="57D21C61"/>
    <w:rsid w:val="57D23535"/>
    <w:rsid w:val="57D34300"/>
    <w:rsid w:val="57D64DE7"/>
    <w:rsid w:val="57D6648B"/>
    <w:rsid w:val="57D8ACEA"/>
    <w:rsid w:val="57DBE282"/>
    <w:rsid w:val="57DE61FA"/>
    <w:rsid w:val="57DED94B"/>
    <w:rsid w:val="57E02EA6"/>
    <w:rsid w:val="57E26674"/>
    <w:rsid w:val="57E36CBF"/>
    <w:rsid w:val="57E5CFB6"/>
    <w:rsid w:val="57E62184"/>
    <w:rsid w:val="57E68A29"/>
    <w:rsid w:val="57EA9CB3"/>
    <w:rsid w:val="57ED5322"/>
    <w:rsid w:val="57ED53E4"/>
    <w:rsid w:val="57ED859D"/>
    <w:rsid w:val="57F0DAF9"/>
    <w:rsid w:val="57F24E8E"/>
    <w:rsid w:val="57FC8829"/>
    <w:rsid w:val="57FCC0AC"/>
    <w:rsid w:val="57FCD1BA"/>
    <w:rsid w:val="57FD3C58"/>
    <w:rsid w:val="57FD4D30"/>
    <w:rsid w:val="57FDCA53"/>
    <w:rsid w:val="57FDE78F"/>
    <w:rsid w:val="57FE9C32"/>
    <w:rsid w:val="58025864"/>
    <w:rsid w:val="58045823"/>
    <w:rsid w:val="5806A1E2"/>
    <w:rsid w:val="5806C82C"/>
    <w:rsid w:val="5806D3B5"/>
    <w:rsid w:val="580A57AE"/>
    <w:rsid w:val="580B5092"/>
    <w:rsid w:val="580C2C74"/>
    <w:rsid w:val="580D0C4F"/>
    <w:rsid w:val="580DEF3D"/>
    <w:rsid w:val="580EAC0F"/>
    <w:rsid w:val="58104C09"/>
    <w:rsid w:val="5810C21E"/>
    <w:rsid w:val="5811E237"/>
    <w:rsid w:val="58123DF2"/>
    <w:rsid w:val="5814259F"/>
    <w:rsid w:val="5815ED9B"/>
    <w:rsid w:val="58197D60"/>
    <w:rsid w:val="581C67D5"/>
    <w:rsid w:val="581E2C4A"/>
    <w:rsid w:val="581F6349"/>
    <w:rsid w:val="58215BFA"/>
    <w:rsid w:val="58216DF2"/>
    <w:rsid w:val="58218650"/>
    <w:rsid w:val="58220527"/>
    <w:rsid w:val="5823F2FA"/>
    <w:rsid w:val="582BBD00"/>
    <w:rsid w:val="582BCF60"/>
    <w:rsid w:val="582D1F8A"/>
    <w:rsid w:val="582DAF0C"/>
    <w:rsid w:val="582DF1CC"/>
    <w:rsid w:val="582E9D3E"/>
    <w:rsid w:val="58305C0C"/>
    <w:rsid w:val="58332990"/>
    <w:rsid w:val="58342D8D"/>
    <w:rsid w:val="58366784"/>
    <w:rsid w:val="5837B75C"/>
    <w:rsid w:val="5839D393"/>
    <w:rsid w:val="583A2FAC"/>
    <w:rsid w:val="583A64E5"/>
    <w:rsid w:val="583B5683"/>
    <w:rsid w:val="583D6F61"/>
    <w:rsid w:val="583E14C2"/>
    <w:rsid w:val="58406CA5"/>
    <w:rsid w:val="584245A1"/>
    <w:rsid w:val="58463F34"/>
    <w:rsid w:val="5847890D"/>
    <w:rsid w:val="5847B5FA"/>
    <w:rsid w:val="5849CA03"/>
    <w:rsid w:val="584F1636"/>
    <w:rsid w:val="585070C4"/>
    <w:rsid w:val="58520255"/>
    <w:rsid w:val="5852DCC5"/>
    <w:rsid w:val="5852EAEF"/>
    <w:rsid w:val="58530BAE"/>
    <w:rsid w:val="58565F02"/>
    <w:rsid w:val="5857196D"/>
    <w:rsid w:val="585898DD"/>
    <w:rsid w:val="585B28FA"/>
    <w:rsid w:val="585C8720"/>
    <w:rsid w:val="5860731F"/>
    <w:rsid w:val="5861820A"/>
    <w:rsid w:val="58651CE2"/>
    <w:rsid w:val="5865EE02"/>
    <w:rsid w:val="5867BAF9"/>
    <w:rsid w:val="5867E9D7"/>
    <w:rsid w:val="58690D86"/>
    <w:rsid w:val="586B2DC6"/>
    <w:rsid w:val="586B450B"/>
    <w:rsid w:val="586C5A69"/>
    <w:rsid w:val="586CE17C"/>
    <w:rsid w:val="586D818A"/>
    <w:rsid w:val="586F035D"/>
    <w:rsid w:val="5870A405"/>
    <w:rsid w:val="58716744"/>
    <w:rsid w:val="5872E759"/>
    <w:rsid w:val="5876C65A"/>
    <w:rsid w:val="587776D0"/>
    <w:rsid w:val="58787D42"/>
    <w:rsid w:val="587A8C8E"/>
    <w:rsid w:val="587AF632"/>
    <w:rsid w:val="587BFFE8"/>
    <w:rsid w:val="587CF655"/>
    <w:rsid w:val="587DEA45"/>
    <w:rsid w:val="587E92DE"/>
    <w:rsid w:val="587FC95D"/>
    <w:rsid w:val="58804765"/>
    <w:rsid w:val="58824082"/>
    <w:rsid w:val="5886F62E"/>
    <w:rsid w:val="5887821D"/>
    <w:rsid w:val="5887C8CA"/>
    <w:rsid w:val="5889FA2B"/>
    <w:rsid w:val="588BC178"/>
    <w:rsid w:val="588C6569"/>
    <w:rsid w:val="588CB893"/>
    <w:rsid w:val="588E8F7B"/>
    <w:rsid w:val="58903FB3"/>
    <w:rsid w:val="5891B96A"/>
    <w:rsid w:val="5891BAC8"/>
    <w:rsid w:val="58941D89"/>
    <w:rsid w:val="5895F772"/>
    <w:rsid w:val="58967151"/>
    <w:rsid w:val="589AF7C6"/>
    <w:rsid w:val="589BFBD4"/>
    <w:rsid w:val="589C401C"/>
    <w:rsid w:val="589D09B2"/>
    <w:rsid w:val="589D7303"/>
    <w:rsid w:val="589F0D60"/>
    <w:rsid w:val="589F5C0E"/>
    <w:rsid w:val="58A066C0"/>
    <w:rsid w:val="58A0BFBB"/>
    <w:rsid w:val="58A23F59"/>
    <w:rsid w:val="58A44129"/>
    <w:rsid w:val="58A5A7B7"/>
    <w:rsid w:val="58A6426D"/>
    <w:rsid w:val="58A73227"/>
    <w:rsid w:val="58A7B09E"/>
    <w:rsid w:val="58A857DA"/>
    <w:rsid w:val="58A8AFFA"/>
    <w:rsid w:val="58AA486A"/>
    <w:rsid w:val="58AB3729"/>
    <w:rsid w:val="58AB6357"/>
    <w:rsid w:val="58ADF033"/>
    <w:rsid w:val="58AFA315"/>
    <w:rsid w:val="58B02FA7"/>
    <w:rsid w:val="58B0D377"/>
    <w:rsid w:val="58B8B941"/>
    <w:rsid w:val="58BDA828"/>
    <w:rsid w:val="58BDD316"/>
    <w:rsid w:val="58BE8496"/>
    <w:rsid w:val="58C2F0A6"/>
    <w:rsid w:val="58C650C5"/>
    <w:rsid w:val="58C6B2C6"/>
    <w:rsid w:val="58C71733"/>
    <w:rsid w:val="58C79D3F"/>
    <w:rsid w:val="58CB90B8"/>
    <w:rsid w:val="58CBD944"/>
    <w:rsid w:val="58CD7FAA"/>
    <w:rsid w:val="58CE0E80"/>
    <w:rsid w:val="58CFEE02"/>
    <w:rsid w:val="58D23CE2"/>
    <w:rsid w:val="58D40137"/>
    <w:rsid w:val="58D46CC4"/>
    <w:rsid w:val="58D57E75"/>
    <w:rsid w:val="58D5E522"/>
    <w:rsid w:val="58D65B31"/>
    <w:rsid w:val="58D72EBF"/>
    <w:rsid w:val="58D73771"/>
    <w:rsid w:val="58D74197"/>
    <w:rsid w:val="58D8D5F7"/>
    <w:rsid w:val="58D9C077"/>
    <w:rsid w:val="58DA1827"/>
    <w:rsid w:val="58DD8236"/>
    <w:rsid w:val="58DE358E"/>
    <w:rsid w:val="58E25E92"/>
    <w:rsid w:val="58E3A6D6"/>
    <w:rsid w:val="58E5F64E"/>
    <w:rsid w:val="58E7B53E"/>
    <w:rsid w:val="58EBF88C"/>
    <w:rsid w:val="58ECDAC5"/>
    <w:rsid w:val="58EE0DF4"/>
    <w:rsid w:val="58F34D11"/>
    <w:rsid w:val="58F4A7E5"/>
    <w:rsid w:val="58F4C39E"/>
    <w:rsid w:val="58F56AF6"/>
    <w:rsid w:val="58F5D6D6"/>
    <w:rsid w:val="58F70B37"/>
    <w:rsid w:val="58F73884"/>
    <w:rsid w:val="58F9A399"/>
    <w:rsid w:val="58FB990F"/>
    <w:rsid w:val="58FF1BA6"/>
    <w:rsid w:val="59005AB3"/>
    <w:rsid w:val="5905D7BE"/>
    <w:rsid w:val="5905DCB3"/>
    <w:rsid w:val="590637DF"/>
    <w:rsid w:val="5908B5AC"/>
    <w:rsid w:val="59093AA0"/>
    <w:rsid w:val="59096CBD"/>
    <w:rsid w:val="590C79D2"/>
    <w:rsid w:val="590CDD8D"/>
    <w:rsid w:val="590D26B2"/>
    <w:rsid w:val="590DA75F"/>
    <w:rsid w:val="590F5F61"/>
    <w:rsid w:val="590F8752"/>
    <w:rsid w:val="591008D8"/>
    <w:rsid w:val="5912B18D"/>
    <w:rsid w:val="5913E70E"/>
    <w:rsid w:val="5916C4E9"/>
    <w:rsid w:val="59186578"/>
    <w:rsid w:val="59186C10"/>
    <w:rsid w:val="5918A449"/>
    <w:rsid w:val="591A4494"/>
    <w:rsid w:val="591B231E"/>
    <w:rsid w:val="591E21C5"/>
    <w:rsid w:val="591F3C24"/>
    <w:rsid w:val="591F70EC"/>
    <w:rsid w:val="59208F8A"/>
    <w:rsid w:val="59229E08"/>
    <w:rsid w:val="5924D7AB"/>
    <w:rsid w:val="5926A794"/>
    <w:rsid w:val="5927AE23"/>
    <w:rsid w:val="59287B63"/>
    <w:rsid w:val="592ADA36"/>
    <w:rsid w:val="592CFB90"/>
    <w:rsid w:val="592E2538"/>
    <w:rsid w:val="592EECB0"/>
    <w:rsid w:val="5932A956"/>
    <w:rsid w:val="5937EB0D"/>
    <w:rsid w:val="5939C7BD"/>
    <w:rsid w:val="5939FE60"/>
    <w:rsid w:val="593E282D"/>
    <w:rsid w:val="59420654"/>
    <w:rsid w:val="5942686E"/>
    <w:rsid w:val="5943E96F"/>
    <w:rsid w:val="594866BF"/>
    <w:rsid w:val="5949ED39"/>
    <w:rsid w:val="594A1CB4"/>
    <w:rsid w:val="594A9E9F"/>
    <w:rsid w:val="594B8D86"/>
    <w:rsid w:val="594DBD62"/>
    <w:rsid w:val="594E5707"/>
    <w:rsid w:val="5951EC87"/>
    <w:rsid w:val="59524DEB"/>
    <w:rsid w:val="595263F0"/>
    <w:rsid w:val="59526DA8"/>
    <w:rsid w:val="5952ADC4"/>
    <w:rsid w:val="5955426A"/>
    <w:rsid w:val="59561F56"/>
    <w:rsid w:val="5959DBB1"/>
    <w:rsid w:val="595A369F"/>
    <w:rsid w:val="595AFA16"/>
    <w:rsid w:val="595C626F"/>
    <w:rsid w:val="595E75CC"/>
    <w:rsid w:val="595EED1B"/>
    <w:rsid w:val="595FDF70"/>
    <w:rsid w:val="59618D0F"/>
    <w:rsid w:val="5961F125"/>
    <w:rsid w:val="5961F618"/>
    <w:rsid w:val="596206B8"/>
    <w:rsid w:val="596985F6"/>
    <w:rsid w:val="5969C9BE"/>
    <w:rsid w:val="596D33FE"/>
    <w:rsid w:val="596E57D4"/>
    <w:rsid w:val="597137F4"/>
    <w:rsid w:val="5972AD39"/>
    <w:rsid w:val="5972FD83"/>
    <w:rsid w:val="5973268E"/>
    <w:rsid w:val="5974EBEC"/>
    <w:rsid w:val="597580A4"/>
    <w:rsid w:val="59772646"/>
    <w:rsid w:val="597AE899"/>
    <w:rsid w:val="597AF673"/>
    <w:rsid w:val="597B795D"/>
    <w:rsid w:val="59814B70"/>
    <w:rsid w:val="59814E09"/>
    <w:rsid w:val="59834093"/>
    <w:rsid w:val="598433A8"/>
    <w:rsid w:val="598597EA"/>
    <w:rsid w:val="5986D3F7"/>
    <w:rsid w:val="5988E09C"/>
    <w:rsid w:val="5988EB94"/>
    <w:rsid w:val="598EF81F"/>
    <w:rsid w:val="59900C20"/>
    <w:rsid w:val="5990287C"/>
    <w:rsid w:val="59963E80"/>
    <w:rsid w:val="59965935"/>
    <w:rsid w:val="5997D892"/>
    <w:rsid w:val="599BAD84"/>
    <w:rsid w:val="599D4A85"/>
    <w:rsid w:val="59A17A1C"/>
    <w:rsid w:val="59A38097"/>
    <w:rsid w:val="59A727AE"/>
    <w:rsid w:val="59A956B8"/>
    <w:rsid w:val="59AB2CAD"/>
    <w:rsid w:val="59ADE7BB"/>
    <w:rsid w:val="59AE3283"/>
    <w:rsid w:val="59AFBDD1"/>
    <w:rsid w:val="59B1EBE7"/>
    <w:rsid w:val="59B34978"/>
    <w:rsid w:val="59B88820"/>
    <w:rsid w:val="59B93893"/>
    <w:rsid w:val="59B977FB"/>
    <w:rsid w:val="59BA8F99"/>
    <w:rsid w:val="59BDCF04"/>
    <w:rsid w:val="59C0C5AF"/>
    <w:rsid w:val="59C32A60"/>
    <w:rsid w:val="59C4B8FB"/>
    <w:rsid w:val="59C54F9A"/>
    <w:rsid w:val="59C66BDF"/>
    <w:rsid w:val="59C8B888"/>
    <w:rsid w:val="59CA0B1E"/>
    <w:rsid w:val="59CAA12B"/>
    <w:rsid w:val="59CC65F7"/>
    <w:rsid w:val="59CC9B10"/>
    <w:rsid w:val="59CDCA08"/>
    <w:rsid w:val="59D17DA9"/>
    <w:rsid w:val="59D633AA"/>
    <w:rsid w:val="59D799A6"/>
    <w:rsid w:val="59D7C32B"/>
    <w:rsid w:val="59D87EE8"/>
    <w:rsid w:val="59D9AFD4"/>
    <w:rsid w:val="59DC13DA"/>
    <w:rsid w:val="59DC7D86"/>
    <w:rsid w:val="59DC987D"/>
    <w:rsid w:val="59DEAC7C"/>
    <w:rsid w:val="59DEB8D8"/>
    <w:rsid w:val="59E008E3"/>
    <w:rsid w:val="59E2E018"/>
    <w:rsid w:val="59E5323A"/>
    <w:rsid w:val="59E75DFA"/>
    <w:rsid w:val="59E82AAB"/>
    <w:rsid w:val="59E8525E"/>
    <w:rsid w:val="59EB92C3"/>
    <w:rsid w:val="59F15C2E"/>
    <w:rsid w:val="59F27594"/>
    <w:rsid w:val="59F3B8CC"/>
    <w:rsid w:val="59F4950B"/>
    <w:rsid w:val="59F975E0"/>
    <w:rsid w:val="59FABEAE"/>
    <w:rsid w:val="59FDB71D"/>
    <w:rsid w:val="5A007988"/>
    <w:rsid w:val="5A050675"/>
    <w:rsid w:val="5A05BC5B"/>
    <w:rsid w:val="5A0648ED"/>
    <w:rsid w:val="5A06E762"/>
    <w:rsid w:val="5A09166E"/>
    <w:rsid w:val="5A0FD58A"/>
    <w:rsid w:val="5A10C948"/>
    <w:rsid w:val="5A12E47A"/>
    <w:rsid w:val="5A136E17"/>
    <w:rsid w:val="5A142DF9"/>
    <w:rsid w:val="5A14ECF1"/>
    <w:rsid w:val="5A150121"/>
    <w:rsid w:val="5A160103"/>
    <w:rsid w:val="5A17CD07"/>
    <w:rsid w:val="5A1805FD"/>
    <w:rsid w:val="5A187780"/>
    <w:rsid w:val="5A1B920C"/>
    <w:rsid w:val="5A1D84CC"/>
    <w:rsid w:val="5A1F18B8"/>
    <w:rsid w:val="5A1FED9D"/>
    <w:rsid w:val="5A2172FA"/>
    <w:rsid w:val="5A226702"/>
    <w:rsid w:val="5A23D412"/>
    <w:rsid w:val="5A23E63A"/>
    <w:rsid w:val="5A28B5E6"/>
    <w:rsid w:val="5A2B0A65"/>
    <w:rsid w:val="5A2E0E5F"/>
    <w:rsid w:val="5A30F6EC"/>
    <w:rsid w:val="5A3185D6"/>
    <w:rsid w:val="5A31904B"/>
    <w:rsid w:val="5A335667"/>
    <w:rsid w:val="5A36F1E6"/>
    <w:rsid w:val="5A395BA3"/>
    <w:rsid w:val="5A3C318E"/>
    <w:rsid w:val="5A3D10B3"/>
    <w:rsid w:val="5A3D7AFB"/>
    <w:rsid w:val="5A40E780"/>
    <w:rsid w:val="5A413677"/>
    <w:rsid w:val="5A421020"/>
    <w:rsid w:val="5A4304AE"/>
    <w:rsid w:val="5A45F571"/>
    <w:rsid w:val="5A471524"/>
    <w:rsid w:val="5A47B04C"/>
    <w:rsid w:val="5A47E7D2"/>
    <w:rsid w:val="5A490F24"/>
    <w:rsid w:val="5A4F246D"/>
    <w:rsid w:val="5A5156AA"/>
    <w:rsid w:val="5A53BADC"/>
    <w:rsid w:val="5A54A754"/>
    <w:rsid w:val="5A55E7C1"/>
    <w:rsid w:val="5A58C0EF"/>
    <w:rsid w:val="5A592CF8"/>
    <w:rsid w:val="5A5AA5C9"/>
    <w:rsid w:val="5A5CF1F7"/>
    <w:rsid w:val="5A5D3C01"/>
    <w:rsid w:val="5A5DBBDB"/>
    <w:rsid w:val="5A5F5510"/>
    <w:rsid w:val="5A60E6AB"/>
    <w:rsid w:val="5A610784"/>
    <w:rsid w:val="5A62DCF8"/>
    <w:rsid w:val="5A6679A5"/>
    <w:rsid w:val="5A66C356"/>
    <w:rsid w:val="5A68141C"/>
    <w:rsid w:val="5A6A03E0"/>
    <w:rsid w:val="5A6F01B0"/>
    <w:rsid w:val="5A73D0EE"/>
    <w:rsid w:val="5A74EC7D"/>
    <w:rsid w:val="5A7657DB"/>
    <w:rsid w:val="5A768806"/>
    <w:rsid w:val="5A7BBF16"/>
    <w:rsid w:val="5A7CE005"/>
    <w:rsid w:val="5A7D1AC0"/>
    <w:rsid w:val="5A7E2276"/>
    <w:rsid w:val="5A7F1724"/>
    <w:rsid w:val="5A7F34B7"/>
    <w:rsid w:val="5A80BCBD"/>
    <w:rsid w:val="5A815AE3"/>
    <w:rsid w:val="5A827C84"/>
    <w:rsid w:val="5A8345B0"/>
    <w:rsid w:val="5A83AD32"/>
    <w:rsid w:val="5A83EA9F"/>
    <w:rsid w:val="5A856FA8"/>
    <w:rsid w:val="5A871344"/>
    <w:rsid w:val="5A8ACEA5"/>
    <w:rsid w:val="5A8F41E2"/>
    <w:rsid w:val="5A936A68"/>
    <w:rsid w:val="5A93CF70"/>
    <w:rsid w:val="5A940354"/>
    <w:rsid w:val="5A95F2C8"/>
    <w:rsid w:val="5A96E1A8"/>
    <w:rsid w:val="5A97802C"/>
    <w:rsid w:val="5A9A6617"/>
    <w:rsid w:val="5A9A7B33"/>
    <w:rsid w:val="5A9B03F8"/>
    <w:rsid w:val="5A9B5947"/>
    <w:rsid w:val="5A9BC215"/>
    <w:rsid w:val="5A9C4BF0"/>
    <w:rsid w:val="5A9C6F46"/>
    <w:rsid w:val="5AA093B0"/>
    <w:rsid w:val="5AA4AA88"/>
    <w:rsid w:val="5AA4F112"/>
    <w:rsid w:val="5AA55471"/>
    <w:rsid w:val="5AA5CFBB"/>
    <w:rsid w:val="5AA607F0"/>
    <w:rsid w:val="5AA789E7"/>
    <w:rsid w:val="5AA8E214"/>
    <w:rsid w:val="5AAC2EFF"/>
    <w:rsid w:val="5AB0B574"/>
    <w:rsid w:val="5AB191A7"/>
    <w:rsid w:val="5AB1BE94"/>
    <w:rsid w:val="5AB5876F"/>
    <w:rsid w:val="5AB80B64"/>
    <w:rsid w:val="5AB9B5F8"/>
    <w:rsid w:val="5ABC333A"/>
    <w:rsid w:val="5ABD8A61"/>
    <w:rsid w:val="5ABF3C70"/>
    <w:rsid w:val="5AC51A21"/>
    <w:rsid w:val="5AC8CB79"/>
    <w:rsid w:val="5ACF2B33"/>
    <w:rsid w:val="5AD01D4B"/>
    <w:rsid w:val="5AD0EC57"/>
    <w:rsid w:val="5AD3AB63"/>
    <w:rsid w:val="5AD47821"/>
    <w:rsid w:val="5AD4CC95"/>
    <w:rsid w:val="5AD55BD0"/>
    <w:rsid w:val="5ADB03C4"/>
    <w:rsid w:val="5ADBBAB5"/>
    <w:rsid w:val="5ADEFE82"/>
    <w:rsid w:val="5AE24626"/>
    <w:rsid w:val="5AE35E85"/>
    <w:rsid w:val="5AE6E907"/>
    <w:rsid w:val="5AE94882"/>
    <w:rsid w:val="5AEA569F"/>
    <w:rsid w:val="5AED74C0"/>
    <w:rsid w:val="5AEDED49"/>
    <w:rsid w:val="5AEECADB"/>
    <w:rsid w:val="5AEEE15E"/>
    <w:rsid w:val="5AF0475C"/>
    <w:rsid w:val="5AF11F9E"/>
    <w:rsid w:val="5AF39CF6"/>
    <w:rsid w:val="5AF3D3A4"/>
    <w:rsid w:val="5AF69F01"/>
    <w:rsid w:val="5AF87326"/>
    <w:rsid w:val="5B0470A9"/>
    <w:rsid w:val="5B05F0AB"/>
    <w:rsid w:val="5B071031"/>
    <w:rsid w:val="5B08F956"/>
    <w:rsid w:val="5B0D5738"/>
    <w:rsid w:val="5B0E8AB0"/>
    <w:rsid w:val="5B0F3956"/>
    <w:rsid w:val="5B0F7B10"/>
    <w:rsid w:val="5B1065FA"/>
    <w:rsid w:val="5B106C03"/>
    <w:rsid w:val="5B106F63"/>
    <w:rsid w:val="5B1163C9"/>
    <w:rsid w:val="5B11FC93"/>
    <w:rsid w:val="5B122AAC"/>
    <w:rsid w:val="5B1257AF"/>
    <w:rsid w:val="5B12D3B7"/>
    <w:rsid w:val="5B12DD47"/>
    <w:rsid w:val="5B12F234"/>
    <w:rsid w:val="5B1340AE"/>
    <w:rsid w:val="5B1822A2"/>
    <w:rsid w:val="5B18CAA0"/>
    <w:rsid w:val="5B18E70A"/>
    <w:rsid w:val="5B1A4E46"/>
    <w:rsid w:val="5B1B56A3"/>
    <w:rsid w:val="5B1CD2CB"/>
    <w:rsid w:val="5B1F94A2"/>
    <w:rsid w:val="5B214D23"/>
    <w:rsid w:val="5B21D5C2"/>
    <w:rsid w:val="5B25D5C1"/>
    <w:rsid w:val="5B25F08A"/>
    <w:rsid w:val="5B2643F2"/>
    <w:rsid w:val="5B27D450"/>
    <w:rsid w:val="5B28E398"/>
    <w:rsid w:val="5B2B8294"/>
    <w:rsid w:val="5B2C6D4D"/>
    <w:rsid w:val="5B2D24B5"/>
    <w:rsid w:val="5B2F290C"/>
    <w:rsid w:val="5B30B626"/>
    <w:rsid w:val="5B320B87"/>
    <w:rsid w:val="5B32871E"/>
    <w:rsid w:val="5B33C054"/>
    <w:rsid w:val="5B34DD4F"/>
    <w:rsid w:val="5B350A4F"/>
    <w:rsid w:val="5B35AEE1"/>
    <w:rsid w:val="5B35F572"/>
    <w:rsid w:val="5B36BBCE"/>
    <w:rsid w:val="5B380CD0"/>
    <w:rsid w:val="5B39211A"/>
    <w:rsid w:val="5B397C9A"/>
    <w:rsid w:val="5B3A2885"/>
    <w:rsid w:val="5B3D68F5"/>
    <w:rsid w:val="5B3D9707"/>
    <w:rsid w:val="5B413651"/>
    <w:rsid w:val="5B423BE7"/>
    <w:rsid w:val="5B4401A0"/>
    <w:rsid w:val="5B445353"/>
    <w:rsid w:val="5B44B0F7"/>
    <w:rsid w:val="5B468775"/>
    <w:rsid w:val="5B46D284"/>
    <w:rsid w:val="5B48C7ED"/>
    <w:rsid w:val="5B49225A"/>
    <w:rsid w:val="5B4CF798"/>
    <w:rsid w:val="5B4E9DBE"/>
    <w:rsid w:val="5B4FDA63"/>
    <w:rsid w:val="5B50EF3E"/>
    <w:rsid w:val="5B515C35"/>
    <w:rsid w:val="5B537CF9"/>
    <w:rsid w:val="5B56CE79"/>
    <w:rsid w:val="5B58F129"/>
    <w:rsid w:val="5B5A42CE"/>
    <w:rsid w:val="5B5C845B"/>
    <w:rsid w:val="5B5CB7B8"/>
    <w:rsid w:val="5B5D7C99"/>
    <w:rsid w:val="5B616641"/>
    <w:rsid w:val="5B622084"/>
    <w:rsid w:val="5B64B1B1"/>
    <w:rsid w:val="5B68AC8C"/>
    <w:rsid w:val="5B6986FD"/>
    <w:rsid w:val="5B6A0689"/>
    <w:rsid w:val="5B7200E8"/>
    <w:rsid w:val="5B72D9CE"/>
    <w:rsid w:val="5B73CB65"/>
    <w:rsid w:val="5B744BC6"/>
    <w:rsid w:val="5B74694B"/>
    <w:rsid w:val="5B74E664"/>
    <w:rsid w:val="5B77D87A"/>
    <w:rsid w:val="5B7858D1"/>
    <w:rsid w:val="5B7B8667"/>
    <w:rsid w:val="5B7DA488"/>
    <w:rsid w:val="5B7E0187"/>
    <w:rsid w:val="5B8269F0"/>
    <w:rsid w:val="5B8435B3"/>
    <w:rsid w:val="5B860A5E"/>
    <w:rsid w:val="5B88CB2B"/>
    <w:rsid w:val="5B89A885"/>
    <w:rsid w:val="5B8A884A"/>
    <w:rsid w:val="5B8C36DF"/>
    <w:rsid w:val="5B8C5923"/>
    <w:rsid w:val="5B8CFA38"/>
    <w:rsid w:val="5B8EA3D5"/>
    <w:rsid w:val="5B8EE11C"/>
    <w:rsid w:val="5B931629"/>
    <w:rsid w:val="5B942305"/>
    <w:rsid w:val="5B961FAC"/>
    <w:rsid w:val="5B962A52"/>
    <w:rsid w:val="5B962E48"/>
    <w:rsid w:val="5B96B3C8"/>
    <w:rsid w:val="5B98574F"/>
    <w:rsid w:val="5B9B9C70"/>
    <w:rsid w:val="5B9BA90C"/>
    <w:rsid w:val="5B9BBC54"/>
    <w:rsid w:val="5B9C6583"/>
    <w:rsid w:val="5B9CCC7E"/>
    <w:rsid w:val="5B9D4182"/>
    <w:rsid w:val="5BA010FA"/>
    <w:rsid w:val="5BA06404"/>
    <w:rsid w:val="5BA15B26"/>
    <w:rsid w:val="5BA46C05"/>
    <w:rsid w:val="5BA53A92"/>
    <w:rsid w:val="5BA57947"/>
    <w:rsid w:val="5BAB467D"/>
    <w:rsid w:val="5BACE4CF"/>
    <w:rsid w:val="5BAE9F3C"/>
    <w:rsid w:val="5BB343D6"/>
    <w:rsid w:val="5BB5DAA7"/>
    <w:rsid w:val="5BB5F76D"/>
    <w:rsid w:val="5BBA3490"/>
    <w:rsid w:val="5BC588E1"/>
    <w:rsid w:val="5BC91E50"/>
    <w:rsid w:val="5BCC4A6C"/>
    <w:rsid w:val="5BCCF133"/>
    <w:rsid w:val="5BCCF4FE"/>
    <w:rsid w:val="5BCF9735"/>
    <w:rsid w:val="5BD13C0E"/>
    <w:rsid w:val="5BD67784"/>
    <w:rsid w:val="5BD83EB9"/>
    <w:rsid w:val="5BDB0686"/>
    <w:rsid w:val="5BDC4E54"/>
    <w:rsid w:val="5BDD8C67"/>
    <w:rsid w:val="5BE0E567"/>
    <w:rsid w:val="5BE24C4E"/>
    <w:rsid w:val="5BE3BA61"/>
    <w:rsid w:val="5BE83B33"/>
    <w:rsid w:val="5BEACDA9"/>
    <w:rsid w:val="5BEC8A33"/>
    <w:rsid w:val="5BECAA6C"/>
    <w:rsid w:val="5BECE245"/>
    <w:rsid w:val="5BF05870"/>
    <w:rsid w:val="5BF3570B"/>
    <w:rsid w:val="5BFAF953"/>
    <w:rsid w:val="5BFF56BF"/>
    <w:rsid w:val="5C01D25B"/>
    <w:rsid w:val="5C025DB1"/>
    <w:rsid w:val="5C07D9AA"/>
    <w:rsid w:val="5C0C7E46"/>
    <w:rsid w:val="5C0ECC74"/>
    <w:rsid w:val="5C0FEA6C"/>
    <w:rsid w:val="5C0FF06D"/>
    <w:rsid w:val="5C14A31F"/>
    <w:rsid w:val="5C1C304D"/>
    <w:rsid w:val="5C1C7865"/>
    <w:rsid w:val="5C1C888D"/>
    <w:rsid w:val="5C23701A"/>
    <w:rsid w:val="5C251722"/>
    <w:rsid w:val="5C289FE7"/>
    <w:rsid w:val="5C292421"/>
    <w:rsid w:val="5C2ADBF7"/>
    <w:rsid w:val="5C2BADE9"/>
    <w:rsid w:val="5C2D87CA"/>
    <w:rsid w:val="5C2D9DD9"/>
    <w:rsid w:val="5C2FFE5A"/>
    <w:rsid w:val="5C36CAB4"/>
    <w:rsid w:val="5C3871B4"/>
    <w:rsid w:val="5C393E85"/>
    <w:rsid w:val="5C3AC700"/>
    <w:rsid w:val="5C3BD70E"/>
    <w:rsid w:val="5C3E30EE"/>
    <w:rsid w:val="5C3E9249"/>
    <w:rsid w:val="5C3F84DA"/>
    <w:rsid w:val="5C46652C"/>
    <w:rsid w:val="5C49CA73"/>
    <w:rsid w:val="5C4BD909"/>
    <w:rsid w:val="5C4C1BEF"/>
    <w:rsid w:val="5C4EDDB2"/>
    <w:rsid w:val="5C4F4F68"/>
    <w:rsid w:val="5C4F9979"/>
    <w:rsid w:val="5C555A30"/>
    <w:rsid w:val="5C559383"/>
    <w:rsid w:val="5C570263"/>
    <w:rsid w:val="5C589ECE"/>
    <w:rsid w:val="5C594902"/>
    <w:rsid w:val="5C5DCD86"/>
    <w:rsid w:val="5C5F82D3"/>
    <w:rsid w:val="5C6362EC"/>
    <w:rsid w:val="5C6471CE"/>
    <w:rsid w:val="5C6A2274"/>
    <w:rsid w:val="5C6CBDD7"/>
    <w:rsid w:val="5C6D8550"/>
    <w:rsid w:val="5C6DAEC3"/>
    <w:rsid w:val="5C6E9267"/>
    <w:rsid w:val="5C6F9CBE"/>
    <w:rsid w:val="5C7017FB"/>
    <w:rsid w:val="5C706491"/>
    <w:rsid w:val="5C71DD07"/>
    <w:rsid w:val="5C77E41E"/>
    <w:rsid w:val="5C791B06"/>
    <w:rsid w:val="5C795A53"/>
    <w:rsid w:val="5C797EB1"/>
    <w:rsid w:val="5C79C10D"/>
    <w:rsid w:val="5C7F8C15"/>
    <w:rsid w:val="5C7F9F90"/>
    <w:rsid w:val="5C80A4AC"/>
    <w:rsid w:val="5C82937C"/>
    <w:rsid w:val="5C858CF8"/>
    <w:rsid w:val="5C86A0D7"/>
    <w:rsid w:val="5C874489"/>
    <w:rsid w:val="5C884A34"/>
    <w:rsid w:val="5C89186E"/>
    <w:rsid w:val="5C8A1D39"/>
    <w:rsid w:val="5C8D34D2"/>
    <w:rsid w:val="5C9135F0"/>
    <w:rsid w:val="5C929685"/>
    <w:rsid w:val="5C939FB5"/>
    <w:rsid w:val="5C95F083"/>
    <w:rsid w:val="5C96603A"/>
    <w:rsid w:val="5C989F63"/>
    <w:rsid w:val="5C998269"/>
    <w:rsid w:val="5C9A73D7"/>
    <w:rsid w:val="5C9B5202"/>
    <w:rsid w:val="5CA1C10C"/>
    <w:rsid w:val="5CA35F65"/>
    <w:rsid w:val="5CA37884"/>
    <w:rsid w:val="5CA5D19B"/>
    <w:rsid w:val="5CA60562"/>
    <w:rsid w:val="5CA6DB63"/>
    <w:rsid w:val="5CA8F004"/>
    <w:rsid w:val="5CA8F8B0"/>
    <w:rsid w:val="5CAB4376"/>
    <w:rsid w:val="5CAC9954"/>
    <w:rsid w:val="5CACDB81"/>
    <w:rsid w:val="5CAD25B8"/>
    <w:rsid w:val="5CAD4515"/>
    <w:rsid w:val="5CAEEE9A"/>
    <w:rsid w:val="5CB0C358"/>
    <w:rsid w:val="5CB1AD3C"/>
    <w:rsid w:val="5CB4D839"/>
    <w:rsid w:val="5CB59F44"/>
    <w:rsid w:val="5CB62540"/>
    <w:rsid w:val="5CB89BD3"/>
    <w:rsid w:val="5CB8B4F0"/>
    <w:rsid w:val="5CB9A997"/>
    <w:rsid w:val="5CB9B7C4"/>
    <w:rsid w:val="5CBB69ED"/>
    <w:rsid w:val="5CBDB413"/>
    <w:rsid w:val="5CBE27E3"/>
    <w:rsid w:val="5CBEEAF8"/>
    <w:rsid w:val="5CC1368A"/>
    <w:rsid w:val="5CC2BB93"/>
    <w:rsid w:val="5CC632FC"/>
    <w:rsid w:val="5CC69FBB"/>
    <w:rsid w:val="5CC9289A"/>
    <w:rsid w:val="5CCAE388"/>
    <w:rsid w:val="5CCDC75F"/>
    <w:rsid w:val="5CD05801"/>
    <w:rsid w:val="5CD3596F"/>
    <w:rsid w:val="5CD56C6E"/>
    <w:rsid w:val="5CD728E9"/>
    <w:rsid w:val="5CD7775B"/>
    <w:rsid w:val="5CD7F77F"/>
    <w:rsid w:val="5CD91C7D"/>
    <w:rsid w:val="5CDB9447"/>
    <w:rsid w:val="5CDBE2EC"/>
    <w:rsid w:val="5CDC7FB3"/>
    <w:rsid w:val="5CDE4DA2"/>
    <w:rsid w:val="5CDEFB2B"/>
    <w:rsid w:val="5CE1FA1C"/>
    <w:rsid w:val="5CE22C76"/>
    <w:rsid w:val="5CE41CC5"/>
    <w:rsid w:val="5CE57BE7"/>
    <w:rsid w:val="5CE6F465"/>
    <w:rsid w:val="5CE9E567"/>
    <w:rsid w:val="5CEAB494"/>
    <w:rsid w:val="5CEC2FE1"/>
    <w:rsid w:val="5CF02626"/>
    <w:rsid w:val="5CF4D260"/>
    <w:rsid w:val="5CF6EAC9"/>
    <w:rsid w:val="5CF7E1D0"/>
    <w:rsid w:val="5CF983FA"/>
    <w:rsid w:val="5CFA681D"/>
    <w:rsid w:val="5CFC6A38"/>
    <w:rsid w:val="5CFDE2FD"/>
    <w:rsid w:val="5D003B53"/>
    <w:rsid w:val="5D010E01"/>
    <w:rsid w:val="5D04D72F"/>
    <w:rsid w:val="5D0746A1"/>
    <w:rsid w:val="5D0783C6"/>
    <w:rsid w:val="5D0A2C88"/>
    <w:rsid w:val="5D0A42A6"/>
    <w:rsid w:val="5D0C0A2D"/>
    <w:rsid w:val="5D0C8709"/>
    <w:rsid w:val="5D0EC859"/>
    <w:rsid w:val="5D0F429F"/>
    <w:rsid w:val="5D1047A9"/>
    <w:rsid w:val="5D11A5AC"/>
    <w:rsid w:val="5D11FEF2"/>
    <w:rsid w:val="5D134258"/>
    <w:rsid w:val="5D13B984"/>
    <w:rsid w:val="5D17B456"/>
    <w:rsid w:val="5D17B96A"/>
    <w:rsid w:val="5D18C6A2"/>
    <w:rsid w:val="5D1A4F8E"/>
    <w:rsid w:val="5D1DCD5D"/>
    <w:rsid w:val="5D1DFDF7"/>
    <w:rsid w:val="5D1EDEF4"/>
    <w:rsid w:val="5D200418"/>
    <w:rsid w:val="5D2097B9"/>
    <w:rsid w:val="5D20AEF0"/>
    <w:rsid w:val="5D22901B"/>
    <w:rsid w:val="5D23ECA5"/>
    <w:rsid w:val="5D24D9E9"/>
    <w:rsid w:val="5D253A58"/>
    <w:rsid w:val="5D298230"/>
    <w:rsid w:val="5D338834"/>
    <w:rsid w:val="5D3433D8"/>
    <w:rsid w:val="5D356184"/>
    <w:rsid w:val="5D39957E"/>
    <w:rsid w:val="5D39C2B6"/>
    <w:rsid w:val="5D3B743B"/>
    <w:rsid w:val="5D3D751C"/>
    <w:rsid w:val="5D424DDA"/>
    <w:rsid w:val="5D42C71A"/>
    <w:rsid w:val="5D43C3D7"/>
    <w:rsid w:val="5D517AEE"/>
    <w:rsid w:val="5D5279BF"/>
    <w:rsid w:val="5D52F2BE"/>
    <w:rsid w:val="5D569C13"/>
    <w:rsid w:val="5D574B34"/>
    <w:rsid w:val="5D5751E8"/>
    <w:rsid w:val="5D57BA6A"/>
    <w:rsid w:val="5D59413C"/>
    <w:rsid w:val="5D59ADD1"/>
    <w:rsid w:val="5D5ABE56"/>
    <w:rsid w:val="5D5AF47E"/>
    <w:rsid w:val="5D610ECA"/>
    <w:rsid w:val="5D616ECE"/>
    <w:rsid w:val="5D627191"/>
    <w:rsid w:val="5D63391E"/>
    <w:rsid w:val="5D6592E6"/>
    <w:rsid w:val="5D66B61F"/>
    <w:rsid w:val="5D69BABD"/>
    <w:rsid w:val="5D6B51D8"/>
    <w:rsid w:val="5D6B8A8D"/>
    <w:rsid w:val="5D6E6E13"/>
    <w:rsid w:val="5D6F230A"/>
    <w:rsid w:val="5D71084F"/>
    <w:rsid w:val="5D717732"/>
    <w:rsid w:val="5D72DC2C"/>
    <w:rsid w:val="5D730501"/>
    <w:rsid w:val="5D73A06E"/>
    <w:rsid w:val="5D758611"/>
    <w:rsid w:val="5D77092A"/>
    <w:rsid w:val="5D7C6762"/>
    <w:rsid w:val="5D7DB7AE"/>
    <w:rsid w:val="5D7F025E"/>
    <w:rsid w:val="5D7F2714"/>
    <w:rsid w:val="5D8309BF"/>
    <w:rsid w:val="5D831BDB"/>
    <w:rsid w:val="5D841DE2"/>
    <w:rsid w:val="5D84731E"/>
    <w:rsid w:val="5D85AA5B"/>
    <w:rsid w:val="5D89BFD9"/>
    <w:rsid w:val="5D8D3AEE"/>
    <w:rsid w:val="5D8D3FCE"/>
    <w:rsid w:val="5D900FD6"/>
    <w:rsid w:val="5D921635"/>
    <w:rsid w:val="5D92BAF2"/>
    <w:rsid w:val="5D931DD4"/>
    <w:rsid w:val="5D9454EF"/>
    <w:rsid w:val="5D9AD98E"/>
    <w:rsid w:val="5D9ADAE9"/>
    <w:rsid w:val="5D9AE42E"/>
    <w:rsid w:val="5D9B38B2"/>
    <w:rsid w:val="5D9B5576"/>
    <w:rsid w:val="5D9E2400"/>
    <w:rsid w:val="5D9F584F"/>
    <w:rsid w:val="5DA77892"/>
    <w:rsid w:val="5DAA4723"/>
    <w:rsid w:val="5DAAB236"/>
    <w:rsid w:val="5DAB1BA9"/>
    <w:rsid w:val="5DAFE71A"/>
    <w:rsid w:val="5DB2DCC9"/>
    <w:rsid w:val="5DB5081E"/>
    <w:rsid w:val="5DB5409A"/>
    <w:rsid w:val="5DB819A2"/>
    <w:rsid w:val="5DBC7452"/>
    <w:rsid w:val="5DBDC420"/>
    <w:rsid w:val="5DC13D32"/>
    <w:rsid w:val="5DC3874D"/>
    <w:rsid w:val="5DC3D686"/>
    <w:rsid w:val="5DC55E23"/>
    <w:rsid w:val="5DC62243"/>
    <w:rsid w:val="5DC64C93"/>
    <w:rsid w:val="5DC6A70E"/>
    <w:rsid w:val="5DC70050"/>
    <w:rsid w:val="5DC8C933"/>
    <w:rsid w:val="5DC9B4F1"/>
    <w:rsid w:val="5DCC99E5"/>
    <w:rsid w:val="5DCCC46E"/>
    <w:rsid w:val="5DCD527E"/>
    <w:rsid w:val="5DCD7880"/>
    <w:rsid w:val="5DD0D1D9"/>
    <w:rsid w:val="5DD13368"/>
    <w:rsid w:val="5DD3356A"/>
    <w:rsid w:val="5DD576F0"/>
    <w:rsid w:val="5DD862B1"/>
    <w:rsid w:val="5DD90677"/>
    <w:rsid w:val="5DD9AB73"/>
    <w:rsid w:val="5DD9DDC2"/>
    <w:rsid w:val="5DDA18F6"/>
    <w:rsid w:val="5DDAA129"/>
    <w:rsid w:val="5DDCB616"/>
    <w:rsid w:val="5DDD5804"/>
    <w:rsid w:val="5DDDA60C"/>
    <w:rsid w:val="5DDF33E7"/>
    <w:rsid w:val="5DDF499C"/>
    <w:rsid w:val="5DDFF07C"/>
    <w:rsid w:val="5DE07123"/>
    <w:rsid w:val="5DE105AC"/>
    <w:rsid w:val="5DE5E56B"/>
    <w:rsid w:val="5DE6E6A4"/>
    <w:rsid w:val="5DE95FD9"/>
    <w:rsid w:val="5DEBD8FA"/>
    <w:rsid w:val="5DEC4A37"/>
    <w:rsid w:val="5DECBA4B"/>
    <w:rsid w:val="5DEF32B7"/>
    <w:rsid w:val="5DF0F091"/>
    <w:rsid w:val="5DF3897A"/>
    <w:rsid w:val="5DF4D0F8"/>
    <w:rsid w:val="5DF52F9A"/>
    <w:rsid w:val="5DF54EC7"/>
    <w:rsid w:val="5DF609CE"/>
    <w:rsid w:val="5DF8F1C5"/>
    <w:rsid w:val="5DFF69DB"/>
    <w:rsid w:val="5DFFAB93"/>
    <w:rsid w:val="5E0456E8"/>
    <w:rsid w:val="5E06EC44"/>
    <w:rsid w:val="5E07D0C5"/>
    <w:rsid w:val="5E08985A"/>
    <w:rsid w:val="5E097D32"/>
    <w:rsid w:val="5E0A1C20"/>
    <w:rsid w:val="5E0AE33C"/>
    <w:rsid w:val="5E0EA62F"/>
    <w:rsid w:val="5E0FC146"/>
    <w:rsid w:val="5E100BAC"/>
    <w:rsid w:val="5E1250AA"/>
    <w:rsid w:val="5E125B63"/>
    <w:rsid w:val="5E1476C2"/>
    <w:rsid w:val="5E16A0A7"/>
    <w:rsid w:val="5E17D1A2"/>
    <w:rsid w:val="5E1AA3FE"/>
    <w:rsid w:val="5E1DFD44"/>
    <w:rsid w:val="5E1FDAB9"/>
    <w:rsid w:val="5E211499"/>
    <w:rsid w:val="5E237AEB"/>
    <w:rsid w:val="5E2476C3"/>
    <w:rsid w:val="5E25022F"/>
    <w:rsid w:val="5E283FF5"/>
    <w:rsid w:val="5E28AB8B"/>
    <w:rsid w:val="5E2A9D0C"/>
    <w:rsid w:val="5E2D4362"/>
    <w:rsid w:val="5E302341"/>
    <w:rsid w:val="5E30C26D"/>
    <w:rsid w:val="5E31196C"/>
    <w:rsid w:val="5E31E573"/>
    <w:rsid w:val="5E34691E"/>
    <w:rsid w:val="5E35C1C6"/>
    <w:rsid w:val="5E3821E4"/>
    <w:rsid w:val="5E3B154A"/>
    <w:rsid w:val="5E3B635D"/>
    <w:rsid w:val="5E3C9E4B"/>
    <w:rsid w:val="5E3F4117"/>
    <w:rsid w:val="5E403236"/>
    <w:rsid w:val="5E4A5980"/>
    <w:rsid w:val="5E4C7C7F"/>
    <w:rsid w:val="5E4D2EFE"/>
    <w:rsid w:val="5E52AF4A"/>
    <w:rsid w:val="5E583FDE"/>
    <w:rsid w:val="5E5C058A"/>
    <w:rsid w:val="5E5CDC10"/>
    <w:rsid w:val="5E5CDE82"/>
    <w:rsid w:val="5E60F36F"/>
    <w:rsid w:val="5E621780"/>
    <w:rsid w:val="5E64862F"/>
    <w:rsid w:val="5E69F517"/>
    <w:rsid w:val="5E6BC3FE"/>
    <w:rsid w:val="5E6BF93A"/>
    <w:rsid w:val="5E6C9269"/>
    <w:rsid w:val="5E6E2CB0"/>
    <w:rsid w:val="5E6EC021"/>
    <w:rsid w:val="5E725EF7"/>
    <w:rsid w:val="5E7386A9"/>
    <w:rsid w:val="5E752C35"/>
    <w:rsid w:val="5E76B3CD"/>
    <w:rsid w:val="5E773FA1"/>
    <w:rsid w:val="5E78113D"/>
    <w:rsid w:val="5E788B1D"/>
    <w:rsid w:val="5E78D964"/>
    <w:rsid w:val="5E79D912"/>
    <w:rsid w:val="5E7A702A"/>
    <w:rsid w:val="5E7A8714"/>
    <w:rsid w:val="5E7C3DD7"/>
    <w:rsid w:val="5E7D4800"/>
    <w:rsid w:val="5E7D99A2"/>
    <w:rsid w:val="5E7F97EF"/>
    <w:rsid w:val="5E82D27B"/>
    <w:rsid w:val="5E85B4CA"/>
    <w:rsid w:val="5E874442"/>
    <w:rsid w:val="5E8944E8"/>
    <w:rsid w:val="5E8A8114"/>
    <w:rsid w:val="5E8AED81"/>
    <w:rsid w:val="5E8B91F6"/>
    <w:rsid w:val="5E8BFABD"/>
    <w:rsid w:val="5E90842C"/>
    <w:rsid w:val="5E924C2E"/>
    <w:rsid w:val="5E938D86"/>
    <w:rsid w:val="5E953DBA"/>
    <w:rsid w:val="5E961583"/>
    <w:rsid w:val="5E9784D1"/>
    <w:rsid w:val="5E97F00E"/>
    <w:rsid w:val="5E990711"/>
    <w:rsid w:val="5E994072"/>
    <w:rsid w:val="5E9A0752"/>
    <w:rsid w:val="5E9C7D05"/>
    <w:rsid w:val="5E9D4A48"/>
    <w:rsid w:val="5E9FE740"/>
    <w:rsid w:val="5EA14004"/>
    <w:rsid w:val="5EA2A7AD"/>
    <w:rsid w:val="5EAAB2FA"/>
    <w:rsid w:val="5EAAF2CA"/>
    <w:rsid w:val="5EAB3957"/>
    <w:rsid w:val="5EAC257F"/>
    <w:rsid w:val="5EAF207F"/>
    <w:rsid w:val="5EB39B93"/>
    <w:rsid w:val="5EB63288"/>
    <w:rsid w:val="5EB7649E"/>
    <w:rsid w:val="5EB879A1"/>
    <w:rsid w:val="5EB8A467"/>
    <w:rsid w:val="5EB91A28"/>
    <w:rsid w:val="5EBB724F"/>
    <w:rsid w:val="5EBE3DEC"/>
    <w:rsid w:val="5EBEC064"/>
    <w:rsid w:val="5EC1E47E"/>
    <w:rsid w:val="5EC24BE3"/>
    <w:rsid w:val="5EC3ED3D"/>
    <w:rsid w:val="5EC4BF4F"/>
    <w:rsid w:val="5EC66071"/>
    <w:rsid w:val="5EC72569"/>
    <w:rsid w:val="5ED096DE"/>
    <w:rsid w:val="5ED121B0"/>
    <w:rsid w:val="5ED1B9F0"/>
    <w:rsid w:val="5ED2B2EC"/>
    <w:rsid w:val="5ED30D6D"/>
    <w:rsid w:val="5ED3D635"/>
    <w:rsid w:val="5ED55CB6"/>
    <w:rsid w:val="5ED72E8A"/>
    <w:rsid w:val="5ED958D3"/>
    <w:rsid w:val="5EDAE300"/>
    <w:rsid w:val="5EE44102"/>
    <w:rsid w:val="5EE58678"/>
    <w:rsid w:val="5EE5C762"/>
    <w:rsid w:val="5EE8D504"/>
    <w:rsid w:val="5EEA3920"/>
    <w:rsid w:val="5EEC091C"/>
    <w:rsid w:val="5EEDE7A3"/>
    <w:rsid w:val="5EEF872F"/>
    <w:rsid w:val="5EF055B3"/>
    <w:rsid w:val="5EF073F6"/>
    <w:rsid w:val="5EF38402"/>
    <w:rsid w:val="5EF3C962"/>
    <w:rsid w:val="5EF67349"/>
    <w:rsid w:val="5EF7CA51"/>
    <w:rsid w:val="5EF800F1"/>
    <w:rsid w:val="5EF8B249"/>
    <w:rsid w:val="5EF9B925"/>
    <w:rsid w:val="5EFB3258"/>
    <w:rsid w:val="5EFD5A2C"/>
    <w:rsid w:val="5EFDBDAE"/>
    <w:rsid w:val="5EFEB488"/>
    <w:rsid w:val="5F000411"/>
    <w:rsid w:val="5F001C62"/>
    <w:rsid w:val="5F07A1E4"/>
    <w:rsid w:val="5F07B1E4"/>
    <w:rsid w:val="5F0877FA"/>
    <w:rsid w:val="5F09FCAA"/>
    <w:rsid w:val="5F0EE8A0"/>
    <w:rsid w:val="5F129DD6"/>
    <w:rsid w:val="5F12BB8E"/>
    <w:rsid w:val="5F134C46"/>
    <w:rsid w:val="5F1480C5"/>
    <w:rsid w:val="5F16F698"/>
    <w:rsid w:val="5F177FC2"/>
    <w:rsid w:val="5F180837"/>
    <w:rsid w:val="5F1DE615"/>
    <w:rsid w:val="5F1E6206"/>
    <w:rsid w:val="5F1F4234"/>
    <w:rsid w:val="5F1F4AA4"/>
    <w:rsid w:val="5F20A350"/>
    <w:rsid w:val="5F245B6B"/>
    <w:rsid w:val="5F25EF58"/>
    <w:rsid w:val="5F2A80D1"/>
    <w:rsid w:val="5F2AA8FF"/>
    <w:rsid w:val="5F2C2F77"/>
    <w:rsid w:val="5F2E0BFA"/>
    <w:rsid w:val="5F3299DB"/>
    <w:rsid w:val="5F330CEF"/>
    <w:rsid w:val="5F3B61C0"/>
    <w:rsid w:val="5F3BBE17"/>
    <w:rsid w:val="5F3C6A32"/>
    <w:rsid w:val="5F404C90"/>
    <w:rsid w:val="5F42C960"/>
    <w:rsid w:val="5F47DEF9"/>
    <w:rsid w:val="5F48750F"/>
    <w:rsid w:val="5F4A7F72"/>
    <w:rsid w:val="5F4A98C6"/>
    <w:rsid w:val="5F4BF91B"/>
    <w:rsid w:val="5F4E00D9"/>
    <w:rsid w:val="5F50B694"/>
    <w:rsid w:val="5F54BC2F"/>
    <w:rsid w:val="5F561690"/>
    <w:rsid w:val="5F5A184C"/>
    <w:rsid w:val="5F5A99A0"/>
    <w:rsid w:val="5F5B1353"/>
    <w:rsid w:val="5F5D00C3"/>
    <w:rsid w:val="5F5D7929"/>
    <w:rsid w:val="5F5EC33E"/>
    <w:rsid w:val="5F5EF693"/>
    <w:rsid w:val="5F60C7BD"/>
    <w:rsid w:val="5F61FA37"/>
    <w:rsid w:val="5F64F2A4"/>
    <w:rsid w:val="5F6531C3"/>
    <w:rsid w:val="5F6996FB"/>
    <w:rsid w:val="5F6AC277"/>
    <w:rsid w:val="5F6C9D14"/>
    <w:rsid w:val="5F6D75FE"/>
    <w:rsid w:val="5F6EE766"/>
    <w:rsid w:val="5F70D698"/>
    <w:rsid w:val="5F717D74"/>
    <w:rsid w:val="5F73B669"/>
    <w:rsid w:val="5F756127"/>
    <w:rsid w:val="5F766424"/>
    <w:rsid w:val="5F77BF20"/>
    <w:rsid w:val="5F7985A1"/>
    <w:rsid w:val="5F7A1D49"/>
    <w:rsid w:val="5F7B55D5"/>
    <w:rsid w:val="5F7C79BF"/>
    <w:rsid w:val="5F7FC6CC"/>
    <w:rsid w:val="5F815078"/>
    <w:rsid w:val="5F828792"/>
    <w:rsid w:val="5F851222"/>
    <w:rsid w:val="5F8595DF"/>
    <w:rsid w:val="5F86B1C6"/>
    <w:rsid w:val="5F8AB53D"/>
    <w:rsid w:val="5F8CB314"/>
    <w:rsid w:val="5F8E0115"/>
    <w:rsid w:val="5F90A119"/>
    <w:rsid w:val="5F91505E"/>
    <w:rsid w:val="5F9542FB"/>
    <w:rsid w:val="5F982143"/>
    <w:rsid w:val="5F9BAC8C"/>
    <w:rsid w:val="5F9CE676"/>
    <w:rsid w:val="5F9D5C61"/>
    <w:rsid w:val="5FA05601"/>
    <w:rsid w:val="5FA07C02"/>
    <w:rsid w:val="5FA31322"/>
    <w:rsid w:val="5FA38340"/>
    <w:rsid w:val="5FA48D31"/>
    <w:rsid w:val="5FA51107"/>
    <w:rsid w:val="5FA5D12A"/>
    <w:rsid w:val="5FA897F2"/>
    <w:rsid w:val="5FABB990"/>
    <w:rsid w:val="5FAC5816"/>
    <w:rsid w:val="5FAD3573"/>
    <w:rsid w:val="5FAD88B8"/>
    <w:rsid w:val="5FAEA38A"/>
    <w:rsid w:val="5FAEE01D"/>
    <w:rsid w:val="5FB129A9"/>
    <w:rsid w:val="5FB131FE"/>
    <w:rsid w:val="5FB1930C"/>
    <w:rsid w:val="5FB23B45"/>
    <w:rsid w:val="5FB800E4"/>
    <w:rsid w:val="5FB9ED4C"/>
    <w:rsid w:val="5FBC9EFF"/>
    <w:rsid w:val="5FBF50A2"/>
    <w:rsid w:val="5FC0D492"/>
    <w:rsid w:val="5FC16D60"/>
    <w:rsid w:val="5FC291E6"/>
    <w:rsid w:val="5FC3B3D7"/>
    <w:rsid w:val="5FC63695"/>
    <w:rsid w:val="5FC6A569"/>
    <w:rsid w:val="5FC6CAA8"/>
    <w:rsid w:val="5FC9BDDB"/>
    <w:rsid w:val="5FCB99A1"/>
    <w:rsid w:val="5FCC8EBB"/>
    <w:rsid w:val="5FCE8907"/>
    <w:rsid w:val="5FCEBE8B"/>
    <w:rsid w:val="5FCFF4FF"/>
    <w:rsid w:val="5FD0DD18"/>
    <w:rsid w:val="5FD148F0"/>
    <w:rsid w:val="5FD21E3B"/>
    <w:rsid w:val="5FD310EF"/>
    <w:rsid w:val="5FD3E22A"/>
    <w:rsid w:val="5FD551F0"/>
    <w:rsid w:val="5FD698CC"/>
    <w:rsid w:val="5FD6B123"/>
    <w:rsid w:val="5FD71422"/>
    <w:rsid w:val="5FD848FE"/>
    <w:rsid w:val="5FD87253"/>
    <w:rsid w:val="5FD8C5A5"/>
    <w:rsid w:val="5FD9062A"/>
    <w:rsid w:val="5FD9DC0A"/>
    <w:rsid w:val="5FDC43BA"/>
    <w:rsid w:val="5FDCE239"/>
    <w:rsid w:val="5FE502FE"/>
    <w:rsid w:val="5FE98FBA"/>
    <w:rsid w:val="5FEC54D8"/>
    <w:rsid w:val="5FEE69AA"/>
    <w:rsid w:val="5FF1BF06"/>
    <w:rsid w:val="5FF3774B"/>
    <w:rsid w:val="5FF46B75"/>
    <w:rsid w:val="5FF71828"/>
    <w:rsid w:val="5FF8016F"/>
    <w:rsid w:val="5FF835BF"/>
    <w:rsid w:val="5FF94040"/>
    <w:rsid w:val="5FF9AB3F"/>
    <w:rsid w:val="5FF9C2D1"/>
    <w:rsid w:val="5FFA7EFE"/>
    <w:rsid w:val="5FFC3163"/>
    <w:rsid w:val="5FFE33F4"/>
    <w:rsid w:val="5FFE36A7"/>
    <w:rsid w:val="5FFE4492"/>
    <w:rsid w:val="60002941"/>
    <w:rsid w:val="6000840C"/>
    <w:rsid w:val="60010982"/>
    <w:rsid w:val="6001C05D"/>
    <w:rsid w:val="6001F30A"/>
    <w:rsid w:val="6002E9FA"/>
    <w:rsid w:val="6003E2B3"/>
    <w:rsid w:val="6005E58A"/>
    <w:rsid w:val="60063DE1"/>
    <w:rsid w:val="6008CADB"/>
    <w:rsid w:val="600AA868"/>
    <w:rsid w:val="600B807E"/>
    <w:rsid w:val="600E144B"/>
    <w:rsid w:val="600E5F56"/>
    <w:rsid w:val="601174EA"/>
    <w:rsid w:val="60146723"/>
    <w:rsid w:val="601611AE"/>
    <w:rsid w:val="6016B0FA"/>
    <w:rsid w:val="6016ECD8"/>
    <w:rsid w:val="601812DE"/>
    <w:rsid w:val="601ADE1E"/>
    <w:rsid w:val="601C3ACB"/>
    <w:rsid w:val="601C45B7"/>
    <w:rsid w:val="6023018A"/>
    <w:rsid w:val="60238B55"/>
    <w:rsid w:val="602467EC"/>
    <w:rsid w:val="60282E32"/>
    <w:rsid w:val="6029BEFB"/>
    <w:rsid w:val="6029C597"/>
    <w:rsid w:val="602AC7DE"/>
    <w:rsid w:val="602B02B1"/>
    <w:rsid w:val="602B547A"/>
    <w:rsid w:val="602DB1D3"/>
    <w:rsid w:val="602E2DFB"/>
    <w:rsid w:val="602E450C"/>
    <w:rsid w:val="60308EDE"/>
    <w:rsid w:val="60321EBA"/>
    <w:rsid w:val="6032FCBA"/>
    <w:rsid w:val="6034FCB6"/>
    <w:rsid w:val="6035251F"/>
    <w:rsid w:val="60380F01"/>
    <w:rsid w:val="60396942"/>
    <w:rsid w:val="603978D2"/>
    <w:rsid w:val="603CB7CE"/>
    <w:rsid w:val="603DDD8E"/>
    <w:rsid w:val="603E3322"/>
    <w:rsid w:val="603EC96F"/>
    <w:rsid w:val="603FCEE8"/>
    <w:rsid w:val="603FF87E"/>
    <w:rsid w:val="60414EEF"/>
    <w:rsid w:val="6041AE64"/>
    <w:rsid w:val="60451803"/>
    <w:rsid w:val="604644B1"/>
    <w:rsid w:val="604FD664"/>
    <w:rsid w:val="60514AA8"/>
    <w:rsid w:val="60527AA9"/>
    <w:rsid w:val="6052D20A"/>
    <w:rsid w:val="6052D9CC"/>
    <w:rsid w:val="60539D1C"/>
    <w:rsid w:val="605431F0"/>
    <w:rsid w:val="60543610"/>
    <w:rsid w:val="6056D18C"/>
    <w:rsid w:val="6059E67C"/>
    <w:rsid w:val="605AD903"/>
    <w:rsid w:val="605ED446"/>
    <w:rsid w:val="605FB56B"/>
    <w:rsid w:val="60628D58"/>
    <w:rsid w:val="60660483"/>
    <w:rsid w:val="6067B877"/>
    <w:rsid w:val="6068E51A"/>
    <w:rsid w:val="606910E5"/>
    <w:rsid w:val="606BE684"/>
    <w:rsid w:val="606C2096"/>
    <w:rsid w:val="6072677E"/>
    <w:rsid w:val="60738E5A"/>
    <w:rsid w:val="60740566"/>
    <w:rsid w:val="60741C34"/>
    <w:rsid w:val="60742920"/>
    <w:rsid w:val="6078D457"/>
    <w:rsid w:val="607B70FE"/>
    <w:rsid w:val="607C02A3"/>
    <w:rsid w:val="607D4FB5"/>
    <w:rsid w:val="607E454A"/>
    <w:rsid w:val="6080E137"/>
    <w:rsid w:val="6080EBF1"/>
    <w:rsid w:val="60811BF8"/>
    <w:rsid w:val="608429A1"/>
    <w:rsid w:val="6084B307"/>
    <w:rsid w:val="60866172"/>
    <w:rsid w:val="6087CD34"/>
    <w:rsid w:val="6088E066"/>
    <w:rsid w:val="60896EA8"/>
    <w:rsid w:val="608A39F8"/>
    <w:rsid w:val="608AB08A"/>
    <w:rsid w:val="608E8D6C"/>
    <w:rsid w:val="608EE07C"/>
    <w:rsid w:val="609016BC"/>
    <w:rsid w:val="6091227F"/>
    <w:rsid w:val="6091FFF3"/>
    <w:rsid w:val="60946EFC"/>
    <w:rsid w:val="60960568"/>
    <w:rsid w:val="6097564F"/>
    <w:rsid w:val="609897E5"/>
    <w:rsid w:val="6099DE06"/>
    <w:rsid w:val="609A78C0"/>
    <w:rsid w:val="609A9F34"/>
    <w:rsid w:val="60A0A75D"/>
    <w:rsid w:val="60A1373D"/>
    <w:rsid w:val="60A422AF"/>
    <w:rsid w:val="60A8C308"/>
    <w:rsid w:val="60AC4E63"/>
    <w:rsid w:val="60AE646C"/>
    <w:rsid w:val="60AFF952"/>
    <w:rsid w:val="60B508DE"/>
    <w:rsid w:val="60B79188"/>
    <w:rsid w:val="60B86CDE"/>
    <w:rsid w:val="60B87111"/>
    <w:rsid w:val="60BDCB67"/>
    <w:rsid w:val="60BE7A04"/>
    <w:rsid w:val="60BFF5FD"/>
    <w:rsid w:val="60C07C8B"/>
    <w:rsid w:val="60C2AE3F"/>
    <w:rsid w:val="60C33E61"/>
    <w:rsid w:val="60C89AAD"/>
    <w:rsid w:val="60C9B674"/>
    <w:rsid w:val="60CB7B1D"/>
    <w:rsid w:val="60CCCB89"/>
    <w:rsid w:val="60CF239B"/>
    <w:rsid w:val="60D0F72A"/>
    <w:rsid w:val="60D23894"/>
    <w:rsid w:val="60D2E477"/>
    <w:rsid w:val="60D61B67"/>
    <w:rsid w:val="60D8B0FB"/>
    <w:rsid w:val="60D935E8"/>
    <w:rsid w:val="60D93942"/>
    <w:rsid w:val="60DA58CB"/>
    <w:rsid w:val="60DB355C"/>
    <w:rsid w:val="60DCC86E"/>
    <w:rsid w:val="60DE3F90"/>
    <w:rsid w:val="60E480E3"/>
    <w:rsid w:val="60E4A8E8"/>
    <w:rsid w:val="60E83EDB"/>
    <w:rsid w:val="60EBF906"/>
    <w:rsid w:val="60ED7FF4"/>
    <w:rsid w:val="60EDB2D2"/>
    <w:rsid w:val="60EF6150"/>
    <w:rsid w:val="60EFC966"/>
    <w:rsid w:val="60F0DEA8"/>
    <w:rsid w:val="60F17B28"/>
    <w:rsid w:val="60F223C3"/>
    <w:rsid w:val="60F2C242"/>
    <w:rsid w:val="60F36CF4"/>
    <w:rsid w:val="60F3D728"/>
    <w:rsid w:val="60F70813"/>
    <w:rsid w:val="60F75F52"/>
    <w:rsid w:val="60F7ECB3"/>
    <w:rsid w:val="60F88EC3"/>
    <w:rsid w:val="60F8A1BD"/>
    <w:rsid w:val="60F9D0B8"/>
    <w:rsid w:val="60FA105F"/>
    <w:rsid w:val="60FB89F4"/>
    <w:rsid w:val="6100DD83"/>
    <w:rsid w:val="61017EE0"/>
    <w:rsid w:val="61037924"/>
    <w:rsid w:val="61046461"/>
    <w:rsid w:val="61053E9F"/>
    <w:rsid w:val="6106D40A"/>
    <w:rsid w:val="610BD5C3"/>
    <w:rsid w:val="610D0189"/>
    <w:rsid w:val="611174F8"/>
    <w:rsid w:val="61139D53"/>
    <w:rsid w:val="611466BD"/>
    <w:rsid w:val="611506A0"/>
    <w:rsid w:val="61157E59"/>
    <w:rsid w:val="61164F5E"/>
    <w:rsid w:val="61171A09"/>
    <w:rsid w:val="6117CB5B"/>
    <w:rsid w:val="611D4965"/>
    <w:rsid w:val="611EA1C8"/>
    <w:rsid w:val="61243113"/>
    <w:rsid w:val="612531D1"/>
    <w:rsid w:val="6126A4FD"/>
    <w:rsid w:val="6126CE4D"/>
    <w:rsid w:val="61279B47"/>
    <w:rsid w:val="6127C44A"/>
    <w:rsid w:val="6127E421"/>
    <w:rsid w:val="61286C27"/>
    <w:rsid w:val="612A6923"/>
    <w:rsid w:val="612B2D7E"/>
    <w:rsid w:val="612B39E0"/>
    <w:rsid w:val="612DD250"/>
    <w:rsid w:val="6130E62B"/>
    <w:rsid w:val="61334433"/>
    <w:rsid w:val="613513FD"/>
    <w:rsid w:val="6136269C"/>
    <w:rsid w:val="613A687F"/>
    <w:rsid w:val="613C9DC3"/>
    <w:rsid w:val="613F6946"/>
    <w:rsid w:val="6141284E"/>
    <w:rsid w:val="61415C8E"/>
    <w:rsid w:val="6143AAC8"/>
    <w:rsid w:val="6143ACF7"/>
    <w:rsid w:val="61442C42"/>
    <w:rsid w:val="6145A174"/>
    <w:rsid w:val="6145E54C"/>
    <w:rsid w:val="614AA73A"/>
    <w:rsid w:val="614B4239"/>
    <w:rsid w:val="614CCAD5"/>
    <w:rsid w:val="6150EEFB"/>
    <w:rsid w:val="61553F32"/>
    <w:rsid w:val="6155628C"/>
    <w:rsid w:val="61563EE1"/>
    <w:rsid w:val="61586A32"/>
    <w:rsid w:val="6159610E"/>
    <w:rsid w:val="615C1D6E"/>
    <w:rsid w:val="615D4AB3"/>
    <w:rsid w:val="61607873"/>
    <w:rsid w:val="6160947A"/>
    <w:rsid w:val="61624477"/>
    <w:rsid w:val="61663F6B"/>
    <w:rsid w:val="61676F90"/>
    <w:rsid w:val="6168D0BF"/>
    <w:rsid w:val="6168D72A"/>
    <w:rsid w:val="61699797"/>
    <w:rsid w:val="616B21C3"/>
    <w:rsid w:val="616C3B4F"/>
    <w:rsid w:val="616C8BC0"/>
    <w:rsid w:val="6170F049"/>
    <w:rsid w:val="61738540"/>
    <w:rsid w:val="61746E58"/>
    <w:rsid w:val="6174ACE6"/>
    <w:rsid w:val="61756232"/>
    <w:rsid w:val="6175B285"/>
    <w:rsid w:val="6176B885"/>
    <w:rsid w:val="61774313"/>
    <w:rsid w:val="617C0668"/>
    <w:rsid w:val="61830F39"/>
    <w:rsid w:val="6183CE2B"/>
    <w:rsid w:val="618467C1"/>
    <w:rsid w:val="618526CA"/>
    <w:rsid w:val="61853287"/>
    <w:rsid w:val="618659CA"/>
    <w:rsid w:val="61875D25"/>
    <w:rsid w:val="618F35D3"/>
    <w:rsid w:val="618F4725"/>
    <w:rsid w:val="619117C2"/>
    <w:rsid w:val="61918ECD"/>
    <w:rsid w:val="61968E5F"/>
    <w:rsid w:val="6196D1AA"/>
    <w:rsid w:val="619703FD"/>
    <w:rsid w:val="61973A65"/>
    <w:rsid w:val="6197D403"/>
    <w:rsid w:val="6198213E"/>
    <w:rsid w:val="619850AE"/>
    <w:rsid w:val="61990FD5"/>
    <w:rsid w:val="619987AF"/>
    <w:rsid w:val="619B6234"/>
    <w:rsid w:val="61A22BA5"/>
    <w:rsid w:val="61A527E5"/>
    <w:rsid w:val="61A79046"/>
    <w:rsid w:val="61A9F5B1"/>
    <w:rsid w:val="61AB6BB8"/>
    <w:rsid w:val="61AD4765"/>
    <w:rsid w:val="61AE3480"/>
    <w:rsid w:val="61AE5D5C"/>
    <w:rsid w:val="61B198E1"/>
    <w:rsid w:val="61B22979"/>
    <w:rsid w:val="61B246E5"/>
    <w:rsid w:val="61B2980C"/>
    <w:rsid w:val="61B3C048"/>
    <w:rsid w:val="61B5E088"/>
    <w:rsid w:val="61B916D4"/>
    <w:rsid w:val="61BAA528"/>
    <w:rsid w:val="61BBD1D7"/>
    <w:rsid w:val="61BEA94C"/>
    <w:rsid w:val="61BF9D2C"/>
    <w:rsid w:val="61C05090"/>
    <w:rsid w:val="61C13EB4"/>
    <w:rsid w:val="61C20F5E"/>
    <w:rsid w:val="61C3EBD5"/>
    <w:rsid w:val="61C5ADC4"/>
    <w:rsid w:val="61C6BC41"/>
    <w:rsid w:val="61C806F2"/>
    <w:rsid w:val="61CAA815"/>
    <w:rsid w:val="61CC6F87"/>
    <w:rsid w:val="61CF8C6D"/>
    <w:rsid w:val="61D0F87B"/>
    <w:rsid w:val="61D1E2CF"/>
    <w:rsid w:val="61D3458A"/>
    <w:rsid w:val="61D3EE17"/>
    <w:rsid w:val="61D47D93"/>
    <w:rsid w:val="61D4DE1C"/>
    <w:rsid w:val="61D6AAD8"/>
    <w:rsid w:val="61D6F4DF"/>
    <w:rsid w:val="61D95B65"/>
    <w:rsid w:val="61DB62E5"/>
    <w:rsid w:val="61DBD8D2"/>
    <w:rsid w:val="61DDAF18"/>
    <w:rsid w:val="61DF380E"/>
    <w:rsid w:val="61E1802F"/>
    <w:rsid w:val="61E1CE1D"/>
    <w:rsid w:val="61E2D634"/>
    <w:rsid w:val="61E625EF"/>
    <w:rsid w:val="61E6773C"/>
    <w:rsid w:val="61E747BF"/>
    <w:rsid w:val="61E8B58E"/>
    <w:rsid w:val="61E8BE66"/>
    <w:rsid w:val="61EA148C"/>
    <w:rsid w:val="61EA2838"/>
    <w:rsid w:val="61EB62C6"/>
    <w:rsid w:val="61EC9660"/>
    <w:rsid w:val="61EEE466"/>
    <w:rsid w:val="61F2C09C"/>
    <w:rsid w:val="61F3ABC2"/>
    <w:rsid w:val="61F6616E"/>
    <w:rsid w:val="61F6BAFB"/>
    <w:rsid w:val="61F77848"/>
    <w:rsid w:val="61F81613"/>
    <w:rsid w:val="61F8412A"/>
    <w:rsid w:val="620073F0"/>
    <w:rsid w:val="6206D6E5"/>
    <w:rsid w:val="62076462"/>
    <w:rsid w:val="620C3CE8"/>
    <w:rsid w:val="620C4DB8"/>
    <w:rsid w:val="6212D73A"/>
    <w:rsid w:val="62146CF0"/>
    <w:rsid w:val="621626CE"/>
    <w:rsid w:val="621704E0"/>
    <w:rsid w:val="6217C458"/>
    <w:rsid w:val="6219525F"/>
    <w:rsid w:val="6219F93F"/>
    <w:rsid w:val="621A853B"/>
    <w:rsid w:val="621B5C71"/>
    <w:rsid w:val="621BD33D"/>
    <w:rsid w:val="621D844D"/>
    <w:rsid w:val="621F37CC"/>
    <w:rsid w:val="622264DA"/>
    <w:rsid w:val="622324AE"/>
    <w:rsid w:val="62281970"/>
    <w:rsid w:val="6228593D"/>
    <w:rsid w:val="622FC8B6"/>
    <w:rsid w:val="6230FDA6"/>
    <w:rsid w:val="62327B02"/>
    <w:rsid w:val="6236AA06"/>
    <w:rsid w:val="6239BAF9"/>
    <w:rsid w:val="623A1B77"/>
    <w:rsid w:val="623A1DBF"/>
    <w:rsid w:val="623F0BDE"/>
    <w:rsid w:val="6241510C"/>
    <w:rsid w:val="62437CCD"/>
    <w:rsid w:val="624668F0"/>
    <w:rsid w:val="62499F56"/>
    <w:rsid w:val="624B6C5C"/>
    <w:rsid w:val="62506EA1"/>
    <w:rsid w:val="62508CE4"/>
    <w:rsid w:val="625286A7"/>
    <w:rsid w:val="62552AEE"/>
    <w:rsid w:val="625652AE"/>
    <w:rsid w:val="62592656"/>
    <w:rsid w:val="625A1F17"/>
    <w:rsid w:val="62608F7E"/>
    <w:rsid w:val="6260F52C"/>
    <w:rsid w:val="62618E8D"/>
    <w:rsid w:val="6262F0F6"/>
    <w:rsid w:val="6265B2CA"/>
    <w:rsid w:val="62669C95"/>
    <w:rsid w:val="62687914"/>
    <w:rsid w:val="62699042"/>
    <w:rsid w:val="626DC732"/>
    <w:rsid w:val="626DF069"/>
    <w:rsid w:val="626DFC17"/>
    <w:rsid w:val="6271530E"/>
    <w:rsid w:val="62735503"/>
    <w:rsid w:val="6273E577"/>
    <w:rsid w:val="627680AC"/>
    <w:rsid w:val="6276C4D9"/>
    <w:rsid w:val="6277275A"/>
    <w:rsid w:val="6277426F"/>
    <w:rsid w:val="6277A160"/>
    <w:rsid w:val="6278E6A8"/>
    <w:rsid w:val="627EABD6"/>
    <w:rsid w:val="62859A2A"/>
    <w:rsid w:val="628620C1"/>
    <w:rsid w:val="628B1C9E"/>
    <w:rsid w:val="628C3437"/>
    <w:rsid w:val="62907672"/>
    <w:rsid w:val="62919EA8"/>
    <w:rsid w:val="6291D73D"/>
    <w:rsid w:val="62956FA1"/>
    <w:rsid w:val="6295D1D9"/>
    <w:rsid w:val="629611EC"/>
    <w:rsid w:val="6296DA11"/>
    <w:rsid w:val="6296E184"/>
    <w:rsid w:val="62977258"/>
    <w:rsid w:val="62991621"/>
    <w:rsid w:val="629EAB7D"/>
    <w:rsid w:val="62A0F78F"/>
    <w:rsid w:val="62A17D69"/>
    <w:rsid w:val="62A1A5A3"/>
    <w:rsid w:val="62A23B25"/>
    <w:rsid w:val="62A69AD9"/>
    <w:rsid w:val="62A9C265"/>
    <w:rsid w:val="62AA663F"/>
    <w:rsid w:val="62AC1B62"/>
    <w:rsid w:val="62AF9B53"/>
    <w:rsid w:val="62B2E781"/>
    <w:rsid w:val="62B3984B"/>
    <w:rsid w:val="62B4069E"/>
    <w:rsid w:val="62B68393"/>
    <w:rsid w:val="62B916AF"/>
    <w:rsid w:val="62BA33E1"/>
    <w:rsid w:val="62BAADED"/>
    <w:rsid w:val="62BAE32B"/>
    <w:rsid w:val="62BD719B"/>
    <w:rsid w:val="62BF7DDC"/>
    <w:rsid w:val="62C1A5CF"/>
    <w:rsid w:val="62C4441D"/>
    <w:rsid w:val="62C48B5B"/>
    <w:rsid w:val="62C6D261"/>
    <w:rsid w:val="62C76B3B"/>
    <w:rsid w:val="62C86D97"/>
    <w:rsid w:val="62C9A33B"/>
    <w:rsid w:val="62CA2F45"/>
    <w:rsid w:val="62CB321D"/>
    <w:rsid w:val="62CEDB33"/>
    <w:rsid w:val="62CEF291"/>
    <w:rsid w:val="62D0172E"/>
    <w:rsid w:val="62D0DCFC"/>
    <w:rsid w:val="62D583A7"/>
    <w:rsid w:val="62D6E321"/>
    <w:rsid w:val="62D75282"/>
    <w:rsid w:val="62DAA7EE"/>
    <w:rsid w:val="62DBD655"/>
    <w:rsid w:val="62DC55AE"/>
    <w:rsid w:val="62DCB978"/>
    <w:rsid w:val="62DD3840"/>
    <w:rsid w:val="62DDF1EA"/>
    <w:rsid w:val="62DE09DF"/>
    <w:rsid w:val="62DF3332"/>
    <w:rsid w:val="62E02530"/>
    <w:rsid w:val="62E06003"/>
    <w:rsid w:val="62E517F7"/>
    <w:rsid w:val="62E66A7C"/>
    <w:rsid w:val="62E6E513"/>
    <w:rsid w:val="62E71261"/>
    <w:rsid w:val="62E71A1B"/>
    <w:rsid w:val="62EA524D"/>
    <w:rsid w:val="62EAB013"/>
    <w:rsid w:val="62EDE157"/>
    <w:rsid w:val="62EE0B20"/>
    <w:rsid w:val="62EE9A3A"/>
    <w:rsid w:val="62F0BB13"/>
    <w:rsid w:val="62F1FEFE"/>
    <w:rsid w:val="62F2114C"/>
    <w:rsid w:val="62F2B71A"/>
    <w:rsid w:val="62F383A7"/>
    <w:rsid w:val="62F75643"/>
    <w:rsid w:val="62FBDAC9"/>
    <w:rsid w:val="62FC2ECC"/>
    <w:rsid w:val="62FC59E2"/>
    <w:rsid w:val="62FC8369"/>
    <w:rsid w:val="62FCBAFD"/>
    <w:rsid w:val="62FF4FE7"/>
    <w:rsid w:val="62FFB472"/>
    <w:rsid w:val="63016A21"/>
    <w:rsid w:val="6304351F"/>
    <w:rsid w:val="63051E20"/>
    <w:rsid w:val="6305CA2A"/>
    <w:rsid w:val="6307F4E2"/>
    <w:rsid w:val="63080DFF"/>
    <w:rsid w:val="630857BC"/>
    <w:rsid w:val="630A5EC9"/>
    <w:rsid w:val="630C2034"/>
    <w:rsid w:val="630F4172"/>
    <w:rsid w:val="630F9757"/>
    <w:rsid w:val="6311DE00"/>
    <w:rsid w:val="63136681"/>
    <w:rsid w:val="6314632A"/>
    <w:rsid w:val="6315A595"/>
    <w:rsid w:val="631849CF"/>
    <w:rsid w:val="63191CD7"/>
    <w:rsid w:val="631A2E58"/>
    <w:rsid w:val="631A62FB"/>
    <w:rsid w:val="631BE8A8"/>
    <w:rsid w:val="63222BB5"/>
    <w:rsid w:val="63233745"/>
    <w:rsid w:val="6329DD95"/>
    <w:rsid w:val="632D0CE0"/>
    <w:rsid w:val="632E70BF"/>
    <w:rsid w:val="632EBED4"/>
    <w:rsid w:val="6331D22C"/>
    <w:rsid w:val="63320666"/>
    <w:rsid w:val="6332EA6B"/>
    <w:rsid w:val="6335ED42"/>
    <w:rsid w:val="63365C15"/>
    <w:rsid w:val="6338653B"/>
    <w:rsid w:val="6339EDE5"/>
    <w:rsid w:val="633A19D2"/>
    <w:rsid w:val="633CF72A"/>
    <w:rsid w:val="63427A3C"/>
    <w:rsid w:val="63430A47"/>
    <w:rsid w:val="63431C6D"/>
    <w:rsid w:val="63432140"/>
    <w:rsid w:val="6344FBC3"/>
    <w:rsid w:val="63466431"/>
    <w:rsid w:val="634D4550"/>
    <w:rsid w:val="634E95DC"/>
    <w:rsid w:val="6350FF7F"/>
    <w:rsid w:val="635552FF"/>
    <w:rsid w:val="63578F5E"/>
    <w:rsid w:val="635D6437"/>
    <w:rsid w:val="635F4475"/>
    <w:rsid w:val="6364E594"/>
    <w:rsid w:val="6365573F"/>
    <w:rsid w:val="63665ED6"/>
    <w:rsid w:val="63666D7A"/>
    <w:rsid w:val="636941C7"/>
    <w:rsid w:val="6372C213"/>
    <w:rsid w:val="6373BF00"/>
    <w:rsid w:val="6375E401"/>
    <w:rsid w:val="63766AE4"/>
    <w:rsid w:val="63769B2D"/>
    <w:rsid w:val="637780A7"/>
    <w:rsid w:val="6379DBE5"/>
    <w:rsid w:val="637B5371"/>
    <w:rsid w:val="637E8C1F"/>
    <w:rsid w:val="637F31F4"/>
    <w:rsid w:val="637F6A46"/>
    <w:rsid w:val="63826F9E"/>
    <w:rsid w:val="6385E7E1"/>
    <w:rsid w:val="6389154E"/>
    <w:rsid w:val="6389203D"/>
    <w:rsid w:val="63893E6D"/>
    <w:rsid w:val="638AFAC6"/>
    <w:rsid w:val="638B6D6B"/>
    <w:rsid w:val="638E398E"/>
    <w:rsid w:val="638F3492"/>
    <w:rsid w:val="638F994F"/>
    <w:rsid w:val="63976909"/>
    <w:rsid w:val="6398028A"/>
    <w:rsid w:val="639924FA"/>
    <w:rsid w:val="63993A36"/>
    <w:rsid w:val="639A5732"/>
    <w:rsid w:val="639C53D5"/>
    <w:rsid w:val="639D53E4"/>
    <w:rsid w:val="639E9C15"/>
    <w:rsid w:val="63A23A51"/>
    <w:rsid w:val="63A42CCA"/>
    <w:rsid w:val="63A7C2C8"/>
    <w:rsid w:val="63A7DDC1"/>
    <w:rsid w:val="63A7E946"/>
    <w:rsid w:val="63AA92BE"/>
    <w:rsid w:val="63ACF8E7"/>
    <w:rsid w:val="63B176D5"/>
    <w:rsid w:val="63B24285"/>
    <w:rsid w:val="63B39F72"/>
    <w:rsid w:val="63B5235E"/>
    <w:rsid w:val="63B689F7"/>
    <w:rsid w:val="63B78164"/>
    <w:rsid w:val="63B827CB"/>
    <w:rsid w:val="63B851C0"/>
    <w:rsid w:val="63B852F5"/>
    <w:rsid w:val="63B974FB"/>
    <w:rsid w:val="63BA05CF"/>
    <w:rsid w:val="63BA755D"/>
    <w:rsid w:val="63C0DD92"/>
    <w:rsid w:val="63C66D59"/>
    <w:rsid w:val="63C81A57"/>
    <w:rsid w:val="63C95C8B"/>
    <w:rsid w:val="63CDE7F0"/>
    <w:rsid w:val="63D06A0E"/>
    <w:rsid w:val="63D2AE87"/>
    <w:rsid w:val="63D2B785"/>
    <w:rsid w:val="63D5B404"/>
    <w:rsid w:val="63D8D055"/>
    <w:rsid w:val="63D9911E"/>
    <w:rsid w:val="63D9AE87"/>
    <w:rsid w:val="63DA3330"/>
    <w:rsid w:val="63F1560C"/>
    <w:rsid w:val="63F2C43A"/>
    <w:rsid w:val="63F5C45C"/>
    <w:rsid w:val="63F71586"/>
    <w:rsid w:val="63F8B7B9"/>
    <w:rsid w:val="63FB1654"/>
    <w:rsid w:val="63FB4B3B"/>
    <w:rsid w:val="63FB8E0F"/>
    <w:rsid w:val="63FC4DA1"/>
    <w:rsid w:val="63FD40E1"/>
    <w:rsid w:val="63FE7FE9"/>
    <w:rsid w:val="63FE858D"/>
    <w:rsid w:val="63FF95B6"/>
    <w:rsid w:val="64002760"/>
    <w:rsid w:val="64002BAE"/>
    <w:rsid w:val="6400CFD6"/>
    <w:rsid w:val="64064B6F"/>
    <w:rsid w:val="64075774"/>
    <w:rsid w:val="640763CB"/>
    <w:rsid w:val="64094B8B"/>
    <w:rsid w:val="64097352"/>
    <w:rsid w:val="640C677A"/>
    <w:rsid w:val="640EB4ED"/>
    <w:rsid w:val="64112A0A"/>
    <w:rsid w:val="64118558"/>
    <w:rsid w:val="6414222A"/>
    <w:rsid w:val="6414C338"/>
    <w:rsid w:val="6417AEEE"/>
    <w:rsid w:val="641B21C8"/>
    <w:rsid w:val="641B9C82"/>
    <w:rsid w:val="641CD0D8"/>
    <w:rsid w:val="641DDCC5"/>
    <w:rsid w:val="641E9CF7"/>
    <w:rsid w:val="64223374"/>
    <w:rsid w:val="64227BB0"/>
    <w:rsid w:val="6422DE55"/>
    <w:rsid w:val="6423FB37"/>
    <w:rsid w:val="64249F14"/>
    <w:rsid w:val="6425AFC7"/>
    <w:rsid w:val="642749C0"/>
    <w:rsid w:val="6428507E"/>
    <w:rsid w:val="642A61A4"/>
    <w:rsid w:val="642BA154"/>
    <w:rsid w:val="642E3691"/>
    <w:rsid w:val="642FB5BF"/>
    <w:rsid w:val="642FF017"/>
    <w:rsid w:val="6431A338"/>
    <w:rsid w:val="6433B47A"/>
    <w:rsid w:val="64352F93"/>
    <w:rsid w:val="6438FFD8"/>
    <w:rsid w:val="64390DD3"/>
    <w:rsid w:val="64441693"/>
    <w:rsid w:val="64449017"/>
    <w:rsid w:val="64466DC9"/>
    <w:rsid w:val="6446AC67"/>
    <w:rsid w:val="644A43E3"/>
    <w:rsid w:val="644AB4EA"/>
    <w:rsid w:val="644C7D26"/>
    <w:rsid w:val="644E8889"/>
    <w:rsid w:val="645384AE"/>
    <w:rsid w:val="64540D6F"/>
    <w:rsid w:val="64577C43"/>
    <w:rsid w:val="645857DC"/>
    <w:rsid w:val="64585C0A"/>
    <w:rsid w:val="645ACF9D"/>
    <w:rsid w:val="645C07CA"/>
    <w:rsid w:val="645CBA42"/>
    <w:rsid w:val="645D0606"/>
    <w:rsid w:val="645F5EA6"/>
    <w:rsid w:val="645FE050"/>
    <w:rsid w:val="6460CFC9"/>
    <w:rsid w:val="64630D77"/>
    <w:rsid w:val="6465AA3E"/>
    <w:rsid w:val="64697F17"/>
    <w:rsid w:val="646B1202"/>
    <w:rsid w:val="646BDF72"/>
    <w:rsid w:val="646CDC63"/>
    <w:rsid w:val="646EC26E"/>
    <w:rsid w:val="64702973"/>
    <w:rsid w:val="64708B6B"/>
    <w:rsid w:val="6473D8FA"/>
    <w:rsid w:val="64742E27"/>
    <w:rsid w:val="6474BD96"/>
    <w:rsid w:val="64756D82"/>
    <w:rsid w:val="64767A65"/>
    <w:rsid w:val="6476A190"/>
    <w:rsid w:val="64783D52"/>
    <w:rsid w:val="647AC21A"/>
    <w:rsid w:val="647B3F30"/>
    <w:rsid w:val="647BB482"/>
    <w:rsid w:val="647DC991"/>
    <w:rsid w:val="647EB1CA"/>
    <w:rsid w:val="64810E55"/>
    <w:rsid w:val="64815945"/>
    <w:rsid w:val="64836F5A"/>
    <w:rsid w:val="6484BF80"/>
    <w:rsid w:val="6485E3A7"/>
    <w:rsid w:val="648753A2"/>
    <w:rsid w:val="64879185"/>
    <w:rsid w:val="6487956D"/>
    <w:rsid w:val="648E2681"/>
    <w:rsid w:val="648E8A5F"/>
    <w:rsid w:val="6491EDA4"/>
    <w:rsid w:val="649354BA"/>
    <w:rsid w:val="6494C9EA"/>
    <w:rsid w:val="649961F7"/>
    <w:rsid w:val="649BABEA"/>
    <w:rsid w:val="649C55BD"/>
    <w:rsid w:val="649D2D03"/>
    <w:rsid w:val="649D43C5"/>
    <w:rsid w:val="649E90AD"/>
    <w:rsid w:val="64A4AA76"/>
    <w:rsid w:val="64A4D740"/>
    <w:rsid w:val="64A64F20"/>
    <w:rsid w:val="64A8BA65"/>
    <w:rsid w:val="64AA3D2D"/>
    <w:rsid w:val="64AB219E"/>
    <w:rsid w:val="64AC8175"/>
    <w:rsid w:val="64ADD434"/>
    <w:rsid w:val="64B0A8D7"/>
    <w:rsid w:val="64B1351E"/>
    <w:rsid w:val="64B3BC71"/>
    <w:rsid w:val="64B3DF06"/>
    <w:rsid w:val="64B5E1BD"/>
    <w:rsid w:val="64B63E50"/>
    <w:rsid w:val="64BB7E26"/>
    <w:rsid w:val="64BBA71D"/>
    <w:rsid w:val="64BC444F"/>
    <w:rsid w:val="64BDE38A"/>
    <w:rsid w:val="64C17FC4"/>
    <w:rsid w:val="64C33A6F"/>
    <w:rsid w:val="64C41FF8"/>
    <w:rsid w:val="64C45126"/>
    <w:rsid w:val="64CA64DE"/>
    <w:rsid w:val="64CB90A6"/>
    <w:rsid w:val="64CC6E52"/>
    <w:rsid w:val="64CF0FFA"/>
    <w:rsid w:val="64D00FD7"/>
    <w:rsid w:val="64D1A17D"/>
    <w:rsid w:val="64D23483"/>
    <w:rsid w:val="64D2B788"/>
    <w:rsid w:val="64D30804"/>
    <w:rsid w:val="64D5EFB8"/>
    <w:rsid w:val="64D64B67"/>
    <w:rsid w:val="64D6CB37"/>
    <w:rsid w:val="64D78B1D"/>
    <w:rsid w:val="64D7A5DB"/>
    <w:rsid w:val="64D8E1AB"/>
    <w:rsid w:val="64D9AB9C"/>
    <w:rsid w:val="64DACEFE"/>
    <w:rsid w:val="64DCCC02"/>
    <w:rsid w:val="64DD243E"/>
    <w:rsid w:val="64DD9F8D"/>
    <w:rsid w:val="64DFC82A"/>
    <w:rsid w:val="64E41E36"/>
    <w:rsid w:val="64E7F908"/>
    <w:rsid w:val="64EA71A1"/>
    <w:rsid w:val="64EB3A25"/>
    <w:rsid w:val="64EB6490"/>
    <w:rsid w:val="64EBE5C9"/>
    <w:rsid w:val="64ECCCB8"/>
    <w:rsid w:val="64EF65AB"/>
    <w:rsid w:val="64F0DDBE"/>
    <w:rsid w:val="64F0DFCE"/>
    <w:rsid w:val="64F1C7B9"/>
    <w:rsid w:val="64F3C6F8"/>
    <w:rsid w:val="64F44DC0"/>
    <w:rsid w:val="64F55489"/>
    <w:rsid w:val="64F59A13"/>
    <w:rsid w:val="64F61BCB"/>
    <w:rsid w:val="64FEF38C"/>
    <w:rsid w:val="64FFB06A"/>
    <w:rsid w:val="65000DDA"/>
    <w:rsid w:val="6500414E"/>
    <w:rsid w:val="650089D6"/>
    <w:rsid w:val="6501492E"/>
    <w:rsid w:val="65059A8C"/>
    <w:rsid w:val="65068A52"/>
    <w:rsid w:val="6506C9DB"/>
    <w:rsid w:val="6506E307"/>
    <w:rsid w:val="6508440B"/>
    <w:rsid w:val="650AA167"/>
    <w:rsid w:val="650E6904"/>
    <w:rsid w:val="650FB5D2"/>
    <w:rsid w:val="650FDD78"/>
    <w:rsid w:val="651242EA"/>
    <w:rsid w:val="65175C91"/>
    <w:rsid w:val="65178EFB"/>
    <w:rsid w:val="6518142B"/>
    <w:rsid w:val="651A2BD7"/>
    <w:rsid w:val="651AAB83"/>
    <w:rsid w:val="651C3147"/>
    <w:rsid w:val="651F8DC7"/>
    <w:rsid w:val="6520CC19"/>
    <w:rsid w:val="65221E55"/>
    <w:rsid w:val="6522C837"/>
    <w:rsid w:val="6522E461"/>
    <w:rsid w:val="65234454"/>
    <w:rsid w:val="652377BB"/>
    <w:rsid w:val="6529990F"/>
    <w:rsid w:val="6529E9E4"/>
    <w:rsid w:val="652C0EEA"/>
    <w:rsid w:val="652C1C26"/>
    <w:rsid w:val="652DAB30"/>
    <w:rsid w:val="652FD1F2"/>
    <w:rsid w:val="652FE1D6"/>
    <w:rsid w:val="6531D022"/>
    <w:rsid w:val="6532871F"/>
    <w:rsid w:val="65336A14"/>
    <w:rsid w:val="65341109"/>
    <w:rsid w:val="6534446D"/>
    <w:rsid w:val="6534D7A2"/>
    <w:rsid w:val="6534E0BC"/>
    <w:rsid w:val="65371782"/>
    <w:rsid w:val="65379663"/>
    <w:rsid w:val="653926A5"/>
    <w:rsid w:val="65397F26"/>
    <w:rsid w:val="653CA3B6"/>
    <w:rsid w:val="653D962A"/>
    <w:rsid w:val="653D9752"/>
    <w:rsid w:val="653F9B98"/>
    <w:rsid w:val="65422AA7"/>
    <w:rsid w:val="6547807B"/>
    <w:rsid w:val="6548D3CA"/>
    <w:rsid w:val="654CA523"/>
    <w:rsid w:val="654E5B2B"/>
    <w:rsid w:val="65514EBC"/>
    <w:rsid w:val="65522852"/>
    <w:rsid w:val="65556C44"/>
    <w:rsid w:val="655B3773"/>
    <w:rsid w:val="655C5B4D"/>
    <w:rsid w:val="655EBC92"/>
    <w:rsid w:val="6560A4A5"/>
    <w:rsid w:val="656197FD"/>
    <w:rsid w:val="65677990"/>
    <w:rsid w:val="656F6D86"/>
    <w:rsid w:val="65708C2A"/>
    <w:rsid w:val="65721044"/>
    <w:rsid w:val="65744143"/>
    <w:rsid w:val="6575D6F3"/>
    <w:rsid w:val="65786795"/>
    <w:rsid w:val="657943B3"/>
    <w:rsid w:val="6579F7D1"/>
    <w:rsid w:val="657A4F6D"/>
    <w:rsid w:val="657AD22E"/>
    <w:rsid w:val="657B61A0"/>
    <w:rsid w:val="657D460D"/>
    <w:rsid w:val="657DAE51"/>
    <w:rsid w:val="657F822F"/>
    <w:rsid w:val="6584803B"/>
    <w:rsid w:val="6584BC64"/>
    <w:rsid w:val="65860517"/>
    <w:rsid w:val="658A06B3"/>
    <w:rsid w:val="658B5AB2"/>
    <w:rsid w:val="658BB179"/>
    <w:rsid w:val="658CB80F"/>
    <w:rsid w:val="658F25E9"/>
    <w:rsid w:val="65902FD5"/>
    <w:rsid w:val="65909D12"/>
    <w:rsid w:val="65914489"/>
    <w:rsid w:val="6591B8D7"/>
    <w:rsid w:val="659361CA"/>
    <w:rsid w:val="6593C2C5"/>
    <w:rsid w:val="6598F50C"/>
    <w:rsid w:val="6599E487"/>
    <w:rsid w:val="659B4F6C"/>
    <w:rsid w:val="65A2E35F"/>
    <w:rsid w:val="65A43103"/>
    <w:rsid w:val="65A43941"/>
    <w:rsid w:val="65A9E176"/>
    <w:rsid w:val="65AA6999"/>
    <w:rsid w:val="65AC92ED"/>
    <w:rsid w:val="65ACC34D"/>
    <w:rsid w:val="65AD8B3E"/>
    <w:rsid w:val="65AF1FAD"/>
    <w:rsid w:val="65AFC315"/>
    <w:rsid w:val="65B026DE"/>
    <w:rsid w:val="65B0C199"/>
    <w:rsid w:val="65B13160"/>
    <w:rsid w:val="65B3FB4C"/>
    <w:rsid w:val="65B48AD0"/>
    <w:rsid w:val="65B5CA9D"/>
    <w:rsid w:val="65B74671"/>
    <w:rsid w:val="65B75D4E"/>
    <w:rsid w:val="65B7757B"/>
    <w:rsid w:val="65B8297C"/>
    <w:rsid w:val="65B976D1"/>
    <w:rsid w:val="65B9C128"/>
    <w:rsid w:val="65BA8A5A"/>
    <w:rsid w:val="65BAAFD9"/>
    <w:rsid w:val="65BC3FBA"/>
    <w:rsid w:val="65BD2DD8"/>
    <w:rsid w:val="65BE43A8"/>
    <w:rsid w:val="65BECA3B"/>
    <w:rsid w:val="65BF5A7E"/>
    <w:rsid w:val="65C1A9D1"/>
    <w:rsid w:val="65C25F62"/>
    <w:rsid w:val="65C3EC14"/>
    <w:rsid w:val="65C45171"/>
    <w:rsid w:val="65C801CF"/>
    <w:rsid w:val="65C92518"/>
    <w:rsid w:val="65CBC0FE"/>
    <w:rsid w:val="65CC56B5"/>
    <w:rsid w:val="65D16859"/>
    <w:rsid w:val="65D2FA1C"/>
    <w:rsid w:val="65D58754"/>
    <w:rsid w:val="65D7E21B"/>
    <w:rsid w:val="65D9BC3D"/>
    <w:rsid w:val="65DC285C"/>
    <w:rsid w:val="65DF9B13"/>
    <w:rsid w:val="65E1F51D"/>
    <w:rsid w:val="65EC75B3"/>
    <w:rsid w:val="65ED951D"/>
    <w:rsid w:val="65EDA0F7"/>
    <w:rsid w:val="65EF306A"/>
    <w:rsid w:val="65EFAFB5"/>
    <w:rsid w:val="65F028AE"/>
    <w:rsid w:val="65F13EC5"/>
    <w:rsid w:val="65F197EF"/>
    <w:rsid w:val="65F5ABA5"/>
    <w:rsid w:val="65F76A80"/>
    <w:rsid w:val="65FF11E6"/>
    <w:rsid w:val="660003EC"/>
    <w:rsid w:val="6600A03C"/>
    <w:rsid w:val="6600ADEF"/>
    <w:rsid w:val="66036C9C"/>
    <w:rsid w:val="6604F324"/>
    <w:rsid w:val="6605AB0E"/>
    <w:rsid w:val="6606EE6D"/>
    <w:rsid w:val="66092608"/>
    <w:rsid w:val="660E8018"/>
    <w:rsid w:val="660EC01C"/>
    <w:rsid w:val="660F48B4"/>
    <w:rsid w:val="661282B2"/>
    <w:rsid w:val="6613902A"/>
    <w:rsid w:val="6614F53C"/>
    <w:rsid w:val="66161C1A"/>
    <w:rsid w:val="66176C1C"/>
    <w:rsid w:val="66178C55"/>
    <w:rsid w:val="6619F5FA"/>
    <w:rsid w:val="661A9630"/>
    <w:rsid w:val="661C1DBC"/>
    <w:rsid w:val="661DE506"/>
    <w:rsid w:val="6620D4E8"/>
    <w:rsid w:val="6624940E"/>
    <w:rsid w:val="662894F8"/>
    <w:rsid w:val="6628EEC1"/>
    <w:rsid w:val="6629585E"/>
    <w:rsid w:val="662A2DB6"/>
    <w:rsid w:val="662A9CF5"/>
    <w:rsid w:val="662BD62A"/>
    <w:rsid w:val="662BF83C"/>
    <w:rsid w:val="662CDA25"/>
    <w:rsid w:val="662DE84B"/>
    <w:rsid w:val="662EBA3A"/>
    <w:rsid w:val="66339BFD"/>
    <w:rsid w:val="6633B204"/>
    <w:rsid w:val="66347880"/>
    <w:rsid w:val="66386A1D"/>
    <w:rsid w:val="66396B3F"/>
    <w:rsid w:val="663A0A69"/>
    <w:rsid w:val="663AA130"/>
    <w:rsid w:val="663C3DC8"/>
    <w:rsid w:val="663CC610"/>
    <w:rsid w:val="663DE774"/>
    <w:rsid w:val="66449CE4"/>
    <w:rsid w:val="664636E2"/>
    <w:rsid w:val="664B8529"/>
    <w:rsid w:val="664DDFEB"/>
    <w:rsid w:val="664EBC4D"/>
    <w:rsid w:val="66550A51"/>
    <w:rsid w:val="665542D6"/>
    <w:rsid w:val="66573DD3"/>
    <w:rsid w:val="66579A00"/>
    <w:rsid w:val="665AE5A9"/>
    <w:rsid w:val="665C6297"/>
    <w:rsid w:val="665CBA16"/>
    <w:rsid w:val="665F2803"/>
    <w:rsid w:val="665F285A"/>
    <w:rsid w:val="66639F11"/>
    <w:rsid w:val="66647A13"/>
    <w:rsid w:val="6664A0B7"/>
    <w:rsid w:val="666BD6FC"/>
    <w:rsid w:val="666F1A9A"/>
    <w:rsid w:val="66739BCD"/>
    <w:rsid w:val="66752831"/>
    <w:rsid w:val="6676E524"/>
    <w:rsid w:val="66770B10"/>
    <w:rsid w:val="667CA873"/>
    <w:rsid w:val="667ED1B4"/>
    <w:rsid w:val="66821CDD"/>
    <w:rsid w:val="6685B9BE"/>
    <w:rsid w:val="66862746"/>
    <w:rsid w:val="6688C9BE"/>
    <w:rsid w:val="6689272E"/>
    <w:rsid w:val="668B1BF0"/>
    <w:rsid w:val="668C928F"/>
    <w:rsid w:val="668CF751"/>
    <w:rsid w:val="668D4514"/>
    <w:rsid w:val="668F87A9"/>
    <w:rsid w:val="669352CE"/>
    <w:rsid w:val="669362ED"/>
    <w:rsid w:val="6696EC0A"/>
    <w:rsid w:val="66978346"/>
    <w:rsid w:val="6697D537"/>
    <w:rsid w:val="669A1713"/>
    <w:rsid w:val="669A348A"/>
    <w:rsid w:val="669BADA7"/>
    <w:rsid w:val="669C2FBB"/>
    <w:rsid w:val="669C5DD7"/>
    <w:rsid w:val="669F8BBA"/>
    <w:rsid w:val="66A0913B"/>
    <w:rsid w:val="66A1CAE6"/>
    <w:rsid w:val="66A9D842"/>
    <w:rsid w:val="66AD1B26"/>
    <w:rsid w:val="66AE9195"/>
    <w:rsid w:val="66AFBDD4"/>
    <w:rsid w:val="66AFD576"/>
    <w:rsid w:val="66B2A49B"/>
    <w:rsid w:val="66B322B4"/>
    <w:rsid w:val="66B4E85F"/>
    <w:rsid w:val="66B74845"/>
    <w:rsid w:val="66B807DE"/>
    <w:rsid w:val="66BAB245"/>
    <w:rsid w:val="66BDD701"/>
    <w:rsid w:val="66C118C2"/>
    <w:rsid w:val="66C25B17"/>
    <w:rsid w:val="66C38A38"/>
    <w:rsid w:val="66C75404"/>
    <w:rsid w:val="66C8FFCF"/>
    <w:rsid w:val="66C92C62"/>
    <w:rsid w:val="66CBD141"/>
    <w:rsid w:val="66CBFD29"/>
    <w:rsid w:val="66CCA19A"/>
    <w:rsid w:val="66CD0974"/>
    <w:rsid w:val="66CDA89D"/>
    <w:rsid w:val="66CDE9B6"/>
    <w:rsid w:val="66CE7323"/>
    <w:rsid w:val="66D000C3"/>
    <w:rsid w:val="66D3FB43"/>
    <w:rsid w:val="66DCAF45"/>
    <w:rsid w:val="66DCCBA5"/>
    <w:rsid w:val="66DD1C26"/>
    <w:rsid w:val="66DD5014"/>
    <w:rsid w:val="66DD7C02"/>
    <w:rsid w:val="66DE7C32"/>
    <w:rsid w:val="66DE9FA0"/>
    <w:rsid w:val="66E1D21B"/>
    <w:rsid w:val="66E25677"/>
    <w:rsid w:val="66E33FA8"/>
    <w:rsid w:val="66E7713C"/>
    <w:rsid w:val="66E91797"/>
    <w:rsid w:val="66E92217"/>
    <w:rsid w:val="66E9BA0F"/>
    <w:rsid w:val="66E9CA46"/>
    <w:rsid w:val="66E9EFAF"/>
    <w:rsid w:val="66EAB5ED"/>
    <w:rsid w:val="66ECB96D"/>
    <w:rsid w:val="66ED2A9D"/>
    <w:rsid w:val="66EE5A6C"/>
    <w:rsid w:val="66F379AE"/>
    <w:rsid w:val="66F75D17"/>
    <w:rsid w:val="66F77611"/>
    <w:rsid w:val="66FAB041"/>
    <w:rsid w:val="66FAEEE8"/>
    <w:rsid w:val="66FB7ED9"/>
    <w:rsid w:val="66FBB45C"/>
    <w:rsid w:val="66FE0FBC"/>
    <w:rsid w:val="6704756F"/>
    <w:rsid w:val="670B5D0E"/>
    <w:rsid w:val="670C1A1E"/>
    <w:rsid w:val="670C2F86"/>
    <w:rsid w:val="670E9D89"/>
    <w:rsid w:val="67117ABC"/>
    <w:rsid w:val="671B2507"/>
    <w:rsid w:val="671BB905"/>
    <w:rsid w:val="671C7365"/>
    <w:rsid w:val="671CD609"/>
    <w:rsid w:val="6721B7E4"/>
    <w:rsid w:val="6725263E"/>
    <w:rsid w:val="6726621C"/>
    <w:rsid w:val="6726E123"/>
    <w:rsid w:val="672C92F5"/>
    <w:rsid w:val="672F6B6A"/>
    <w:rsid w:val="6730A254"/>
    <w:rsid w:val="67311EC0"/>
    <w:rsid w:val="67314929"/>
    <w:rsid w:val="6732A8E7"/>
    <w:rsid w:val="67335BE7"/>
    <w:rsid w:val="67366BB1"/>
    <w:rsid w:val="6736F5F5"/>
    <w:rsid w:val="67371D35"/>
    <w:rsid w:val="67372394"/>
    <w:rsid w:val="6737365D"/>
    <w:rsid w:val="6737FC59"/>
    <w:rsid w:val="67382189"/>
    <w:rsid w:val="67387D4C"/>
    <w:rsid w:val="6739E396"/>
    <w:rsid w:val="673A0570"/>
    <w:rsid w:val="673B378D"/>
    <w:rsid w:val="673F020C"/>
    <w:rsid w:val="673F5BF6"/>
    <w:rsid w:val="67430247"/>
    <w:rsid w:val="67435B09"/>
    <w:rsid w:val="67440D50"/>
    <w:rsid w:val="674646BF"/>
    <w:rsid w:val="674F9A2B"/>
    <w:rsid w:val="67502DB2"/>
    <w:rsid w:val="6752D197"/>
    <w:rsid w:val="67546AED"/>
    <w:rsid w:val="675750CE"/>
    <w:rsid w:val="67575AE1"/>
    <w:rsid w:val="67598E00"/>
    <w:rsid w:val="675A3DCE"/>
    <w:rsid w:val="675B2E36"/>
    <w:rsid w:val="675B2FC4"/>
    <w:rsid w:val="675B6391"/>
    <w:rsid w:val="675B82BD"/>
    <w:rsid w:val="675E96BD"/>
    <w:rsid w:val="67608D4D"/>
    <w:rsid w:val="67616197"/>
    <w:rsid w:val="6763053D"/>
    <w:rsid w:val="6765DD72"/>
    <w:rsid w:val="67678968"/>
    <w:rsid w:val="67685BE7"/>
    <w:rsid w:val="6768AFD6"/>
    <w:rsid w:val="676A63B7"/>
    <w:rsid w:val="676DA998"/>
    <w:rsid w:val="676E6930"/>
    <w:rsid w:val="6770127B"/>
    <w:rsid w:val="677117D4"/>
    <w:rsid w:val="6772B5B0"/>
    <w:rsid w:val="6775A358"/>
    <w:rsid w:val="6778F92D"/>
    <w:rsid w:val="67798E99"/>
    <w:rsid w:val="677A7702"/>
    <w:rsid w:val="677C3249"/>
    <w:rsid w:val="677E2F5D"/>
    <w:rsid w:val="677EB5D7"/>
    <w:rsid w:val="678053D9"/>
    <w:rsid w:val="67812832"/>
    <w:rsid w:val="6784C847"/>
    <w:rsid w:val="6786A1AD"/>
    <w:rsid w:val="678986B3"/>
    <w:rsid w:val="6789A06B"/>
    <w:rsid w:val="6789B036"/>
    <w:rsid w:val="678B90C5"/>
    <w:rsid w:val="678C667B"/>
    <w:rsid w:val="678CF7EF"/>
    <w:rsid w:val="678D884D"/>
    <w:rsid w:val="678D9017"/>
    <w:rsid w:val="67902BCE"/>
    <w:rsid w:val="6790B239"/>
    <w:rsid w:val="6790C565"/>
    <w:rsid w:val="6792BBBB"/>
    <w:rsid w:val="67973C76"/>
    <w:rsid w:val="67973DBA"/>
    <w:rsid w:val="6798F63C"/>
    <w:rsid w:val="679B1D74"/>
    <w:rsid w:val="679D0869"/>
    <w:rsid w:val="67A25A20"/>
    <w:rsid w:val="67A37E69"/>
    <w:rsid w:val="67A4C8E1"/>
    <w:rsid w:val="67A56ABB"/>
    <w:rsid w:val="67A8F39A"/>
    <w:rsid w:val="67A8FFB1"/>
    <w:rsid w:val="67A92867"/>
    <w:rsid w:val="67AD3BFA"/>
    <w:rsid w:val="67ADC45E"/>
    <w:rsid w:val="67B21731"/>
    <w:rsid w:val="67B24B1C"/>
    <w:rsid w:val="67B30175"/>
    <w:rsid w:val="67B33B7B"/>
    <w:rsid w:val="67B5FBBD"/>
    <w:rsid w:val="67B8143F"/>
    <w:rsid w:val="67B8C1F3"/>
    <w:rsid w:val="67BA40C6"/>
    <w:rsid w:val="67BABCA1"/>
    <w:rsid w:val="67BF6C54"/>
    <w:rsid w:val="67C0A1F6"/>
    <w:rsid w:val="67C20159"/>
    <w:rsid w:val="67C26DB2"/>
    <w:rsid w:val="67C2BAB4"/>
    <w:rsid w:val="67C3CEEC"/>
    <w:rsid w:val="67C45834"/>
    <w:rsid w:val="67C5E833"/>
    <w:rsid w:val="67C6BB32"/>
    <w:rsid w:val="67CF6128"/>
    <w:rsid w:val="67D1FE35"/>
    <w:rsid w:val="67D3B12E"/>
    <w:rsid w:val="67DBED87"/>
    <w:rsid w:val="67DC6A53"/>
    <w:rsid w:val="67DEE1CB"/>
    <w:rsid w:val="67DFD92B"/>
    <w:rsid w:val="67E0A388"/>
    <w:rsid w:val="67E0E7DC"/>
    <w:rsid w:val="67E54402"/>
    <w:rsid w:val="67E57963"/>
    <w:rsid w:val="67E6ECF2"/>
    <w:rsid w:val="67E880FF"/>
    <w:rsid w:val="67E88936"/>
    <w:rsid w:val="67EA826C"/>
    <w:rsid w:val="67EEBE53"/>
    <w:rsid w:val="67F0E256"/>
    <w:rsid w:val="67F36E5C"/>
    <w:rsid w:val="67F395C7"/>
    <w:rsid w:val="67F52B0C"/>
    <w:rsid w:val="67F55A11"/>
    <w:rsid w:val="67F684A1"/>
    <w:rsid w:val="67F9C96C"/>
    <w:rsid w:val="67FADD07"/>
    <w:rsid w:val="67FB8EFC"/>
    <w:rsid w:val="67FBB6FC"/>
    <w:rsid w:val="67FCCE4D"/>
    <w:rsid w:val="67FDAD16"/>
    <w:rsid w:val="67FFF083"/>
    <w:rsid w:val="6800CA40"/>
    <w:rsid w:val="68035DDE"/>
    <w:rsid w:val="68061F18"/>
    <w:rsid w:val="6806710B"/>
    <w:rsid w:val="6809A77B"/>
    <w:rsid w:val="6809C4C9"/>
    <w:rsid w:val="680AFFE3"/>
    <w:rsid w:val="680B9E03"/>
    <w:rsid w:val="680D2CC3"/>
    <w:rsid w:val="68124D75"/>
    <w:rsid w:val="68127127"/>
    <w:rsid w:val="6813C14E"/>
    <w:rsid w:val="6813C623"/>
    <w:rsid w:val="681851FD"/>
    <w:rsid w:val="68188459"/>
    <w:rsid w:val="6818E2EC"/>
    <w:rsid w:val="681AD03E"/>
    <w:rsid w:val="681B2D47"/>
    <w:rsid w:val="681B51EB"/>
    <w:rsid w:val="681E9979"/>
    <w:rsid w:val="681F0229"/>
    <w:rsid w:val="681F552D"/>
    <w:rsid w:val="68222405"/>
    <w:rsid w:val="6823597D"/>
    <w:rsid w:val="6826A7E2"/>
    <w:rsid w:val="6826C29E"/>
    <w:rsid w:val="6829A9B0"/>
    <w:rsid w:val="682B2C09"/>
    <w:rsid w:val="682C0810"/>
    <w:rsid w:val="683376CA"/>
    <w:rsid w:val="68355DFB"/>
    <w:rsid w:val="6835A4E3"/>
    <w:rsid w:val="6836C7B5"/>
    <w:rsid w:val="6839BA61"/>
    <w:rsid w:val="683A336B"/>
    <w:rsid w:val="683B9C4C"/>
    <w:rsid w:val="683BE6F1"/>
    <w:rsid w:val="683E0554"/>
    <w:rsid w:val="68422633"/>
    <w:rsid w:val="6845997C"/>
    <w:rsid w:val="6845C955"/>
    <w:rsid w:val="68463288"/>
    <w:rsid w:val="684C3F1F"/>
    <w:rsid w:val="684C5D3A"/>
    <w:rsid w:val="684C8714"/>
    <w:rsid w:val="684DE7D0"/>
    <w:rsid w:val="684F18AA"/>
    <w:rsid w:val="685434EF"/>
    <w:rsid w:val="68544867"/>
    <w:rsid w:val="6855223B"/>
    <w:rsid w:val="685551A4"/>
    <w:rsid w:val="6855F642"/>
    <w:rsid w:val="685852CD"/>
    <w:rsid w:val="685A50A9"/>
    <w:rsid w:val="685CF982"/>
    <w:rsid w:val="685DA3A7"/>
    <w:rsid w:val="685EE619"/>
    <w:rsid w:val="685F9DD1"/>
    <w:rsid w:val="68638629"/>
    <w:rsid w:val="6863CB4D"/>
    <w:rsid w:val="68667950"/>
    <w:rsid w:val="686789FD"/>
    <w:rsid w:val="6869DF79"/>
    <w:rsid w:val="686B0C0E"/>
    <w:rsid w:val="686C036E"/>
    <w:rsid w:val="68721CC1"/>
    <w:rsid w:val="687247D1"/>
    <w:rsid w:val="68779576"/>
    <w:rsid w:val="68794AFA"/>
    <w:rsid w:val="687AD421"/>
    <w:rsid w:val="687D34AC"/>
    <w:rsid w:val="687FB1F4"/>
    <w:rsid w:val="68843068"/>
    <w:rsid w:val="68851669"/>
    <w:rsid w:val="6887646A"/>
    <w:rsid w:val="688882CD"/>
    <w:rsid w:val="688A1555"/>
    <w:rsid w:val="688F5BBC"/>
    <w:rsid w:val="688F7661"/>
    <w:rsid w:val="6892EF92"/>
    <w:rsid w:val="6896B4C2"/>
    <w:rsid w:val="68973058"/>
    <w:rsid w:val="68978CC0"/>
    <w:rsid w:val="68982D86"/>
    <w:rsid w:val="68994314"/>
    <w:rsid w:val="6899A22E"/>
    <w:rsid w:val="6899A4DE"/>
    <w:rsid w:val="689A44E6"/>
    <w:rsid w:val="689BB0C0"/>
    <w:rsid w:val="689BB2E7"/>
    <w:rsid w:val="689E2522"/>
    <w:rsid w:val="68A2EB8B"/>
    <w:rsid w:val="68A4A78D"/>
    <w:rsid w:val="68A67E73"/>
    <w:rsid w:val="68A90D33"/>
    <w:rsid w:val="68A98521"/>
    <w:rsid w:val="68AA72C8"/>
    <w:rsid w:val="68AA999B"/>
    <w:rsid w:val="68AAE4F1"/>
    <w:rsid w:val="68AD54C9"/>
    <w:rsid w:val="68ADCC1E"/>
    <w:rsid w:val="68B07C25"/>
    <w:rsid w:val="68B08EDF"/>
    <w:rsid w:val="68B12D39"/>
    <w:rsid w:val="68B136A0"/>
    <w:rsid w:val="68B2E036"/>
    <w:rsid w:val="68B7BF15"/>
    <w:rsid w:val="68BF22BD"/>
    <w:rsid w:val="68BFDA5F"/>
    <w:rsid w:val="68C0E822"/>
    <w:rsid w:val="68C10E11"/>
    <w:rsid w:val="68C5442B"/>
    <w:rsid w:val="68CA3E62"/>
    <w:rsid w:val="68CA97DD"/>
    <w:rsid w:val="68CCC99F"/>
    <w:rsid w:val="68CD1E72"/>
    <w:rsid w:val="68CDAC1D"/>
    <w:rsid w:val="68CDD7B2"/>
    <w:rsid w:val="68CF7FE8"/>
    <w:rsid w:val="68CFDF22"/>
    <w:rsid w:val="68D376CC"/>
    <w:rsid w:val="68D69CEE"/>
    <w:rsid w:val="68D6A5BF"/>
    <w:rsid w:val="68D87F11"/>
    <w:rsid w:val="68D91077"/>
    <w:rsid w:val="68DA6349"/>
    <w:rsid w:val="68DA8F02"/>
    <w:rsid w:val="68DAEB82"/>
    <w:rsid w:val="68DCD078"/>
    <w:rsid w:val="68DD1AD5"/>
    <w:rsid w:val="68DDF028"/>
    <w:rsid w:val="68DFAC7C"/>
    <w:rsid w:val="68E8424A"/>
    <w:rsid w:val="68EA3FF6"/>
    <w:rsid w:val="68EB3D9E"/>
    <w:rsid w:val="68EB90E5"/>
    <w:rsid w:val="68EE8F9A"/>
    <w:rsid w:val="68F12FEE"/>
    <w:rsid w:val="68F22D76"/>
    <w:rsid w:val="68F55125"/>
    <w:rsid w:val="68F60A8A"/>
    <w:rsid w:val="68F642E5"/>
    <w:rsid w:val="68F72483"/>
    <w:rsid w:val="68F81F5F"/>
    <w:rsid w:val="68FD892A"/>
    <w:rsid w:val="68FE089E"/>
    <w:rsid w:val="68FE7246"/>
    <w:rsid w:val="69012988"/>
    <w:rsid w:val="690185E4"/>
    <w:rsid w:val="6902F5BD"/>
    <w:rsid w:val="6904D588"/>
    <w:rsid w:val="69061EFE"/>
    <w:rsid w:val="690A9355"/>
    <w:rsid w:val="690B38E2"/>
    <w:rsid w:val="690BCB88"/>
    <w:rsid w:val="690C4F97"/>
    <w:rsid w:val="690E79F2"/>
    <w:rsid w:val="691020A7"/>
    <w:rsid w:val="69130886"/>
    <w:rsid w:val="6914AA36"/>
    <w:rsid w:val="69176E43"/>
    <w:rsid w:val="6918D7ED"/>
    <w:rsid w:val="691B4787"/>
    <w:rsid w:val="691B7F44"/>
    <w:rsid w:val="691DA164"/>
    <w:rsid w:val="691DBC96"/>
    <w:rsid w:val="691DFC88"/>
    <w:rsid w:val="691E8161"/>
    <w:rsid w:val="691F20C9"/>
    <w:rsid w:val="69244408"/>
    <w:rsid w:val="69247ADF"/>
    <w:rsid w:val="6924A880"/>
    <w:rsid w:val="692705EA"/>
    <w:rsid w:val="692791E1"/>
    <w:rsid w:val="69292909"/>
    <w:rsid w:val="692AB463"/>
    <w:rsid w:val="692B39A3"/>
    <w:rsid w:val="692B5060"/>
    <w:rsid w:val="692C7A96"/>
    <w:rsid w:val="692C87F0"/>
    <w:rsid w:val="69311B61"/>
    <w:rsid w:val="6932444F"/>
    <w:rsid w:val="69330FCC"/>
    <w:rsid w:val="6935BB9A"/>
    <w:rsid w:val="6936A247"/>
    <w:rsid w:val="693FEBCD"/>
    <w:rsid w:val="6941754F"/>
    <w:rsid w:val="6941BA2F"/>
    <w:rsid w:val="69422EAD"/>
    <w:rsid w:val="694434CB"/>
    <w:rsid w:val="69446123"/>
    <w:rsid w:val="6945E398"/>
    <w:rsid w:val="69461547"/>
    <w:rsid w:val="6948A12E"/>
    <w:rsid w:val="694C56F3"/>
    <w:rsid w:val="694D42E1"/>
    <w:rsid w:val="694DABAE"/>
    <w:rsid w:val="69505E7A"/>
    <w:rsid w:val="69508342"/>
    <w:rsid w:val="69509707"/>
    <w:rsid w:val="6952DC8D"/>
    <w:rsid w:val="6953746E"/>
    <w:rsid w:val="6956E1D9"/>
    <w:rsid w:val="6957734C"/>
    <w:rsid w:val="69578AE5"/>
    <w:rsid w:val="69579BBC"/>
    <w:rsid w:val="69580309"/>
    <w:rsid w:val="6958454F"/>
    <w:rsid w:val="6958F506"/>
    <w:rsid w:val="695AAB46"/>
    <w:rsid w:val="695AF78D"/>
    <w:rsid w:val="695DF5BF"/>
    <w:rsid w:val="695E9183"/>
    <w:rsid w:val="695F7ECD"/>
    <w:rsid w:val="696210CC"/>
    <w:rsid w:val="6962151C"/>
    <w:rsid w:val="6962A24F"/>
    <w:rsid w:val="69657728"/>
    <w:rsid w:val="69659F99"/>
    <w:rsid w:val="696625B5"/>
    <w:rsid w:val="69683ACB"/>
    <w:rsid w:val="69685E1B"/>
    <w:rsid w:val="69701CB7"/>
    <w:rsid w:val="69705109"/>
    <w:rsid w:val="69710C17"/>
    <w:rsid w:val="69716B8D"/>
    <w:rsid w:val="69717905"/>
    <w:rsid w:val="69742939"/>
    <w:rsid w:val="697436D6"/>
    <w:rsid w:val="69757287"/>
    <w:rsid w:val="69765B85"/>
    <w:rsid w:val="6977567E"/>
    <w:rsid w:val="6977FB8D"/>
    <w:rsid w:val="69785CC9"/>
    <w:rsid w:val="69793F1F"/>
    <w:rsid w:val="6979BF1B"/>
    <w:rsid w:val="697A00F9"/>
    <w:rsid w:val="697DB50E"/>
    <w:rsid w:val="697E2D5D"/>
    <w:rsid w:val="69801D95"/>
    <w:rsid w:val="698057A1"/>
    <w:rsid w:val="6982AC9C"/>
    <w:rsid w:val="69844CC6"/>
    <w:rsid w:val="6984B69B"/>
    <w:rsid w:val="6984C761"/>
    <w:rsid w:val="69880380"/>
    <w:rsid w:val="6988B3C4"/>
    <w:rsid w:val="698B19DE"/>
    <w:rsid w:val="698B8BBE"/>
    <w:rsid w:val="698D0444"/>
    <w:rsid w:val="698E5880"/>
    <w:rsid w:val="698F913D"/>
    <w:rsid w:val="698FE381"/>
    <w:rsid w:val="699303E6"/>
    <w:rsid w:val="6993D02C"/>
    <w:rsid w:val="69941473"/>
    <w:rsid w:val="6996C048"/>
    <w:rsid w:val="699A50BE"/>
    <w:rsid w:val="699D1096"/>
    <w:rsid w:val="699DA8F7"/>
    <w:rsid w:val="699DB6F1"/>
    <w:rsid w:val="699E0D5E"/>
    <w:rsid w:val="699E427F"/>
    <w:rsid w:val="699F6D3A"/>
    <w:rsid w:val="699FC34D"/>
    <w:rsid w:val="699FE51C"/>
    <w:rsid w:val="69A1BBCC"/>
    <w:rsid w:val="69A29451"/>
    <w:rsid w:val="69A44113"/>
    <w:rsid w:val="69A4A2B3"/>
    <w:rsid w:val="69A6A45F"/>
    <w:rsid w:val="69A860B6"/>
    <w:rsid w:val="69A9BFEC"/>
    <w:rsid w:val="69AA4252"/>
    <w:rsid w:val="69AAC90C"/>
    <w:rsid w:val="69AB9927"/>
    <w:rsid w:val="69ADD3F8"/>
    <w:rsid w:val="69AFCE4F"/>
    <w:rsid w:val="69B04156"/>
    <w:rsid w:val="69B077BB"/>
    <w:rsid w:val="69B15A11"/>
    <w:rsid w:val="69B7B1AB"/>
    <w:rsid w:val="69B9DA3D"/>
    <w:rsid w:val="69BB9032"/>
    <w:rsid w:val="69BCB890"/>
    <w:rsid w:val="69C006EF"/>
    <w:rsid w:val="69C0F176"/>
    <w:rsid w:val="69C28CCB"/>
    <w:rsid w:val="69C2F4F5"/>
    <w:rsid w:val="69C32528"/>
    <w:rsid w:val="69C3686E"/>
    <w:rsid w:val="69C4243E"/>
    <w:rsid w:val="69C74FD6"/>
    <w:rsid w:val="69C8A69B"/>
    <w:rsid w:val="69C8ADA0"/>
    <w:rsid w:val="69CB2BA9"/>
    <w:rsid w:val="69CE30ED"/>
    <w:rsid w:val="69D13175"/>
    <w:rsid w:val="69D1D783"/>
    <w:rsid w:val="69D213F3"/>
    <w:rsid w:val="69D2C7C6"/>
    <w:rsid w:val="69D49952"/>
    <w:rsid w:val="69D4E310"/>
    <w:rsid w:val="69D76EB9"/>
    <w:rsid w:val="69DC1EDE"/>
    <w:rsid w:val="69DCBCFA"/>
    <w:rsid w:val="69DCBD89"/>
    <w:rsid w:val="69DCFCFA"/>
    <w:rsid w:val="69DE7125"/>
    <w:rsid w:val="69E0DCD2"/>
    <w:rsid w:val="69E1D7A2"/>
    <w:rsid w:val="69E2A258"/>
    <w:rsid w:val="69E8C3AA"/>
    <w:rsid w:val="69E90E03"/>
    <w:rsid w:val="69EA860D"/>
    <w:rsid w:val="69EDB803"/>
    <w:rsid w:val="69EF189C"/>
    <w:rsid w:val="69EFC58B"/>
    <w:rsid w:val="69F1706C"/>
    <w:rsid w:val="69F247C0"/>
    <w:rsid w:val="69F27AF9"/>
    <w:rsid w:val="69F2C83F"/>
    <w:rsid w:val="69F39A70"/>
    <w:rsid w:val="69F6920C"/>
    <w:rsid w:val="69F73291"/>
    <w:rsid w:val="69F916FC"/>
    <w:rsid w:val="69FA8AAF"/>
    <w:rsid w:val="69FBBE72"/>
    <w:rsid w:val="69FBF3DE"/>
    <w:rsid w:val="69FEF0B2"/>
    <w:rsid w:val="69FF95C0"/>
    <w:rsid w:val="6A0059F8"/>
    <w:rsid w:val="6A018BB7"/>
    <w:rsid w:val="6A0306CD"/>
    <w:rsid w:val="6A06CCB5"/>
    <w:rsid w:val="6A06F5A5"/>
    <w:rsid w:val="6A097CF4"/>
    <w:rsid w:val="6A0A68F7"/>
    <w:rsid w:val="6A0BAE8E"/>
    <w:rsid w:val="6A0C22A2"/>
    <w:rsid w:val="6A0DF426"/>
    <w:rsid w:val="6A0E825F"/>
    <w:rsid w:val="6A11BC1E"/>
    <w:rsid w:val="6A12F01B"/>
    <w:rsid w:val="6A13DFEF"/>
    <w:rsid w:val="6A15EB3C"/>
    <w:rsid w:val="6A16AFD4"/>
    <w:rsid w:val="6A193F24"/>
    <w:rsid w:val="6A19539A"/>
    <w:rsid w:val="6A19CCFF"/>
    <w:rsid w:val="6A1B08D5"/>
    <w:rsid w:val="6A1C7A1F"/>
    <w:rsid w:val="6A1CFE67"/>
    <w:rsid w:val="6A1D8C59"/>
    <w:rsid w:val="6A1F1746"/>
    <w:rsid w:val="6A1F6E20"/>
    <w:rsid w:val="6A1FAE71"/>
    <w:rsid w:val="6A258723"/>
    <w:rsid w:val="6A27D6F5"/>
    <w:rsid w:val="6A297AA5"/>
    <w:rsid w:val="6A2C476A"/>
    <w:rsid w:val="6A2CEA04"/>
    <w:rsid w:val="6A2D467E"/>
    <w:rsid w:val="6A35150B"/>
    <w:rsid w:val="6A37128B"/>
    <w:rsid w:val="6A3F53F9"/>
    <w:rsid w:val="6A41FEA6"/>
    <w:rsid w:val="6A42E406"/>
    <w:rsid w:val="6A42F7CC"/>
    <w:rsid w:val="6A438B16"/>
    <w:rsid w:val="6A43C0F5"/>
    <w:rsid w:val="6A45B014"/>
    <w:rsid w:val="6A481C29"/>
    <w:rsid w:val="6A494EE6"/>
    <w:rsid w:val="6A49B5C8"/>
    <w:rsid w:val="6A4B5D83"/>
    <w:rsid w:val="6A4BF1AE"/>
    <w:rsid w:val="6A4CA0DD"/>
    <w:rsid w:val="6A4E7E95"/>
    <w:rsid w:val="6A4EA49E"/>
    <w:rsid w:val="6A50845C"/>
    <w:rsid w:val="6A55B5B6"/>
    <w:rsid w:val="6A55C9D6"/>
    <w:rsid w:val="6A5A125F"/>
    <w:rsid w:val="6A5A826A"/>
    <w:rsid w:val="6A5CB4F2"/>
    <w:rsid w:val="6A5EEA9A"/>
    <w:rsid w:val="6A5F29F5"/>
    <w:rsid w:val="6A5F8C79"/>
    <w:rsid w:val="6A6103EC"/>
    <w:rsid w:val="6A6108C7"/>
    <w:rsid w:val="6A61392E"/>
    <w:rsid w:val="6A626359"/>
    <w:rsid w:val="6A630BDE"/>
    <w:rsid w:val="6A63C73F"/>
    <w:rsid w:val="6A67E57F"/>
    <w:rsid w:val="6A690069"/>
    <w:rsid w:val="6A6B0DF8"/>
    <w:rsid w:val="6A6B87DA"/>
    <w:rsid w:val="6A6D8161"/>
    <w:rsid w:val="6A6DC5E2"/>
    <w:rsid w:val="6A721930"/>
    <w:rsid w:val="6A764BA6"/>
    <w:rsid w:val="6A7760E1"/>
    <w:rsid w:val="6A77A12E"/>
    <w:rsid w:val="6A78504B"/>
    <w:rsid w:val="6A7B45EF"/>
    <w:rsid w:val="6A7B7B1D"/>
    <w:rsid w:val="6A7FE3A2"/>
    <w:rsid w:val="6A803435"/>
    <w:rsid w:val="6A82B4C2"/>
    <w:rsid w:val="6A83659E"/>
    <w:rsid w:val="6A83A6BA"/>
    <w:rsid w:val="6A84AE80"/>
    <w:rsid w:val="6A853638"/>
    <w:rsid w:val="6A8609D8"/>
    <w:rsid w:val="6A867AE5"/>
    <w:rsid w:val="6A8BCBF8"/>
    <w:rsid w:val="6A8C8E82"/>
    <w:rsid w:val="6A8CA924"/>
    <w:rsid w:val="6A8D73D8"/>
    <w:rsid w:val="6A8F0D55"/>
    <w:rsid w:val="6A8F40C5"/>
    <w:rsid w:val="6A8FF221"/>
    <w:rsid w:val="6A9015A9"/>
    <w:rsid w:val="6A9175E3"/>
    <w:rsid w:val="6A935535"/>
    <w:rsid w:val="6A975A99"/>
    <w:rsid w:val="6A9A9BD9"/>
    <w:rsid w:val="6A9BDB05"/>
    <w:rsid w:val="6A9E8EA8"/>
    <w:rsid w:val="6AA54256"/>
    <w:rsid w:val="6AA757B4"/>
    <w:rsid w:val="6AAC4DB6"/>
    <w:rsid w:val="6AACA4EA"/>
    <w:rsid w:val="6AAD3F66"/>
    <w:rsid w:val="6AB17F4B"/>
    <w:rsid w:val="6AB1A0A5"/>
    <w:rsid w:val="6AB20614"/>
    <w:rsid w:val="6AB5C489"/>
    <w:rsid w:val="6AB5DBF0"/>
    <w:rsid w:val="6AB6DB59"/>
    <w:rsid w:val="6AB8D171"/>
    <w:rsid w:val="6ABD92AA"/>
    <w:rsid w:val="6AC22C43"/>
    <w:rsid w:val="6AC2F8E8"/>
    <w:rsid w:val="6AC49E48"/>
    <w:rsid w:val="6AC5688C"/>
    <w:rsid w:val="6AC94C9C"/>
    <w:rsid w:val="6ACA1597"/>
    <w:rsid w:val="6ACB18E0"/>
    <w:rsid w:val="6ACC0C4A"/>
    <w:rsid w:val="6ACE1A1E"/>
    <w:rsid w:val="6AD2F253"/>
    <w:rsid w:val="6ADAB100"/>
    <w:rsid w:val="6ADD8666"/>
    <w:rsid w:val="6ADFCCD3"/>
    <w:rsid w:val="6AE0CA2B"/>
    <w:rsid w:val="6AE3A5D4"/>
    <w:rsid w:val="6AE460C5"/>
    <w:rsid w:val="6AE5AE62"/>
    <w:rsid w:val="6AE68913"/>
    <w:rsid w:val="6AE73788"/>
    <w:rsid w:val="6AE776D1"/>
    <w:rsid w:val="6AE97DA6"/>
    <w:rsid w:val="6AEBAF98"/>
    <w:rsid w:val="6AEC23FC"/>
    <w:rsid w:val="6AED6DB3"/>
    <w:rsid w:val="6AEFD200"/>
    <w:rsid w:val="6AF1C1EB"/>
    <w:rsid w:val="6AF24E6B"/>
    <w:rsid w:val="6AF6E9BA"/>
    <w:rsid w:val="6AFF1879"/>
    <w:rsid w:val="6B007107"/>
    <w:rsid w:val="6B04856E"/>
    <w:rsid w:val="6B0489F8"/>
    <w:rsid w:val="6B04EEAA"/>
    <w:rsid w:val="6B077D13"/>
    <w:rsid w:val="6B0829E7"/>
    <w:rsid w:val="6B0BC7CB"/>
    <w:rsid w:val="6B0CF16D"/>
    <w:rsid w:val="6B0DABE2"/>
    <w:rsid w:val="6B0E3628"/>
    <w:rsid w:val="6B0F7B11"/>
    <w:rsid w:val="6B10BA33"/>
    <w:rsid w:val="6B110776"/>
    <w:rsid w:val="6B12F970"/>
    <w:rsid w:val="6B141409"/>
    <w:rsid w:val="6B16107B"/>
    <w:rsid w:val="6B1724C4"/>
    <w:rsid w:val="6B1ACACB"/>
    <w:rsid w:val="6B1ADDA2"/>
    <w:rsid w:val="6B1CA9F2"/>
    <w:rsid w:val="6B1E6517"/>
    <w:rsid w:val="6B21485E"/>
    <w:rsid w:val="6B22BB45"/>
    <w:rsid w:val="6B266C4F"/>
    <w:rsid w:val="6B290F0D"/>
    <w:rsid w:val="6B296D88"/>
    <w:rsid w:val="6B2AC0CE"/>
    <w:rsid w:val="6B2CAD46"/>
    <w:rsid w:val="6B2D7BCC"/>
    <w:rsid w:val="6B2F584F"/>
    <w:rsid w:val="6B2FCA82"/>
    <w:rsid w:val="6B36B53A"/>
    <w:rsid w:val="6B36C98A"/>
    <w:rsid w:val="6B3888D0"/>
    <w:rsid w:val="6B38E888"/>
    <w:rsid w:val="6B3916FC"/>
    <w:rsid w:val="6B3C4882"/>
    <w:rsid w:val="6B3C849E"/>
    <w:rsid w:val="6B3C99F5"/>
    <w:rsid w:val="6B3F0E61"/>
    <w:rsid w:val="6B4034C9"/>
    <w:rsid w:val="6B421571"/>
    <w:rsid w:val="6B4232C8"/>
    <w:rsid w:val="6B447E57"/>
    <w:rsid w:val="6B44FC6B"/>
    <w:rsid w:val="6B45FE81"/>
    <w:rsid w:val="6B46600B"/>
    <w:rsid w:val="6B484C75"/>
    <w:rsid w:val="6B493187"/>
    <w:rsid w:val="6B495EE7"/>
    <w:rsid w:val="6B4A5C85"/>
    <w:rsid w:val="6B4B1701"/>
    <w:rsid w:val="6B4DFCA7"/>
    <w:rsid w:val="6B4EB86A"/>
    <w:rsid w:val="6B4F177F"/>
    <w:rsid w:val="6B546DEA"/>
    <w:rsid w:val="6B549FFC"/>
    <w:rsid w:val="6B5632AA"/>
    <w:rsid w:val="6B5770CD"/>
    <w:rsid w:val="6B582E22"/>
    <w:rsid w:val="6B585AC8"/>
    <w:rsid w:val="6B5B8387"/>
    <w:rsid w:val="6B5F9180"/>
    <w:rsid w:val="6B619B7D"/>
    <w:rsid w:val="6B6493D1"/>
    <w:rsid w:val="6B66DFAD"/>
    <w:rsid w:val="6B680C26"/>
    <w:rsid w:val="6B69401C"/>
    <w:rsid w:val="6B6A391E"/>
    <w:rsid w:val="6B6CA870"/>
    <w:rsid w:val="6B700260"/>
    <w:rsid w:val="6B70173E"/>
    <w:rsid w:val="6B705C05"/>
    <w:rsid w:val="6B71020E"/>
    <w:rsid w:val="6B71514B"/>
    <w:rsid w:val="6B72106D"/>
    <w:rsid w:val="6B758808"/>
    <w:rsid w:val="6B75C544"/>
    <w:rsid w:val="6B767530"/>
    <w:rsid w:val="6B77844F"/>
    <w:rsid w:val="6B7A288B"/>
    <w:rsid w:val="6B7A2C23"/>
    <w:rsid w:val="6B7F76F3"/>
    <w:rsid w:val="6B825642"/>
    <w:rsid w:val="6B82F4DB"/>
    <w:rsid w:val="6B8478EC"/>
    <w:rsid w:val="6B859A85"/>
    <w:rsid w:val="6B884726"/>
    <w:rsid w:val="6B8A505A"/>
    <w:rsid w:val="6B8D79A8"/>
    <w:rsid w:val="6B8DF8DA"/>
    <w:rsid w:val="6B8F38CB"/>
    <w:rsid w:val="6B91C9F9"/>
    <w:rsid w:val="6B91D183"/>
    <w:rsid w:val="6B9319DB"/>
    <w:rsid w:val="6B950EFA"/>
    <w:rsid w:val="6B953623"/>
    <w:rsid w:val="6B96CBA7"/>
    <w:rsid w:val="6B982412"/>
    <w:rsid w:val="6B989464"/>
    <w:rsid w:val="6B990C68"/>
    <w:rsid w:val="6B9A2646"/>
    <w:rsid w:val="6B9B0A02"/>
    <w:rsid w:val="6B9B2070"/>
    <w:rsid w:val="6B9D6840"/>
    <w:rsid w:val="6B9F9903"/>
    <w:rsid w:val="6BA56FAD"/>
    <w:rsid w:val="6BA62089"/>
    <w:rsid w:val="6BA76A1E"/>
    <w:rsid w:val="6BA97A2C"/>
    <w:rsid w:val="6BA9A4A7"/>
    <w:rsid w:val="6BA9F207"/>
    <w:rsid w:val="6BAA9B42"/>
    <w:rsid w:val="6BAB1A77"/>
    <w:rsid w:val="6BAE0CDC"/>
    <w:rsid w:val="6BAF8721"/>
    <w:rsid w:val="6BB085C7"/>
    <w:rsid w:val="6BB21DA5"/>
    <w:rsid w:val="6BB27825"/>
    <w:rsid w:val="6BB4680D"/>
    <w:rsid w:val="6BB77FBF"/>
    <w:rsid w:val="6BB7E400"/>
    <w:rsid w:val="6BBB749A"/>
    <w:rsid w:val="6BBC9659"/>
    <w:rsid w:val="6BBD5495"/>
    <w:rsid w:val="6BBF6975"/>
    <w:rsid w:val="6BC096C1"/>
    <w:rsid w:val="6BC09869"/>
    <w:rsid w:val="6BC35A41"/>
    <w:rsid w:val="6BC4A96A"/>
    <w:rsid w:val="6BC6A177"/>
    <w:rsid w:val="6BC7C689"/>
    <w:rsid w:val="6BCB8508"/>
    <w:rsid w:val="6BCBAF79"/>
    <w:rsid w:val="6BCC07E7"/>
    <w:rsid w:val="6BCD1C84"/>
    <w:rsid w:val="6BCD5F70"/>
    <w:rsid w:val="6BD0D685"/>
    <w:rsid w:val="6BD241EE"/>
    <w:rsid w:val="6BD31585"/>
    <w:rsid w:val="6BD3B0B0"/>
    <w:rsid w:val="6BD475E1"/>
    <w:rsid w:val="6BD7E189"/>
    <w:rsid w:val="6BD97594"/>
    <w:rsid w:val="6BDBEA22"/>
    <w:rsid w:val="6BDE1E35"/>
    <w:rsid w:val="6BE0FDFF"/>
    <w:rsid w:val="6BE28C09"/>
    <w:rsid w:val="6BE2A5E6"/>
    <w:rsid w:val="6BE92E8B"/>
    <w:rsid w:val="6BF053F5"/>
    <w:rsid w:val="6BF08B17"/>
    <w:rsid w:val="6BFEB72C"/>
    <w:rsid w:val="6BFF4C7C"/>
    <w:rsid w:val="6C00C21C"/>
    <w:rsid w:val="6C04A82C"/>
    <w:rsid w:val="6C08FF1D"/>
    <w:rsid w:val="6C09BF4D"/>
    <w:rsid w:val="6C0CD2D3"/>
    <w:rsid w:val="6C0E48B0"/>
    <w:rsid w:val="6C0E8F48"/>
    <w:rsid w:val="6C0FFC79"/>
    <w:rsid w:val="6C10E240"/>
    <w:rsid w:val="6C10EB16"/>
    <w:rsid w:val="6C1107CC"/>
    <w:rsid w:val="6C136528"/>
    <w:rsid w:val="6C141134"/>
    <w:rsid w:val="6C1526D2"/>
    <w:rsid w:val="6C15E187"/>
    <w:rsid w:val="6C17DB0E"/>
    <w:rsid w:val="6C1EA9B4"/>
    <w:rsid w:val="6C1FEB46"/>
    <w:rsid w:val="6C210EC6"/>
    <w:rsid w:val="6C22FB80"/>
    <w:rsid w:val="6C24B093"/>
    <w:rsid w:val="6C261E24"/>
    <w:rsid w:val="6C28EBDD"/>
    <w:rsid w:val="6C2902B1"/>
    <w:rsid w:val="6C2B0A79"/>
    <w:rsid w:val="6C315144"/>
    <w:rsid w:val="6C327C7B"/>
    <w:rsid w:val="6C3465D1"/>
    <w:rsid w:val="6C35B75F"/>
    <w:rsid w:val="6C375931"/>
    <w:rsid w:val="6C39D38A"/>
    <w:rsid w:val="6C39D946"/>
    <w:rsid w:val="6C3CF052"/>
    <w:rsid w:val="6C3D8787"/>
    <w:rsid w:val="6C41D7D0"/>
    <w:rsid w:val="6C43D85B"/>
    <w:rsid w:val="6C462780"/>
    <w:rsid w:val="6C4641E8"/>
    <w:rsid w:val="6C466005"/>
    <w:rsid w:val="6C49D1A5"/>
    <w:rsid w:val="6C4C93C1"/>
    <w:rsid w:val="6C500AE0"/>
    <w:rsid w:val="6C50940C"/>
    <w:rsid w:val="6C50D5E2"/>
    <w:rsid w:val="6C521ED6"/>
    <w:rsid w:val="6C5337E8"/>
    <w:rsid w:val="6C546D2E"/>
    <w:rsid w:val="6C552394"/>
    <w:rsid w:val="6C5543CB"/>
    <w:rsid w:val="6C5815FE"/>
    <w:rsid w:val="6C5BEEFC"/>
    <w:rsid w:val="6C5C0F1F"/>
    <w:rsid w:val="6C630A72"/>
    <w:rsid w:val="6C6373A7"/>
    <w:rsid w:val="6C658489"/>
    <w:rsid w:val="6C66AF9E"/>
    <w:rsid w:val="6C66C412"/>
    <w:rsid w:val="6C676E5F"/>
    <w:rsid w:val="6C6C5117"/>
    <w:rsid w:val="6C6C829C"/>
    <w:rsid w:val="6C71D152"/>
    <w:rsid w:val="6C74B424"/>
    <w:rsid w:val="6C75CDF2"/>
    <w:rsid w:val="6C7648DC"/>
    <w:rsid w:val="6C786F79"/>
    <w:rsid w:val="6C7B140D"/>
    <w:rsid w:val="6C7CD3BC"/>
    <w:rsid w:val="6C7F1D71"/>
    <w:rsid w:val="6C7F798F"/>
    <w:rsid w:val="6C805492"/>
    <w:rsid w:val="6C81CC30"/>
    <w:rsid w:val="6C82722E"/>
    <w:rsid w:val="6C83F2A9"/>
    <w:rsid w:val="6C851AE0"/>
    <w:rsid w:val="6C855509"/>
    <w:rsid w:val="6C862ACB"/>
    <w:rsid w:val="6C895CE1"/>
    <w:rsid w:val="6C8D36A8"/>
    <w:rsid w:val="6C8D9BD4"/>
    <w:rsid w:val="6C8F70F9"/>
    <w:rsid w:val="6C917545"/>
    <w:rsid w:val="6C93FB1C"/>
    <w:rsid w:val="6C99699C"/>
    <w:rsid w:val="6C9C4581"/>
    <w:rsid w:val="6C9CE172"/>
    <w:rsid w:val="6C9E3BB5"/>
    <w:rsid w:val="6C9E3EDE"/>
    <w:rsid w:val="6C9EBC79"/>
    <w:rsid w:val="6C9F534E"/>
    <w:rsid w:val="6CA05A21"/>
    <w:rsid w:val="6CA173BB"/>
    <w:rsid w:val="6CA1B338"/>
    <w:rsid w:val="6CA1D188"/>
    <w:rsid w:val="6CA5B076"/>
    <w:rsid w:val="6CA5C786"/>
    <w:rsid w:val="6CA80AB2"/>
    <w:rsid w:val="6CACEAE7"/>
    <w:rsid w:val="6CAE9695"/>
    <w:rsid w:val="6CB2B19D"/>
    <w:rsid w:val="6CB2E74D"/>
    <w:rsid w:val="6CB43357"/>
    <w:rsid w:val="6CB49135"/>
    <w:rsid w:val="6CB51BFE"/>
    <w:rsid w:val="6CBB6999"/>
    <w:rsid w:val="6CBDADD3"/>
    <w:rsid w:val="6CBE15D5"/>
    <w:rsid w:val="6CBEC251"/>
    <w:rsid w:val="6CBF18F0"/>
    <w:rsid w:val="6CC0D02C"/>
    <w:rsid w:val="6CC32A8C"/>
    <w:rsid w:val="6CC3989D"/>
    <w:rsid w:val="6CC42BC6"/>
    <w:rsid w:val="6CC69171"/>
    <w:rsid w:val="6CC7F5B9"/>
    <w:rsid w:val="6CC836D2"/>
    <w:rsid w:val="6CC88641"/>
    <w:rsid w:val="6CC91EA1"/>
    <w:rsid w:val="6CCCF738"/>
    <w:rsid w:val="6CD0B87A"/>
    <w:rsid w:val="6CD21E69"/>
    <w:rsid w:val="6CD43E38"/>
    <w:rsid w:val="6CD492CB"/>
    <w:rsid w:val="6CD4A6D7"/>
    <w:rsid w:val="6CD65A7D"/>
    <w:rsid w:val="6CD73449"/>
    <w:rsid w:val="6CD74577"/>
    <w:rsid w:val="6CD75C1C"/>
    <w:rsid w:val="6CD7ADC4"/>
    <w:rsid w:val="6CD81E20"/>
    <w:rsid w:val="6CDE7A4F"/>
    <w:rsid w:val="6CDEB3BA"/>
    <w:rsid w:val="6CDF97E8"/>
    <w:rsid w:val="6CE0089D"/>
    <w:rsid w:val="6CE1269C"/>
    <w:rsid w:val="6CE1BB44"/>
    <w:rsid w:val="6CE1C19D"/>
    <w:rsid w:val="6CE1C1CF"/>
    <w:rsid w:val="6CE2DE9D"/>
    <w:rsid w:val="6CE3255F"/>
    <w:rsid w:val="6CE418D3"/>
    <w:rsid w:val="6CE5F616"/>
    <w:rsid w:val="6CE7C951"/>
    <w:rsid w:val="6CE927B4"/>
    <w:rsid w:val="6CE9552D"/>
    <w:rsid w:val="6CEAC3CE"/>
    <w:rsid w:val="6CEAE9AC"/>
    <w:rsid w:val="6CEB7654"/>
    <w:rsid w:val="6CEC5F8B"/>
    <w:rsid w:val="6CED0557"/>
    <w:rsid w:val="6CEE53E2"/>
    <w:rsid w:val="6CEE5484"/>
    <w:rsid w:val="6CEF748F"/>
    <w:rsid w:val="6CF08026"/>
    <w:rsid w:val="6CF36AC8"/>
    <w:rsid w:val="6CF49CE0"/>
    <w:rsid w:val="6CF5ECED"/>
    <w:rsid w:val="6CFE1599"/>
    <w:rsid w:val="6CFEC0A8"/>
    <w:rsid w:val="6CFF3F52"/>
    <w:rsid w:val="6D0012FA"/>
    <w:rsid w:val="6D00827C"/>
    <w:rsid w:val="6D0176E4"/>
    <w:rsid w:val="6D0413FD"/>
    <w:rsid w:val="6D042E93"/>
    <w:rsid w:val="6D04EBE9"/>
    <w:rsid w:val="6D05A024"/>
    <w:rsid w:val="6D06CD9A"/>
    <w:rsid w:val="6D08C499"/>
    <w:rsid w:val="6D0A26F7"/>
    <w:rsid w:val="6D0AA12F"/>
    <w:rsid w:val="6D0CF637"/>
    <w:rsid w:val="6D0D6F74"/>
    <w:rsid w:val="6D0E14A0"/>
    <w:rsid w:val="6D0E9645"/>
    <w:rsid w:val="6D1001A1"/>
    <w:rsid w:val="6D12FCC7"/>
    <w:rsid w:val="6D130A3B"/>
    <w:rsid w:val="6D140C16"/>
    <w:rsid w:val="6D144EE6"/>
    <w:rsid w:val="6D14E8BD"/>
    <w:rsid w:val="6D16B6F4"/>
    <w:rsid w:val="6D16E707"/>
    <w:rsid w:val="6D190F1E"/>
    <w:rsid w:val="6D1C5DFA"/>
    <w:rsid w:val="6D1E8B36"/>
    <w:rsid w:val="6D201135"/>
    <w:rsid w:val="6D216B54"/>
    <w:rsid w:val="6D24191B"/>
    <w:rsid w:val="6D24C523"/>
    <w:rsid w:val="6D253778"/>
    <w:rsid w:val="6D256599"/>
    <w:rsid w:val="6D25D611"/>
    <w:rsid w:val="6D266F15"/>
    <w:rsid w:val="6D2709F4"/>
    <w:rsid w:val="6D27822D"/>
    <w:rsid w:val="6D27B519"/>
    <w:rsid w:val="6D28B933"/>
    <w:rsid w:val="6D29EA1A"/>
    <w:rsid w:val="6D2BD7FB"/>
    <w:rsid w:val="6D2C3343"/>
    <w:rsid w:val="6D2CDAB1"/>
    <w:rsid w:val="6D2F5C8D"/>
    <w:rsid w:val="6D2FCC77"/>
    <w:rsid w:val="6D3015C7"/>
    <w:rsid w:val="6D32A6DF"/>
    <w:rsid w:val="6D35AC6C"/>
    <w:rsid w:val="6D35BD2A"/>
    <w:rsid w:val="6D36A48A"/>
    <w:rsid w:val="6D372C69"/>
    <w:rsid w:val="6D37E444"/>
    <w:rsid w:val="6D3AF060"/>
    <w:rsid w:val="6D3BED49"/>
    <w:rsid w:val="6D3C65FC"/>
    <w:rsid w:val="6D3E326E"/>
    <w:rsid w:val="6D4172D2"/>
    <w:rsid w:val="6D45B6BC"/>
    <w:rsid w:val="6D46F45B"/>
    <w:rsid w:val="6D4779B5"/>
    <w:rsid w:val="6D4A524C"/>
    <w:rsid w:val="6D4AAB1F"/>
    <w:rsid w:val="6D4C5A33"/>
    <w:rsid w:val="6D4C7247"/>
    <w:rsid w:val="6D4C7E77"/>
    <w:rsid w:val="6D4D1B29"/>
    <w:rsid w:val="6D4F0D51"/>
    <w:rsid w:val="6D5037F2"/>
    <w:rsid w:val="6D503B08"/>
    <w:rsid w:val="6D504DC2"/>
    <w:rsid w:val="6D51ADFE"/>
    <w:rsid w:val="6D54696B"/>
    <w:rsid w:val="6D56A4C1"/>
    <w:rsid w:val="6D597063"/>
    <w:rsid w:val="6D603585"/>
    <w:rsid w:val="6D60DF39"/>
    <w:rsid w:val="6D6116DE"/>
    <w:rsid w:val="6D612A62"/>
    <w:rsid w:val="6D64EA06"/>
    <w:rsid w:val="6D6832EF"/>
    <w:rsid w:val="6D68DF67"/>
    <w:rsid w:val="6D68F377"/>
    <w:rsid w:val="6D6991B0"/>
    <w:rsid w:val="6D6AF022"/>
    <w:rsid w:val="6D6DAAE8"/>
    <w:rsid w:val="6D6E2561"/>
    <w:rsid w:val="6D6F8DF2"/>
    <w:rsid w:val="6D70ADE9"/>
    <w:rsid w:val="6D7221DD"/>
    <w:rsid w:val="6D7327E4"/>
    <w:rsid w:val="6D7388F9"/>
    <w:rsid w:val="6D7468FD"/>
    <w:rsid w:val="6D772F4F"/>
    <w:rsid w:val="6D7731F1"/>
    <w:rsid w:val="6D798996"/>
    <w:rsid w:val="6D7B0868"/>
    <w:rsid w:val="6D7D6A23"/>
    <w:rsid w:val="6D7D6CA3"/>
    <w:rsid w:val="6D7DEA2D"/>
    <w:rsid w:val="6D7F7A09"/>
    <w:rsid w:val="6D7F8258"/>
    <w:rsid w:val="6D80C7A7"/>
    <w:rsid w:val="6D83434E"/>
    <w:rsid w:val="6D854983"/>
    <w:rsid w:val="6D878586"/>
    <w:rsid w:val="6D87EEA0"/>
    <w:rsid w:val="6D88E86F"/>
    <w:rsid w:val="6D8AE14D"/>
    <w:rsid w:val="6D8D5A31"/>
    <w:rsid w:val="6D8EA1DA"/>
    <w:rsid w:val="6D8F61F5"/>
    <w:rsid w:val="6D91AB1A"/>
    <w:rsid w:val="6D92A47E"/>
    <w:rsid w:val="6D93449E"/>
    <w:rsid w:val="6D93D6CB"/>
    <w:rsid w:val="6D9467C9"/>
    <w:rsid w:val="6D952AE7"/>
    <w:rsid w:val="6D95D468"/>
    <w:rsid w:val="6D99110A"/>
    <w:rsid w:val="6D9A9FCE"/>
    <w:rsid w:val="6D9B8A29"/>
    <w:rsid w:val="6D9CDCFA"/>
    <w:rsid w:val="6D9D6701"/>
    <w:rsid w:val="6D9FE7E0"/>
    <w:rsid w:val="6DA03F57"/>
    <w:rsid w:val="6DA083DA"/>
    <w:rsid w:val="6DA2D463"/>
    <w:rsid w:val="6DA5DC79"/>
    <w:rsid w:val="6DA63C4E"/>
    <w:rsid w:val="6DA6F1DC"/>
    <w:rsid w:val="6DA7445A"/>
    <w:rsid w:val="6DA7A8BD"/>
    <w:rsid w:val="6DA869B8"/>
    <w:rsid w:val="6DA8EE6B"/>
    <w:rsid w:val="6DAB40AD"/>
    <w:rsid w:val="6DB16B15"/>
    <w:rsid w:val="6DB23BA3"/>
    <w:rsid w:val="6DB33ED6"/>
    <w:rsid w:val="6DB3D451"/>
    <w:rsid w:val="6DB4714B"/>
    <w:rsid w:val="6DB7E43A"/>
    <w:rsid w:val="6DBA003A"/>
    <w:rsid w:val="6DBFC092"/>
    <w:rsid w:val="6DC15CBC"/>
    <w:rsid w:val="6DC1696F"/>
    <w:rsid w:val="6DC408B5"/>
    <w:rsid w:val="6DC6CF49"/>
    <w:rsid w:val="6DC9695A"/>
    <w:rsid w:val="6DC99CF0"/>
    <w:rsid w:val="6DC9CD46"/>
    <w:rsid w:val="6DCAE077"/>
    <w:rsid w:val="6DCAE1E0"/>
    <w:rsid w:val="6DCB924F"/>
    <w:rsid w:val="6DD14E8B"/>
    <w:rsid w:val="6DD420F4"/>
    <w:rsid w:val="6DD48C6F"/>
    <w:rsid w:val="6DD5F703"/>
    <w:rsid w:val="6DD95B16"/>
    <w:rsid w:val="6DDA7AD0"/>
    <w:rsid w:val="6DDB1A1E"/>
    <w:rsid w:val="6DDC6D64"/>
    <w:rsid w:val="6DDD18C1"/>
    <w:rsid w:val="6DDE50E2"/>
    <w:rsid w:val="6DDEA271"/>
    <w:rsid w:val="6DDF7AEE"/>
    <w:rsid w:val="6DE0A220"/>
    <w:rsid w:val="6DE16660"/>
    <w:rsid w:val="6DE37BA4"/>
    <w:rsid w:val="6DE3E993"/>
    <w:rsid w:val="6DE47EBB"/>
    <w:rsid w:val="6DE4C6D3"/>
    <w:rsid w:val="6DE4C84E"/>
    <w:rsid w:val="6DE5F471"/>
    <w:rsid w:val="6DE73A41"/>
    <w:rsid w:val="6DE82F60"/>
    <w:rsid w:val="6DE944A7"/>
    <w:rsid w:val="6DEB4287"/>
    <w:rsid w:val="6DECFEF4"/>
    <w:rsid w:val="6DEF6525"/>
    <w:rsid w:val="6DF069B6"/>
    <w:rsid w:val="6DF31660"/>
    <w:rsid w:val="6DF3F5CD"/>
    <w:rsid w:val="6DF4E379"/>
    <w:rsid w:val="6DF62896"/>
    <w:rsid w:val="6DF75F48"/>
    <w:rsid w:val="6DFAA26A"/>
    <w:rsid w:val="6DFB68C9"/>
    <w:rsid w:val="6DFC4B82"/>
    <w:rsid w:val="6DFD90A9"/>
    <w:rsid w:val="6DFECAE2"/>
    <w:rsid w:val="6DFEE261"/>
    <w:rsid w:val="6E054100"/>
    <w:rsid w:val="6E086DD8"/>
    <w:rsid w:val="6E0D9AFF"/>
    <w:rsid w:val="6E0E782E"/>
    <w:rsid w:val="6E0FAD85"/>
    <w:rsid w:val="6E107E46"/>
    <w:rsid w:val="6E13E384"/>
    <w:rsid w:val="6E1CFA21"/>
    <w:rsid w:val="6E22430E"/>
    <w:rsid w:val="6E23E2EB"/>
    <w:rsid w:val="6E258832"/>
    <w:rsid w:val="6E263A7D"/>
    <w:rsid w:val="6E278C1B"/>
    <w:rsid w:val="6E2B8C4D"/>
    <w:rsid w:val="6E2BC447"/>
    <w:rsid w:val="6E2C97BD"/>
    <w:rsid w:val="6E2DB90F"/>
    <w:rsid w:val="6E301F36"/>
    <w:rsid w:val="6E30AF98"/>
    <w:rsid w:val="6E31F04E"/>
    <w:rsid w:val="6E359338"/>
    <w:rsid w:val="6E35BEFC"/>
    <w:rsid w:val="6E3601EA"/>
    <w:rsid w:val="6E368F69"/>
    <w:rsid w:val="6E37D74C"/>
    <w:rsid w:val="6E389FD6"/>
    <w:rsid w:val="6E3A6571"/>
    <w:rsid w:val="6E3A6D4D"/>
    <w:rsid w:val="6E3D4D30"/>
    <w:rsid w:val="6E3F7104"/>
    <w:rsid w:val="6E3FA2CE"/>
    <w:rsid w:val="6E3FCCA6"/>
    <w:rsid w:val="6E40ED81"/>
    <w:rsid w:val="6E4281AE"/>
    <w:rsid w:val="6E4574C9"/>
    <w:rsid w:val="6E45CAE4"/>
    <w:rsid w:val="6E461390"/>
    <w:rsid w:val="6E47F0DE"/>
    <w:rsid w:val="6E49D629"/>
    <w:rsid w:val="6E508BB8"/>
    <w:rsid w:val="6E511F2A"/>
    <w:rsid w:val="6E51A42F"/>
    <w:rsid w:val="6E51CB70"/>
    <w:rsid w:val="6E5259BC"/>
    <w:rsid w:val="6E5B0142"/>
    <w:rsid w:val="6E5B3483"/>
    <w:rsid w:val="6E5B867F"/>
    <w:rsid w:val="6E5C2620"/>
    <w:rsid w:val="6E5C5B8C"/>
    <w:rsid w:val="6E5E8D17"/>
    <w:rsid w:val="6E5EFC9E"/>
    <w:rsid w:val="6E62D0F3"/>
    <w:rsid w:val="6E62DCF1"/>
    <w:rsid w:val="6E63D66B"/>
    <w:rsid w:val="6E64F1A3"/>
    <w:rsid w:val="6E651EC7"/>
    <w:rsid w:val="6E654EC1"/>
    <w:rsid w:val="6E66C966"/>
    <w:rsid w:val="6E67C673"/>
    <w:rsid w:val="6E67D09E"/>
    <w:rsid w:val="6E6DE7BE"/>
    <w:rsid w:val="6E724D69"/>
    <w:rsid w:val="6E72B05E"/>
    <w:rsid w:val="6E73EA34"/>
    <w:rsid w:val="6E78FC68"/>
    <w:rsid w:val="6E7A5735"/>
    <w:rsid w:val="6E7ADF9F"/>
    <w:rsid w:val="6E7D6961"/>
    <w:rsid w:val="6E7DF5E4"/>
    <w:rsid w:val="6E84EA48"/>
    <w:rsid w:val="6E882456"/>
    <w:rsid w:val="6E889439"/>
    <w:rsid w:val="6E8C53FF"/>
    <w:rsid w:val="6E8CD4EA"/>
    <w:rsid w:val="6E8D311C"/>
    <w:rsid w:val="6E92682B"/>
    <w:rsid w:val="6E93D0A8"/>
    <w:rsid w:val="6E94A5B5"/>
    <w:rsid w:val="6E98A52D"/>
    <w:rsid w:val="6E9CB6EA"/>
    <w:rsid w:val="6E9CC62A"/>
    <w:rsid w:val="6E9DFB96"/>
    <w:rsid w:val="6E9E7519"/>
    <w:rsid w:val="6EA1A597"/>
    <w:rsid w:val="6EA35DFC"/>
    <w:rsid w:val="6EA47113"/>
    <w:rsid w:val="6EA698E5"/>
    <w:rsid w:val="6EA7A2DF"/>
    <w:rsid w:val="6EA89B1F"/>
    <w:rsid w:val="6EA8C626"/>
    <w:rsid w:val="6EA9B166"/>
    <w:rsid w:val="6EAA5A4E"/>
    <w:rsid w:val="6EAA917E"/>
    <w:rsid w:val="6EAC1312"/>
    <w:rsid w:val="6EAEC1E1"/>
    <w:rsid w:val="6EAFE7B9"/>
    <w:rsid w:val="6EB26DB9"/>
    <w:rsid w:val="6EB3B396"/>
    <w:rsid w:val="6EB44074"/>
    <w:rsid w:val="6EB7C881"/>
    <w:rsid w:val="6EB8B6BE"/>
    <w:rsid w:val="6EBA808D"/>
    <w:rsid w:val="6EBC1A87"/>
    <w:rsid w:val="6EBC2870"/>
    <w:rsid w:val="6EBCB92B"/>
    <w:rsid w:val="6EBDCF41"/>
    <w:rsid w:val="6EBE4CF1"/>
    <w:rsid w:val="6EBE757F"/>
    <w:rsid w:val="6EBFD9F8"/>
    <w:rsid w:val="6EC0282E"/>
    <w:rsid w:val="6EC05D71"/>
    <w:rsid w:val="6EC0DF33"/>
    <w:rsid w:val="6EC5739E"/>
    <w:rsid w:val="6EC5947B"/>
    <w:rsid w:val="6EC6647E"/>
    <w:rsid w:val="6EC8652E"/>
    <w:rsid w:val="6ECCDBDA"/>
    <w:rsid w:val="6ECE2BA2"/>
    <w:rsid w:val="6ECE36EC"/>
    <w:rsid w:val="6ED219D0"/>
    <w:rsid w:val="6ED28829"/>
    <w:rsid w:val="6ED3883F"/>
    <w:rsid w:val="6ED525D9"/>
    <w:rsid w:val="6ED60798"/>
    <w:rsid w:val="6ED7ED90"/>
    <w:rsid w:val="6ED85270"/>
    <w:rsid w:val="6ED862AE"/>
    <w:rsid w:val="6ED8A506"/>
    <w:rsid w:val="6EDA8814"/>
    <w:rsid w:val="6EDB2307"/>
    <w:rsid w:val="6EDDE09B"/>
    <w:rsid w:val="6EDF4663"/>
    <w:rsid w:val="6EE50B46"/>
    <w:rsid w:val="6EE7B44C"/>
    <w:rsid w:val="6EEA1CE2"/>
    <w:rsid w:val="6EEA5A09"/>
    <w:rsid w:val="6EEB4A3F"/>
    <w:rsid w:val="6EEBCD40"/>
    <w:rsid w:val="6EEBF4C1"/>
    <w:rsid w:val="6EEF11DE"/>
    <w:rsid w:val="6EF00080"/>
    <w:rsid w:val="6EF2A5FF"/>
    <w:rsid w:val="6EF361F0"/>
    <w:rsid w:val="6EF54FCD"/>
    <w:rsid w:val="6EF61D40"/>
    <w:rsid w:val="6EF6A339"/>
    <w:rsid w:val="6EF9E041"/>
    <w:rsid w:val="6EFAA7C6"/>
    <w:rsid w:val="6EFB5AD4"/>
    <w:rsid w:val="6EFCE92C"/>
    <w:rsid w:val="6EFD0A98"/>
    <w:rsid w:val="6EFE9046"/>
    <w:rsid w:val="6EFEC1E2"/>
    <w:rsid w:val="6EFFBD1F"/>
    <w:rsid w:val="6EFFEEB8"/>
    <w:rsid w:val="6F008BF1"/>
    <w:rsid w:val="6F00D0E8"/>
    <w:rsid w:val="6F022D94"/>
    <w:rsid w:val="6F02A15F"/>
    <w:rsid w:val="6F04F8D1"/>
    <w:rsid w:val="6F052D0E"/>
    <w:rsid w:val="6F053F30"/>
    <w:rsid w:val="6F08AD29"/>
    <w:rsid w:val="6F08B20C"/>
    <w:rsid w:val="6F0D0587"/>
    <w:rsid w:val="6F0E313C"/>
    <w:rsid w:val="6F1271B5"/>
    <w:rsid w:val="6F14B1CB"/>
    <w:rsid w:val="6F15DF45"/>
    <w:rsid w:val="6F17B316"/>
    <w:rsid w:val="6F18838E"/>
    <w:rsid w:val="6F1C16AC"/>
    <w:rsid w:val="6F1C2D98"/>
    <w:rsid w:val="6F1CDA56"/>
    <w:rsid w:val="6F1E367B"/>
    <w:rsid w:val="6F1FABDD"/>
    <w:rsid w:val="6F20CA1E"/>
    <w:rsid w:val="6F257FE5"/>
    <w:rsid w:val="6F284ED2"/>
    <w:rsid w:val="6F2DB868"/>
    <w:rsid w:val="6F2E30A6"/>
    <w:rsid w:val="6F2FBEEA"/>
    <w:rsid w:val="6F30243C"/>
    <w:rsid w:val="6F349BCB"/>
    <w:rsid w:val="6F34A976"/>
    <w:rsid w:val="6F3889D3"/>
    <w:rsid w:val="6F38ED42"/>
    <w:rsid w:val="6F392CF5"/>
    <w:rsid w:val="6F392E0A"/>
    <w:rsid w:val="6F3DD020"/>
    <w:rsid w:val="6F3EBAD3"/>
    <w:rsid w:val="6F3ED0BC"/>
    <w:rsid w:val="6F41AEED"/>
    <w:rsid w:val="6F42EA7F"/>
    <w:rsid w:val="6F43961F"/>
    <w:rsid w:val="6F44E716"/>
    <w:rsid w:val="6F498E57"/>
    <w:rsid w:val="6F49949B"/>
    <w:rsid w:val="6F4A73AD"/>
    <w:rsid w:val="6F4A78AD"/>
    <w:rsid w:val="6F4C0980"/>
    <w:rsid w:val="6F4F2954"/>
    <w:rsid w:val="6F4F3B46"/>
    <w:rsid w:val="6F4F7351"/>
    <w:rsid w:val="6F4FA52F"/>
    <w:rsid w:val="6F5305B3"/>
    <w:rsid w:val="6F55CC1B"/>
    <w:rsid w:val="6F575076"/>
    <w:rsid w:val="6F58F96B"/>
    <w:rsid w:val="6F592FE4"/>
    <w:rsid w:val="6F593B01"/>
    <w:rsid w:val="6F5A1D4F"/>
    <w:rsid w:val="6F5BF64A"/>
    <w:rsid w:val="6F5D9F52"/>
    <w:rsid w:val="6F61966D"/>
    <w:rsid w:val="6F682661"/>
    <w:rsid w:val="6F68915B"/>
    <w:rsid w:val="6F69223A"/>
    <w:rsid w:val="6F692B41"/>
    <w:rsid w:val="6F69F1DA"/>
    <w:rsid w:val="6F6A6304"/>
    <w:rsid w:val="6F6F219F"/>
    <w:rsid w:val="6F6F4EBD"/>
    <w:rsid w:val="6F70B771"/>
    <w:rsid w:val="6F714358"/>
    <w:rsid w:val="6F71F886"/>
    <w:rsid w:val="6F721CCB"/>
    <w:rsid w:val="6F74B603"/>
    <w:rsid w:val="6F7841FB"/>
    <w:rsid w:val="6F7A22DE"/>
    <w:rsid w:val="6F81AB85"/>
    <w:rsid w:val="6F833709"/>
    <w:rsid w:val="6F860689"/>
    <w:rsid w:val="6F860715"/>
    <w:rsid w:val="6F862033"/>
    <w:rsid w:val="6F87AE92"/>
    <w:rsid w:val="6F880E66"/>
    <w:rsid w:val="6F895177"/>
    <w:rsid w:val="6F8DE5AE"/>
    <w:rsid w:val="6F8E1632"/>
    <w:rsid w:val="6F8E1FD7"/>
    <w:rsid w:val="6F905835"/>
    <w:rsid w:val="6F91E6C7"/>
    <w:rsid w:val="6F929C97"/>
    <w:rsid w:val="6F932121"/>
    <w:rsid w:val="6F9436F6"/>
    <w:rsid w:val="6F953DEE"/>
    <w:rsid w:val="6F9606CC"/>
    <w:rsid w:val="6F97BF75"/>
    <w:rsid w:val="6F9A06AA"/>
    <w:rsid w:val="6F9F4B87"/>
    <w:rsid w:val="6FA076DD"/>
    <w:rsid w:val="6FA14B2B"/>
    <w:rsid w:val="6FA23B97"/>
    <w:rsid w:val="6FA5F6DD"/>
    <w:rsid w:val="6FA6B317"/>
    <w:rsid w:val="6FA7279B"/>
    <w:rsid w:val="6FA85788"/>
    <w:rsid w:val="6FACA9C8"/>
    <w:rsid w:val="6FAFC7D3"/>
    <w:rsid w:val="6FB1E1DB"/>
    <w:rsid w:val="6FB43655"/>
    <w:rsid w:val="6FB5A635"/>
    <w:rsid w:val="6FBA003B"/>
    <w:rsid w:val="6FBB0B6E"/>
    <w:rsid w:val="6FBBB1C0"/>
    <w:rsid w:val="6FBBFC77"/>
    <w:rsid w:val="6FBD5C2B"/>
    <w:rsid w:val="6FC203F9"/>
    <w:rsid w:val="6FC22293"/>
    <w:rsid w:val="6FC741E0"/>
    <w:rsid w:val="6FC80D47"/>
    <w:rsid w:val="6FC9F014"/>
    <w:rsid w:val="6FCAA23E"/>
    <w:rsid w:val="6FCB87C1"/>
    <w:rsid w:val="6FCBFD8F"/>
    <w:rsid w:val="6FCC98F2"/>
    <w:rsid w:val="6FCC99AA"/>
    <w:rsid w:val="6FCF57B3"/>
    <w:rsid w:val="6FD0E90D"/>
    <w:rsid w:val="6FD50628"/>
    <w:rsid w:val="6FD61277"/>
    <w:rsid w:val="6FDC41D3"/>
    <w:rsid w:val="6FDEB2AE"/>
    <w:rsid w:val="6FDF1A3C"/>
    <w:rsid w:val="6FDFDC98"/>
    <w:rsid w:val="6FE1633C"/>
    <w:rsid w:val="6FE756A2"/>
    <w:rsid w:val="6FE8415F"/>
    <w:rsid w:val="6FE8A046"/>
    <w:rsid w:val="6FE98D29"/>
    <w:rsid w:val="6FEA3178"/>
    <w:rsid w:val="6FED8492"/>
    <w:rsid w:val="6FEEA19D"/>
    <w:rsid w:val="6FEF5F1B"/>
    <w:rsid w:val="6FEFCA88"/>
    <w:rsid w:val="6FF08217"/>
    <w:rsid w:val="6FF1E156"/>
    <w:rsid w:val="6FF5DDF7"/>
    <w:rsid w:val="6FF6E29E"/>
    <w:rsid w:val="6FFCB341"/>
    <w:rsid w:val="6FFCB3D2"/>
    <w:rsid w:val="6FFCD23B"/>
    <w:rsid w:val="70008F06"/>
    <w:rsid w:val="7001A160"/>
    <w:rsid w:val="7001D9D5"/>
    <w:rsid w:val="700433E2"/>
    <w:rsid w:val="700948A5"/>
    <w:rsid w:val="700A0E42"/>
    <w:rsid w:val="700AD7F0"/>
    <w:rsid w:val="700BCBCB"/>
    <w:rsid w:val="700D1847"/>
    <w:rsid w:val="700E8FA7"/>
    <w:rsid w:val="7011C15F"/>
    <w:rsid w:val="7013CD96"/>
    <w:rsid w:val="7014748E"/>
    <w:rsid w:val="70158F87"/>
    <w:rsid w:val="701828C6"/>
    <w:rsid w:val="70182DDC"/>
    <w:rsid w:val="701BD7EE"/>
    <w:rsid w:val="701D524C"/>
    <w:rsid w:val="701EBE54"/>
    <w:rsid w:val="7021C4B1"/>
    <w:rsid w:val="7022DBA2"/>
    <w:rsid w:val="70245C7C"/>
    <w:rsid w:val="7026406E"/>
    <w:rsid w:val="7026DC2C"/>
    <w:rsid w:val="7027DE9D"/>
    <w:rsid w:val="702DC0A9"/>
    <w:rsid w:val="7031075B"/>
    <w:rsid w:val="7034744A"/>
    <w:rsid w:val="70348AF9"/>
    <w:rsid w:val="70361AB8"/>
    <w:rsid w:val="7036CEFB"/>
    <w:rsid w:val="7037298D"/>
    <w:rsid w:val="7038030F"/>
    <w:rsid w:val="70386B58"/>
    <w:rsid w:val="703ACB46"/>
    <w:rsid w:val="703FFC12"/>
    <w:rsid w:val="70453332"/>
    <w:rsid w:val="704CEB6E"/>
    <w:rsid w:val="7051B6EB"/>
    <w:rsid w:val="70530873"/>
    <w:rsid w:val="70553346"/>
    <w:rsid w:val="705752C1"/>
    <w:rsid w:val="70579528"/>
    <w:rsid w:val="7058D39B"/>
    <w:rsid w:val="705996F7"/>
    <w:rsid w:val="705BDCAD"/>
    <w:rsid w:val="705C37DC"/>
    <w:rsid w:val="705FE9AD"/>
    <w:rsid w:val="70637A11"/>
    <w:rsid w:val="7063F24E"/>
    <w:rsid w:val="7064DA49"/>
    <w:rsid w:val="706673B9"/>
    <w:rsid w:val="706A0857"/>
    <w:rsid w:val="706EB1ED"/>
    <w:rsid w:val="706F4A0D"/>
    <w:rsid w:val="707103C0"/>
    <w:rsid w:val="70716514"/>
    <w:rsid w:val="70731E92"/>
    <w:rsid w:val="70736E17"/>
    <w:rsid w:val="7074E66A"/>
    <w:rsid w:val="70761528"/>
    <w:rsid w:val="70774AC5"/>
    <w:rsid w:val="70792029"/>
    <w:rsid w:val="70794F70"/>
    <w:rsid w:val="707A0348"/>
    <w:rsid w:val="707D85B8"/>
    <w:rsid w:val="707E6F7B"/>
    <w:rsid w:val="707F3966"/>
    <w:rsid w:val="70800000"/>
    <w:rsid w:val="70832961"/>
    <w:rsid w:val="70837446"/>
    <w:rsid w:val="70842C75"/>
    <w:rsid w:val="7085DD3E"/>
    <w:rsid w:val="7087F08E"/>
    <w:rsid w:val="7088D1C1"/>
    <w:rsid w:val="7089B152"/>
    <w:rsid w:val="708A3519"/>
    <w:rsid w:val="708A9A8E"/>
    <w:rsid w:val="708AC6FA"/>
    <w:rsid w:val="708B2092"/>
    <w:rsid w:val="708CB9F9"/>
    <w:rsid w:val="70934008"/>
    <w:rsid w:val="70939804"/>
    <w:rsid w:val="70946F66"/>
    <w:rsid w:val="7099475C"/>
    <w:rsid w:val="709BF402"/>
    <w:rsid w:val="709CF5EA"/>
    <w:rsid w:val="709D8B11"/>
    <w:rsid w:val="709DB3D1"/>
    <w:rsid w:val="709E50A1"/>
    <w:rsid w:val="709E889B"/>
    <w:rsid w:val="70A264D3"/>
    <w:rsid w:val="70A7DF32"/>
    <w:rsid w:val="70A8BCDB"/>
    <w:rsid w:val="70AA7824"/>
    <w:rsid w:val="70B17741"/>
    <w:rsid w:val="70B217A5"/>
    <w:rsid w:val="70B2904F"/>
    <w:rsid w:val="70B581DF"/>
    <w:rsid w:val="70B6BC20"/>
    <w:rsid w:val="70B79C49"/>
    <w:rsid w:val="70B8BF98"/>
    <w:rsid w:val="70B94E5B"/>
    <w:rsid w:val="70B9C985"/>
    <w:rsid w:val="70BA3C80"/>
    <w:rsid w:val="70BA5D11"/>
    <w:rsid w:val="70BD3518"/>
    <w:rsid w:val="70BDEC93"/>
    <w:rsid w:val="70BFA791"/>
    <w:rsid w:val="70C22D28"/>
    <w:rsid w:val="70C249CB"/>
    <w:rsid w:val="70C24A1F"/>
    <w:rsid w:val="70C291FC"/>
    <w:rsid w:val="70C4B648"/>
    <w:rsid w:val="70C5656E"/>
    <w:rsid w:val="70C60567"/>
    <w:rsid w:val="70C60920"/>
    <w:rsid w:val="70C65416"/>
    <w:rsid w:val="70C66E3B"/>
    <w:rsid w:val="70C9C8C0"/>
    <w:rsid w:val="70CA59EA"/>
    <w:rsid w:val="70CAB2EA"/>
    <w:rsid w:val="70CCAA46"/>
    <w:rsid w:val="70CD4661"/>
    <w:rsid w:val="70CF898C"/>
    <w:rsid w:val="70CFB04F"/>
    <w:rsid w:val="70D0E3A6"/>
    <w:rsid w:val="70D249CC"/>
    <w:rsid w:val="70D7726C"/>
    <w:rsid w:val="70D92495"/>
    <w:rsid w:val="70D98817"/>
    <w:rsid w:val="70D9F837"/>
    <w:rsid w:val="70DB5DD0"/>
    <w:rsid w:val="70DC856F"/>
    <w:rsid w:val="70DF2DDD"/>
    <w:rsid w:val="70E00B32"/>
    <w:rsid w:val="70E074D0"/>
    <w:rsid w:val="70E5D5F4"/>
    <w:rsid w:val="70E6598B"/>
    <w:rsid w:val="70EA69D7"/>
    <w:rsid w:val="70EC20DF"/>
    <w:rsid w:val="70EF46A9"/>
    <w:rsid w:val="70EFD498"/>
    <w:rsid w:val="70F146C5"/>
    <w:rsid w:val="70F6157F"/>
    <w:rsid w:val="70F776CC"/>
    <w:rsid w:val="70F9D778"/>
    <w:rsid w:val="70FDA996"/>
    <w:rsid w:val="70FE3517"/>
    <w:rsid w:val="71003D02"/>
    <w:rsid w:val="7100D8A2"/>
    <w:rsid w:val="7101E688"/>
    <w:rsid w:val="7104CD2A"/>
    <w:rsid w:val="7105000E"/>
    <w:rsid w:val="7109D90B"/>
    <w:rsid w:val="710A44B4"/>
    <w:rsid w:val="710B84F7"/>
    <w:rsid w:val="710E815A"/>
    <w:rsid w:val="710FC7B6"/>
    <w:rsid w:val="7111500C"/>
    <w:rsid w:val="7112B430"/>
    <w:rsid w:val="7116D65C"/>
    <w:rsid w:val="7117A707"/>
    <w:rsid w:val="7117C3C5"/>
    <w:rsid w:val="7118349B"/>
    <w:rsid w:val="711C6A09"/>
    <w:rsid w:val="711D4EE3"/>
    <w:rsid w:val="711E8622"/>
    <w:rsid w:val="712009DD"/>
    <w:rsid w:val="7122D831"/>
    <w:rsid w:val="712564DF"/>
    <w:rsid w:val="7126B057"/>
    <w:rsid w:val="71270471"/>
    <w:rsid w:val="712C76CD"/>
    <w:rsid w:val="712D45A9"/>
    <w:rsid w:val="71309700"/>
    <w:rsid w:val="713157BE"/>
    <w:rsid w:val="7133AC47"/>
    <w:rsid w:val="713458B4"/>
    <w:rsid w:val="7134B2F7"/>
    <w:rsid w:val="71353FD1"/>
    <w:rsid w:val="713A69F1"/>
    <w:rsid w:val="713BAA60"/>
    <w:rsid w:val="713E1EF5"/>
    <w:rsid w:val="713FC0FE"/>
    <w:rsid w:val="7141F316"/>
    <w:rsid w:val="71426C5D"/>
    <w:rsid w:val="7142AE66"/>
    <w:rsid w:val="71430FE9"/>
    <w:rsid w:val="7145D090"/>
    <w:rsid w:val="7145F43F"/>
    <w:rsid w:val="71472FAE"/>
    <w:rsid w:val="7148688D"/>
    <w:rsid w:val="7148DF99"/>
    <w:rsid w:val="714C95FB"/>
    <w:rsid w:val="714E12F7"/>
    <w:rsid w:val="7151CFEA"/>
    <w:rsid w:val="71523B62"/>
    <w:rsid w:val="7154173F"/>
    <w:rsid w:val="71550675"/>
    <w:rsid w:val="7159AA3C"/>
    <w:rsid w:val="7159D7FF"/>
    <w:rsid w:val="715A0396"/>
    <w:rsid w:val="715F8536"/>
    <w:rsid w:val="716070AF"/>
    <w:rsid w:val="7165627D"/>
    <w:rsid w:val="7167F636"/>
    <w:rsid w:val="71699055"/>
    <w:rsid w:val="7169C5BD"/>
    <w:rsid w:val="71727C84"/>
    <w:rsid w:val="7172A7A5"/>
    <w:rsid w:val="7172DC17"/>
    <w:rsid w:val="717390D3"/>
    <w:rsid w:val="717451C1"/>
    <w:rsid w:val="717550C7"/>
    <w:rsid w:val="717770CB"/>
    <w:rsid w:val="717BA008"/>
    <w:rsid w:val="717DF98C"/>
    <w:rsid w:val="7185B99D"/>
    <w:rsid w:val="7186A3BB"/>
    <w:rsid w:val="718D37FA"/>
    <w:rsid w:val="718F34F0"/>
    <w:rsid w:val="71927960"/>
    <w:rsid w:val="719289DA"/>
    <w:rsid w:val="71929A93"/>
    <w:rsid w:val="7192B9BF"/>
    <w:rsid w:val="71971B2C"/>
    <w:rsid w:val="71976686"/>
    <w:rsid w:val="719A81D7"/>
    <w:rsid w:val="719C66D0"/>
    <w:rsid w:val="719D3A1E"/>
    <w:rsid w:val="719D65F4"/>
    <w:rsid w:val="719F6F61"/>
    <w:rsid w:val="71A202AF"/>
    <w:rsid w:val="71A3126D"/>
    <w:rsid w:val="71A500C3"/>
    <w:rsid w:val="71AB1798"/>
    <w:rsid w:val="71AB6C91"/>
    <w:rsid w:val="71ADBC5E"/>
    <w:rsid w:val="71B6D7B5"/>
    <w:rsid w:val="71B79E12"/>
    <w:rsid w:val="71B95873"/>
    <w:rsid w:val="71BD0361"/>
    <w:rsid w:val="71BEAEB7"/>
    <w:rsid w:val="71BFB1D1"/>
    <w:rsid w:val="71C0497E"/>
    <w:rsid w:val="71C073BF"/>
    <w:rsid w:val="71C0A7F8"/>
    <w:rsid w:val="71C5F0BD"/>
    <w:rsid w:val="71C78B6E"/>
    <w:rsid w:val="71C9DC70"/>
    <w:rsid w:val="71CB1EA9"/>
    <w:rsid w:val="71CB1F6A"/>
    <w:rsid w:val="71CCE3BF"/>
    <w:rsid w:val="71CD0460"/>
    <w:rsid w:val="71CD180E"/>
    <w:rsid w:val="71CE778E"/>
    <w:rsid w:val="71D0190C"/>
    <w:rsid w:val="71D5B147"/>
    <w:rsid w:val="71D69913"/>
    <w:rsid w:val="71D7445C"/>
    <w:rsid w:val="71D7C8A6"/>
    <w:rsid w:val="71D98F31"/>
    <w:rsid w:val="71D99055"/>
    <w:rsid w:val="71DD4277"/>
    <w:rsid w:val="71DF74FF"/>
    <w:rsid w:val="71E630D5"/>
    <w:rsid w:val="71E81F3A"/>
    <w:rsid w:val="71E99BE4"/>
    <w:rsid w:val="71E9B397"/>
    <w:rsid w:val="71EB292D"/>
    <w:rsid w:val="71EBCA7C"/>
    <w:rsid w:val="71ED937A"/>
    <w:rsid w:val="71EE39AF"/>
    <w:rsid w:val="71F0C495"/>
    <w:rsid w:val="71F2813A"/>
    <w:rsid w:val="71F63577"/>
    <w:rsid w:val="71F6DCCE"/>
    <w:rsid w:val="71F80258"/>
    <w:rsid w:val="71FB2B02"/>
    <w:rsid w:val="72033409"/>
    <w:rsid w:val="7203EFDB"/>
    <w:rsid w:val="72088974"/>
    <w:rsid w:val="7208DA7B"/>
    <w:rsid w:val="720DB478"/>
    <w:rsid w:val="720DD336"/>
    <w:rsid w:val="720F3B05"/>
    <w:rsid w:val="720FBC85"/>
    <w:rsid w:val="721066F4"/>
    <w:rsid w:val="7216C924"/>
    <w:rsid w:val="7217DD04"/>
    <w:rsid w:val="72183308"/>
    <w:rsid w:val="7218C3D3"/>
    <w:rsid w:val="7218E067"/>
    <w:rsid w:val="721BF54F"/>
    <w:rsid w:val="721DC898"/>
    <w:rsid w:val="721F9863"/>
    <w:rsid w:val="72204466"/>
    <w:rsid w:val="7220927D"/>
    <w:rsid w:val="7222DF66"/>
    <w:rsid w:val="72230740"/>
    <w:rsid w:val="72240A63"/>
    <w:rsid w:val="7225264E"/>
    <w:rsid w:val="7225FEDD"/>
    <w:rsid w:val="7227E04C"/>
    <w:rsid w:val="722AE545"/>
    <w:rsid w:val="722BF74B"/>
    <w:rsid w:val="722BFAD7"/>
    <w:rsid w:val="72318F13"/>
    <w:rsid w:val="7232818E"/>
    <w:rsid w:val="7232842E"/>
    <w:rsid w:val="72339BA2"/>
    <w:rsid w:val="7237D4CD"/>
    <w:rsid w:val="723860D7"/>
    <w:rsid w:val="7239253F"/>
    <w:rsid w:val="7239FDDC"/>
    <w:rsid w:val="723A25EB"/>
    <w:rsid w:val="723A8B09"/>
    <w:rsid w:val="723D184E"/>
    <w:rsid w:val="723D4388"/>
    <w:rsid w:val="723D4896"/>
    <w:rsid w:val="723E70BD"/>
    <w:rsid w:val="723FD1F2"/>
    <w:rsid w:val="7248F71E"/>
    <w:rsid w:val="724912C5"/>
    <w:rsid w:val="724AE2B5"/>
    <w:rsid w:val="724C354B"/>
    <w:rsid w:val="724CFC66"/>
    <w:rsid w:val="72514187"/>
    <w:rsid w:val="72547982"/>
    <w:rsid w:val="7254DDEB"/>
    <w:rsid w:val="7256C6B1"/>
    <w:rsid w:val="72589864"/>
    <w:rsid w:val="725A4B10"/>
    <w:rsid w:val="725F3415"/>
    <w:rsid w:val="725F58EE"/>
    <w:rsid w:val="72610B94"/>
    <w:rsid w:val="72630756"/>
    <w:rsid w:val="72644214"/>
    <w:rsid w:val="7267C8FB"/>
    <w:rsid w:val="7269F440"/>
    <w:rsid w:val="726B91D2"/>
    <w:rsid w:val="726BEE3E"/>
    <w:rsid w:val="726C4F5A"/>
    <w:rsid w:val="7276CFDB"/>
    <w:rsid w:val="727C39FF"/>
    <w:rsid w:val="727D7B7E"/>
    <w:rsid w:val="7285B7F4"/>
    <w:rsid w:val="7288967C"/>
    <w:rsid w:val="728FD5AE"/>
    <w:rsid w:val="7291667A"/>
    <w:rsid w:val="7293BA46"/>
    <w:rsid w:val="72948D17"/>
    <w:rsid w:val="7295A018"/>
    <w:rsid w:val="7296F3E0"/>
    <w:rsid w:val="72977D70"/>
    <w:rsid w:val="72983DDA"/>
    <w:rsid w:val="729A5FDA"/>
    <w:rsid w:val="729EB976"/>
    <w:rsid w:val="729F9EC3"/>
    <w:rsid w:val="72A18307"/>
    <w:rsid w:val="72A1B376"/>
    <w:rsid w:val="72A1DF08"/>
    <w:rsid w:val="72A293B6"/>
    <w:rsid w:val="72A31007"/>
    <w:rsid w:val="72A42906"/>
    <w:rsid w:val="72A55E0E"/>
    <w:rsid w:val="72A70996"/>
    <w:rsid w:val="72A7B02B"/>
    <w:rsid w:val="72A9FD95"/>
    <w:rsid w:val="72AAA5E8"/>
    <w:rsid w:val="72AD4536"/>
    <w:rsid w:val="72ADFDCC"/>
    <w:rsid w:val="72B042B1"/>
    <w:rsid w:val="72B2B3B6"/>
    <w:rsid w:val="72B55DF4"/>
    <w:rsid w:val="72B7AABC"/>
    <w:rsid w:val="72B8B9C0"/>
    <w:rsid w:val="72BAC853"/>
    <w:rsid w:val="72BACC40"/>
    <w:rsid w:val="72BADD8E"/>
    <w:rsid w:val="72BBD99F"/>
    <w:rsid w:val="72BC4A85"/>
    <w:rsid w:val="72BCBE39"/>
    <w:rsid w:val="72BDAED5"/>
    <w:rsid w:val="72BDC4F7"/>
    <w:rsid w:val="72BE6809"/>
    <w:rsid w:val="72C02130"/>
    <w:rsid w:val="72C07837"/>
    <w:rsid w:val="72C0EA2F"/>
    <w:rsid w:val="72C54A5A"/>
    <w:rsid w:val="72C745D2"/>
    <w:rsid w:val="72C7AC16"/>
    <w:rsid w:val="72C84B37"/>
    <w:rsid w:val="72C87D99"/>
    <w:rsid w:val="72C9ABE2"/>
    <w:rsid w:val="72CB1044"/>
    <w:rsid w:val="72CDBE01"/>
    <w:rsid w:val="72CF04B8"/>
    <w:rsid w:val="72CF0AA3"/>
    <w:rsid w:val="72D00C62"/>
    <w:rsid w:val="72D0AB2B"/>
    <w:rsid w:val="72D1526E"/>
    <w:rsid w:val="72D33FAF"/>
    <w:rsid w:val="72D3A688"/>
    <w:rsid w:val="72D3AB21"/>
    <w:rsid w:val="72D6C310"/>
    <w:rsid w:val="72DB7172"/>
    <w:rsid w:val="72E03257"/>
    <w:rsid w:val="72E038B0"/>
    <w:rsid w:val="72E1B669"/>
    <w:rsid w:val="72E78134"/>
    <w:rsid w:val="72EA14E6"/>
    <w:rsid w:val="72EBA859"/>
    <w:rsid w:val="72EC3D68"/>
    <w:rsid w:val="72ECEBF1"/>
    <w:rsid w:val="72F1C9F8"/>
    <w:rsid w:val="72F1D350"/>
    <w:rsid w:val="72F3092B"/>
    <w:rsid w:val="72F3CD97"/>
    <w:rsid w:val="72F5007A"/>
    <w:rsid w:val="72F8A73A"/>
    <w:rsid w:val="72FAC3EB"/>
    <w:rsid w:val="72FCC52A"/>
    <w:rsid w:val="72FD6D85"/>
    <w:rsid w:val="73001DA7"/>
    <w:rsid w:val="73016CBC"/>
    <w:rsid w:val="73059193"/>
    <w:rsid w:val="7306736C"/>
    <w:rsid w:val="7309A289"/>
    <w:rsid w:val="730A688E"/>
    <w:rsid w:val="730C0CE0"/>
    <w:rsid w:val="730D7D01"/>
    <w:rsid w:val="730FF508"/>
    <w:rsid w:val="7310F94A"/>
    <w:rsid w:val="731180EE"/>
    <w:rsid w:val="73132BBA"/>
    <w:rsid w:val="731420B1"/>
    <w:rsid w:val="73163909"/>
    <w:rsid w:val="7317C05F"/>
    <w:rsid w:val="7319612D"/>
    <w:rsid w:val="731BEB1B"/>
    <w:rsid w:val="731CC160"/>
    <w:rsid w:val="731D22FA"/>
    <w:rsid w:val="731E450F"/>
    <w:rsid w:val="731E469A"/>
    <w:rsid w:val="731ECD2D"/>
    <w:rsid w:val="731FC159"/>
    <w:rsid w:val="7320E602"/>
    <w:rsid w:val="7321ACFF"/>
    <w:rsid w:val="732425A7"/>
    <w:rsid w:val="7325AEFD"/>
    <w:rsid w:val="7325D0C1"/>
    <w:rsid w:val="732A4DF6"/>
    <w:rsid w:val="732C6C36"/>
    <w:rsid w:val="73348F1E"/>
    <w:rsid w:val="7334A296"/>
    <w:rsid w:val="733846A3"/>
    <w:rsid w:val="7338B737"/>
    <w:rsid w:val="73397905"/>
    <w:rsid w:val="734039E3"/>
    <w:rsid w:val="7340C8EC"/>
    <w:rsid w:val="73434C97"/>
    <w:rsid w:val="73435C58"/>
    <w:rsid w:val="7344A426"/>
    <w:rsid w:val="73473CF2"/>
    <w:rsid w:val="7348B48A"/>
    <w:rsid w:val="7348C807"/>
    <w:rsid w:val="734B1F69"/>
    <w:rsid w:val="734DD310"/>
    <w:rsid w:val="734FD351"/>
    <w:rsid w:val="734FDB9B"/>
    <w:rsid w:val="735095D6"/>
    <w:rsid w:val="735321F5"/>
    <w:rsid w:val="73583C95"/>
    <w:rsid w:val="735A9D5D"/>
    <w:rsid w:val="735AD15D"/>
    <w:rsid w:val="735D02D2"/>
    <w:rsid w:val="735E7518"/>
    <w:rsid w:val="7360584F"/>
    <w:rsid w:val="73609702"/>
    <w:rsid w:val="73617F72"/>
    <w:rsid w:val="73642CF7"/>
    <w:rsid w:val="7367D038"/>
    <w:rsid w:val="736B4165"/>
    <w:rsid w:val="736B56AB"/>
    <w:rsid w:val="736D9ADE"/>
    <w:rsid w:val="736DC19F"/>
    <w:rsid w:val="736E453B"/>
    <w:rsid w:val="7370474B"/>
    <w:rsid w:val="73706285"/>
    <w:rsid w:val="737369BC"/>
    <w:rsid w:val="73739A39"/>
    <w:rsid w:val="73766E58"/>
    <w:rsid w:val="7377122D"/>
    <w:rsid w:val="7379427C"/>
    <w:rsid w:val="73799606"/>
    <w:rsid w:val="737B5A37"/>
    <w:rsid w:val="737CBAA1"/>
    <w:rsid w:val="737CBC94"/>
    <w:rsid w:val="737F9B84"/>
    <w:rsid w:val="737FBE46"/>
    <w:rsid w:val="73811F2D"/>
    <w:rsid w:val="7383D0AA"/>
    <w:rsid w:val="7385E29E"/>
    <w:rsid w:val="7386784A"/>
    <w:rsid w:val="738CA594"/>
    <w:rsid w:val="738CCDF8"/>
    <w:rsid w:val="738E45C8"/>
    <w:rsid w:val="738E5D58"/>
    <w:rsid w:val="738E7BCD"/>
    <w:rsid w:val="738F0877"/>
    <w:rsid w:val="738F253C"/>
    <w:rsid w:val="738FF93F"/>
    <w:rsid w:val="73914BC8"/>
    <w:rsid w:val="7391BB45"/>
    <w:rsid w:val="7396487E"/>
    <w:rsid w:val="73997FC6"/>
    <w:rsid w:val="739A9458"/>
    <w:rsid w:val="739E5C51"/>
    <w:rsid w:val="739F773E"/>
    <w:rsid w:val="739FE5AD"/>
    <w:rsid w:val="739FED6C"/>
    <w:rsid w:val="739FF30D"/>
    <w:rsid w:val="73A006D7"/>
    <w:rsid w:val="73A07659"/>
    <w:rsid w:val="73A14C6C"/>
    <w:rsid w:val="73A2B43F"/>
    <w:rsid w:val="73A4C24D"/>
    <w:rsid w:val="73A77E33"/>
    <w:rsid w:val="73B1CA01"/>
    <w:rsid w:val="73B350F4"/>
    <w:rsid w:val="73B93097"/>
    <w:rsid w:val="73C00109"/>
    <w:rsid w:val="73C2D9A0"/>
    <w:rsid w:val="73CC75E3"/>
    <w:rsid w:val="73CE3FD8"/>
    <w:rsid w:val="73D09008"/>
    <w:rsid w:val="73D1F824"/>
    <w:rsid w:val="73D49EC3"/>
    <w:rsid w:val="73D4DE96"/>
    <w:rsid w:val="73D6DEE8"/>
    <w:rsid w:val="73DC1E57"/>
    <w:rsid w:val="73DC8415"/>
    <w:rsid w:val="73E0DF1C"/>
    <w:rsid w:val="73E7C328"/>
    <w:rsid w:val="73E85853"/>
    <w:rsid w:val="73E919E0"/>
    <w:rsid w:val="73EA38F7"/>
    <w:rsid w:val="73EBB3D7"/>
    <w:rsid w:val="73ED7CBD"/>
    <w:rsid w:val="73F10A74"/>
    <w:rsid w:val="73F26C8C"/>
    <w:rsid w:val="73F7F861"/>
    <w:rsid w:val="73FC869D"/>
    <w:rsid w:val="74042F2B"/>
    <w:rsid w:val="740585B5"/>
    <w:rsid w:val="74064725"/>
    <w:rsid w:val="74067861"/>
    <w:rsid w:val="740792B1"/>
    <w:rsid w:val="7409B8D8"/>
    <w:rsid w:val="740A6440"/>
    <w:rsid w:val="740FD986"/>
    <w:rsid w:val="74147073"/>
    <w:rsid w:val="7418AF52"/>
    <w:rsid w:val="74197F39"/>
    <w:rsid w:val="741B5C66"/>
    <w:rsid w:val="7420195B"/>
    <w:rsid w:val="74223853"/>
    <w:rsid w:val="742364FD"/>
    <w:rsid w:val="742408A1"/>
    <w:rsid w:val="74270B1A"/>
    <w:rsid w:val="74280CBE"/>
    <w:rsid w:val="742BF313"/>
    <w:rsid w:val="742CB9CA"/>
    <w:rsid w:val="742D5CDE"/>
    <w:rsid w:val="743123EA"/>
    <w:rsid w:val="74333673"/>
    <w:rsid w:val="7437A560"/>
    <w:rsid w:val="74384318"/>
    <w:rsid w:val="743C5B71"/>
    <w:rsid w:val="743D5368"/>
    <w:rsid w:val="743FA046"/>
    <w:rsid w:val="743FB1CE"/>
    <w:rsid w:val="7441B1DE"/>
    <w:rsid w:val="7441C061"/>
    <w:rsid w:val="74426298"/>
    <w:rsid w:val="74426DC4"/>
    <w:rsid w:val="74429195"/>
    <w:rsid w:val="74458231"/>
    <w:rsid w:val="744612C7"/>
    <w:rsid w:val="74477459"/>
    <w:rsid w:val="744829D4"/>
    <w:rsid w:val="74486FE9"/>
    <w:rsid w:val="7448D12F"/>
    <w:rsid w:val="7449526A"/>
    <w:rsid w:val="744BCEE7"/>
    <w:rsid w:val="744C66F6"/>
    <w:rsid w:val="744E053F"/>
    <w:rsid w:val="744E4AA3"/>
    <w:rsid w:val="744F7903"/>
    <w:rsid w:val="74536A17"/>
    <w:rsid w:val="74553802"/>
    <w:rsid w:val="74577F21"/>
    <w:rsid w:val="745BAF0B"/>
    <w:rsid w:val="745C71B6"/>
    <w:rsid w:val="745CC4CD"/>
    <w:rsid w:val="745E6AD8"/>
    <w:rsid w:val="745E9BCE"/>
    <w:rsid w:val="74601EDE"/>
    <w:rsid w:val="74607606"/>
    <w:rsid w:val="7464D30F"/>
    <w:rsid w:val="74651769"/>
    <w:rsid w:val="7466A1F7"/>
    <w:rsid w:val="7469D7F3"/>
    <w:rsid w:val="746B0E6A"/>
    <w:rsid w:val="746DC85F"/>
    <w:rsid w:val="746FFDEA"/>
    <w:rsid w:val="7474153C"/>
    <w:rsid w:val="74763994"/>
    <w:rsid w:val="74769467"/>
    <w:rsid w:val="7477F6F9"/>
    <w:rsid w:val="7479F816"/>
    <w:rsid w:val="747DC680"/>
    <w:rsid w:val="747EF4C7"/>
    <w:rsid w:val="7481A63D"/>
    <w:rsid w:val="74836B17"/>
    <w:rsid w:val="7486E49C"/>
    <w:rsid w:val="7487D2A8"/>
    <w:rsid w:val="74895ADE"/>
    <w:rsid w:val="74898D0C"/>
    <w:rsid w:val="748E5774"/>
    <w:rsid w:val="748EE27B"/>
    <w:rsid w:val="748F101B"/>
    <w:rsid w:val="748FB0F6"/>
    <w:rsid w:val="748FE01C"/>
    <w:rsid w:val="748FE11C"/>
    <w:rsid w:val="748FF832"/>
    <w:rsid w:val="74932904"/>
    <w:rsid w:val="7495358E"/>
    <w:rsid w:val="7496A0A0"/>
    <w:rsid w:val="7497D3C0"/>
    <w:rsid w:val="7497FB46"/>
    <w:rsid w:val="749ACDAF"/>
    <w:rsid w:val="749BD563"/>
    <w:rsid w:val="749C4FC5"/>
    <w:rsid w:val="749C7680"/>
    <w:rsid w:val="749D0BF1"/>
    <w:rsid w:val="749E62F4"/>
    <w:rsid w:val="749E9CB5"/>
    <w:rsid w:val="749F3B10"/>
    <w:rsid w:val="74A0385C"/>
    <w:rsid w:val="74A28169"/>
    <w:rsid w:val="74A2A6F4"/>
    <w:rsid w:val="74A34D48"/>
    <w:rsid w:val="74A4957A"/>
    <w:rsid w:val="74A68F97"/>
    <w:rsid w:val="74A6E545"/>
    <w:rsid w:val="74A6F890"/>
    <w:rsid w:val="74AB8671"/>
    <w:rsid w:val="74ABF92D"/>
    <w:rsid w:val="74AD33BF"/>
    <w:rsid w:val="74B6517D"/>
    <w:rsid w:val="74B97F05"/>
    <w:rsid w:val="74BB6343"/>
    <w:rsid w:val="74BD7601"/>
    <w:rsid w:val="74BDD783"/>
    <w:rsid w:val="74BECE6D"/>
    <w:rsid w:val="74C3D361"/>
    <w:rsid w:val="74C47552"/>
    <w:rsid w:val="74C55B05"/>
    <w:rsid w:val="74C55F24"/>
    <w:rsid w:val="74C785E7"/>
    <w:rsid w:val="74C9F398"/>
    <w:rsid w:val="74CA512C"/>
    <w:rsid w:val="74CD738C"/>
    <w:rsid w:val="74D09932"/>
    <w:rsid w:val="74D117FE"/>
    <w:rsid w:val="74D1400E"/>
    <w:rsid w:val="74D2DBB6"/>
    <w:rsid w:val="74D35EC2"/>
    <w:rsid w:val="74D57651"/>
    <w:rsid w:val="74D87813"/>
    <w:rsid w:val="74D987F6"/>
    <w:rsid w:val="74DCE149"/>
    <w:rsid w:val="74DE02F0"/>
    <w:rsid w:val="74E181C5"/>
    <w:rsid w:val="74E18654"/>
    <w:rsid w:val="74E2717A"/>
    <w:rsid w:val="74E5ACF4"/>
    <w:rsid w:val="74E683C5"/>
    <w:rsid w:val="74E6DC35"/>
    <w:rsid w:val="74E80B34"/>
    <w:rsid w:val="74E90EF3"/>
    <w:rsid w:val="74EA0959"/>
    <w:rsid w:val="74EAF043"/>
    <w:rsid w:val="74EB926A"/>
    <w:rsid w:val="74ECA9A0"/>
    <w:rsid w:val="74EF01B2"/>
    <w:rsid w:val="74F01E15"/>
    <w:rsid w:val="74F03AB7"/>
    <w:rsid w:val="74F1C61A"/>
    <w:rsid w:val="74F522BA"/>
    <w:rsid w:val="74F55747"/>
    <w:rsid w:val="74F7FCFB"/>
    <w:rsid w:val="7501312C"/>
    <w:rsid w:val="7501551C"/>
    <w:rsid w:val="7502D23C"/>
    <w:rsid w:val="7503E9BE"/>
    <w:rsid w:val="7504025D"/>
    <w:rsid w:val="75045A1C"/>
    <w:rsid w:val="7506B9E5"/>
    <w:rsid w:val="750732B8"/>
    <w:rsid w:val="750F7156"/>
    <w:rsid w:val="750FA590"/>
    <w:rsid w:val="750FC55C"/>
    <w:rsid w:val="75119BF1"/>
    <w:rsid w:val="7512902C"/>
    <w:rsid w:val="75140237"/>
    <w:rsid w:val="751418FD"/>
    <w:rsid w:val="75170A5D"/>
    <w:rsid w:val="7517C1EC"/>
    <w:rsid w:val="751AECD7"/>
    <w:rsid w:val="751B0963"/>
    <w:rsid w:val="751BDA3C"/>
    <w:rsid w:val="751C36F2"/>
    <w:rsid w:val="751CBF27"/>
    <w:rsid w:val="75219305"/>
    <w:rsid w:val="7523488A"/>
    <w:rsid w:val="7525EFF0"/>
    <w:rsid w:val="75261436"/>
    <w:rsid w:val="75266D66"/>
    <w:rsid w:val="752A93FF"/>
    <w:rsid w:val="752B5583"/>
    <w:rsid w:val="752BDA92"/>
    <w:rsid w:val="752FC9E6"/>
    <w:rsid w:val="7532FF1E"/>
    <w:rsid w:val="75340AE5"/>
    <w:rsid w:val="7536A70D"/>
    <w:rsid w:val="7538B5B4"/>
    <w:rsid w:val="753A375B"/>
    <w:rsid w:val="753E33AB"/>
    <w:rsid w:val="75436D10"/>
    <w:rsid w:val="75446AB8"/>
    <w:rsid w:val="7549904B"/>
    <w:rsid w:val="754B5932"/>
    <w:rsid w:val="754D8C3E"/>
    <w:rsid w:val="754DE0A7"/>
    <w:rsid w:val="754F86E3"/>
    <w:rsid w:val="75504B4B"/>
    <w:rsid w:val="75522EF2"/>
    <w:rsid w:val="75524B73"/>
    <w:rsid w:val="7553A386"/>
    <w:rsid w:val="755517B5"/>
    <w:rsid w:val="7555A715"/>
    <w:rsid w:val="7555A7C5"/>
    <w:rsid w:val="75579CB7"/>
    <w:rsid w:val="755A693A"/>
    <w:rsid w:val="755A9FED"/>
    <w:rsid w:val="755B394C"/>
    <w:rsid w:val="755BD59E"/>
    <w:rsid w:val="755EFC72"/>
    <w:rsid w:val="75609FBB"/>
    <w:rsid w:val="75612470"/>
    <w:rsid w:val="7563246D"/>
    <w:rsid w:val="7564FBCB"/>
    <w:rsid w:val="756504CF"/>
    <w:rsid w:val="75652B22"/>
    <w:rsid w:val="7565B574"/>
    <w:rsid w:val="75660FA5"/>
    <w:rsid w:val="75661F47"/>
    <w:rsid w:val="7566CAE9"/>
    <w:rsid w:val="75673E56"/>
    <w:rsid w:val="756B280F"/>
    <w:rsid w:val="756C8979"/>
    <w:rsid w:val="756C8B0B"/>
    <w:rsid w:val="7571ABE2"/>
    <w:rsid w:val="7571D62B"/>
    <w:rsid w:val="75756D43"/>
    <w:rsid w:val="7576145C"/>
    <w:rsid w:val="7576DD29"/>
    <w:rsid w:val="757FA292"/>
    <w:rsid w:val="75807A59"/>
    <w:rsid w:val="75809EDF"/>
    <w:rsid w:val="758319A4"/>
    <w:rsid w:val="758A5FFB"/>
    <w:rsid w:val="758DFD3C"/>
    <w:rsid w:val="7596EA32"/>
    <w:rsid w:val="7597DD32"/>
    <w:rsid w:val="759FB854"/>
    <w:rsid w:val="75A06935"/>
    <w:rsid w:val="75A57952"/>
    <w:rsid w:val="75A5BEB2"/>
    <w:rsid w:val="75A8B326"/>
    <w:rsid w:val="75A8F931"/>
    <w:rsid w:val="75A9D335"/>
    <w:rsid w:val="75AEA90A"/>
    <w:rsid w:val="75AFECB6"/>
    <w:rsid w:val="75B04B10"/>
    <w:rsid w:val="75B0EA6B"/>
    <w:rsid w:val="75B24B31"/>
    <w:rsid w:val="75B2E683"/>
    <w:rsid w:val="75B5DD6D"/>
    <w:rsid w:val="75B71DCE"/>
    <w:rsid w:val="75B7C4AF"/>
    <w:rsid w:val="75B85C53"/>
    <w:rsid w:val="75B9A13F"/>
    <w:rsid w:val="75BA4B58"/>
    <w:rsid w:val="75BAF8CE"/>
    <w:rsid w:val="75BD06B5"/>
    <w:rsid w:val="75BE5AAC"/>
    <w:rsid w:val="75BFC88D"/>
    <w:rsid w:val="75C6E7ED"/>
    <w:rsid w:val="75C6F391"/>
    <w:rsid w:val="75CB9183"/>
    <w:rsid w:val="75CC2ADE"/>
    <w:rsid w:val="75D0A336"/>
    <w:rsid w:val="75D50010"/>
    <w:rsid w:val="75D57D58"/>
    <w:rsid w:val="75D58E42"/>
    <w:rsid w:val="75D7CCCB"/>
    <w:rsid w:val="75D8ED86"/>
    <w:rsid w:val="75DBAE36"/>
    <w:rsid w:val="75DD8FA9"/>
    <w:rsid w:val="75DF6492"/>
    <w:rsid w:val="75DF9E85"/>
    <w:rsid w:val="75E4B044"/>
    <w:rsid w:val="75E52B3A"/>
    <w:rsid w:val="75E554F1"/>
    <w:rsid w:val="75E668EA"/>
    <w:rsid w:val="75E8C50F"/>
    <w:rsid w:val="75EBBCDB"/>
    <w:rsid w:val="75EBD470"/>
    <w:rsid w:val="75EBFA4A"/>
    <w:rsid w:val="75ECFADF"/>
    <w:rsid w:val="75F0FFC0"/>
    <w:rsid w:val="75F627C4"/>
    <w:rsid w:val="75F7F977"/>
    <w:rsid w:val="75F9527D"/>
    <w:rsid w:val="75FB3A7A"/>
    <w:rsid w:val="75FEF860"/>
    <w:rsid w:val="7601A8A4"/>
    <w:rsid w:val="7601C7F3"/>
    <w:rsid w:val="7601E5EE"/>
    <w:rsid w:val="7603E000"/>
    <w:rsid w:val="76050EF2"/>
    <w:rsid w:val="76058DC6"/>
    <w:rsid w:val="760590D2"/>
    <w:rsid w:val="7608B2B3"/>
    <w:rsid w:val="760A94D7"/>
    <w:rsid w:val="760BC8F6"/>
    <w:rsid w:val="760EBA32"/>
    <w:rsid w:val="760F2294"/>
    <w:rsid w:val="76118996"/>
    <w:rsid w:val="7611A191"/>
    <w:rsid w:val="7612E791"/>
    <w:rsid w:val="76189F29"/>
    <w:rsid w:val="761A4743"/>
    <w:rsid w:val="761C4578"/>
    <w:rsid w:val="761E8678"/>
    <w:rsid w:val="7621AF6D"/>
    <w:rsid w:val="76230224"/>
    <w:rsid w:val="762504CE"/>
    <w:rsid w:val="7626B2E4"/>
    <w:rsid w:val="7626ED7C"/>
    <w:rsid w:val="762C0D17"/>
    <w:rsid w:val="762C9808"/>
    <w:rsid w:val="762D32D0"/>
    <w:rsid w:val="762DBC47"/>
    <w:rsid w:val="762ECBC2"/>
    <w:rsid w:val="7632D026"/>
    <w:rsid w:val="76340577"/>
    <w:rsid w:val="7634A1BB"/>
    <w:rsid w:val="7635E804"/>
    <w:rsid w:val="7636AB59"/>
    <w:rsid w:val="7639C632"/>
    <w:rsid w:val="763EE90A"/>
    <w:rsid w:val="763F21E2"/>
    <w:rsid w:val="764116FE"/>
    <w:rsid w:val="76419895"/>
    <w:rsid w:val="7642D0D7"/>
    <w:rsid w:val="7643A7DA"/>
    <w:rsid w:val="7644223D"/>
    <w:rsid w:val="7644DB5C"/>
    <w:rsid w:val="7644E948"/>
    <w:rsid w:val="7645AA46"/>
    <w:rsid w:val="7646822B"/>
    <w:rsid w:val="764A5476"/>
    <w:rsid w:val="764B3A16"/>
    <w:rsid w:val="764DF9EF"/>
    <w:rsid w:val="765102C3"/>
    <w:rsid w:val="7653EDAF"/>
    <w:rsid w:val="7653F434"/>
    <w:rsid w:val="7655F282"/>
    <w:rsid w:val="76562CD9"/>
    <w:rsid w:val="76586A62"/>
    <w:rsid w:val="76587BFB"/>
    <w:rsid w:val="7658909D"/>
    <w:rsid w:val="765AB57C"/>
    <w:rsid w:val="765C1CEB"/>
    <w:rsid w:val="765C8CA1"/>
    <w:rsid w:val="765E0D92"/>
    <w:rsid w:val="765ED317"/>
    <w:rsid w:val="765F8D91"/>
    <w:rsid w:val="7660BCB9"/>
    <w:rsid w:val="76621AD7"/>
    <w:rsid w:val="76634BCF"/>
    <w:rsid w:val="76638B41"/>
    <w:rsid w:val="7663EC00"/>
    <w:rsid w:val="76644256"/>
    <w:rsid w:val="76653516"/>
    <w:rsid w:val="76674CAA"/>
    <w:rsid w:val="76679047"/>
    <w:rsid w:val="7669B5E3"/>
    <w:rsid w:val="766B2645"/>
    <w:rsid w:val="76710CC3"/>
    <w:rsid w:val="767195B7"/>
    <w:rsid w:val="7672398B"/>
    <w:rsid w:val="76725F7F"/>
    <w:rsid w:val="76731F40"/>
    <w:rsid w:val="767478BB"/>
    <w:rsid w:val="76759F44"/>
    <w:rsid w:val="76761FF6"/>
    <w:rsid w:val="7676C540"/>
    <w:rsid w:val="76780ECA"/>
    <w:rsid w:val="767A6101"/>
    <w:rsid w:val="767DE3F2"/>
    <w:rsid w:val="767F56FD"/>
    <w:rsid w:val="767FEA5A"/>
    <w:rsid w:val="76838799"/>
    <w:rsid w:val="768B54FD"/>
    <w:rsid w:val="768BD06B"/>
    <w:rsid w:val="768F2F9F"/>
    <w:rsid w:val="769542A7"/>
    <w:rsid w:val="769A58F5"/>
    <w:rsid w:val="769AEF7F"/>
    <w:rsid w:val="769C1A29"/>
    <w:rsid w:val="769D24C4"/>
    <w:rsid w:val="769DC1E9"/>
    <w:rsid w:val="769E2503"/>
    <w:rsid w:val="76A328A3"/>
    <w:rsid w:val="76A3A271"/>
    <w:rsid w:val="76A46465"/>
    <w:rsid w:val="76A4DD78"/>
    <w:rsid w:val="76A7A45D"/>
    <w:rsid w:val="76AAE522"/>
    <w:rsid w:val="76AB8AEA"/>
    <w:rsid w:val="76AD67A2"/>
    <w:rsid w:val="76AEAD3B"/>
    <w:rsid w:val="76B065F2"/>
    <w:rsid w:val="76B1C872"/>
    <w:rsid w:val="76B2B454"/>
    <w:rsid w:val="76B3CD1C"/>
    <w:rsid w:val="76B3E21C"/>
    <w:rsid w:val="76B3E7B4"/>
    <w:rsid w:val="76B803E7"/>
    <w:rsid w:val="76BBC296"/>
    <w:rsid w:val="76BC5228"/>
    <w:rsid w:val="76BC6377"/>
    <w:rsid w:val="76BC771A"/>
    <w:rsid w:val="76BDEEB2"/>
    <w:rsid w:val="76BE4CFF"/>
    <w:rsid w:val="76C2B9E3"/>
    <w:rsid w:val="76C4C2B0"/>
    <w:rsid w:val="76C4EBC6"/>
    <w:rsid w:val="76C60A5A"/>
    <w:rsid w:val="76C8E84F"/>
    <w:rsid w:val="76CAE89B"/>
    <w:rsid w:val="76CDED74"/>
    <w:rsid w:val="76D35C3F"/>
    <w:rsid w:val="76D3B7B9"/>
    <w:rsid w:val="76D447B3"/>
    <w:rsid w:val="76D5EA70"/>
    <w:rsid w:val="76D92EBC"/>
    <w:rsid w:val="76DABA3E"/>
    <w:rsid w:val="76DB0770"/>
    <w:rsid w:val="76DC6D39"/>
    <w:rsid w:val="76DC742B"/>
    <w:rsid w:val="76DD6D8C"/>
    <w:rsid w:val="76DE79A4"/>
    <w:rsid w:val="76E02DE3"/>
    <w:rsid w:val="76E1325F"/>
    <w:rsid w:val="76E1D12B"/>
    <w:rsid w:val="76E68110"/>
    <w:rsid w:val="76E9682A"/>
    <w:rsid w:val="76EAD437"/>
    <w:rsid w:val="76EADF56"/>
    <w:rsid w:val="76EDA07D"/>
    <w:rsid w:val="76EEA5AA"/>
    <w:rsid w:val="76F04269"/>
    <w:rsid w:val="76F09125"/>
    <w:rsid w:val="76F0D58F"/>
    <w:rsid w:val="76F0DDFA"/>
    <w:rsid w:val="76F193DD"/>
    <w:rsid w:val="76F351A5"/>
    <w:rsid w:val="76F8877C"/>
    <w:rsid w:val="76F944E1"/>
    <w:rsid w:val="76FCEAC3"/>
    <w:rsid w:val="76FE7418"/>
    <w:rsid w:val="77034385"/>
    <w:rsid w:val="7704CEA0"/>
    <w:rsid w:val="770829D0"/>
    <w:rsid w:val="77093D0F"/>
    <w:rsid w:val="770A20F8"/>
    <w:rsid w:val="770B4F88"/>
    <w:rsid w:val="770CD017"/>
    <w:rsid w:val="771A2859"/>
    <w:rsid w:val="771A38E2"/>
    <w:rsid w:val="771A942A"/>
    <w:rsid w:val="771B9518"/>
    <w:rsid w:val="771C37B0"/>
    <w:rsid w:val="771DC393"/>
    <w:rsid w:val="771DE618"/>
    <w:rsid w:val="771E6AB6"/>
    <w:rsid w:val="771F092F"/>
    <w:rsid w:val="77213F72"/>
    <w:rsid w:val="7721C34E"/>
    <w:rsid w:val="7727836F"/>
    <w:rsid w:val="772D9235"/>
    <w:rsid w:val="772FF92F"/>
    <w:rsid w:val="773429E7"/>
    <w:rsid w:val="773586DE"/>
    <w:rsid w:val="77364FD9"/>
    <w:rsid w:val="7736C556"/>
    <w:rsid w:val="7739AFB6"/>
    <w:rsid w:val="773A860E"/>
    <w:rsid w:val="773BBED1"/>
    <w:rsid w:val="7742E368"/>
    <w:rsid w:val="774301AF"/>
    <w:rsid w:val="7748AEB4"/>
    <w:rsid w:val="774909C4"/>
    <w:rsid w:val="774D3E24"/>
    <w:rsid w:val="774F3D8C"/>
    <w:rsid w:val="774FE769"/>
    <w:rsid w:val="774FFC8E"/>
    <w:rsid w:val="77500611"/>
    <w:rsid w:val="77523F07"/>
    <w:rsid w:val="775369F0"/>
    <w:rsid w:val="77549B82"/>
    <w:rsid w:val="775C0BEB"/>
    <w:rsid w:val="775DD62F"/>
    <w:rsid w:val="775EB964"/>
    <w:rsid w:val="77602F03"/>
    <w:rsid w:val="7760BC14"/>
    <w:rsid w:val="7760F228"/>
    <w:rsid w:val="77613D1A"/>
    <w:rsid w:val="77644CCE"/>
    <w:rsid w:val="7764C915"/>
    <w:rsid w:val="776967C7"/>
    <w:rsid w:val="776A0E8B"/>
    <w:rsid w:val="776BB26D"/>
    <w:rsid w:val="776E692E"/>
    <w:rsid w:val="776F11A4"/>
    <w:rsid w:val="776F5D97"/>
    <w:rsid w:val="7771A280"/>
    <w:rsid w:val="7773FAB0"/>
    <w:rsid w:val="77743F13"/>
    <w:rsid w:val="7774CF3E"/>
    <w:rsid w:val="7775529C"/>
    <w:rsid w:val="777670F9"/>
    <w:rsid w:val="7776932A"/>
    <w:rsid w:val="777B24B8"/>
    <w:rsid w:val="777BA8B0"/>
    <w:rsid w:val="777BB230"/>
    <w:rsid w:val="777D35D4"/>
    <w:rsid w:val="777ED2AE"/>
    <w:rsid w:val="778118BA"/>
    <w:rsid w:val="77835A7B"/>
    <w:rsid w:val="77887941"/>
    <w:rsid w:val="778910DD"/>
    <w:rsid w:val="77895AF4"/>
    <w:rsid w:val="778B44F4"/>
    <w:rsid w:val="778EBFE1"/>
    <w:rsid w:val="778F9E6E"/>
    <w:rsid w:val="7796DB4C"/>
    <w:rsid w:val="77976EF2"/>
    <w:rsid w:val="7797F6B5"/>
    <w:rsid w:val="7799826C"/>
    <w:rsid w:val="779BC137"/>
    <w:rsid w:val="779E1368"/>
    <w:rsid w:val="77A0F9AC"/>
    <w:rsid w:val="77A236F5"/>
    <w:rsid w:val="77A265EC"/>
    <w:rsid w:val="77A3B0D0"/>
    <w:rsid w:val="77A54278"/>
    <w:rsid w:val="77A97939"/>
    <w:rsid w:val="77AC012F"/>
    <w:rsid w:val="77B22751"/>
    <w:rsid w:val="77B28886"/>
    <w:rsid w:val="77B7AE5B"/>
    <w:rsid w:val="77BBC482"/>
    <w:rsid w:val="77C07C8C"/>
    <w:rsid w:val="77C0D6D8"/>
    <w:rsid w:val="77C2EE94"/>
    <w:rsid w:val="77C77008"/>
    <w:rsid w:val="77C87125"/>
    <w:rsid w:val="77C99AAB"/>
    <w:rsid w:val="77CA6898"/>
    <w:rsid w:val="77CAFBA1"/>
    <w:rsid w:val="77CC8011"/>
    <w:rsid w:val="77CF8469"/>
    <w:rsid w:val="77D3458A"/>
    <w:rsid w:val="77D3F595"/>
    <w:rsid w:val="77D40DFD"/>
    <w:rsid w:val="77D76552"/>
    <w:rsid w:val="77D77BF9"/>
    <w:rsid w:val="77D987B0"/>
    <w:rsid w:val="77D99CD3"/>
    <w:rsid w:val="77DE8BF1"/>
    <w:rsid w:val="77DF2E88"/>
    <w:rsid w:val="77E028C9"/>
    <w:rsid w:val="77E2A78C"/>
    <w:rsid w:val="77E5396D"/>
    <w:rsid w:val="77E69668"/>
    <w:rsid w:val="77EAFEAC"/>
    <w:rsid w:val="77EC27F0"/>
    <w:rsid w:val="77ED9348"/>
    <w:rsid w:val="77F2773F"/>
    <w:rsid w:val="77F30C2A"/>
    <w:rsid w:val="77F4568E"/>
    <w:rsid w:val="77F978BD"/>
    <w:rsid w:val="77FA5930"/>
    <w:rsid w:val="77FD9C3D"/>
    <w:rsid w:val="7801910B"/>
    <w:rsid w:val="78033081"/>
    <w:rsid w:val="780488E0"/>
    <w:rsid w:val="7804CE72"/>
    <w:rsid w:val="78052A4E"/>
    <w:rsid w:val="780AD160"/>
    <w:rsid w:val="78103C56"/>
    <w:rsid w:val="7811949C"/>
    <w:rsid w:val="7811D69F"/>
    <w:rsid w:val="781271CC"/>
    <w:rsid w:val="781328EB"/>
    <w:rsid w:val="7816FE23"/>
    <w:rsid w:val="7817EE23"/>
    <w:rsid w:val="781B2F49"/>
    <w:rsid w:val="781B5E27"/>
    <w:rsid w:val="781B84FD"/>
    <w:rsid w:val="781BBD9E"/>
    <w:rsid w:val="781E5E84"/>
    <w:rsid w:val="781F90C3"/>
    <w:rsid w:val="782015C5"/>
    <w:rsid w:val="78224917"/>
    <w:rsid w:val="78227BA3"/>
    <w:rsid w:val="78227D14"/>
    <w:rsid w:val="78228E5A"/>
    <w:rsid w:val="78252BDC"/>
    <w:rsid w:val="78254793"/>
    <w:rsid w:val="782780B3"/>
    <w:rsid w:val="78290F4F"/>
    <w:rsid w:val="78293FF7"/>
    <w:rsid w:val="782BE271"/>
    <w:rsid w:val="783232E8"/>
    <w:rsid w:val="783433A1"/>
    <w:rsid w:val="78358A14"/>
    <w:rsid w:val="7835A5A9"/>
    <w:rsid w:val="7835F6FA"/>
    <w:rsid w:val="78375D02"/>
    <w:rsid w:val="783982C2"/>
    <w:rsid w:val="7839843A"/>
    <w:rsid w:val="783ABCA7"/>
    <w:rsid w:val="783B4085"/>
    <w:rsid w:val="783BF9D7"/>
    <w:rsid w:val="783DA786"/>
    <w:rsid w:val="78439B56"/>
    <w:rsid w:val="7846101A"/>
    <w:rsid w:val="78475F71"/>
    <w:rsid w:val="784860C1"/>
    <w:rsid w:val="78488234"/>
    <w:rsid w:val="7848CBDC"/>
    <w:rsid w:val="784A1D63"/>
    <w:rsid w:val="784AD436"/>
    <w:rsid w:val="784B129B"/>
    <w:rsid w:val="784C92AE"/>
    <w:rsid w:val="784D5CB0"/>
    <w:rsid w:val="785529D6"/>
    <w:rsid w:val="7856BC1C"/>
    <w:rsid w:val="785727B7"/>
    <w:rsid w:val="785C44CE"/>
    <w:rsid w:val="785C88CE"/>
    <w:rsid w:val="78623CAE"/>
    <w:rsid w:val="7862EAF1"/>
    <w:rsid w:val="7864DE47"/>
    <w:rsid w:val="7867ABDF"/>
    <w:rsid w:val="7868E886"/>
    <w:rsid w:val="7868F288"/>
    <w:rsid w:val="786B0CF2"/>
    <w:rsid w:val="786C1E12"/>
    <w:rsid w:val="786DAFB1"/>
    <w:rsid w:val="786DBA11"/>
    <w:rsid w:val="786DBCF8"/>
    <w:rsid w:val="786E9C5D"/>
    <w:rsid w:val="786FB048"/>
    <w:rsid w:val="7872A369"/>
    <w:rsid w:val="7874D4CB"/>
    <w:rsid w:val="78775A3B"/>
    <w:rsid w:val="787C5EE7"/>
    <w:rsid w:val="787D221B"/>
    <w:rsid w:val="787ED812"/>
    <w:rsid w:val="787FC8EF"/>
    <w:rsid w:val="7880BDEB"/>
    <w:rsid w:val="7880D7F2"/>
    <w:rsid w:val="78812184"/>
    <w:rsid w:val="7881F30A"/>
    <w:rsid w:val="7882F409"/>
    <w:rsid w:val="78832ADE"/>
    <w:rsid w:val="7884410B"/>
    <w:rsid w:val="78849799"/>
    <w:rsid w:val="7886F27C"/>
    <w:rsid w:val="788EAC83"/>
    <w:rsid w:val="788F931F"/>
    <w:rsid w:val="78907EFB"/>
    <w:rsid w:val="7892E42F"/>
    <w:rsid w:val="78938BAB"/>
    <w:rsid w:val="7893D03C"/>
    <w:rsid w:val="7894C671"/>
    <w:rsid w:val="789931A6"/>
    <w:rsid w:val="7899C3CB"/>
    <w:rsid w:val="789A4744"/>
    <w:rsid w:val="789BE790"/>
    <w:rsid w:val="78A11255"/>
    <w:rsid w:val="78A1F972"/>
    <w:rsid w:val="78A3D312"/>
    <w:rsid w:val="78A4AB36"/>
    <w:rsid w:val="78A4FEB5"/>
    <w:rsid w:val="78A6C93C"/>
    <w:rsid w:val="78A8CD82"/>
    <w:rsid w:val="78A9DEFA"/>
    <w:rsid w:val="78AE4A14"/>
    <w:rsid w:val="78B1E632"/>
    <w:rsid w:val="78B4DD8C"/>
    <w:rsid w:val="78B4F903"/>
    <w:rsid w:val="78B7169D"/>
    <w:rsid w:val="78B8BA81"/>
    <w:rsid w:val="78B8F250"/>
    <w:rsid w:val="78BAF141"/>
    <w:rsid w:val="78BBDD0C"/>
    <w:rsid w:val="78BEE592"/>
    <w:rsid w:val="78BFC639"/>
    <w:rsid w:val="78C03FBC"/>
    <w:rsid w:val="78C63770"/>
    <w:rsid w:val="78C87D9E"/>
    <w:rsid w:val="78C9F9E4"/>
    <w:rsid w:val="78CD2517"/>
    <w:rsid w:val="78D0E5DA"/>
    <w:rsid w:val="78D1F823"/>
    <w:rsid w:val="78D5A885"/>
    <w:rsid w:val="78D75FCF"/>
    <w:rsid w:val="78D7879F"/>
    <w:rsid w:val="78D828B5"/>
    <w:rsid w:val="78D89F87"/>
    <w:rsid w:val="78D9BCBB"/>
    <w:rsid w:val="78DB1B1B"/>
    <w:rsid w:val="78DB67D9"/>
    <w:rsid w:val="78DB7DF8"/>
    <w:rsid w:val="78DB9919"/>
    <w:rsid w:val="78DECAD5"/>
    <w:rsid w:val="78E26AE3"/>
    <w:rsid w:val="78E279F1"/>
    <w:rsid w:val="78E646BD"/>
    <w:rsid w:val="78E8CB9B"/>
    <w:rsid w:val="78E9DE90"/>
    <w:rsid w:val="78EA48E8"/>
    <w:rsid w:val="78EAC02F"/>
    <w:rsid w:val="78EB58E2"/>
    <w:rsid w:val="78ED2734"/>
    <w:rsid w:val="78ED850B"/>
    <w:rsid w:val="78EFC55F"/>
    <w:rsid w:val="78F085D3"/>
    <w:rsid w:val="78F0945A"/>
    <w:rsid w:val="78F54A3F"/>
    <w:rsid w:val="78F68D24"/>
    <w:rsid w:val="78FB0772"/>
    <w:rsid w:val="78FCD012"/>
    <w:rsid w:val="78FCF8C5"/>
    <w:rsid w:val="78FDF8DB"/>
    <w:rsid w:val="78FF3F56"/>
    <w:rsid w:val="7900C324"/>
    <w:rsid w:val="7901D766"/>
    <w:rsid w:val="7902D249"/>
    <w:rsid w:val="79055B81"/>
    <w:rsid w:val="79075E43"/>
    <w:rsid w:val="7907C227"/>
    <w:rsid w:val="7907E48B"/>
    <w:rsid w:val="7907E936"/>
    <w:rsid w:val="790846D2"/>
    <w:rsid w:val="7908BD22"/>
    <w:rsid w:val="790A04D4"/>
    <w:rsid w:val="790CC7FE"/>
    <w:rsid w:val="790DDE76"/>
    <w:rsid w:val="790F6412"/>
    <w:rsid w:val="79112C5F"/>
    <w:rsid w:val="791152BE"/>
    <w:rsid w:val="7911BB0B"/>
    <w:rsid w:val="79130DFF"/>
    <w:rsid w:val="79141335"/>
    <w:rsid w:val="79188793"/>
    <w:rsid w:val="791C8716"/>
    <w:rsid w:val="791D4F91"/>
    <w:rsid w:val="791E6E1C"/>
    <w:rsid w:val="7921DE1F"/>
    <w:rsid w:val="79247F82"/>
    <w:rsid w:val="79260A00"/>
    <w:rsid w:val="7927F2ED"/>
    <w:rsid w:val="79286330"/>
    <w:rsid w:val="79296332"/>
    <w:rsid w:val="792C2AC9"/>
    <w:rsid w:val="792C6512"/>
    <w:rsid w:val="792D2585"/>
    <w:rsid w:val="792E3C16"/>
    <w:rsid w:val="792EC483"/>
    <w:rsid w:val="792FAC62"/>
    <w:rsid w:val="79312E87"/>
    <w:rsid w:val="79351A7F"/>
    <w:rsid w:val="793B8203"/>
    <w:rsid w:val="794001B1"/>
    <w:rsid w:val="79402C52"/>
    <w:rsid w:val="794131A8"/>
    <w:rsid w:val="79429D9D"/>
    <w:rsid w:val="7944A8B3"/>
    <w:rsid w:val="794503DD"/>
    <w:rsid w:val="79451FC1"/>
    <w:rsid w:val="79487D87"/>
    <w:rsid w:val="794886C2"/>
    <w:rsid w:val="794CAB3F"/>
    <w:rsid w:val="794CFF6E"/>
    <w:rsid w:val="79521C61"/>
    <w:rsid w:val="7952A5D8"/>
    <w:rsid w:val="79531485"/>
    <w:rsid w:val="79555760"/>
    <w:rsid w:val="79556D65"/>
    <w:rsid w:val="7955C305"/>
    <w:rsid w:val="7957A0B4"/>
    <w:rsid w:val="7958576C"/>
    <w:rsid w:val="795CFA86"/>
    <w:rsid w:val="79601C10"/>
    <w:rsid w:val="7961BE13"/>
    <w:rsid w:val="796326D9"/>
    <w:rsid w:val="796484BD"/>
    <w:rsid w:val="7967C713"/>
    <w:rsid w:val="7968D14D"/>
    <w:rsid w:val="79693F20"/>
    <w:rsid w:val="7969F917"/>
    <w:rsid w:val="796B068E"/>
    <w:rsid w:val="796B8134"/>
    <w:rsid w:val="796C6A4B"/>
    <w:rsid w:val="796FA389"/>
    <w:rsid w:val="7976C99C"/>
    <w:rsid w:val="7978CD14"/>
    <w:rsid w:val="7981AE64"/>
    <w:rsid w:val="798200EB"/>
    <w:rsid w:val="7982D82A"/>
    <w:rsid w:val="7983583A"/>
    <w:rsid w:val="7983F822"/>
    <w:rsid w:val="79867FDA"/>
    <w:rsid w:val="7989B9E7"/>
    <w:rsid w:val="798A214B"/>
    <w:rsid w:val="798A4969"/>
    <w:rsid w:val="798A5ECC"/>
    <w:rsid w:val="798B5D9D"/>
    <w:rsid w:val="798E88A9"/>
    <w:rsid w:val="79907710"/>
    <w:rsid w:val="7994E416"/>
    <w:rsid w:val="79961500"/>
    <w:rsid w:val="7997EF65"/>
    <w:rsid w:val="7999E053"/>
    <w:rsid w:val="799B5761"/>
    <w:rsid w:val="799B7317"/>
    <w:rsid w:val="799CD3A9"/>
    <w:rsid w:val="799E49C9"/>
    <w:rsid w:val="799F33A9"/>
    <w:rsid w:val="79A0F876"/>
    <w:rsid w:val="79A16EEE"/>
    <w:rsid w:val="79A2A19C"/>
    <w:rsid w:val="79A31CFC"/>
    <w:rsid w:val="79A58458"/>
    <w:rsid w:val="79A61C8A"/>
    <w:rsid w:val="79A8F20C"/>
    <w:rsid w:val="79AD0683"/>
    <w:rsid w:val="79AEBFA4"/>
    <w:rsid w:val="79B04CD6"/>
    <w:rsid w:val="79B0C092"/>
    <w:rsid w:val="79B333C8"/>
    <w:rsid w:val="79B49A16"/>
    <w:rsid w:val="79B5FBBB"/>
    <w:rsid w:val="79B66802"/>
    <w:rsid w:val="79B790A3"/>
    <w:rsid w:val="79BA5437"/>
    <w:rsid w:val="79BA6D24"/>
    <w:rsid w:val="79BF271C"/>
    <w:rsid w:val="79BFBC9F"/>
    <w:rsid w:val="79C5D43C"/>
    <w:rsid w:val="79C73126"/>
    <w:rsid w:val="79C85687"/>
    <w:rsid w:val="79CAAE6F"/>
    <w:rsid w:val="79CB415F"/>
    <w:rsid w:val="79CB9F36"/>
    <w:rsid w:val="79CCBC3F"/>
    <w:rsid w:val="79CDFA39"/>
    <w:rsid w:val="79D3CAFA"/>
    <w:rsid w:val="79D5BF31"/>
    <w:rsid w:val="79D81D4F"/>
    <w:rsid w:val="79D91E03"/>
    <w:rsid w:val="79DA0753"/>
    <w:rsid w:val="79DBABFD"/>
    <w:rsid w:val="79DD8983"/>
    <w:rsid w:val="79E1F129"/>
    <w:rsid w:val="79E5BCB8"/>
    <w:rsid w:val="79E7433F"/>
    <w:rsid w:val="79EB06A5"/>
    <w:rsid w:val="79EE6212"/>
    <w:rsid w:val="79EF7F1B"/>
    <w:rsid w:val="79F1BF23"/>
    <w:rsid w:val="79F2BBC3"/>
    <w:rsid w:val="79F3881B"/>
    <w:rsid w:val="79F532D0"/>
    <w:rsid w:val="79F6C26E"/>
    <w:rsid w:val="79F75AEE"/>
    <w:rsid w:val="79F8EB2F"/>
    <w:rsid w:val="79F987D3"/>
    <w:rsid w:val="79FBE37A"/>
    <w:rsid w:val="79FCA83A"/>
    <w:rsid w:val="79FD960E"/>
    <w:rsid w:val="79FE8327"/>
    <w:rsid w:val="7A00E22B"/>
    <w:rsid w:val="7A03336E"/>
    <w:rsid w:val="7A03D534"/>
    <w:rsid w:val="7A046F36"/>
    <w:rsid w:val="7A063FCB"/>
    <w:rsid w:val="7A08838D"/>
    <w:rsid w:val="7A0A4B9B"/>
    <w:rsid w:val="7A0B8557"/>
    <w:rsid w:val="7A0C1128"/>
    <w:rsid w:val="7A0C1C46"/>
    <w:rsid w:val="7A0D385D"/>
    <w:rsid w:val="7A0EE5F2"/>
    <w:rsid w:val="7A1172C5"/>
    <w:rsid w:val="7A12204D"/>
    <w:rsid w:val="7A1687D4"/>
    <w:rsid w:val="7A18BB0B"/>
    <w:rsid w:val="7A1A5D5E"/>
    <w:rsid w:val="7A1AFC8F"/>
    <w:rsid w:val="7A1BCC03"/>
    <w:rsid w:val="7A1BD4A3"/>
    <w:rsid w:val="7A1C752E"/>
    <w:rsid w:val="7A1EF7F7"/>
    <w:rsid w:val="7A1F9822"/>
    <w:rsid w:val="7A204D53"/>
    <w:rsid w:val="7A2271A2"/>
    <w:rsid w:val="7A23AC28"/>
    <w:rsid w:val="7A23B434"/>
    <w:rsid w:val="7A2633E8"/>
    <w:rsid w:val="7A269F4B"/>
    <w:rsid w:val="7A290E6C"/>
    <w:rsid w:val="7A2985E7"/>
    <w:rsid w:val="7A2A455D"/>
    <w:rsid w:val="7A2E102E"/>
    <w:rsid w:val="7A2F8648"/>
    <w:rsid w:val="7A312B20"/>
    <w:rsid w:val="7A32F629"/>
    <w:rsid w:val="7A33E6B0"/>
    <w:rsid w:val="7A33F5DA"/>
    <w:rsid w:val="7A3573BD"/>
    <w:rsid w:val="7A3585B2"/>
    <w:rsid w:val="7A36ADE4"/>
    <w:rsid w:val="7A37DD6B"/>
    <w:rsid w:val="7A3B1828"/>
    <w:rsid w:val="7A3B1E78"/>
    <w:rsid w:val="7A3D1A5A"/>
    <w:rsid w:val="7A3FFC44"/>
    <w:rsid w:val="7A407BB9"/>
    <w:rsid w:val="7A43AF16"/>
    <w:rsid w:val="7A43DB5E"/>
    <w:rsid w:val="7A448B91"/>
    <w:rsid w:val="7A4540A0"/>
    <w:rsid w:val="7A45CDE3"/>
    <w:rsid w:val="7A4825F3"/>
    <w:rsid w:val="7A486173"/>
    <w:rsid w:val="7A48E54D"/>
    <w:rsid w:val="7A5059B8"/>
    <w:rsid w:val="7A52754B"/>
    <w:rsid w:val="7A53D466"/>
    <w:rsid w:val="7A53EA40"/>
    <w:rsid w:val="7A564075"/>
    <w:rsid w:val="7A5693AB"/>
    <w:rsid w:val="7A5A0462"/>
    <w:rsid w:val="7A5CF580"/>
    <w:rsid w:val="7A5E8581"/>
    <w:rsid w:val="7A6050C0"/>
    <w:rsid w:val="7A621FCC"/>
    <w:rsid w:val="7A62B688"/>
    <w:rsid w:val="7A6363FF"/>
    <w:rsid w:val="7A670A67"/>
    <w:rsid w:val="7A6A5067"/>
    <w:rsid w:val="7A6FE604"/>
    <w:rsid w:val="7A7069F0"/>
    <w:rsid w:val="7A71196E"/>
    <w:rsid w:val="7A72C6AB"/>
    <w:rsid w:val="7A73CAE1"/>
    <w:rsid w:val="7A7462D5"/>
    <w:rsid w:val="7A7B508E"/>
    <w:rsid w:val="7A7BE9C6"/>
    <w:rsid w:val="7A7CEB0E"/>
    <w:rsid w:val="7A7D42BE"/>
    <w:rsid w:val="7A7DCB99"/>
    <w:rsid w:val="7A7E983B"/>
    <w:rsid w:val="7A7EB0F7"/>
    <w:rsid w:val="7A80CD9E"/>
    <w:rsid w:val="7A82355B"/>
    <w:rsid w:val="7A82FCCA"/>
    <w:rsid w:val="7A87DAEB"/>
    <w:rsid w:val="7A8A23CC"/>
    <w:rsid w:val="7A8B72AC"/>
    <w:rsid w:val="7A8D70EB"/>
    <w:rsid w:val="7A8DAC2E"/>
    <w:rsid w:val="7A93ECE9"/>
    <w:rsid w:val="7A94B75C"/>
    <w:rsid w:val="7A960150"/>
    <w:rsid w:val="7A966BF9"/>
    <w:rsid w:val="7A9842C4"/>
    <w:rsid w:val="7A99458E"/>
    <w:rsid w:val="7A997D58"/>
    <w:rsid w:val="7A9A7212"/>
    <w:rsid w:val="7A9E7140"/>
    <w:rsid w:val="7A9EFD3E"/>
    <w:rsid w:val="7AA21974"/>
    <w:rsid w:val="7AA7A590"/>
    <w:rsid w:val="7AA7CE94"/>
    <w:rsid w:val="7AA88D63"/>
    <w:rsid w:val="7AAB8437"/>
    <w:rsid w:val="7AAD0A16"/>
    <w:rsid w:val="7AAE7A23"/>
    <w:rsid w:val="7AAF6131"/>
    <w:rsid w:val="7AB24C34"/>
    <w:rsid w:val="7AB56049"/>
    <w:rsid w:val="7AB5B16E"/>
    <w:rsid w:val="7AB683F9"/>
    <w:rsid w:val="7ABB0884"/>
    <w:rsid w:val="7ABD01A0"/>
    <w:rsid w:val="7ABF7099"/>
    <w:rsid w:val="7AC0A7DC"/>
    <w:rsid w:val="7AC0F01E"/>
    <w:rsid w:val="7AC17A64"/>
    <w:rsid w:val="7AC3A87E"/>
    <w:rsid w:val="7AC51CC9"/>
    <w:rsid w:val="7AC62860"/>
    <w:rsid w:val="7AC723A5"/>
    <w:rsid w:val="7ACDE1C2"/>
    <w:rsid w:val="7AD01271"/>
    <w:rsid w:val="7AD27026"/>
    <w:rsid w:val="7AD4FF41"/>
    <w:rsid w:val="7ADA8E7E"/>
    <w:rsid w:val="7ADC127F"/>
    <w:rsid w:val="7ADE54DE"/>
    <w:rsid w:val="7AE06657"/>
    <w:rsid w:val="7AE08C88"/>
    <w:rsid w:val="7AE12F47"/>
    <w:rsid w:val="7AE55353"/>
    <w:rsid w:val="7AE6F45F"/>
    <w:rsid w:val="7AEA66D1"/>
    <w:rsid w:val="7AEAFD0C"/>
    <w:rsid w:val="7AEEFE27"/>
    <w:rsid w:val="7AEFB7A6"/>
    <w:rsid w:val="7AEFEC2C"/>
    <w:rsid w:val="7AF05808"/>
    <w:rsid w:val="7AF09463"/>
    <w:rsid w:val="7AF28490"/>
    <w:rsid w:val="7AF2B4C6"/>
    <w:rsid w:val="7AF31D6D"/>
    <w:rsid w:val="7AF3C220"/>
    <w:rsid w:val="7AF5B3A4"/>
    <w:rsid w:val="7AF5D650"/>
    <w:rsid w:val="7AF65A89"/>
    <w:rsid w:val="7AFC5BC9"/>
    <w:rsid w:val="7AFE9804"/>
    <w:rsid w:val="7B01FD4B"/>
    <w:rsid w:val="7B047D40"/>
    <w:rsid w:val="7B051419"/>
    <w:rsid w:val="7B0514A3"/>
    <w:rsid w:val="7B053AFA"/>
    <w:rsid w:val="7B05886B"/>
    <w:rsid w:val="7B05927C"/>
    <w:rsid w:val="7B0706B9"/>
    <w:rsid w:val="7B0A4E74"/>
    <w:rsid w:val="7B0B2D9E"/>
    <w:rsid w:val="7B0B39FC"/>
    <w:rsid w:val="7B0D5E07"/>
    <w:rsid w:val="7B0DBC4C"/>
    <w:rsid w:val="7B1282D6"/>
    <w:rsid w:val="7B15BA5E"/>
    <w:rsid w:val="7B19AA41"/>
    <w:rsid w:val="7B19FD03"/>
    <w:rsid w:val="7B1BD7DD"/>
    <w:rsid w:val="7B1CC7D9"/>
    <w:rsid w:val="7B1CC9EB"/>
    <w:rsid w:val="7B1F910E"/>
    <w:rsid w:val="7B20ECA3"/>
    <w:rsid w:val="7B20F869"/>
    <w:rsid w:val="7B232A3F"/>
    <w:rsid w:val="7B255C97"/>
    <w:rsid w:val="7B2A60F5"/>
    <w:rsid w:val="7B2B1B98"/>
    <w:rsid w:val="7B2C136D"/>
    <w:rsid w:val="7B31A731"/>
    <w:rsid w:val="7B32DC67"/>
    <w:rsid w:val="7B3576C7"/>
    <w:rsid w:val="7B37A957"/>
    <w:rsid w:val="7B3851BB"/>
    <w:rsid w:val="7B39ECCD"/>
    <w:rsid w:val="7B3CDE5F"/>
    <w:rsid w:val="7B3F07FA"/>
    <w:rsid w:val="7B3F0FBC"/>
    <w:rsid w:val="7B3FC425"/>
    <w:rsid w:val="7B405686"/>
    <w:rsid w:val="7B435D9F"/>
    <w:rsid w:val="7B48FFEC"/>
    <w:rsid w:val="7B49169D"/>
    <w:rsid w:val="7B4B2C00"/>
    <w:rsid w:val="7B4D492F"/>
    <w:rsid w:val="7B4DA35A"/>
    <w:rsid w:val="7B4E1D04"/>
    <w:rsid w:val="7B507B0F"/>
    <w:rsid w:val="7B50D4BC"/>
    <w:rsid w:val="7B5109C5"/>
    <w:rsid w:val="7B51313F"/>
    <w:rsid w:val="7B531994"/>
    <w:rsid w:val="7B538675"/>
    <w:rsid w:val="7B53AFA2"/>
    <w:rsid w:val="7B53E5EE"/>
    <w:rsid w:val="7B554271"/>
    <w:rsid w:val="7B55EA80"/>
    <w:rsid w:val="7B56FA8A"/>
    <w:rsid w:val="7B576631"/>
    <w:rsid w:val="7B593322"/>
    <w:rsid w:val="7B59471C"/>
    <w:rsid w:val="7B5AAB51"/>
    <w:rsid w:val="7B5BD12A"/>
    <w:rsid w:val="7B5D3795"/>
    <w:rsid w:val="7B61493F"/>
    <w:rsid w:val="7B62A047"/>
    <w:rsid w:val="7B6330C2"/>
    <w:rsid w:val="7B635047"/>
    <w:rsid w:val="7B6792C7"/>
    <w:rsid w:val="7B68A185"/>
    <w:rsid w:val="7B69FABB"/>
    <w:rsid w:val="7B6C729B"/>
    <w:rsid w:val="7B6D9FD8"/>
    <w:rsid w:val="7B6DD7C9"/>
    <w:rsid w:val="7B700097"/>
    <w:rsid w:val="7B701E56"/>
    <w:rsid w:val="7B7298ED"/>
    <w:rsid w:val="7B731339"/>
    <w:rsid w:val="7B74467A"/>
    <w:rsid w:val="7B753F6C"/>
    <w:rsid w:val="7B762496"/>
    <w:rsid w:val="7B7630CA"/>
    <w:rsid w:val="7B79D349"/>
    <w:rsid w:val="7B7AEED8"/>
    <w:rsid w:val="7B7B3F57"/>
    <w:rsid w:val="7B7D3C37"/>
    <w:rsid w:val="7B7E486D"/>
    <w:rsid w:val="7B8320D4"/>
    <w:rsid w:val="7B84785D"/>
    <w:rsid w:val="7B8528B3"/>
    <w:rsid w:val="7B86D7A5"/>
    <w:rsid w:val="7B877C8A"/>
    <w:rsid w:val="7B87B809"/>
    <w:rsid w:val="7B87F283"/>
    <w:rsid w:val="7B887890"/>
    <w:rsid w:val="7B89DF5A"/>
    <w:rsid w:val="7B8B6DA0"/>
    <w:rsid w:val="7B8F1CB2"/>
    <w:rsid w:val="7B920E38"/>
    <w:rsid w:val="7B95ED90"/>
    <w:rsid w:val="7B98E2E0"/>
    <w:rsid w:val="7B9A3D16"/>
    <w:rsid w:val="7B9CA29B"/>
    <w:rsid w:val="7B9DA202"/>
    <w:rsid w:val="7B9DCAAF"/>
    <w:rsid w:val="7BA4B473"/>
    <w:rsid w:val="7BA9270A"/>
    <w:rsid w:val="7BAABBA4"/>
    <w:rsid w:val="7BAB3450"/>
    <w:rsid w:val="7BAB6915"/>
    <w:rsid w:val="7BAE10FF"/>
    <w:rsid w:val="7BB04013"/>
    <w:rsid w:val="7BB1355F"/>
    <w:rsid w:val="7BB1F950"/>
    <w:rsid w:val="7BB63CB2"/>
    <w:rsid w:val="7BB7C530"/>
    <w:rsid w:val="7BB80E3A"/>
    <w:rsid w:val="7BBA1AAC"/>
    <w:rsid w:val="7BBA4A56"/>
    <w:rsid w:val="7BBAF31E"/>
    <w:rsid w:val="7BBDAA6C"/>
    <w:rsid w:val="7BC13F26"/>
    <w:rsid w:val="7BC498E3"/>
    <w:rsid w:val="7BC55506"/>
    <w:rsid w:val="7BC87E95"/>
    <w:rsid w:val="7BD26BD4"/>
    <w:rsid w:val="7BD75664"/>
    <w:rsid w:val="7BD7D5DF"/>
    <w:rsid w:val="7BD86500"/>
    <w:rsid w:val="7BD9FE7B"/>
    <w:rsid w:val="7BDA3C69"/>
    <w:rsid w:val="7BDBE7CF"/>
    <w:rsid w:val="7BDC7EED"/>
    <w:rsid w:val="7BDCC169"/>
    <w:rsid w:val="7BE0CA6F"/>
    <w:rsid w:val="7BE17FBC"/>
    <w:rsid w:val="7BE20997"/>
    <w:rsid w:val="7BE237C2"/>
    <w:rsid w:val="7BE37948"/>
    <w:rsid w:val="7BE39287"/>
    <w:rsid w:val="7BE71E40"/>
    <w:rsid w:val="7BE7A36E"/>
    <w:rsid w:val="7BE88B18"/>
    <w:rsid w:val="7BEAA4D7"/>
    <w:rsid w:val="7BEC52EB"/>
    <w:rsid w:val="7BED8264"/>
    <w:rsid w:val="7BEF6EF6"/>
    <w:rsid w:val="7BF0523B"/>
    <w:rsid w:val="7BF1DE8F"/>
    <w:rsid w:val="7BF3D0D2"/>
    <w:rsid w:val="7BF40CE9"/>
    <w:rsid w:val="7BF46D74"/>
    <w:rsid w:val="7BF59275"/>
    <w:rsid w:val="7BF73DC3"/>
    <w:rsid w:val="7BF8B53D"/>
    <w:rsid w:val="7BFB7981"/>
    <w:rsid w:val="7BFDC629"/>
    <w:rsid w:val="7BFFBA91"/>
    <w:rsid w:val="7BFFBF6B"/>
    <w:rsid w:val="7C004A5B"/>
    <w:rsid w:val="7C005CD4"/>
    <w:rsid w:val="7C0470B8"/>
    <w:rsid w:val="7C04FC8E"/>
    <w:rsid w:val="7C04FEEE"/>
    <w:rsid w:val="7C059E32"/>
    <w:rsid w:val="7C074BB4"/>
    <w:rsid w:val="7C07627D"/>
    <w:rsid w:val="7C07A65D"/>
    <w:rsid w:val="7C09942D"/>
    <w:rsid w:val="7C0B1952"/>
    <w:rsid w:val="7C0B8EDA"/>
    <w:rsid w:val="7C0C7D28"/>
    <w:rsid w:val="7C0CA640"/>
    <w:rsid w:val="7C0FECAC"/>
    <w:rsid w:val="7C12591F"/>
    <w:rsid w:val="7C12BE0A"/>
    <w:rsid w:val="7C18BA11"/>
    <w:rsid w:val="7C1B2F12"/>
    <w:rsid w:val="7C1C4453"/>
    <w:rsid w:val="7C1C555F"/>
    <w:rsid w:val="7C1EB2CD"/>
    <w:rsid w:val="7C2102EB"/>
    <w:rsid w:val="7C21C6CC"/>
    <w:rsid w:val="7C22C038"/>
    <w:rsid w:val="7C230782"/>
    <w:rsid w:val="7C23ED69"/>
    <w:rsid w:val="7C24B52A"/>
    <w:rsid w:val="7C25ABE8"/>
    <w:rsid w:val="7C25C861"/>
    <w:rsid w:val="7C27D402"/>
    <w:rsid w:val="7C2928EC"/>
    <w:rsid w:val="7C2C7423"/>
    <w:rsid w:val="7C2D3818"/>
    <w:rsid w:val="7C2FBBD0"/>
    <w:rsid w:val="7C30178E"/>
    <w:rsid w:val="7C342B98"/>
    <w:rsid w:val="7C343537"/>
    <w:rsid w:val="7C354D42"/>
    <w:rsid w:val="7C360913"/>
    <w:rsid w:val="7C382278"/>
    <w:rsid w:val="7C3869A4"/>
    <w:rsid w:val="7C38882E"/>
    <w:rsid w:val="7C3A3B92"/>
    <w:rsid w:val="7C3DA93E"/>
    <w:rsid w:val="7C3FB2DE"/>
    <w:rsid w:val="7C417414"/>
    <w:rsid w:val="7C43CFAF"/>
    <w:rsid w:val="7C47F55B"/>
    <w:rsid w:val="7C49D62E"/>
    <w:rsid w:val="7C4BCFFF"/>
    <w:rsid w:val="7C4CAABF"/>
    <w:rsid w:val="7C4ECCA1"/>
    <w:rsid w:val="7C52A802"/>
    <w:rsid w:val="7C53FF5F"/>
    <w:rsid w:val="7C5676A1"/>
    <w:rsid w:val="7C57AD28"/>
    <w:rsid w:val="7C58619D"/>
    <w:rsid w:val="7C5A88A0"/>
    <w:rsid w:val="7C5BE551"/>
    <w:rsid w:val="7C5DFC1A"/>
    <w:rsid w:val="7C5F9B05"/>
    <w:rsid w:val="7C5FDFA9"/>
    <w:rsid w:val="7C609F7E"/>
    <w:rsid w:val="7C61197D"/>
    <w:rsid w:val="7C649832"/>
    <w:rsid w:val="7C651CD6"/>
    <w:rsid w:val="7C667869"/>
    <w:rsid w:val="7C67349E"/>
    <w:rsid w:val="7C68AFB6"/>
    <w:rsid w:val="7C6C9758"/>
    <w:rsid w:val="7C7013C0"/>
    <w:rsid w:val="7C7052B9"/>
    <w:rsid w:val="7C7267AE"/>
    <w:rsid w:val="7C75014D"/>
    <w:rsid w:val="7C75022D"/>
    <w:rsid w:val="7C76E2B6"/>
    <w:rsid w:val="7C7829A3"/>
    <w:rsid w:val="7C7868AE"/>
    <w:rsid w:val="7C7BD52A"/>
    <w:rsid w:val="7C808B28"/>
    <w:rsid w:val="7C812C9F"/>
    <w:rsid w:val="7C87E99A"/>
    <w:rsid w:val="7C89EC44"/>
    <w:rsid w:val="7C8A0994"/>
    <w:rsid w:val="7C91124F"/>
    <w:rsid w:val="7C91406A"/>
    <w:rsid w:val="7C91C688"/>
    <w:rsid w:val="7C963DEB"/>
    <w:rsid w:val="7C97BCD2"/>
    <w:rsid w:val="7C9D8DAF"/>
    <w:rsid w:val="7C9FF678"/>
    <w:rsid w:val="7CA05E7F"/>
    <w:rsid w:val="7CA2AEFF"/>
    <w:rsid w:val="7CA5E923"/>
    <w:rsid w:val="7CA69F24"/>
    <w:rsid w:val="7CA82BFA"/>
    <w:rsid w:val="7CA88F3F"/>
    <w:rsid w:val="7CA949B3"/>
    <w:rsid w:val="7CA9A7DB"/>
    <w:rsid w:val="7CAE7948"/>
    <w:rsid w:val="7CAFDB07"/>
    <w:rsid w:val="7CAFF3F8"/>
    <w:rsid w:val="7CB15845"/>
    <w:rsid w:val="7CB1FD22"/>
    <w:rsid w:val="7CB2F740"/>
    <w:rsid w:val="7CB7DE02"/>
    <w:rsid w:val="7CB8DDE2"/>
    <w:rsid w:val="7CB9E9E0"/>
    <w:rsid w:val="7CBB1235"/>
    <w:rsid w:val="7CBBAD6B"/>
    <w:rsid w:val="7CC02604"/>
    <w:rsid w:val="7CC414DB"/>
    <w:rsid w:val="7CC4B6D2"/>
    <w:rsid w:val="7CC4C128"/>
    <w:rsid w:val="7CC4D3B9"/>
    <w:rsid w:val="7CC60FF1"/>
    <w:rsid w:val="7CC79142"/>
    <w:rsid w:val="7CC7F71A"/>
    <w:rsid w:val="7CC9DAAC"/>
    <w:rsid w:val="7CCA38C4"/>
    <w:rsid w:val="7CCBA3A8"/>
    <w:rsid w:val="7CCDF41B"/>
    <w:rsid w:val="7CCF2C00"/>
    <w:rsid w:val="7CD0C4DD"/>
    <w:rsid w:val="7CD2D0C6"/>
    <w:rsid w:val="7CD41076"/>
    <w:rsid w:val="7CD46FD4"/>
    <w:rsid w:val="7CD544D8"/>
    <w:rsid w:val="7CD5A031"/>
    <w:rsid w:val="7CD79E40"/>
    <w:rsid w:val="7CD92139"/>
    <w:rsid w:val="7CD9BC0B"/>
    <w:rsid w:val="7CD9FE0F"/>
    <w:rsid w:val="7CDA9D7A"/>
    <w:rsid w:val="7CDD80E9"/>
    <w:rsid w:val="7CDE50FE"/>
    <w:rsid w:val="7CE0D70B"/>
    <w:rsid w:val="7CE147E2"/>
    <w:rsid w:val="7CE29CFC"/>
    <w:rsid w:val="7CE37EBD"/>
    <w:rsid w:val="7CE424EF"/>
    <w:rsid w:val="7CE5FA90"/>
    <w:rsid w:val="7CE63D42"/>
    <w:rsid w:val="7CE6833F"/>
    <w:rsid w:val="7CE9E55A"/>
    <w:rsid w:val="7CEABE2C"/>
    <w:rsid w:val="7CEB4D21"/>
    <w:rsid w:val="7CED88B3"/>
    <w:rsid w:val="7CEE5D7C"/>
    <w:rsid w:val="7CEFD194"/>
    <w:rsid w:val="7CF1422D"/>
    <w:rsid w:val="7CFA2AC6"/>
    <w:rsid w:val="7CFB867A"/>
    <w:rsid w:val="7CFC8410"/>
    <w:rsid w:val="7CFCA871"/>
    <w:rsid w:val="7CFD4A9C"/>
    <w:rsid w:val="7CFE7B34"/>
    <w:rsid w:val="7CFF352F"/>
    <w:rsid w:val="7D03A900"/>
    <w:rsid w:val="7D03AAC9"/>
    <w:rsid w:val="7D055302"/>
    <w:rsid w:val="7D065A29"/>
    <w:rsid w:val="7D0664D9"/>
    <w:rsid w:val="7D080F99"/>
    <w:rsid w:val="7D08451A"/>
    <w:rsid w:val="7D091892"/>
    <w:rsid w:val="7D0B9DD2"/>
    <w:rsid w:val="7D0C837A"/>
    <w:rsid w:val="7D0E19CD"/>
    <w:rsid w:val="7D0EAA7D"/>
    <w:rsid w:val="7D0ED1D3"/>
    <w:rsid w:val="7D106FEF"/>
    <w:rsid w:val="7D1371CB"/>
    <w:rsid w:val="7D166394"/>
    <w:rsid w:val="7D18AC6D"/>
    <w:rsid w:val="7D18CDFB"/>
    <w:rsid w:val="7D18CEF5"/>
    <w:rsid w:val="7D1B7203"/>
    <w:rsid w:val="7D1CABE4"/>
    <w:rsid w:val="7D2432DC"/>
    <w:rsid w:val="7D25FF2F"/>
    <w:rsid w:val="7D280D22"/>
    <w:rsid w:val="7D288528"/>
    <w:rsid w:val="7D2E3992"/>
    <w:rsid w:val="7D30843D"/>
    <w:rsid w:val="7D3260CD"/>
    <w:rsid w:val="7D336765"/>
    <w:rsid w:val="7D3443CF"/>
    <w:rsid w:val="7D364CB1"/>
    <w:rsid w:val="7D3655A4"/>
    <w:rsid w:val="7D3679BF"/>
    <w:rsid w:val="7D398D88"/>
    <w:rsid w:val="7D39F882"/>
    <w:rsid w:val="7D3A5822"/>
    <w:rsid w:val="7D3BC003"/>
    <w:rsid w:val="7D3BF192"/>
    <w:rsid w:val="7D3CA2C7"/>
    <w:rsid w:val="7D3E6F13"/>
    <w:rsid w:val="7D3FDE7A"/>
    <w:rsid w:val="7D42B926"/>
    <w:rsid w:val="7D43020D"/>
    <w:rsid w:val="7D4483FD"/>
    <w:rsid w:val="7D4BF544"/>
    <w:rsid w:val="7D4C811D"/>
    <w:rsid w:val="7D4D4565"/>
    <w:rsid w:val="7D4D7711"/>
    <w:rsid w:val="7D4D9840"/>
    <w:rsid w:val="7D4E359D"/>
    <w:rsid w:val="7D5117B3"/>
    <w:rsid w:val="7D52686E"/>
    <w:rsid w:val="7D535A56"/>
    <w:rsid w:val="7D57D367"/>
    <w:rsid w:val="7D57D9A1"/>
    <w:rsid w:val="7D59F1B1"/>
    <w:rsid w:val="7D5A217D"/>
    <w:rsid w:val="7D5A790F"/>
    <w:rsid w:val="7D5C8897"/>
    <w:rsid w:val="7D5CA0AD"/>
    <w:rsid w:val="7D5ECA6E"/>
    <w:rsid w:val="7D5EF5E5"/>
    <w:rsid w:val="7D5FD2B0"/>
    <w:rsid w:val="7D603CA6"/>
    <w:rsid w:val="7D6075C6"/>
    <w:rsid w:val="7D608037"/>
    <w:rsid w:val="7D60DA6F"/>
    <w:rsid w:val="7D61BD68"/>
    <w:rsid w:val="7D657E34"/>
    <w:rsid w:val="7D6A1953"/>
    <w:rsid w:val="7D6AA323"/>
    <w:rsid w:val="7D6AB5C7"/>
    <w:rsid w:val="7D6CA76F"/>
    <w:rsid w:val="7D6D7A36"/>
    <w:rsid w:val="7D6F0057"/>
    <w:rsid w:val="7D71276E"/>
    <w:rsid w:val="7D721565"/>
    <w:rsid w:val="7D73B902"/>
    <w:rsid w:val="7D7B20C5"/>
    <w:rsid w:val="7D7B901E"/>
    <w:rsid w:val="7D7E07A4"/>
    <w:rsid w:val="7D83FBF4"/>
    <w:rsid w:val="7D888B7B"/>
    <w:rsid w:val="7D892835"/>
    <w:rsid w:val="7D8988F9"/>
    <w:rsid w:val="7D89F686"/>
    <w:rsid w:val="7D89FBCF"/>
    <w:rsid w:val="7D8A5526"/>
    <w:rsid w:val="7D8B759A"/>
    <w:rsid w:val="7D8F225F"/>
    <w:rsid w:val="7D9022C6"/>
    <w:rsid w:val="7D970FB5"/>
    <w:rsid w:val="7D98CFA0"/>
    <w:rsid w:val="7D9A14A2"/>
    <w:rsid w:val="7D9DB6A0"/>
    <w:rsid w:val="7D9E628B"/>
    <w:rsid w:val="7D9F14BE"/>
    <w:rsid w:val="7D9F2FF0"/>
    <w:rsid w:val="7DA49731"/>
    <w:rsid w:val="7DA87367"/>
    <w:rsid w:val="7DA88762"/>
    <w:rsid w:val="7DA8D219"/>
    <w:rsid w:val="7DAA099C"/>
    <w:rsid w:val="7DAA9A3C"/>
    <w:rsid w:val="7DAC2067"/>
    <w:rsid w:val="7DB64703"/>
    <w:rsid w:val="7DB76CD5"/>
    <w:rsid w:val="7DB91A93"/>
    <w:rsid w:val="7DBBB8EE"/>
    <w:rsid w:val="7DBFAAD2"/>
    <w:rsid w:val="7DC3E6F3"/>
    <w:rsid w:val="7DC8A60A"/>
    <w:rsid w:val="7DC8F5DF"/>
    <w:rsid w:val="7DCA13B4"/>
    <w:rsid w:val="7DCB2F95"/>
    <w:rsid w:val="7DCBF13A"/>
    <w:rsid w:val="7DCD15F9"/>
    <w:rsid w:val="7DCD55AC"/>
    <w:rsid w:val="7DCEC771"/>
    <w:rsid w:val="7DD0902B"/>
    <w:rsid w:val="7DD47009"/>
    <w:rsid w:val="7DD58D8A"/>
    <w:rsid w:val="7DD6991F"/>
    <w:rsid w:val="7DD784D3"/>
    <w:rsid w:val="7DD8288B"/>
    <w:rsid w:val="7DD9D372"/>
    <w:rsid w:val="7DD9F10E"/>
    <w:rsid w:val="7DDC5710"/>
    <w:rsid w:val="7DDE6CA3"/>
    <w:rsid w:val="7DE8C086"/>
    <w:rsid w:val="7DE9418A"/>
    <w:rsid w:val="7DE95A88"/>
    <w:rsid w:val="7DE9A061"/>
    <w:rsid w:val="7DE9E61A"/>
    <w:rsid w:val="7DEC1FEA"/>
    <w:rsid w:val="7DEC9273"/>
    <w:rsid w:val="7DF21BCC"/>
    <w:rsid w:val="7DF42DB5"/>
    <w:rsid w:val="7DF684F6"/>
    <w:rsid w:val="7DF71B26"/>
    <w:rsid w:val="7DF7C08E"/>
    <w:rsid w:val="7DF8892F"/>
    <w:rsid w:val="7DF8B243"/>
    <w:rsid w:val="7DFBACE4"/>
    <w:rsid w:val="7DFC63C6"/>
    <w:rsid w:val="7E00CF20"/>
    <w:rsid w:val="7E01A202"/>
    <w:rsid w:val="7E0226DB"/>
    <w:rsid w:val="7E028790"/>
    <w:rsid w:val="7E02EA33"/>
    <w:rsid w:val="7E0332E1"/>
    <w:rsid w:val="7E034D96"/>
    <w:rsid w:val="7E04971C"/>
    <w:rsid w:val="7E08F620"/>
    <w:rsid w:val="7E0957E5"/>
    <w:rsid w:val="7E095D2E"/>
    <w:rsid w:val="7E0A1613"/>
    <w:rsid w:val="7E0AD4C4"/>
    <w:rsid w:val="7E0AE9DC"/>
    <w:rsid w:val="7E0B2065"/>
    <w:rsid w:val="7E0F787F"/>
    <w:rsid w:val="7E137372"/>
    <w:rsid w:val="7E14A0E3"/>
    <w:rsid w:val="7E1836AC"/>
    <w:rsid w:val="7E187707"/>
    <w:rsid w:val="7E1A79D6"/>
    <w:rsid w:val="7E1AAA06"/>
    <w:rsid w:val="7E1AF520"/>
    <w:rsid w:val="7E1D1CAB"/>
    <w:rsid w:val="7E1D2298"/>
    <w:rsid w:val="7E1E2D89"/>
    <w:rsid w:val="7E213B8B"/>
    <w:rsid w:val="7E21561D"/>
    <w:rsid w:val="7E22D5CC"/>
    <w:rsid w:val="7E25BEEC"/>
    <w:rsid w:val="7E2619AC"/>
    <w:rsid w:val="7E26B164"/>
    <w:rsid w:val="7E2A425E"/>
    <w:rsid w:val="7E2B5161"/>
    <w:rsid w:val="7E2C05B7"/>
    <w:rsid w:val="7E2E79A4"/>
    <w:rsid w:val="7E2EBE0B"/>
    <w:rsid w:val="7E2F66CD"/>
    <w:rsid w:val="7E30E0D4"/>
    <w:rsid w:val="7E32ED26"/>
    <w:rsid w:val="7E3398BF"/>
    <w:rsid w:val="7E33AF72"/>
    <w:rsid w:val="7E343C0D"/>
    <w:rsid w:val="7E36C2EA"/>
    <w:rsid w:val="7E36C4DC"/>
    <w:rsid w:val="7E3963EF"/>
    <w:rsid w:val="7E3BEF40"/>
    <w:rsid w:val="7E3C0996"/>
    <w:rsid w:val="7E3D39D5"/>
    <w:rsid w:val="7E3D838B"/>
    <w:rsid w:val="7E3D8587"/>
    <w:rsid w:val="7E401366"/>
    <w:rsid w:val="7E42CA83"/>
    <w:rsid w:val="7E4331D7"/>
    <w:rsid w:val="7E46A92D"/>
    <w:rsid w:val="7E486025"/>
    <w:rsid w:val="7E4A8596"/>
    <w:rsid w:val="7E4A9BBB"/>
    <w:rsid w:val="7E4B7855"/>
    <w:rsid w:val="7E4CFF76"/>
    <w:rsid w:val="7E4F22BE"/>
    <w:rsid w:val="7E4F4FB7"/>
    <w:rsid w:val="7E500698"/>
    <w:rsid w:val="7E522894"/>
    <w:rsid w:val="7E546538"/>
    <w:rsid w:val="7E54DA84"/>
    <w:rsid w:val="7E55672C"/>
    <w:rsid w:val="7E5699B3"/>
    <w:rsid w:val="7E5C0CA3"/>
    <w:rsid w:val="7E5C2B8E"/>
    <w:rsid w:val="7E5C5D98"/>
    <w:rsid w:val="7E5E52C9"/>
    <w:rsid w:val="7E621B0C"/>
    <w:rsid w:val="7E6292E0"/>
    <w:rsid w:val="7E63E7CA"/>
    <w:rsid w:val="7E655DD7"/>
    <w:rsid w:val="7E66BB32"/>
    <w:rsid w:val="7E6754C2"/>
    <w:rsid w:val="7E67A733"/>
    <w:rsid w:val="7E6820DD"/>
    <w:rsid w:val="7E69988D"/>
    <w:rsid w:val="7E6B015D"/>
    <w:rsid w:val="7E6BFB7C"/>
    <w:rsid w:val="7E6CBAD7"/>
    <w:rsid w:val="7E6CE68E"/>
    <w:rsid w:val="7E6DE58B"/>
    <w:rsid w:val="7E6E8A59"/>
    <w:rsid w:val="7E7191FE"/>
    <w:rsid w:val="7E72BB5A"/>
    <w:rsid w:val="7E73B6B3"/>
    <w:rsid w:val="7E751BC5"/>
    <w:rsid w:val="7E7691E6"/>
    <w:rsid w:val="7E77A657"/>
    <w:rsid w:val="7E7A3256"/>
    <w:rsid w:val="7E7B4BBB"/>
    <w:rsid w:val="7E7BC8D3"/>
    <w:rsid w:val="7E7CA4C0"/>
    <w:rsid w:val="7E7FC651"/>
    <w:rsid w:val="7E805576"/>
    <w:rsid w:val="7E827820"/>
    <w:rsid w:val="7E861C36"/>
    <w:rsid w:val="7E87240C"/>
    <w:rsid w:val="7E87505C"/>
    <w:rsid w:val="7E8798CA"/>
    <w:rsid w:val="7E8FE6DD"/>
    <w:rsid w:val="7E91E507"/>
    <w:rsid w:val="7E934179"/>
    <w:rsid w:val="7E934D92"/>
    <w:rsid w:val="7E96B564"/>
    <w:rsid w:val="7E9CE65B"/>
    <w:rsid w:val="7E9D90A8"/>
    <w:rsid w:val="7E9F8BDD"/>
    <w:rsid w:val="7EA3FB5A"/>
    <w:rsid w:val="7EA427A7"/>
    <w:rsid w:val="7EA64DB5"/>
    <w:rsid w:val="7EA66CDF"/>
    <w:rsid w:val="7EA75089"/>
    <w:rsid w:val="7EA77F93"/>
    <w:rsid w:val="7EA93594"/>
    <w:rsid w:val="7EAE9C13"/>
    <w:rsid w:val="7EB3FD36"/>
    <w:rsid w:val="7EB5960C"/>
    <w:rsid w:val="7EB87FAC"/>
    <w:rsid w:val="7EBA6774"/>
    <w:rsid w:val="7EBACAA0"/>
    <w:rsid w:val="7EBC2B94"/>
    <w:rsid w:val="7EBC61FB"/>
    <w:rsid w:val="7EBE075C"/>
    <w:rsid w:val="7EBECA23"/>
    <w:rsid w:val="7EC1F6D8"/>
    <w:rsid w:val="7EC20E3C"/>
    <w:rsid w:val="7EC6E609"/>
    <w:rsid w:val="7EC797D4"/>
    <w:rsid w:val="7ECE2B34"/>
    <w:rsid w:val="7ECE6222"/>
    <w:rsid w:val="7ED2B265"/>
    <w:rsid w:val="7ED65F45"/>
    <w:rsid w:val="7ED7AFD5"/>
    <w:rsid w:val="7EDBDEEF"/>
    <w:rsid w:val="7EDEDB2C"/>
    <w:rsid w:val="7EDF3C7B"/>
    <w:rsid w:val="7EE00F51"/>
    <w:rsid w:val="7EE175C9"/>
    <w:rsid w:val="7EE18CC0"/>
    <w:rsid w:val="7EE2010F"/>
    <w:rsid w:val="7EE279EE"/>
    <w:rsid w:val="7EE3B08D"/>
    <w:rsid w:val="7EE3DF8A"/>
    <w:rsid w:val="7EE3E902"/>
    <w:rsid w:val="7EE49D09"/>
    <w:rsid w:val="7EE8FC87"/>
    <w:rsid w:val="7EEB6FD5"/>
    <w:rsid w:val="7EEE5395"/>
    <w:rsid w:val="7EF029DA"/>
    <w:rsid w:val="7EF150EB"/>
    <w:rsid w:val="7EF30F33"/>
    <w:rsid w:val="7EF6F254"/>
    <w:rsid w:val="7EF83E9F"/>
    <w:rsid w:val="7EFB2DA4"/>
    <w:rsid w:val="7F00C9D6"/>
    <w:rsid w:val="7F0467DC"/>
    <w:rsid w:val="7F05658E"/>
    <w:rsid w:val="7F0A67A6"/>
    <w:rsid w:val="7F0AF5C0"/>
    <w:rsid w:val="7F0EF5DE"/>
    <w:rsid w:val="7F116278"/>
    <w:rsid w:val="7F11CE29"/>
    <w:rsid w:val="7F11D936"/>
    <w:rsid w:val="7F175B3F"/>
    <w:rsid w:val="7F1C1788"/>
    <w:rsid w:val="7F1C3F4F"/>
    <w:rsid w:val="7F1C42CA"/>
    <w:rsid w:val="7F1C477D"/>
    <w:rsid w:val="7F1DAB35"/>
    <w:rsid w:val="7F1FEBBA"/>
    <w:rsid w:val="7F207CD1"/>
    <w:rsid w:val="7F23F5FC"/>
    <w:rsid w:val="7F249027"/>
    <w:rsid w:val="7F27013F"/>
    <w:rsid w:val="7F2AD3E6"/>
    <w:rsid w:val="7F2BFE5E"/>
    <w:rsid w:val="7F30DF9D"/>
    <w:rsid w:val="7F34AC2E"/>
    <w:rsid w:val="7F366A30"/>
    <w:rsid w:val="7F36D94E"/>
    <w:rsid w:val="7F372043"/>
    <w:rsid w:val="7F376A77"/>
    <w:rsid w:val="7F396C35"/>
    <w:rsid w:val="7F3A680E"/>
    <w:rsid w:val="7F3D0BC1"/>
    <w:rsid w:val="7F3E5230"/>
    <w:rsid w:val="7F3FE1F5"/>
    <w:rsid w:val="7F46AEB0"/>
    <w:rsid w:val="7F497F54"/>
    <w:rsid w:val="7F4C80CA"/>
    <w:rsid w:val="7F4C8896"/>
    <w:rsid w:val="7F4CFB8C"/>
    <w:rsid w:val="7F4D5664"/>
    <w:rsid w:val="7F4F7D18"/>
    <w:rsid w:val="7F50FF50"/>
    <w:rsid w:val="7F519A98"/>
    <w:rsid w:val="7F51BD67"/>
    <w:rsid w:val="7F595ADD"/>
    <w:rsid w:val="7F5B75EB"/>
    <w:rsid w:val="7F5C24EA"/>
    <w:rsid w:val="7F5D7CC2"/>
    <w:rsid w:val="7F5D8FCE"/>
    <w:rsid w:val="7F61C9FB"/>
    <w:rsid w:val="7F62940C"/>
    <w:rsid w:val="7F68AECB"/>
    <w:rsid w:val="7F6BA9D8"/>
    <w:rsid w:val="7F6C2956"/>
    <w:rsid w:val="7F6DB0FA"/>
    <w:rsid w:val="7F70BFC6"/>
    <w:rsid w:val="7F717440"/>
    <w:rsid w:val="7F71DA66"/>
    <w:rsid w:val="7F720BB6"/>
    <w:rsid w:val="7F7330A8"/>
    <w:rsid w:val="7F7A6C39"/>
    <w:rsid w:val="7F7A7EEE"/>
    <w:rsid w:val="7F7D5DBC"/>
    <w:rsid w:val="7F7E00F5"/>
    <w:rsid w:val="7F7E6279"/>
    <w:rsid w:val="7F7F791E"/>
    <w:rsid w:val="7F823C58"/>
    <w:rsid w:val="7F82A87A"/>
    <w:rsid w:val="7F835CB8"/>
    <w:rsid w:val="7F84C3A7"/>
    <w:rsid w:val="7F888136"/>
    <w:rsid w:val="7F8E2001"/>
    <w:rsid w:val="7F8EB022"/>
    <w:rsid w:val="7F8ECF1D"/>
    <w:rsid w:val="7F915A38"/>
    <w:rsid w:val="7F918D6A"/>
    <w:rsid w:val="7F97D25D"/>
    <w:rsid w:val="7F982235"/>
    <w:rsid w:val="7F995E38"/>
    <w:rsid w:val="7F9ACAB3"/>
    <w:rsid w:val="7F9B7235"/>
    <w:rsid w:val="7F9C4F83"/>
    <w:rsid w:val="7F9CD7FA"/>
    <w:rsid w:val="7F9FAC58"/>
    <w:rsid w:val="7FA00E53"/>
    <w:rsid w:val="7FA21716"/>
    <w:rsid w:val="7FA4637D"/>
    <w:rsid w:val="7FA57740"/>
    <w:rsid w:val="7FA796CF"/>
    <w:rsid w:val="7FA9FAA6"/>
    <w:rsid w:val="7FAB6BD5"/>
    <w:rsid w:val="7FAC40C1"/>
    <w:rsid w:val="7FADB749"/>
    <w:rsid w:val="7FB3C595"/>
    <w:rsid w:val="7FB7EE9B"/>
    <w:rsid w:val="7FBBC844"/>
    <w:rsid w:val="7FBC815C"/>
    <w:rsid w:val="7FBDB339"/>
    <w:rsid w:val="7FBF2C8B"/>
    <w:rsid w:val="7FC17E77"/>
    <w:rsid w:val="7FC1EC25"/>
    <w:rsid w:val="7FC3C11C"/>
    <w:rsid w:val="7FC4833B"/>
    <w:rsid w:val="7FC75F43"/>
    <w:rsid w:val="7FC93FDC"/>
    <w:rsid w:val="7FCBB4DE"/>
    <w:rsid w:val="7FD04D57"/>
    <w:rsid w:val="7FD4ADA5"/>
    <w:rsid w:val="7FD58713"/>
    <w:rsid w:val="7FD864BD"/>
    <w:rsid w:val="7FDEABE8"/>
    <w:rsid w:val="7FDEC4EC"/>
    <w:rsid w:val="7FDECD2A"/>
    <w:rsid w:val="7FDF98C9"/>
    <w:rsid w:val="7FE0E161"/>
    <w:rsid w:val="7FE1724F"/>
    <w:rsid w:val="7FE21240"/>
    <w:rsid w:val="7FE50456"/>
    <w:rsid w:val="7FE5BE10"/>
    <w:rsid w:val="7FE6CAC1"/>
    <w:rsid w:val="7FEF71BF"/>
    <w:rsid w:val="7FF03659"/>
    <w:rsid w:val="7FF0C559"/>
    <w:rsid w:val="7FF14D1C"/>
    <w:rsid w:val="7FF23324"/>
    <w:rsid w:val="7FF42307"/>
    <w:rsid w:val="7FF44725"/>
    <w:rsid w:val="7FF630AC"/>
    <w:rsid w:val="7FF95DE1"/>
    <w:rsid w:val="7FFBC95A"/>
    <w:rsid w:val="7FFF06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3498E4"/>
  <w15:docId w15:val="{EA46CF7E-9231-4849-911B-D188C009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0E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207E8B"/>
    <w:pPr>
      <w:keepNext/>
      <w:spacing w:before="240" w:after="60"/>
      <w:outlineLvl w:val="0"/>
    </w:pPr>
    <w:rPr>
      <w:rFonts w:cs="Arial"/>
      <w:b/>
      <w:bCs/>
      <w:kern w:val="32"/>
      <w:sz w:val="20"/>
      <w:szCs w:val="32"/>
    </w:rPr>
  </w:style>
  <w:style w:type="paragraph" w:styleId="Kop2">
    <w:name w:val="heading 2"/>
    <w:basedOn w:val="Standaard"/>
    <w:next w:val="Standaard"/>
    <w:link w:val="Kop2Char"/>
    <w:autoRedefine/>
    <w:qFormat/>
    <w:rsid w:val="00641A9A"/>
    <w:pPr>
      <w:keepNext/>
      <w:tabs>
        <w:tab w:val="left" w:pos="0"/>
        <w:tab w:val="left" w:pos="426"/>
      </w:tabs>
      <w:spacing w:line="240" w:lineRule="auto"/>
      <w:outlineLvl w:val="1"/>
    </w:pPr>
    <w:rPr>
      <w:rFonts w:eastAsia="Verdana" w:cs="Arial"/>
      <w:bCs/>
      <w:i/>
      <w:iCs/>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B72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7E8B"/>
    <w:rPr>
      <w:rFonts w:ascii="Verdana" w:hAnsi="Verdana" w:cs="Arial"/>
      <w:b/>
      <w:bCs/>
      <w:kern w:val="32"/>
      <w:sz w:val="20"/>
      <w:szCs w:val="32"/>
      <w:lang w:eastAsia="nl-NL"/>
    </w:rPr>
  </w:style>
  <w:style w:type="character" w:customStyle="1" w:styleId="Kop2Char">
    <w:name w:val="Kop 2 Char"/>
    <w:basedOn w:val="Standaardalinea-lettertype"/>
    <w:link w:val="Kop2"/>
    <w:rsid w:val="00641A9A"/>
    <w:rPr>
      <w:rFonts w:ascii="Verdana" w:eastAsia="Verdana" w:hAnsi="Verdana" w:cs="Arial"/>
      <w:bCs/>
      <w:i/>
      <w:iCs/>
      <w:sz w:val="1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aliases w:val="standaard,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3">
    <w:name w:val="toc 3"/>
    <w:basedOn w:val="Standaard"/>
    <w:next w:val="Standaard"/>
    <w:autoRedefine/>
    <w:uiPriority w:val="39"/>
    <w:unhideWhenUsed/>
    <w:rsid w:val="00ED77C2"/>
    <w:pPr>
      <w:spacing w:after="100"/>
      <w:ind w:left="360"/>
    </w:pPr>
  </w:style>
  <w:style w:type="paragraph" w:styleId="Inhopg2">
    <w:name w:val="toc 2"/>
    <w:basedOn w:val="Standaard"/>
    <w:next w:val="Standaard"/>
    <w:autoRedefine/>
    <w:uiPriority w:val="39"/>
    <w:unhideWhenUsed/>
    <w:rsid w:val="00ED77C2"/>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207E8B"/>
    <w:pPr>
      <w:tabs>
        <w:tab w:val="right" w:leader="dot" w:pos="9016"/>
      </w:tabs>
      <w:spacing w:after="100" w:line="259" w:lineRule="auto"/>
    </w:pPr>
    <w:rPr>
      <w:rFonts w:asciiTheme="minorHAnsi" w:eastAsiaTheme="minorEastAsia" w:hAnsiTheme="minorHAnsi"/>
      <w:sz w:val="22"/>
      <w:szCs w:val="22"/>
    </w:rPr>
  </w:style>
  <w:style w:type="character" w:customStyle="1" w:styleId="Kop4Char">
    <w:name w:val="Kop 4 Char"/>
    <w:basedOn w:val="Standaardalinea-lettertype"/>
    <w:link w:val="Kop4"/>
    <w:uiPriority w:val="9"/>
    <w:rsid w:val="00B72225"/>
    <w:rPr>
      <w:rFonts w:asciiTheme="majorHAnsi" w:eastAsiaTheme="majorEastAsia" w:hAnsiTheme="majorHAnsi" w:cstheme="majorBidi"/>
      <w:i/>
      <w:iCs/>
      <w:color w:val="365F91" w:themeColor="accent1" w:themeShade="BF"/>
      <w:sz w:val="18"/>
      <w:szCs w:val="24"/>
      <w:lang w:eastAsia="nl-NL"/>
    </w:rPr>
  </w:style>
  <w:style w:type="character" w:customStyle="1" w:styleId="Onopgelostemelding1">
    <w:name w:val="Onopgeloste melding1"/>
    <w:basedOn w:val="Standaardalinea-lettertype"/>
    <w:uiPriority w:val="99"/>
    <w:semiHidden/>
    <w:unhideWhenUsed/>
    <w:rsid w:val="006B4833"/>
    <w:rPr>
      <w:color w:val="605E5C"/>
      <w:shd w:val="clear" w:color="auto" w:fill="E1DFDD"/>
    </w:rPr>
  </w:style>
  <w:style w:type="character" w:customStyle="1" w:styleId="Onopgelostemelding2">
    <w:name w:val="Onopgeloste melding2"/>
    <w:basedOn w:val="Standaardalinea-lettertype"/>
    <w:uiPriority w:val="99"/>
    <w:semiHidden/>
    <w:unhideWhenUsed/>
    <w:rsid w:val="00890488"/>
    <w:rPr>
      <w:color w:val="605E5C"/>
      <w:shd w:val="clear" w:color="auto" w:fill="E1DFDD"/>
    </w:rPr>
  </w:style>
  <w:style w:type="character" w:customStyle="1" w:styleId="Onopgelostemelding3">
    <w:name w:val="Onopgeloste melding3"/>
    <w:basedOn w:val="Standaardalinea-lettertype"/>
    <w:uiPriority w:val="99"/>
    <w:semiHidden/>
    <w:unhideWhenUsed/>
    <w:rsid w:val="00CC4EC0"/>
    <w:rPr>
      <w:color w:val="605E5C"/>
      <w:shd w:val="clear" w:color="auto" w:fill="E1DFDD"/>
    </w:rPr>
  </w:style>
  <w:style w:type="character" w:customStyle="1" w:styleId="Onopgelostemelding4">
    <w:name w:val="Onopgeloste melding4"/>
    <w:basedOn w:val="Standaardalinea-lettertype"/>
    <w:uiPriority w:val="99"/>
    <w:unhideWhenUsed/>
    <w:rsid w:val="001759F4"/>
    <w:rPr>
      <w:color w:val="605E5C"/>
      <w:shd w:val="clear" w:color="auto" w:fill="E1DFDD"/>
    </w:rPr>
  </w:style>
  <w:style w:type="character" w:customStyle="1" w:styleId="Vermelding1">
    <w:name w:val="Vermelding1"/>
    <w:basedOn w:val="Standaardalinea-lettertype"/>
    <w:uiPriority w:val="99"/>
    <w:unhideWhenUsed/>
    <w:rsid w:val="001759F4"/>
    <w:rPr>
      <w:color w:val="2B579A"/>
      <w:shd w:val="clear" w:color="auto" w:fill="E1DFDD"/>
    </w:rPr>
  </w:style>
  <w:style w:type="paragraph" w:customStyle="1" w:styleId="attention">
    <w:name w:val="attention"/>
    <w:basedOn w:val="Standaard"/>
    <w:rsid w:val="000C1DF5"/>
    <w:pPr>
      <w:spacing w:before="100" w:beforeAutospacing="1" w:after="100" w:afterAutospacing="1" w:line="240" w:lineRule="auto"/>
    </w:pPr>
    <w:rPr>
      <w:rFonts w:ascii="Times New Roman" w:hAnsi="Times New Roman"/>
      <w:sz w:val="24"/>
    </w:rPr>
  </w:style>
  <w:style w:type="paragraph" w:customStyle="1" w:styleId="paragraph">
    <w:name w:val="paragraph"/>
    <w:basedOn w:val="Standaard"/>
    <w:rsid w:val="00A27C9B"/>
    <w:pPr>
      <w:spacing w:before="100" w:beforeAutospacing="1" w:after="100" w:afterAutospacing="1" w:line="240" w:lineRule="auto"/>
    </w:pPr>
    <w:rPr>
      <w:rFonts w:ascii="Calibri" w:eastAsiaTheme="minorHAnsi" w:hAnsi="Calibri"/>
      <w:sz w:val="22"/>
      <w:szCs w:val="22"/>
    </w:rPr>
  </w:style>
  <w:style w:type="character" w:customStyle="1" w:styleId="normaltextrun">
    <w:name w:val="normaltextrun"/>
    <w:basedOn w:val="Standaardalinea-lettertype"/>
    <w:rsid w:val="00A27C9B"/>
  </w:style>
  <w:style w:type="character" w:customStyle="1" w:styleId="eop">
    <w:name w:val="eop"/>
    <w:basedOn w:val="Standaardalinea-lettertype"/>
    <w:rsid w:val="00A27C9B"/>
  </w:style>
  <w:style w:type="character" w:customStyle="1" w:styleId="spellingerror">
    <w:name w:val="spellingerror"/>
    <w:basedOn w:val="Standaardalinea-lettertype"/>
    <w:rsid w:val="00A27C9B"/>
  </w:style>
  <w:style w:type="character" w:customStyle="1" w:styleId="LijstalineaChar">
    <w:name w:val="Lijstalinea Char"/>
    <w:aliases w:val="standaard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1D07FD"/>
    <w:rPr>
      <w:rFonts w:ascii="Verdana" w:hAnsi="Verdana" w:cs="Times New Roman"/>
      <w:sz w:val="18"/>
      <w:szCs w:val="24"/>
      <w:lang w:eastAsia="nl-NL"/>
    </w:rPr>
  </w:style>
  <w:style w:type="character" w:styleId="Onopgelostemelding">
    <w:name w:val="Unresolved Mention"/>
    <w:basedOn w:val="Standaardalinea-lettertype"/>
    <w:uiPriority w:val="99"/>
    <w:semiHidden/>
    <w:unhideWhenUsed/>
    <w:rsid w:val="00F1018B"/>
    <w:rPr>
      <w:color w:val="605E5C"/>
      <w:shd w:val="clear" w:color="auto" w:fill="E1DFDD"/>
    </w:rPr>
  </w:style>
  <w:style w:type="character" w:customStyle="1" w:styleId="DefaultChar">
    <w:name w:val="Default Char"/>
    <w:basedOn w:val="Standaardalinea-lettertype"/>
    <w:link w:val="Default"/>
    <w:locked/>
    <w:rsid w:val="00F2372B"/>
    <w:rPr>
      <w:rFonts w:ascii="Calibri" w:hAnsi="Calibri" w:cs="Calibri"/>
      <w:color w:val="000000"/>
    </w:rPr>
  </w:style>
  <w:style w:type="paragraph" w:customStyle="1" w:styleId="Default">
    <w:name w:val="Default"/>
    <w:basedOn w:val="Standaard"/>
    <w:link w:val="DefaultChar"/>
    <w:rsid w:val="00F2372B"/>
    <w:pPr>
      <w:autoSpaceDE w:val="0"/>
      <w:autoSpaceDN w:val="0"/>
      <w:spacing w:line="240" w:lineRule="auto"/>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297">
      <w:bodyDiv w:val="1"/>
      <w:marLeft w:val="0"/>
      <w:marRight w:val="0"/>
      <w:marTop w:val="0"/>
      <w:marBottom w:val="0"/>
      <w:divBdr>
        <w:top w:val="none" w:sz="0" w:space="0" w:color="auto"/>
        <w:left w:val="none" w:sz="0" w:space="0" w:color="auto"/>
        <w:bottom w:val="none" w:sz="0" w:space="0" w:color="auto"/>
        <w:right w:val="none" w:sz="0" w:space="0" w:color="auto"/>
      </w:divBdr>
    </w:div>
    <w:div w:id="83310016">
      <w:bodyDiv w:val="1"/>
      <w:marLeft w:val="0"/>
      <w:marRight w:val="0"/>
      <w:marTop w:val="0"/>
      <w:marBottom w:val="0"/>
      <w:divBdr>
        <w:top w:val="none" w:sz="0" w:space="0" w:color="auto"/>
        <w:left w:val="none" w:sz="0" w:space="0" w:color="auto"/>
        <w:bottom w:val="none" w:sz="0" w:space="0" w:color="auto"/>
        <w:right w:val="none" w:sz="0" w:space="0" w:color="auto"/>
      </w:divBdr>
    </w:div>
    <w:div w:id="197477944">
      <w:bodyDiv w:val="1"/>
      <w:marLeft w:val="0"/>
      <w:marRight w:val="0"/>
      <w:marTop w:val="0"/>
      <w:marBottom w:val="0"/>
      <w:divBdr>
        <w:top w:val="none" w:sz="0" w:space="0" w:color="auto"/>
        <w:left w:val="none" w:sz="0" w:space="0" w:color="auto"/>
        <w:bottom w:val="none" w:sz="0" w:space="0" w:color="auto"/>
        <w:right w:val="none" w:sz="0" w:space="0" w:color="auto"/>
      </w:divBdr>
    </w:div>
    <w:div w:id="235356743">
      <w:bodyDiv w:val="1"/>
      <w:marLeft w:val="0"/>
      <w:marRight w:val="0"/>
      <w:marTop w:val="0"/>
      <w:marBottom w:val="0"/>
      <w:divBdr>
        <w:top w:val="none" w:sz="0" w:space="0" w:color="auto"/>
        <w:left w:val="none" w:sz="0" w:space="0" w:color="auto"/>
        <w:bottom w:val="none" w:sz="0" w:space="0" w:color="auto"/>
        <w:right w:val="none" w:sz="0" w:space="0" w:color="auto"/>
      </w:divBdr>
    </w:div>
    <w:div w:id="305671715">
      <w:bodyDiv w:val="1"/>
      <w:marLeft w:val="0"/>
      <w:marRight w:val="0"/>
      <w:marTop w:val="0"/>
      <w:marBottom w:val="0"/>
      <w:divBdr>
        <w:top w:val="none" w:sz="0" w:space="0" w:color="auto"/>
        <w:left w:val="none" w:sz="0" w:space="0" w:color="auto"/>
        <w:bottom w:val="none" w:sz="0" w:space="0" w:color="auto"/>
        <w:right w:val="none" w:sz="0" w:space="0" w:color="auto"/>
      </w:divBdr>
    </w:div>
    <w:div w:id="318849346">
      <w:bodyDiv w:val="1"/>
      <w:marLeft w:val="0"/>
      <w:marRight w:val="0"/>
      <w:marTop w:val="0"/>
      <w:marBottom w:val="0"/>
      <w:divBdr>
        <w:top w:val="none" w:sz="0" w:space="0" w:color="auto"/>
        <w:left w:val="none" w:sz="0" w:space="0" w:color="auto"/>
        <w:bottom w:val="none" w:sz="0" w:space="0" w:color="auto"/>
        <w:right w:val="none" w:sz="0" w:space="0" w:color="auto"/>
      </w:divBdr>
    </w:div>
    <w:div w:id="441462917">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511839797">
      <w:bodyDiv w:val="1"/>
      <w:marLeft w:val="0"/>
      <w:marRight w:val="0"/>
      <w:marTop w:val="0"/>
      <w:marBottom w:val="0"/>
      <w:divBdr>
        <w:top w:val="none" w:sz="0" w:space="0" w:color="auto"/>
        <w:left w:val="none" w:sz="0" w:space="0" w:color="auto"/>
        <w:bottom w:val="none" w:sz="0" w:space="0" w:color="auto"/>
        <w:right w:val="none" w:sz="0" w:space="0" w:color="auto"/>
      </w:divBdr>
    </w:div>
    <w:div w:id="514611953">
      <w:bodyDiv w:val="1"/>
      <w:marLeft w:val="0"/>
      <w:marRight w:val="0"/>
      <w:marTop w:val="0"/>
      <w:marBottom w:val="0"/>
      <w:divBdr>
        <w:top w:val="none" w:sz="0" w:space="0" w:color="auto"/>
        <w:left w:val="none" w:sz="0" w:space="0" w:color="auto"/>
        <w:bottom w:val="none" w:sz="0" w:space="0" w:color="auto"/>
        <w:right w:val="none" w:sz="0" w:space="0" w:color="auto"/>
      </w:divBdr>
    </w:div>
    <w:div w:id="534076924">
      <w:bodyDiv w:val="1"/>
      <w:marLeft w:val="0"/>
      <w:marRight w:val="0"/>
      <w:marTop w:val="0"/>
      <w:marBottom w:val="0"/>
      <w:divBdr>
        <w:top w:val="none" w:sz="0" w:space="0" w:color="auto"/>
        <w:left w:val="none" w:sz="0" w:space="0" w:color="auto"/>
        <w:bottom w:val="none" w:sz="0" w:space="0" w:color="auto"/>
        <w:right w:val="none" w:sz="0" w:space="0" w:color="auto"/>
      </w:divBdr>
    </w:div>
    <w:div w:id="590086851">
      <w:bodyDiv w:val="1"/>
      <w:marLeft w:val="0"/>
      <w:marRight w:val="0"/>
      <w:marTop w:val="0"/>
      <w:marBottom w:val="0"/>
      <w:divBdr>
        <w:top w:val="none" w:sz="0" w:space="0" w:color="auto"/>
        <w:left w:val="none" w:sz="0" w:space="0" w:color="auto"/>
        <w:bottom w:val="none" w:sz="0" w:space="0" w:color="auto"/>
        <w:right w:val="none" w:sz="0" w:space="0" w:color="auto"/>
      </w:divBdr>
    </w:div>
    <w:div w:id="590550396">
      <w:bodyDiv w:val="1"/>
      <w:marLeft w:val="0"/>
      <w:marRight w:val="0"/>
      <w:marTop w:val="0"/>
      <w:marBottom w:val="0"/>
      <w:divBdr>
        <w:top w:val="none" w:sz="0" w:space="0" w:color="auto"/>
        <w:left w:val="none" w:sz="0" w:space="0" w:color="auto"/>
        <w:bottom w:val="none" w:sz="0" w:space="0" w:color="auto"/>
        <w:right w:val="none" w:sz="0" w:space="0" w:color="auto"/>
      </w:divBdr>
    </w:div>
    <w:div w:id="612784220">
      <w:bodyDiv w:val="1"/>
      <w:marLeft w:val="0"/>
      <w:marRight w:val="0"/>
      <w:marTop w:val="0"/>
      <w:marBottom w:val="0"/>
      <w:divBdr>
        <w:top w:val="none" w:sz="0" w:space="0" w:color="auto"/>
        <w:left w:val="none" w:sz="0" w:space="0" w:color="auto"/>
        <w:bottom w:val="none" w:sz="0" w:space="0" w:color="auto"/>
        <w:right w:val="none" w:sz="0" w:space="0" w:color="auto"/>
      </w:divBdr>
    </w:div>
    <w:div w:id="637689251">
      <w:bodyDiv w:val="1"/>
      <w:marLeft w:val="0"/>
      <w:marRight w:val="0"/>
      <w:marTop w:val="0"/>
      <w:marBottom w:val="0"/>
      <w:divBdr>
        <w:top w:val="none" w:sz="0" w:space="0" w:color="auto"/>
        <w:left w:val="none" w:sz="0" w:space="0" w:color="auto"/>
        <w:bottom w:val="none" w:sz="0" w:space="0" w:color="auto"/>
        <w:right w:val="none" w:sz="0" w:space="0" w:color="auto"/>
      </w:divBdr>
    </w:div>
    <w:div w:id="641351724">
      <w:bodyDiv w:val="1"/>
      <w:marLeft w:val="0"/>
      <w:marRight w:val="0"/>
      <w:marTop w:val="0"/>
      <w:marBottom w:val="0"/>
      <w:divBdr>
        <w:top w:val="none" w:sz="0" w:space="0" w:color="auto"/>
        <w:left w:val="none" w:sz="0" w:space="0" w:color="auto"/>
        <w:bottom w:val="none" w:sz="0" w:space="0" w:color="auto"/>
        <w:right w:val="none" w:sz="0" w:space="0" w:color="auto"/>
      </w:divBdr>
    </w:div>
    <w:div w:id="646788905">
      <w:bodyDiv w:val="1"/>
      <w:marLeft w:val="0"/>
      <w:marRight w:val="0"/>
      <w:marTop w:val="0"/>
      <w:marBottom w:val="0"/>
      <w:divBdr>
        <w:top w:val="none" w:sz="0" w:space="0" w:color="auto"/>
        <w:left w:val="none" w:sz="0" w:space="0" w:color="auto"/>
        <w:bottom w:val="none" w:sz="0" w:space="0" w:color="auto"/>
        <w:right w:val="none" w:sz="0" w:space="0" w:color="auto"/>
      </w:divBdr>
    </w:div>
    <w:div w:id="673386786">
      <w:bodyDiv w:val="1"/>
      <w:marLeft w:val="0"/>
      <w:marRight w:val="0"/>
      <w:marTop w:val="0"/>
      <w:marBottom w:val="0"/>
      <w:divBdr>
        <w:top w:val="none" w:sz="0" w:space="0" w:color="auto"/>
        <w:left w:val="none" w:sz="0" w:space="0" w:color="auto"/>
        <w:bottom w:val="none" w:sz="0" w:space="0" w:color="auto"/>
        <w:right w:val="none" w:sz="0" w:space="0" w:color="auto"/>
      </w:divBdr>
    </w:div>
    <w:div w:id="717053047">
      <w:bodyDiv w:val="1"/>
      <w:marLeft w:val="0"/>
      <w:marRight w:val="0"/>
      <w:marTop w:val="0"/>
      <w:marBottom w:val="0"/>
      <w:divBdr>
        <w:top w:val="none" w:sz="0" w:space="0" w:color="auto"/>
        <w:left w:val="none" w:sz="0" w:space="0" w:color="auto"/>
        <w:bottom w:val="none" w:sz="0" w:space="0" w:color="auto"/>
        <w:right w:val="none" w:sz="0" w:space="0" w:color="auto"/>
      </w:divBdr>
    </w:div>
    <w:div w:id="767584768">
      <w:bodyDiv w:val="1"/>
      <w:marLeft w:val="0"/>
      <w:marRight w:val="0"/>
      <w:marTop w:val="0"/>
      <w:marBottom w:val="0"/>
      <w:divBdr>
        <w:top w:val="none" w:sz="0" w:space="0" w:color="auto"/>
        <w:left w:val="none" w:sz="0" w:space="0" w:color="auto"/>
        <w:bottom w:val="none" w:sz="0" w:space="0" w:color="auto"/>
        <w:right w:val="none" w:sz="0" w:space="0" w:color="auto"/>
      </w:divBdr>
    </w:div>
    <w:div w:id="816579419">
      <w:bodyDiv w:val="1"/>
      <w:marLeft w:val="0"/>
      <w:marRight w:val="0"/>
      <w:marTop w:val="0"/>
      <w:marBottom w:val="0"/>
      <w:divBdr>
        <w:top w:val="none" w:sz="0" w:space="0" w:color="auto"/>
        <w:left w:val="none" w:sz="0" w:space="0" w:color="auto"/>
        <w:bottom w:val="none" w:sz="0" w:space="0" w:color="auto"/>
        <w:right w:val="none" w:sz="0" w:space="0" w:color="auto"/>
      </w:divBdr>
    </w:div>
    <w:div w:id="817117090">
      <w:bodyDiv w:val="1"/>
      <w:marLeft w:val="0"/>
      <w:marRight w:val="0"/>
      <w:marTop w:val="0"/>
      <w:marBottom w:val="0"/>
      <w:divBdr>
        <w:top w:val="none" w:sz="0" w:space="0" w:color="auto"/>
        <w:left w:val="none" w:sz="0" w:space="0" w:color="auto"/>
        <w:bottom w:val="none" w:sz="0" w:space="0" w:color="auto"/>
        <w:right w:val="none" w:sz="0" w:space="0" w:color="auto"/>
      </w:divBdr>
    </w:div>
    <w:div w:id="832064855">
      <w:bodyDiv w:val="1"/>
      <w:marLeft w:val="0"/>
      <w:marRight w:val="0"/>
      <w:marTop w:val="0"/>
      <w:marBottom w:val="0"/>
      <w:divBdr>
        <w:top w:val="none" w:sz="0" w:space="0" w:color="auto"/>
        <w:left w:val="none" w:sz="0" w:space="0" w:color="auto"/>
        <w:bottom w:val="none" w:sz="0" w:space="0" w:color="auto"/>
        <w:right w:val="none" w:sz="0" w:space="0" w:color="auto"/>
      </w:divBdr>
    </w:div>
    <w:div w:id="845905422">
      <w:bodyDiv w:val="1"/>
      <w:marLeft w:val="0"/>
      <w:marRight w:val="0"/>
      <w:marTop w:val="0"/>
      <w:marBottom w:val="0"/>
      <w:divBdr>
        <w:top w:val="none" w:sz="0" w:space="0" w:color="auto"/>
        <w:left w:val="none" w:sz="0" w:space="0" w:color="auto"/>
        <w:bottom w:val="none" w:sz="0" w:space="0" w:color="auto"/>
        <w:right w:val="none" w:sz="0" w:space="0" w:color="auto"/>
      </w:divBdr>
    </w:div>
    <w:div w:id="869297032">
      <w:bodyDiv w:val="1"/>
      <w:marLeft w:val="0"/>
      <w:marRight w:val="0"/>
      <w:marTop w:val="0"/>
      <w:marBottom w:val="0"/>
      <w:divBdr>
        <w:top w:val="none" w:sz="0" w:space="0" w:color="auto"/>
        <w:left w:val="none" w:sz="0" w:space="0" w:color="auto"/>
        <w:bottom w:val="none" w:sz="0" w:space="0" w:color="auto"/>
        <w:right w:val="none" w:sz="0" w:space="0" w:color="auto"/>
      </w:divBdr>
    </w:div>
    <w:div w:id="879364017">
      <w:bodyDiv w:val="1"/>
      <w:marLeft w:val="0"/>
      <w:marRight w:val="0"/>
      <w:marTop w:val="0"/>
      <w:marBottom w:val="0"/>
      <w:divBdr>
        <w:top w:val="none" w:sz="0" w:space="0" w:color="auto"/>
        <w:left w:val="none" w:sz="0" w:space="0" w:color="auto"/>
        <w:bottom w:val="none" w:sz="0" w:space="0" w:color="auto"/>
        <w:right w:val="none" w:sz="0" w:space="0" w:color="auto"/>
      </w:divBdr>
    </w:div>
    <w:div w:id="913314453">
      <w:bodyDiv w:val="1"/>
      <w:marLeft w:val="0"/>
      <w:marRight w:val="0"/>
      <w:marTop w:val="0"/>
      <w:marBottom w:val="0"/>
      <w:divBdr>
        <w:top w:val="none" w:sz="0" w:space="0" w:color="auto"/>
        <w:left w:val="none" w:sz="0" w:space="0" w:color="auto"/>
        <w:bottom w:val="none" w:sz="0" w:space="0" w:color="auto"/>
        <w:right w:val="none" w:sz="0" w:space="0" w:color="auto"/>
      </w:divBdr>
    </w:div>
    <w:div w:id="978345574">
      <w:bodyDiv w:val="1"/>
      <w:marLeft w:val="0"/>
      <w:marRight w:val="0"/>
      <w:marTop w:val="0"/>
      <w:marBottom w:val="0"/>
      <w:divBdr>
        <w:top w:val="none" w:sz="0" w:space="0" w:color="auto"/>
        <w:left w:val="none" w:sz="0" w:space="0" w:color="auto"/>
        <w:bottom w:val="none" w:sz="0" w:space="0" w:color="auto"/>
        <w:right w:val="none" w:sz="0" w:space="0" w:color="auto"/>
      </w:divBdr>
    </w:div>
    <w:div w:id="1010453721">
      <w:bodyDiv w:val="1"/>
      <w:marLeft w:val="0"/>
      <w:marRight w:val="0"/>
      <w:marTop w:val="0"/>
      <w:marBottom w:val="0"/>
      <w:divBdr>
        <w:top w:val="none" w:sz="0" w:space="0" w:color="auto"/>
        <w:left w:val="none" w:sz="0" w:space="0" w:color="auto"/>
        <w:bottom w:val="none" w:sz="0" w:space="0" w:color="auto"/>
        <w:right w:val="none" w:sz="0" w:space="0" w:color="auto"/>
      </w:divBdr>
    </w:div>
    <w:div w:id="1025058253">
      <w:bodyDiv w:val="1"/>
      <w:marLeft w:val="0"/>
      <w:marRight w:val="0"/>
      <w:marTop w:val="0"/>
      <w:marBottom w:val="0"/>
      <w:divBdr>
        <w:top w:val="none" w:sz="0" w:space="0" w:color="auto"/>
        <w:left w:val="none" w:sz="0" w:space="0" w:color="auto"/>
        <w:bottom w:val="none" w:sz="0" w:space="0" w:color="auto"/>
        <w:right w:val="none" w:sz="0" w:space="0" w:color="auto"/>
      </w:divBdr>
    </w:div>
    <w:div w:id="1104423615">
      <w:bodyDiv w:val="1"/>
      <w:marLeft w:val="0"/>
      <w:marRight w:val="0"/>
      <w:marTop w:val="0"/>
      <w:marBottom w:val="0"/>
      <w:divBdr>
        <w:top w:val="none" w:sz="0" w:space="0" w:color="auto"/>
        <w:left w:val="none" w:sz="0" w:space="0" w:color="auto"/>
        <w:bottom w:val="none" w:sz="0" w:space="0" w:color="auto"/>
        <w:right w:val="none" w:sz="0" w:space="0" w:color="auto"/>
      </w:divBdr>
    </w:div>
    <w:div w:id="1155295474">
      <w:bodyDiv w:val="1"/>
      <w:marLeft w:val="0"/>
      <w:marRight w:val="0"/>
      <w:marTop w:val="0"/>
      <w:marBottom w:val="0"/>
      <w:divBdr>
        <w:top w:val="none" w:sz="0" w:space="0" w:color="auto"/>
        <w:left w:val="none" w:sz="0" w:space="0" w:color="auto"/>
        <w:bottom w:val="none" w:sz="0" w:space="0" w:color="auto"/>
        <w:right w:val="none" w:sz="0" w:space="0" w:color="auto"/>
      </w:divBdr>
    </w:div>
    <w:div w:id="1207763541">
      <w:bodyDiv w:val="1"/>
      <w:marLeft w:val="0"/>
      <w:marRight w:val="0"/>
      <w:marTop w:val="0"/>
      <w:marBottom w:val="0"/>
      <w:divBdr>
        <w:top w:val="none" w:sz="0" w:space="0" w:color="auto"/>
        <w:left w:val="none" w:sz="0" w:space="0" w:color="auto"/>
        <w:bottom w:val="none" w:sz="0" w:space="0" w:color="auto"/>
        <w:right w:val="none" w:sz="0" w:space="0" w:color="auto"/>
      </w:divBdr>
    </w:div>
    <w:div w:id="1216626780">
      <w:bodyDiv w:val="1"/>
      <w:marLeft w:val="0"/>
      <w:marRight w:val="0"/>
      <w:marTop w:val="0"/>
      <w:marBottom w:val="0"/>
      <w:divBdr>
        <w:top w:val="none" w:sz="0" w:space="0" w:color="auto"/>
        <w:left w:val="none" w:sz="0" w:space="0" w:color="auto"/>
        <w:bottom w:val="none" w:sz="0" w:space="0" w:color="auto"/>
        <w:right w:val="none" w:sz="0" w:space="0" w:color="auto"/>
      </w:divBdr>
    </w:div>
    <w:div w:id="1257594858">
      <w:bodyDiv w:val="1"/>
      <w:marLeft w:val="0"/>
      <w:marRight w:val="0"/>
      <w:marTop w:val="0"/>
      <w:marBottom w:val="0"/>
      <w:divBdr>
        <w:top w:val="none" w:sz="0" w:space="0" w:color="auto"/>
        <w:left w:val="none" w:sz="0" w:space="0" w:color="auto"/>
        <w:bottom w:val="none" w:sz="0" w:space="0" w:color="auto"/>
        <w:right w:val="none" w:sz="0" w:space="0" w:color="auto"/>
      </w:divBdr>
    </w:div>
    <w:div w:id="1405103012">
      <w:bodyDiv w:val="1"/>
      <w:marLeft w:val="0"/>
      <w:marRight w:val="0"/>
      <w:marTop w:val="0"/>
      <w:marBottom w:val="0"/>
      <w:divBdr>
        <w:top w:val="none" w:sz="0" w:space="0" w:color="auto"/>
        <w:left w:val="none" w:sz="0" w:space="0" w:color="auto"/>
        <w:bottom w:val="none" w:sz="0" w:space="0" w:color="auto"/>
        <w:right w:val="none" w:sz="0" w:space="0" w:color="auto"/>
      </w:divBdr>
    </w:div>
    <w:div w:id="1406294720">
      <w:bodyDiv w:val="1"/>
      <w:marLeft w:val="0"/>
      <w:marRight w:val="0"/>
      <w:marTop w:val="0"/>
      <w:marBottom w:val="0"/>
      <w:divBdr>
        <w:top w:val="none" w:sz="0" w:space="0" w:color="auto"/>
        <w:left w:val="none" w:sz="0" w:space="0" w:color="auto"/>
        <w:bottom w:val="none" w:sz="0" w:space="0" w:color="auto"/>
        <w:right w:val="none" w:sz="0" w:space="0" w:color="auto"/>
      </w:divBdr>
    </w:div>
    <w:div w:id="1479345090">
      <w:bodyDiv w:val="1"/>
      <w:marLeft w:val="0"/>
      <w:marRight w:val="0"/>
      <w:marTop w:val="0"/>
      <w:marBottom w:val="0"/>
      <w:divBdr>
        <w:top w:val="none" w:sz="0" w:space="0" w:color="auto"/>
        <w:left w:val="none" w:sz="0" w:space="0" w:color="auto"/>
        <w:bottom w:val="none" w:sz="0" w:space="0" w:color="auto"/>
        <w:right w:val="none" w:sz="0" w:space="0" w:color="auto"/>
      </w:divBdr>
    </w:div>
    <w:div w:id="1507668789">
      <w:bodyDiv w:val="1"/>
      <w:marLeft w:val="0"/>
      <w:marRight w:val="0"/>
      <w:marTop w:val="0"/>
      <w:marBottom w:val="0"/>
      <w:divBdr>
        <w:top w:val="none" w:sz="0" w:space="0" w:color="auto"/>
        <w:left w:val="none" w:sz="0" w:space="0" w:color="auto"/>
        <w:bottom w:val="none" w:sz="0" w:space="0" w:color="auto"/>
        <w:right w:val="none" w:sz="0" w:space="0" w:color="auto"/>
      </w:divBdr>
    </w:div>
    <w:div w:id="1524367688">
      <w:bodyDiv w:val="1"/>
      <w:marLeft w:val="0"/>
      <w:marRight w:val="0"/>
      <w:marTop w:val="0"/>
      <w:marBottom w:val="0"/>
      <w:divBdr>
        <w:top w:val="none" w:sz="0" w:space="0" w:color="auto"/>
        <w:left w:val="none" w:sz="0" w:space="0" w:color="auto"/>
        <w:bottom w:val="none" w:sz="0" w:space="0" w:color="auto"/>
        <w:right w:val="none" w:sz="0" w:space="0" w:color="auto"/>
      </w:divBdr>
    </w:div>
    <w:div w:id="1527209217">
      <w:bodyDiv w:val="1"/>
      <w:marLeft w:val="0"/>
      <w:marRight w:val="0"/>
      <w:marTop w:val="0"/>
      <w:marBottom w:val="0"/>
      <w:divBdr>
        <w:top w:val="none" w:sz="0" w:space="0" w:color="auto"/>
        <w:left w:val="none" w:sz="0" w:space="0" w:color="auto"/>
        <w:bottom w:val="none" w:sz="0" w:space="0" w:color="auto"/>
        <w:right w:val="none" w:sz="0" w:space="0" w:color="auto"/>
      </w:divBdr>
    </w:div>
    <w:div w:id="1601641821">
      <w:bodyDiv w:val="1"/>
      <w:marLeft w:val="0"/>
      <w:marRight w:val="0"/>
      <w:marTop w:val="0"/>
      <w:marBottom w:val="0"/>
      <w:divBdr>
        <w:top w:val="none" w:sz="0" w:space="0" w:color="auto"/>
        <w:left w:val="none" w:sz="0" w:space="0" w:color="auto"/>
        <w:bottom w:val="none" w:sz="0" w:space="0" w:color="auto"/>
        <w:right w:val="none" w:sz="0" w:space="0" w:color="auto"/>
      </w:divBdr>
    </w:div>
    <w:div w:id="1604875587">
      <w:bodyDiv w:val="1"/>
      <w:marLeft w:val="0"/>
      <w:marRight w:val="0"/>
      <w:marTop w:val="0"/>
      <w:marBottom w:val="0"/>
      <w:divBdr>
        <w:top w:val="none" w:sz="0" w:space="0" w:color="auto"/>
        <w:left w:val="none" w:sz="0" w:space="0" w:color="auto"/>
        <w:bottom w:val="none" w:sz="0" w:space="0" w:color="auto"/>
        <w:right w:val="none" w:sz="0" w:space="0" w:color="auto"/>
      </w:divBdr>
    </w:div>
    <w:div w:id="1670139198">
      <w:bodyDiv w:val="1"/>
      <w:marLeft w:val="0"/>
      <w:marRight w:val="0"/>
      <w:marTop w:val="0"/>
      <w:marBottom w:val="0"/>
      <w:divBdr>
        <w:top w:val="none" w:sz="0" w:space="0" w:color="auto"/>
        <w:left w:val="none" w:sz="0" w:space="0" w:color="auto"/>
        <w:bottom w:val="none" w:sz="0" w:space="0" w:color="auto"/>
        <w:right w:val="none" w:sz="0" w:space="0" w:color="auto"/>
      </w:divBdr>
    </w:div>
    <w:div w:id="1688948615">
      <w:bodyDiv w:val="1"/>
      <w:marLeft w:val="0"/>
      <w:marRight w:val="0"/>
      <w:marTop w:val="0"/>
      <w:marBottom w:val="0"/>
      <w:divBdr>
        <w:top w:val="none" w:sz="0" w:space="0" w:color="auto"/>
        <w:left w:val="none" w:sz="0" w:space="0" w:color="auto"/>
        <w:bottom w:val="none" w:sz="0" w:space="0" w:color="auto"/>
        <w:right w:val="none" w:sz="0" w:space="0" w:color="auto"/>
      </w:divBdr>
    </w:div>
    <w:div w:id="1696419958">
      <w:bodyDiv w:val="1"/>
      <w:marLeft w:val="0"/>
      <w:marRight w:val="0"/>
      <w:marTop w:val="0"/>
      <w:marBottom w:val="0"/>
      <w:divBdr>
        <w:top w:val="none" w:sz="0" w:space="0" w:color="auto"/>
        <w:left w:val="none" w:sz="0" w:space="0" w:color="auto"/>
        <w:bottom w:val="none" w:sz="0" w:space="0" w:color="auto"/>
        <w:right w:val="none" w:sz="0" w:space="0" w:color="auto"/>
      </w:divBdr>
    </w:div>
    <w:div w:id="1732801976">
      <w:bodyDiv w:val="1"/>
      <w:marLeft w:val="0"/>
      <w:marRight w:val="0"/>
      <w:marTop w:val="0"/>
      <w:marBottom w:val="0"/>
      <w:divBdr>
        <w:top w:val="none" w:sz="0" w:space="0" w:color="auto"/>
        <w:left w:val="none" w:sz="0" w:space="0" w:color="auto"/>
        <w:bottom w:val="none" w:sz="0" w:space="0" w:color="auto"/>
        <w:right w:val="none" w:sz="0" w:space="0" w:color="auto"/>
      </w:divBdr>
    </w:div>
    <w:div w:id="1843812303">
      <w:bodyDiv w:val="1"/>
      <w:marLeft w:val="0"/>
      <w:marRight w:val="0"/>
      <w:marTop w:val="0"/>
      <w:marBottom w:val="0"/>
      <w:divBdr>
        <w:top w:val="none" w:sz="0" w:space="0" w:color="auto"/>
        <w:left w:val="none" w:sz="0" w:space="0" w:color="auto"/>
        <w:bottom w:val="none" w:sz="0" w:space="0" w:color="auto"/>
        <w:right w:val="none" w:sz="0" w:space="0" w:color="auto"/>
      </w:divBdr>
    </w:div>
    <w:div w:id="1868256801">
      <w:bodyDiv w:val="1"/>
      <w:marLeft w:val="0"/>
      <w:marRight w:val="0"/>
      <w:marTop w:val="0"/>
      <w:marBottom w:val="0"/>
      <w:divBdr>
        <w:top w:val="none" w:sz="0" w:space="0" w:color="auto"/>
        <w:left w:val="none" w:sz="0" w:space="0" w:color="auto"/>
        <w:bottom w:val="none" w:sz="0" w:space="0" w:color="auto"/>
        <w:right w:val="none" w:sz="0" w:space="0" w:color="auto"/>
      </w:divBdr>
    </w:div>
    <w:div w:id="1933589240">
      <w:bodyDiv w:val="1"/>
      <w:marLeft w:val="0"/>
      <w:marRight w:val="0"/>
      <w:marTop w:val="0"/>
      <w:marBottom w:val="0"/>
      <w:divBdr>
        <w:top w:val="none" w:sz="0" w:space="0" w:color="auto"/>
        <w:left w:val="none" w:sz="0" w:space="0" w:color="auto"/>
        <w:bottom w:val="none" w:sz="0" w:space="0" w:color="auto"/>
        <w:right w:val="none" w:sz="0" w:space="0" w:color="auto"/>
      </w:divBdr>
    </w:div>
    <w:div w:id="1982734073">
      <w:bodyDiv w:val="1"/>
      <w:marLeft w:val="0"/>
      <w:marRight w:val="0"/>
      <w:marTop w:val="0"/>
      <w:marBottom w:val="0"/>
      <w:divBdr>
        <w:top w:val="none" w:sz="0" w:space="0" w:color="auto"/>
        <w:left w:val="none" w:sz="0" w:space="0" w:color="auto"/>
        <w:bottom w:val="none" w:sz="0" w:space="0" w:color="auto"/>
        <w:right w:val="none" w:sz="0" w:space="0" w:color="auto"/>
      </w:divBdr>
    </w:div>
    <w:div w:id="1997831038">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
    <w:div w:id="2079983837">
      <w:bodyDiv w:val="1"/>
      <w:marLeft w:val="0"/>
      <w:marRight w:val="0"/>
      <w:marTop w:val="0"/>
      <w:marBottom w:val="0"/>
      <w:divBdr>
        <w:top w:val="none" w:sz="0" w:space="0" w:color="auto"/>
        <w:left w:val="none" w:sz="0" w:space="0" w:color="auto"/>
        <w:bottom w:val="none" w:sz="0" w:space="0" w:color="auto"/>
        <w:right w:val="none" w:sz="0" w:space="0" w:color="auto"/>
      </w:divBdr>
    </w:div>
    <w:div w:id="2082360580">
      <w:bodyDiv w:val="1"/>
      <w:marLeft w:val="0"/>
      <w:marRight w:val="0"/>
      <w:marTop w:val="0"/>
      <w:marBottom w:val="0"/>
      <w:divBdr>
        <w:top w:val="none" w:sz="0" w:space="0" w:color="auto"/>
        <w:left w:val="none" w:sz="0" w:space="0" w:color="auto"/>
        <w:bottom w:val="none" w:sz="0" w:space="0" w:color="auto"/>
        <w:right w:val="none" w:sz="0" w:space="0" w:color="auto"/>
      </w:divBdr>
    </w:div>
    <w:div w:id="2095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mijncoronaprotocol.nl" TargetMode="External"/><Relationship Id="rId26" Type="http://schemas.openxmlformats.org/officeDocument/2006/relationships/hyperlink" Target="https://www.rijksoverheid.nl/onderwerpen/coronavirus-covid-19/documenten/publicaties/2020/12/16/servicedocument-examens-2021" TargetMode="External"/><Relationship Id="rId39" Type="http://schemas.openxmlformats.org/officeDocument/2006/relationships/hyperlink" Target="https://www.rijksoverheid.nl/onderwerpen/middelbaar-beroepsonderwijs/vraag-en-antwoord" TargetMode="External"/><Relationship Id="rId21" Type="http://schemas.openxmlformats.org/officeDocument/2006/relationships/hyperlink" Target="https://www.kiesmbo.nl/" TargetMode="External"/><Relationship Id="rId34" Type="http://schemas.openxmlformats.org/officeDocument/2006/relationships/hyperlink" Target="https://www.onderwijsinspectie.nl/onderwijssectoren/middelbaar-beroepsonderwijs/onderzoeken-mbo/kwaliteitsgebied-onderwijsresultaten-mbo" TargetMode="External"/><Relationship Id="rId42" Type="http://schemas.openxmlformats.org/officeDocument/2006/relationships/hyperlink" Target="https://www.aob.nl/nieuws/veelgestelde-vragen-van-onderwijspersoneel-over-het-coronavirus/" TargetMode="External"/><Relationship Id="rId47" Type="http://schemas.openxmlformats.org/officeDocument/2006/relationships/hyperlink" Target="https://www.onderwijsinspectie.nl/"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onderwijsinspectie.nl/onderwerpen/meldpunt-inspectie/nieuws/2020/10/15/start-meldpunt-schoolsluiting-vanwege-corona" TargetMode="External"/><Relationship Id="rId25" Type="http://schemas.openxmlformats.org/officeDocument/2006/relationships/hyperlink" Target="https://wetten.overheid.nl/BWBR0043852" TargetMode="External"/><Relationship Id="rId33" Type="http://schemas.openxmlformats.org/officeDocument/2006/relationships/hyperlink" Target="https://www.onderwijsinspectie.nl/" TargetMode="External"/><Relationship Id="rId38" Type="http://schemas.openxmlformats.org/officeDocument/2006/relationships/hyperlink" Target="https://mbo.lesopafstand.nl" TargetMode="External"/><Relationship Id="rId46" Type="http://schemas.openxmlformats.org/officeDocument/2006/relationships/hyperlink" Target="https://www.examenbladmbo.nl/afnameperiode/afnameperiode-2019-2020-5/2019-2020" TargetMode="External"/><Relationship Id="rId2" Type="http://schemas.openxmlformats.org/officeDocument/2006/relationships/customXml" Target="../customXml/item2.xml"/><Relationship Id="rId16" Type="http://schemas.openxmlformats.org/officeDocument/2006/relationships/hyperlink" Target="https://www.mboraad.nl/publicaties/servicedocument-40-aanpak-corona-mbo-0" TargetMode="External"/><Relationship Id="rId20" Type="http://schemas.openxmlformats.org/officeDocument/2006/relationships/hyperlink" Target="https://onderwijsenexaminering.nl/publicaties/handreiking-verantwoorden-in-tijd-van-corona/" TargetMode="External"/><Relationship Id="rId29" Type="http://schemas.openxmlformats.org/officeDocument/2006/relationships/hyperlink" Target="https://zoek.officielebekendmakingen.nl/stcrt-2020-28472.html" TargetMode="External"/><Relationship Id="rId41" Type="http://schemas.openxmlformats.org/officeDocument/2006/relationships/hyperlink" Target="https://onderwijsenexaminering.n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xpertisepuntlob.nl/lob-en-corona" TargetMode="External"/><Relationship Id="rId32" Type="http://schemas.openxmlformats.org/officeDocument/2006/relationships/hyperlink" Target="https://www.rijksoverheid.nl/documenten/kamerstukken/2021/02/12/voortgang-aanpak-voortijdig-schoolverlaten" TargetMode="External"/><Relationship Id="rId37" Type="http://schemas.openxmlformats.org/officeDocument/2006/relationships/hyperlink" Target="https://www.mboraad.nl/publicaties/servicedocument-praktijkovereenkomst-2019-2020" TargetMode="External"/><Relationship Id="rId40" Type="http://schemas.openxmlformats.org/officeDocument/2006/relationships/hyperlink" Target="https://www.mboraad.nl/corona-faq" TargetMode="External"/><Relationship Id="rId45" Type="http://schemas.openxmlformats.org/officeDocument/2006/relationships/hyperlink" Target="https://onderwijsenexaminering.nl/publicaties/handreiking-intake-toelating-en-plaatsing-nieuwkomers-zonder-geldig-nederlands-diploma-in-het-mbo/" TargetMode="External"/><Relationship Id="rId53" Type="http://schemas.openxmlformats.org/officeDocument/2006/relationships/footer" Target="footer3.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mboraad.nl/publicaties/servicedocument-30-aanpak-corona-mbo" TargetMode="External"/><Relationship Id="rId28" Type="http://schemas.openxmlformats.org/officeDocument/2006/relationships/hyperlink" Target="https://onderwijsenexaminering.nl/publicaties/handreiking-intake-toelating-en-plaatsing-nieuwkomers-zonder-geldig-nederlands-diploma-in-het-mbo/" TargetMode="External"/><Relationship Id="rId36" Type="http://schemas.openxmlformats.org/officeDocument/2006/relationships/hyperlink" Target="https://www.rijksoverheid.nl/onderwerpen/coronavirus-covid-19/veelgestelde-vragen-over-coronavirus-en-het-onderwijs"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ijn.s-bb.nl/Kennisbank/DownloadKennisbankItem/47" TargetMode="External"/><Relationship Id="rId31" Type="http://schemas.openxmlformats.org/officeDocument/2006/relationships/hyperlink" Target="https://www.dus-i.nl/subsidies/extra-hulp-voor-de-klas" TargetMode="External"/><Relationship Id="rId44" Type="http://schemas.openxmlformats.org/officeDocument/2006/relationships/hyperlink" Target="https://www.onderwijsinspectie.nl/documenten/vragen-en-antwoorden/informatie-over-coronavirus-en-het-onderwij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s-bb.nl/samenwerking/sbb-helpt-u-verder" TargetMode="External"/><Relationship Id="rId27" Type="http://schemas.openxmlformats.org/officeDocument/2006/relationships/hyperlink" Target="https://www.onderwijsinspectie.nl/onderwijssectoren/middelbaar-beroepsonderwijs/onderzoeken-mbo/kwaliteitsgebied-onderwijsresultaten-mbo" TargetMode="External"/><Relationship Id="rId30" Type="http://schemas.openxmlformats.org/officeDocument/2006/relationships/hyperlink" Target="https://www.rijksoverheid.nl/onderwerpen/financiering-onderwijs/extra-geld-onderwijs-door-coronacrisis/subsidieregeling-inhaal--en-ondersteuningsprogramma%E2%80%99s-onderwijs-2020--2021" TargetMode="External"/><Relationship Id="rId35" Type="http://schemas.openxmlformats.org/officeDocument/2006/relationships/hyperlink" Target="https://onderwijsenexaminering.nl/" TargetMode="External"/><Relationship Id="rId43" Type="http://schemas.openxmlformats.org/officeDocument/2006/relationships/hyperlink" Target="https://onderwijs.cnvconnectief.nl/corona-werk/"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boraad.nl/sites/default/files/publications/handreikingberoepspraktijkvormingcorona-v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F48F88D008DD40BA003FF83EB19B0B" ma:contentTypeVersion="29" ma:contentTypeDescription="Een nieuw document maken." ma:contentTypeScope="" ma:versionID="140db94834a0be5dcf1b90be185ad3b5">
  <xsd:schema xmlns:xsd="http://www.w3.org/2001/XMLSchema" xmlns:xs="http://www.w3.org/2001/XMLSchema" xmlns:p="http://schemas.microsoft.com/office/2006/metadata/properties" xmlns:ns2="226854f7-1f4e-40ba-ac17-df2944c6fdde" xmlns:ns3="2862abe6-13c8-4696-b13e-b0ddc89836f1" targetNamespace="http://schemas.microsoft.com/office/2006/metadata/properties" ma:root="true" ma:fieldsID="41094af5a624196b7c94a8bac7efe505" ns2:_="" ns3:_="">
    <xsd:import namespace="226854f7-1f4e-40ba-ac17-df2944c6fdde"/>
    <xsd:import namespace="2862abe6-13c8-4696-b13e-b0ddc89836f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54f7-1f4e-40ba-ac17-df2944c6fd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abe6-13c8-4696-b13e-b0ddc89836f1" elementFormDefault="qualified">
    <xsd:import namespace="http://schemas.microsoft.com/office/2006/documentManagement/types"/>
    <xsd:import namespace="http://schemas.microsoft.com/office/infopath/2007/PartnerControls"/>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62abe6-13c8-4696-b13e-b0ddc89836f1">
      <UserInfo>
        <DisplayName>Frank van Hout</DisplayName>
        <AccountId>13</AccountId>
        <AccountType/>
      </UserInfo>
      <UserInfo>
        <DisplayName>Rini Romme</DisplayName>
        <AccountId>41</AccountId>
        <AccountType/>
      </UserInfo>
      <UserInfo>
        <DisplayName>Karin Lukassen</DisplayName>
        <AccountId>53</AccountId>
        <AccountType/>
      </UserInfo>
    </SharedWithUsers>
    <Is_Collaboration_Space_Locked xmlns="226854f7-1f4e-40ba-ac17-df2944c6fdde" xsi:nil="true"/>
    <TeamsChannelId xmlns="226854f7-1f4e-40ba-ac17-df2944c6fdde" xsi:nil="true"/>
    <Owner xmlns="226854f7-1f4e-40ba-ac17-df2944c6fdde">
      <UserInfo>
        <DisplayName/>
        <AccountId xsi:nil="true"/>
        <AccountType/>
      </UserInfo>
    </Owner>
    <Math_Settings xmlns="226854f7-1f4e-40ba-ac17-df2944c6fdde" xsi:nil="true"/>
    <DefaultSectionNames xmlns="226854f7-1f4e-40ba-ac17-df2944c6fdde" xsi:nil="true"/>
    <AppVersion xmlns="226854f7-1f4e-40ba-ac17-df2944c6fdde" xsi:nil="true"/>
    <IsNotebookLocked xmlns="226854f7-1f4e-40ba-ac17-df2944c6fdde" xsi:nil="true"/>
    <NotebookType xmlns="226854f7-1f4e-40ba-ac17-df2944c6fdde" xsi:nil="true"/>
    <Has_Leaders_Only_SectionGroup xmlns="226854f7-1f4e-40ba-ac17-df2944c6fdde" xsi:nil="true"/>
    <LMS_Mappings xmlns="226854f7-1f4e-40ba-ac17-df2944c6fdde" xsi:nil="true"/>
    <CultureName xmlns="226854f7-1f4e-40ba-ac17-df2944c6fdde" xsi:nil="true"/>
    <Leaders xmlns="226854f7-1f4e-40ba-ac17-df2944c6fdde">
      <UserInfo>
        <DisplayName/>
        <AccountId xsi:nil="true"/>
        <AccountType/>
      </UserInfo>
    </Leaders>
    <Distribution_Groups xmlns="226854f7-1f4e-40ba-ac17-df2944c6fdde" xsi:nil="true"/>
    <Self_Registration_Enabled xmlns="226854f7-1f4e-40ba-ac17-df2944c6fdde" xsi:nil="true"/>
    <Invited_Members xmlns="226854f7-1f4e-40ba-ac17-df2944c6fdde" xsi:nil="true"/>
    <Invited_Leaders xmlns="226854f7-1f4e-40ba-ac17-df2944c6fdde" xsi:nil="true"/>
    <FolderType xmlns="226854f7-1f4e-40ba-ac17-df2944c6fdde" xsi:nil="true"/>
    <Templates xmlns="226854f7-1f4e-40ba-ac17-df2944c6fdde" xsi:nil="true"/>
    <Members xmlns="226854f7-1f4e-40ba-ac17-df2944c6fdde">
      <UserInfo>
        <DisplayName/>
        <AccountId xsi:nil="true"/>
        <AccountType/>
      </UserInfo>
    </Members>
    <Member_Groups xmlns="226854f7-1f4e-40ba-ac17-df2944c6fdde">
      <UserInfo>
        <DisplayName/>
        <AccountId xsi:nil="true"/>
        <AccountType/>
      </UserInfo>
    </Member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227C-F690-4CB1-B405-89392DAF14F0}">
  <ds:schemaRefs>
    <ds:schemaRef ds:uri="http://schemas.microsoft.com/sharepoint/v3/contenttype/forms"/>
  </ds:schemaRefs>
</ds:datastoreItem>
</file>

<file path=customXml/itemProps2.xml><?xml version="1.0" encoding="utf-8"?>
<ds:datastoreItem xmlns:ds="http://schemas.openxmlformats.org/officeDocument/2006/customXml" ds:itemID="{5A2C0D1E-3CAF-4F64-8F3D-5532D57B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54f7-1f4e-40ba-ac17-df2944c6fdde"/>
    <ds:schemaRef ds:uri="2862abe6-13c8-4696-b13e-b0ddc8983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D4FC2-CEFE-446B-8426-FA428FCCB0DD}">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2862abe6-13c8-4696-b13e-b0ddc89836f1"/>
    <ds:schemaRef ds:uri="http://purl.org/dc/dcmitype/"/>
    <ds:schemaRef ds:uri="226854f7-1f4e-40ba-ac17-df2944c6fdde"/>
    <ds:schemaRef ds:uri="http://purl.org/dc/terms/"/>
  </ds:schemaRefs>
</ds:datastoreItem>
</file>

<file path=customXml/itemProps4.xml><?xml version="1.0" encoding="utf-8"?>
<ds:datastoreItem xmlns:ds="http://schemas.openxmlformats.org/officeDocument/2006/customXml" ds:itemID="{F1025DE1-F756-4CBF-B74A-B5C264D8A0D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20</Pages>
  <Words>11797</Words>
  <Characters>64885</Characters>
  <Application>Microsoft Office Word</Application>
  <DocSecurity>0</DocSecurity>
  <Lines>540</Lines>
  <Paragraphs>153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76529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Rutger</dc:creator>
  <cp:lastModifiedBy>Verheij, Wouter</cp:lastModifiedBy>
  <cp:revision>6</cp:revision>
  <cp:lastPrinted>2021-03-22T10:03:00Z</cp:lastPrinted>
  <dcterms:created xsi:type="dcterms:W3CDTF">2021-09-23T07:52:00Z</dcterms:created>
  <dcterms:modified xsi:type="dcterms:W3CDTF">2021-09-23T11:53:00Z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0x010100CEF48F88D008DD40BA003FF83EB19B0B</vt:lpwstr>
  </property>
  <property fmtid="{D5CDD505-2E9C-101B-9397-08002B2CF9AE}" pid="3" name="cs_objectid">
    <vt:lpwstr>29106121</vt:lpwstr>
  </property>
</Properties>
</file>